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F0BD09" w14:textId="77777777" w:rsidR="00120FAD" w:rsidRPr="00120FAD" w:rsidRDefault="00120FAD">
      <w:pPr>
        <w:rPr>
          <w:color w:val="FF0000"/>
        </w:rPr>
      </w:pPr>
    </w:p>
    <w:tbl>
      <w:tblPr>
        <w:tblStyle w:val="a4"/>
        <w:tblW w:w="0" w:type="auto"/>
        <w:tblInd w:w="47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tblGrid>
      <w:tr w:rsidR="00217941" w:rsidRPr="00217941" w14:paraId="7F20A2FF" w14:textId="77777777" w:rsidTr="002739BD">
        <w:trPr>
          <w:trHeight w:val="416"/>
        </w:trPr>
        <w:tc>
          <w:tcPr>
            <w:tcW w:w="4785" w:type="dxa"/>
          </w:tcPr>
          <w:p w14:paraId="2E90ABEE" w14:textId="77777777" w:rsidR="00217941" w:rsidRPr="00217941" w:rsidRDefault="00217941" w:rsidP="00217941">
            <w:pPr>
              <w:rPr>
                <w:rFonts w:ascii="Times New Roman" w:eastAsia="Times New Roman" w:hAnsi="Times New Roman" w:cs="Times New Roman"/>
                <w:b/>
                <w:sz w:val="24"/>
                <w:szCs w:val="24"/>
                <w:lang w:eastAsia="ru-RU"/>
              </w:rPr>
            </w:pPr>
            <w:r w:rsidRPr="00217941">
              <w:rPr>
                <w:rFonts w:ascii="Times New Roman" w:eastAsia="Times New Roman" w:hAnsi="Times New Roman" w:cs="Times New Roman"/>
                <w:b/>
                <w:sz w:val="24"/>
                <w:szCs w:val="24"/>
                <w:lang w:eastAsia="ru-RU"/>
              </w:rPr>
              <w:t xml:space="preserve">Приложение </w:t>
            </w:r>
          </w:p>
        </w:tc>
      </w:tr>
      <w:tr w:rsidR="00217941" w:rsidRPr="00217941" w14:paraId="5F1731F4" w14:textId="77777777" w:rsidTr="002739BD">
        <w:tc>
          <w:tcPr>
            <w:tcW w:w="4785" w:type="dxa"/>
          </w:tcPr>
          <w:p w14:paraId="221A1EAA" w14:textId="77777777" w:rsidR="00217941" w:rsidRPr="00217941" w:rsidRDefault="00217941" w:rsidP="00217941">
            <w:pPr>
              <w:rPr>
                <w:rFonts w:ascii="Times New Roman" w:eastAsia="Times New Roman" w:hAnsi="Times New Roman" w:cs="Times New Roman"/>
                <w:b/>
                <w:sz w:val="24"/>
                <w:szCs w:val="24"/>
                <w:lang w:eastAsia="ru-RU"/>
              </w:rPr>
            </w:pPr>
            <w:r w:rsidRPr="00217941">
              <w:rPr>
                <w:rFonts w:ascii="Times New Roman" w:eastAsia="Times New Roman" w:hAnsi="Times New Roman" w:cs="Times New Roman"/>
                <w:b/>
                <w:sz w:val="24"/>
                <w:szCs w:val="24"/>
                <w:lang w:eastAsia="ru-RU"/>
              </w:rPr>
              <w:t>к ППС</w:t>
            </w:r>
            <w:r w:rsidR="00AD2ABD">
              <w:rPr>
                <w:rFonts w:ascii="Times New Roman" w:eastAsia="Times New Roman" w:hAnsi="Times New Roman" w:cs="Times New Roman"/>
                <w:b/>
                <w:sz w:val="24"/>
                <w:szCs w:val="24"/>
                <w:lang w:eastAsia="ru-RU"/>
              </w:rPr>
              <w:t>С</w:t>
            </w:r>
            <w:r w:rsidRPr="00217941">
              <w:rPr>
                <w:rFonts w:ascii="Times New Roman" w:eastAsia="Times New Roman" w:hAnsi="Times New Roman" w:cs="Times New Roman"/>
                <w:b/>
                <w:sz w:val="24"/>
                <w:szCs w:val="24"/>
                <w:lang w:eastAsia="ru-RU"/>
              </w:rPr>
              <w:t xml:space="preserve">З по </w:t>
            </w:r>
            <w:r w:rsidRPr="00217941">
              <w:rPr>
                <w:rFonts w:ascii="Times New Roman" w:eastAsia="Times New Roman" w:hAnsi="Times New Roman" w:cs="Times New Roman"/>
                <w:b/>
                <w:bCs/>
                <w:sz w:val="24"/>
                <w:szCs w:val="24"/>
                <w:lang w:eastAsia="ru-RU"/>
              </w:rPr>
              <w:t>специальности</w:t>
            </w:r>
          </w:p>
        </w:tc>
      </w:tr>
      <w:tr w:rsidR="00217941" w:rsidRPr="00217941" w14:paraId="2B53EEE8" w14:textId="77777777" w:rsidTr="002739BD">
        <w:tc>
          <w:tcPr>
            <w:tcW w:w="4785" w:type="dxa"/>
          </w:tcPr>
          <w:p w14:paraId="17E44173" w14:textId="77777777" w:rsidR="00A9555B" w:rsidRPr="00A9555B" w:rsidRDefault="008A0554" w:rsidP="00A9555B">
            <w:pP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31.02.03 Лабораторная диагностика </w:t>
            </w:r>
          </w:p>
          <w:p w14:paraId="2AAF8A28" w14:textId="77777777" w:rsidR="00217941" w:rsidRPr="00B817BA" w:rsidRDefault="00217941" w:rsidP="00B07C58">
            <w:pPr>
              <w:rPr>
                <w:rFonts w:ascii="Times New Roman" w:eastAsia="Times New Roman" w:hAnsi="Times New Roman" w:cs="Times New Roman"/>
                <w:b/>
                <w:sz w:val="24"/>
                <w:szCs w:val="24"/>
                <w:lang w:eastAsia="ru-RU"/>
              </w:rPr>
            </w:pPr>
          </w:p>
        </w:tc>
      </w:tr>
    </w:tbl>
    <w:p w14:paraId="4E0113F8" w14:textId="77777777" w:rsidR="00217941" w:rsidRPr="00217941" w:rsidRDefault="00217941" w:rsidP="00217941">
      <w:pPr>
        <w:spacing w:line="240" w:lineRule="auto"/>
        <w:rPr>
          <w:rFonts w:ascii="Times New Roman" w:eastAsia="Times New Roman" w:hAnsi="Times New Roman" w:cs="Times New Roman"/>
          <w:b/>
          <w:sz w:val="24"/>
          <w:szCs w:val="24"/>
          <w:lang w:eastAsia="ru-RU"/>
        </w:rPr>
      </w:pPr>
    </w:p>
    <w:p w14:paraId="1A67FB32" w14:textId="77777777" w:rsidR="00217941" w:rsidRPr="00217941" w:rsidRDefault="00217941" w:rsidP="00217941">
      <w:pPr>
        <w:spacing w:line="240" w:lineRule="auto"/>
        <w:rPr>
          <w:rFonts w:ascii="Times New Roman" w:eastAsia="Times New Roman" w:hAnsi="Times New Roman" w:cs="Times New Roman"/>
          <w:b/>
          <w:sz w:val="24"/>
          <w:szCs w:val="24"/>
          <w:lang w:eastAsia="ru-RU"/>
        </w:rPr>
      </w:pPr>
    </w:p>
    <w:p w14:paraId="221C686F" w14:textId="77777777" w:rsidR="00217941" w:rsidRPr="00217941" w:rsidRDefault="00217941" w:rsidP="00217941">
      <w:pPr>
        <w:spacing w:line="240" w:lineRule="auto"/>
        <w:rPr>
          <w:rFonts w:ascii="Times New Roman" w:eastAsia="Times New Roman" w:hAnsi="Times New Roman" w:cs="Times New Roman"/>
          <w:b/>
          <w:sz w:val="24"/>
          <w:szCs w:val="24"/>
          <w:vertAlign w:val="superscript"/>
          <w:lang w:eastAsia="ru-RU"/>
        </w:rPr>
      </w:pPr>
      <w:r w:rsidRPr="00217941">
        <w:rPr>
          <w:rFonts w:ascii="Times New Roman" w:eastAsia="Times New Roman" w:hAnsi="Times New Roman" w:cs="Times New Roman"/>
          <w:b/>
          <w:i/>
          <w:sz w:val="24"/>
          <w:szCs w:val="24"/>
          <w:lang w:eastAsia="ru-RU"/>
        </w:rPr>
        <w:br/>
      </w:r>
    </w:p>
    <w:p w14:paraId="36DF37CD" w14:textId="77777777" w:rsidR="00217941" w:rsidRPr="00217941" w:rsidRDefault="00217941" w:rsidP="00217941">
      <w:pPr>
        <w:spacing w:line="240" w:lineRule="auto"/>
        <w:jc w:val="center"/>
        <w:rPr>
          <w:rFonts w:ascii="Times New Roman" w:eastAsia="Times New Roman" w:hAnsi="Times New Roman" w:cs="Times New Roman"/>
          <w:b/>
          <w:i/>
          <w:lang w:eastAsia="ru-RU"/>
        </w:rPr>
      </w:pPr>
    </w:p>
    <w:p w14:paraId="2C6C8645" w14:textId="77777777" w:rsidR="00217941" w:rsidRPr="00217941" w:rsidRDefault="00217941" w:rsidP="00217941">
      <w:pPr>
        <w:spacing w:line="240" w:lineRule="auto"/>
        <w:jc w:val="center"/>
        <w:rPr>
          <w:rFonts w:ascii="Times New Roman" w:eastAsia="Times New Roman" w:hAnsi="Times New Roman" w:cs="Times New Roman"/>
          <w:b/>
          <w:i/>
          <w:lang w:eastAsia="ru-RU"/>
        </w:rPr>
      </w:pPr>
    </w:p>
    <w:p w14:paraId="5A67D3E4" w14:textId="77777777" w:rsidR="00217941" w:rsidRPr="00217941" w:rsidRDefault="00217941" w:rsidP="00217941">
      <w:pPr>
        <w:spacing w:line="240" w:lineRule="auto"/>
        <w:jc w:val="center"/>
        <w:rPr>
          <w:rFonts w:ascii="Times New Roman" w:eastAsia="Times New Roman" w:hAnsi="Times New Roman" w:cs="Times New Roman"/>
          <w:b/>
          <w:i/>
          <w:lang w:eastAsia="ru-RU"/>
        </w:rPr>
      </w:pPr>
    </w:p>
    <w:p w14:paraId="5C38AEF6" w14:textId="77777777" w:rsidR="00217941" w:rsidRPr="00217941" w:rsidRDefault="00217941" w:rsidP="00217941">
      <w:pPr>
        <w:spacing w:line="240" w:lineRule="auto"/>
        <w:jc w:val="center"/>
        <w:rPr>
          <w:rFonts w:ascii="Times New Roman" w:eastAsia="Times New Roman" w:hAnsi="Times New Roman" w:cs="Times New Roman"/>
          <w:b/>
          <w:i/>
          <w:lang w:eastAsia="ru-RU"/>
        </w:rPr>
      </w:pPr>
    </w:p>
    <w:p w14:paraId="059D0B1B" w14:textId="77777777" w:rsidR="00217941" w:rsidRPr="00217941" w:rsidRDefault="00217941" w:rsidP="00217941">
      <w:pPr>
        <w:spacing w:line="240" w:lineRule="auto"/>
        <w:jc w:val="center"/>
        <w:rPr>
          <w:rFonts w:ascii="Times New Roman" w:eastAsia="Times New Roman" w:hAnsi="Times New Roman" w:cs="Times New Roman"/>
          <w:b/>
          <w:sz w:val="24"/>
          <w:szCs w:val="24"/>
          <w:lang w:eastAsia="ru-RU"/>
        </w:rPr>
      </w:pPr>
      <w:r w:rsidRPr="00217941">
        <w:rPr>
          <w:rFonts w:ascii="Times New Roman" w:eastAsia="Times New Roman" w:hAnsi="Times New Roman" w:cs="Times New Roman"/>
          <w:b/>
          <w:sz w:val="24"/>
          <w:szCs w:val="24"/>
          <w:lang w:eastAsia="ru-RU"/>
        </w:rPr>
        <w:t xml:space="preserve">РАБОЧАЯ ПРОГРАММА </w:t>
      </w:r>
      <w:r w:rsidR="00B27E7B">
        <w:rPr>
          <w:rFonts w:ascii="Times New Roman" w:eastAsia="Times New Roman" w:hAnsi="Times New Roman" w:cs="Times New Roman"/>
          <w:b/>
          <w:sz w:val="24"/>
          <w:szCs w:val="24"/>
          <w:lang w:eastAsia="ru-RU"/>
        </w:rPr>
        <w:t xml:space="preserve">ОБЩЕОБРАЗОВАТЕЛЬНОЙ </w:t>
      </w:r>
      <w:r w:rsidRPr="00217941">
        <w:rPr>
          <w:rFonts w:ascii="Times New Roman" w:eastAsia="Times New Roman" w:hAnsi="Times New Roman" w:cs="Times New Roman"/>
          <w:b/>
          <w:sz w:val="24"/>
          <w:szCs w:val="24"/>
          <w:lang w:eastAsia="ru-RU"/>
        </w:rPr>
        <w:t>ДИСЦИПЛИНЫ</w:t>
      </w:r>
    </w:p>
    <w:p w14:paraId="74BFC852" w14:textId="77777777" w:rsidR="00217941" w:rsidRPr="00217941" w:rsidRDefault="00217941" w:rsidP="00217941">
      <w:pPr>
        <w:spacing w:after="0" w:line="240" w:lineRule="auto"/>
        <w:jc w:val="center"/>
        <w:rPr>
          <w:rFonts w:ascii="Times New Roman" w:eastAsia="Times New Roman" w:hAnsi="Times New Roman" w:cs="Times New Roman"/>
          <w:b/>
          <w:i/>
          <w:sz w:val="24"/>
          <w:szCs w:val="24"/>
          <w:u w:val="single"/>
          <w:lang w:eastAsia="ru-RU"/>
        </w:rPr>
      </w:pPr>
    </w:p>
    <w:p w14:paraId="7C74F6DC" w14:textId="77777777" w:rsidR="00217941" w:rsidRPr="00F57B01" w:rsidRDefault="00217941" w:rsidP="00217941">
      <w:pPr>
        <w:tabs>
          <w:tab w:val="num" w:pos="-993"/>
          <w:tab w:val="num" w:pos="720"/>
          <w:tab w:val="num" w:pos="1440"/>
        </w:tabs>
        <w:spacing w:line="240" w:lineRule="auto"/>
        <w:jc w:val="center"/>
        <w:rPr>
          <w:rFonts w:ascii="Times New Roman" w:eastAsia="Times New Roman" w:hAnsi="Times New Roman" w:cs="Times New Roman"/>
          <w:b/>
          <w:sz w:val="24"/>
          <w:szCs w:val="24"/>
          <w:lang w:eastAsia="ru-RU"/>
        </w:rPr>
      </w:pPr>
      <w:r w:rsidRPr="00F57B01">
        <w:rPr>
          <w:rFonts w:ascii="Times New Roman" w:eastAsia="Times New Roman" w:hAnsi="Times New Roman" w:cs="Times New Roman"/>
          <w:b/>
          <w:sz w:val="24"/>
          <w:szCs w:val="24"/>
          <w:lang w:eastAsia="ru-RU"/>
        </w:rPr>
        <w:t>«</w:t>
      </w:r>
      <w:r w:rsidR="00A9555B" w:rsidRPr="00F57B01">
        <w:rPr>
          <w:rFonts w:ascii="Times New Roman" w:eastAsia="Times New Roman" w:hAnsi="Times New Roman" w:cs="Times New Roman"/>
          <w:b/>
          <w:sz w:val="24"/>
          <w:szCs w:val="24"/>
          <w:lang w:eastAsia="ru-RU"/>
        </w:rPr>
        <w:t>ОД.</w:t>
      </w:r>
      <w:r w:rsidR="00D55760" w:rsidRPr="00F57B01">
        <w:rPr>
          <w:rFonts w:ascii="Times New Roman" w:eastAsia="Times New Roman" w:hAnsi="Times New Roman" w:cs="Times New Roman"/>
          <w:b/>
          <w:sz w:val="24"/>
          <w:szCs w:val="24"/>
          <w:lang w:eastAsia="ru-RU"/>
        </w:rPr>
        <w:t xml:space="preserve"> </w:t>
      </w:r>
      <w:r w:rsidR="00A9555B" w:rsidRPr="00F57B01">
        <w:rPr>
          <w:rFonts w:ascii="Times New Roman" w:eastAsia="Times New Roman" w:hAnsi="Times New Roman" w:cs="Times New Roman"/>
          <w:b/>
          <w:sz w:val="24"/>
          <w:szCs w:val="24"/>
          <w:lang w:eastAsia="ru-RU"/>
        </w:rPr>
        <w:t>11 Химия</w:t>
      </w:r>
      <w:r w:rsidRPr="00F57B01">
        <w:rPr>
          <w:rFonts w:ascii="Times New Roman" w:eastAsia="Times New Roman" w:hAnsi="Times New Roman" w:cs="Times New Roman"/>
          <w:b/>
          <w:sz w:val="24"/>
          <w:szCs w:val="24"/>
          <w:lang w:eastAsia="ru-RU"/>
        </w:rPr>
        <w:t>»</w:t>
      </w:r>
    </w:p>
    <w:p w14:paraId="2E2F468A" w14:textId="77777777" w:rsidR="00217941" w:rsidRPr="00217941" w:rsidRDefault="00217941" w:rsidP="00217941">
      <w:pPr>
        <w:spacing w:line="240" w:lineRule="auto"/>
        <w:jc w:val="center"/>
        <w:rPr>
          <w:rFonts w:ascii="Times New Roman" w:eastAsia="Times New Roman" w:hAnsi="Times New Roman" w:cs="Times New Roman"/>
          <w:b/>
          <w:i/>
          <w:lang w:eastAsia="ru-RU"/>
        </w:rPr>
      </w:pPr>
    </w:p>
    <w:p w14:paraId="66B1F645" w14:textId="77777777" w:rsidR="00217941" w:rsidRPr="00217941" w:rsidRDefault="00217941" w:rsidP="00217941">
      <w:pPr>
        <w:spacing w:line="240" w:lineRule="auto"/>
        <w:rPr>
          <w:rFonts w:ascii="Times New Roman" w:eastAsia="Times New Roman" w:hAnsi="Times New Roman" w:cs="Times New Roman"/>
          <w:b/>
          <w:i/>
          <w:lang w:eastAsia="ru-RU"/>
        </w:rPr>
      </w:pPr>
    </w:p>
    <w:p w14:paraId="5441A29C" w14:textId="77777777" w:rsidR="00217941" w:rsidRPr="00217941" w:rsidRDefault="00217941" w:rsidP="00217941">
      <w:pPr>
        <w:spacing w:line="240" w:lineRule="auto"/>
        <w:rPr>
          <w:rFonts w:ascii="Times New Roman" w:eastAsia="Times New Roman" w:hAnsi="Times New Roman" w:cs="Times New Roman"/>
          <w:b/>
          <w:i/>
          <w:lang w:eastAsia="ru-RU"/>
        </w:rPr>
      </w:pPr>
    </w:p>
    <w:p w14:paraId="750829F0" w14:textId="77777777" w:rsidR="00217941" w:rsidRPr="00217941" w:rsidRDefault="00217941" w:rsidP="00217941">
      <w:pPr>
        <w:spacing w:line="240" w:lineRule="auto"/>
        <w:rPr>
          <w:rFonts w:ascii="Times New Roman" w:eastAsia="Times New Roman" w:hAnsi="Times New Roman" w:cs="Times New Roman"/>
          <w:b/>
          <w:i/>
          <w:lang w:eastAsia="ru-RU"/>
        </w:rPr>
      </w:pPr>
    </w:p>
    <w:p w14:paraId="553DD246" w14:textId="77777777" w:rsidR="00217941" w:rsidRPr="00217941" w:rsidRDefault="00217941" w:rsidP="00217941">
      <w:pPr>
        <w:spacing w:line="240" w:lineRule="auto"/>
        <w:rPr>
          <w:rFonts w:ascii="Times New Roman" w:eastAsia="Times New Roman" w:hAnsi="Times New Roman" w:cs="Times New Roman"/>
          <w:b/>
          <w:i/>
          <w:lang w:eastAsia="ru-RU"/>
        </w:rPr>
      </w:pPr>
    </w:p>
    <w:p w14:paraId="3FB8AB76" w14:textId="77777777" w:rsidR="00217941" w:rsidRPr="00217941" w:rsidRDefault="00217941" w:rsidP="00217941">
      <w:pPr>
        <w:spacing w:line="240" w:lineRule="auto"/>
        <w:rPr>
          <w:rFonts w:ascii="Times New Roman" w:eastAsia="Times New Roman" w:hAnsi="Times New Roman" w:cs="Times New Roman"/>
          <w:b/>
          <w:i/>
          <w:lang w:eastAsia="ru-RU"/>
        </w:rPr>
      </w:pPr>
    </w:p>
    <w:p w14:paraId="2A969427" w14:textId="77777777" w:rsidR="00217941" w:rsidRPr="00217941" w:rsidRDefault="00217941" w:rsidP="00217941">
      <w:pPr>
        <w:spacing w:line="240" w:lineRule="auto"/>
        <w:rPr>
          <w:rFonts w:ascii="Times New Roman" w:eastAsia="Times New Roman" w:hAnsi="Times New Roman" w:cs="Times New Roman"/>
          <w:b/>
          <w:i/>
          <w:lang w:eastAsia="ru-RU"/>
        </w:rPr>
      </w:pPr>
    </w:p>
    <w:p w14:paraId="6DBE5E2D" w14:textId="77777777" w:rsidR="00217941" w:rsidRPr="00217941" w:rsidRDefault="00217941" w:rsidP="00217941">
      <w:pPr>
        <w:spacing w:line="240" w:lineRule="auto"/>
        <w:rPr>
          <w:rFonts w:ascii="Times New Roman" w:eastAsia="Times New Roman" w:hAnsi="Times New Roman" w:cs="Times New Roman"/>
          <w:b/>
          <w:i/>
          <w:lang w:eastAsia="ru-RU"/>
        </w:rPr>
      </w:pPr>
    </w:p>
    <w:p w14:paraId="3B2FE586" w14:textId="77777777" w:rsidR="00217941" w:rsidRPr="00217941" w:rsidRDefault="00217941" w:rsidP="00217941">
      <w:pPr>
        <w:spacing w:line="240" w:lineRule="auto"/>
        <w:rPr>
          <w:rFonts w:ascii="Times New Roman" w:eastAsia="Times New Roman" w:hAnsi="Times New Roman" w:cs="Times New Roman"/>
          <w:b/>
          <w:i/>
          <w:lang w:eastAsia="ru-RU"/>
        </w:rPr>
      </w:pPr>
    </w:p>
    <w:p w14:paraId="37852537" w14:textId="77777777" w:rsidR="00217941" w:rsidRPr="00217941" w:rsidRDefault="00217941" w:rsidP="00217941">
      <w:pPr>
        <w:spacing w:line="240" w:lineRule="auto"/>
        <w:rPr>
          <w:rFonts w:ascii="Times New Roman" w:eastAsia="Times New Roman" w:hAnsi="Times New Roman" w:cs="Times New Roman"/>
          <w:b/>
          <w:i/>
          <w:lang w:eastAsia="ru-RU"/>
        </w:rPr>
      </w:pPr>
    </w:p>
    <w:p w14:paraId="09F1792A" w14:textId="77777777" w:rsidR="00217941" w:rsidRPr="00217941" w:rsidRDefault="00217941" w:rsidP="00217941">
      <w:pPr>
        <w:spacing w:line="240" w:lineRule="auto"/>
        <w:rPr>
          <w:rFonts w:ascii="Times New Roman" w:eastAsia="Times New Roman" w:hAnsi="Times New Roman" w:cs="Times New Roman"/>
          <w:b/>
          <w:i/>
          <w:lang w:eastAsia="ru-RU"/>
        </w:rPr>
      </w:pPr>
    </w:p>
    <w:p w14:paraId="0FC1ECFE" w14:textId="77777777" w:rsidR="00217941" w:rsidRPr="00217941" w:rsidRDefault="00217941" w:rsidP="00217941">
      <w:pPr>
        <w:spacing w:line="240" w:lineRule="auto"/>
        <w:rPr>
          <w:rFonts w:ascii="Times New Roman" w:eastAsia="Times New Roman" w:hAnsi="Times New Roman" w:cs="Times New Roman"/>
          <w:b/>
          <w:i/>
          <w:lang w:eastAsia="ru-RU"/>
        </w:rPr>
      </w:pPr>
    </w:p>
    <w:p w14:paraId="1DAD909C" w14:textId="77777777" w:rsidR="00217941" w:rsidRPr="00217941" w:rsidRDefault="00217941" w:rsidP="00217941">
      <w:pPr>
        <w:spacing w:line="240" w:lineRule="auto"/>
        <w:rPr>
          <w:rFonts w:ascii="Times New Roman" w:eastAsia="Times New Roman" w:hAnsi="Times New Roman" w:cs="Times New Roman"/>
          <w:b/>
          <w:i/>
          <w:lang w:eastAsia="ru-RU"/>
        </w:rPr>
      </w:pPr>
    </w:p>
    <w:p w14:paraId="26917D53" w14:textId="77777777" w:rsidR="00217941" w:rsidRPr="00217941" w:rsidRDefault="00217941" w:rsidP="00217941">
      <w:pPr>
        <w:spacing w:line="240" w:lineRule="auto"/>
        <w:rPr>
          <w:rFonts w:ascii="Times New Roman" w:eastAsia="Times New Roman" w:hAnsi="Times New Roman" w:cs="Times New Roman"/>
          <w:b/>
          <w:i/>
          <w:lang w:eastAsia="ru-RU"/>
        </w:rPr>
      </w:pPr>
    </w:p>
    <w:p w14:paraId="3681AC06" w14:textId="77777777" w:rsidR="00217941" w:rsidRPr="00217941" w:rsidRDefault="00217941" w:rsidP="00217941">
      <w:pPr>
        <w:spacing w:line="240" w:lineRule="auto"/>
        <w:rPr>
          <w:rFonts w:ascii="Times New Roman" w:eastAsia="Times New Roman" w:hAnsi="Times New Roman" w:cs="Times New Roman"/>
          <w:b/>
          <w:i/>
          <w:lang w:eastAsia="ru-RU"/>
        </w:rPr>
      </w:pPr>
    </w:p>
    <w:p w14:paraId="27B137F9" w14:textId="77777777" w:rsidR="00217941" w:rsidRPr="00AD2ABD" w:rsidRDefault="00217941" w:rsidP="00217941">
      <w:pPr>
        <w:spacing w:line="240" w:lineRule="auto"/>
        <w:jc w:val="center"/>
        <w:rPr>
          <w:rFonts w:ascii="Times New Roman" w:eastAsia="Times New Roman" w:hAnsi="Times New Roman" w:cs="Times New Roman"/>
          <w:b/>
          <w:bCs/>
          <w:lang w:eastAsia="ru-RU"/>
        </w:rPr>
      </w:pPr>
      <w:r w:rsidRPr="00AD2ABD">
        <w:rPr>
          <w:rFonts w:ascii="Times New Roman" w:eastAsia="Times New Roman" w:hAnsi="Times New Roman" w:cs="Times New Roman"/>
          <w:b/>
          <w:bCs/>
          <w:lang w:eastAsia="ru-RU"/>
        </w:rPr>
        <w:t>202</w:t>
      </w:r>
      <w:r w:rsidR="00C223DB">
        <w:rPr>
          <w:rFonts w:ascii="Times New Roman" w:eastAsia="Times New Roman" w:hAnsi="Times New Roman" w:cs="Times New Roman"/>
          <w:b/>
          <w:bCs/>
          <w:lang w:eastAsia="ru-RU"/>
        </w:rPr>
        <w:t>5</w:t>
      </w:r>
      <w:r w:rsidRPr="00AD2ABD">
        <w:rPr>
          <w:rFonts w:ascii="Times New Roman" w:eastAsia="Times New Roman" w:hAnsi="Times New Roman" w:cs="Times New Roman"/>
          <w:b/>
          <w:bCs/>
          <w:lang w:eastAsia="ru-RU"/>
        </w:rPr>
        <w:t xml:space="preserve"> г.</w:t>
      </w:r>
      <w:r w:rsidRPr="00AD2ABD">
        <w:rPr>
          <w:rFonts w:ascii="Times New Roman" w:eastAsia="Times New Roman" w:hAnsi="Times New Roman" w:cs="Times New Roman"/>
          <w:b/>
          <w:bCs/>
          <w:lang w:eastAsia="ru-RU"/>
        </w:rPr>
        <w:br w:type="page"/>
      </w:r>
    </w:p>
    <w:p w14:paraId="14324CB0" w14:textId="77777777" w:rsidR="00217941" w:rsidRPr="00217941" w:rsidRDefault="00217941" w:rsidP="00B07C58">
      <w:pPr>
        <w:spacing w:line="240" w:lineRule="auto"/>
        <w:rPr>
          <w:rFonts w:ascii="Times New Roman" w:eastAsia="Times New Roman" w:hAnsi="Times New Roman" w:cs="Times New Roman"/>
          <w:b/>
          <w:i/>
          <w:sz w:val="24"/>
          <w:szCs w:val="24"/>
          <w:vertAlign w:val="superscript"/>
          <w:lang w:eastAsia="ru-RU"/>
        </w:rPr>
      </w:pPr>
    </w:p>
    <w:p w14:paraId="68B4C597" w14:textId="77777777" w:rsidR="005714E2" w:rsidRDefault="005714E2" w:rsidP="00217941">
      <w:pPr>
        <w:spacing w:line="240" w:lineRule="auto"/>
        <w:jc w:val="center"/>
        <w:rPr>
          <w:rFonts w:ascii="Times New Roman" w:eastAsia="Times New Roman" w:hAnsi="Times New Roman" w:cs="Times New Roman"/>
          <w:b/>
          <w:i/>
          <w:sz w:val="24"/>
          <w:szCs w:val="24"/>
          <w:lang w:eastAsia="ru-RU"/>
        </w:rPr>
      </w:pPr>
    </w:p>
    <w:p w14:paraId="7A0D20E5" w14:textId="77777777" w:rsidR="00217941" w:rsidRPr="00217941" w:rsidRDefault="00217941" w:rsidP="00217941">
      <w:pPr>
        <w:spacing w:line="240" w:lineRule="auto"/>
        <w:jc w:val="center"/>
        <w:rPr>
          <w:rFonts w:ascii="Times New Roman" w:eastAsia="Times New Roman" w:hAnsi="Times New Roman" w:cs="Times New Roman"/>
          <w:b/>
          <w:i/>
          <w:sz w:val="24"/>
          <w:szCs w:val="24"/>
          <w:lang w:eastAsia="ru-RU"/>
        </w:rPr>
      </w:pPr>
      <w:r w:rsidRPr="00217941">
        <w:rPr>
          <w:rFonts w:ascii="Times New Roman" w:eastAsia="Times New Roman" w:hAnsi="Times New Roman" w:cs="Times New Roman"/>
          <w:b/>
          <w:i/>
          <w:sz w:val="24"/>
          <w:szCs w:val="24"/>
          <w:lang w:eastAsia="ru-RU"/>
        </w:rPr>
        <w:t>СОДЕРЖАНИЕ</w:t>
      </w:r>
    </w:p>
    <w:p w14:paraId="64B3F8BC" w14:textId="77777777" w:rsidR="00217941" w:rsidRPr="00217941" w:rsidRDefault="00217941" w:rsidP="00217941">
      <w:pPr>
        <w:spacing w:line="240" w:lineRule="auto"/>
        <w:rPr>
          <w:rFonts w:ascii="Times New Roman" w:eastAsia="Times New Roman" w:hAnsi="Times New Roman" w:cs="Times New Roman"/>
          <w:b/>
          <w:i/>
          <w:sz w:val="24"/>
          <w:szCs w:val="24"/>
          <w:lang w:eastAsia="ru-RU"/>
        </w:rPr>
      </w:pPr>
    </w:p>
    <w:tbl>
      <w:tblPr>
        <w:tblW w:w="0" w:type="auto"/>
        <w:tblLook w:val="01E0" w:firstRow="1" w:lastRow="1" w:firstColumn="1" w:lastColumn="1" w:noHBand="0" w:noVBand="0"/>
      </w:tblPr>
      <w:tblGrid>
        <w:gridCol w:w="7501"/>
        <w:gridCol w:w="1854"/>
      </w:tblGrid>
      <w:tr w:rsidR="00217941" w:rsidRPr="00217941" w14:paraId="4603F856" w14:textId="77777777" w:rsidTr="002739BD">
        <w:tc>
          <w:tcPr>
            <w:tcW w:w="7501" w:type="dxa"/>
            <w:hideMark/>
          </w:tcPr>
          <w:p w14:paraId="675A34C3" w14:textId="77777777" w:rsidR="00217941" w:rsidRPr="00217941" w:rsidRDefault="00217941" w:rsidP="00160615">
            <w:pPr>
              <w:numPr>
                <w:ilvl w:val="0"/>
                <w:numId w:val="1"/>
              </w:numPr>
              <w:suppressAutoHyphens/>
              <w:spacing w:line="240" w:lineRule="auto"/>
              <w:rPr>
                <w:rFonts w:ascii="Times New Roman" w:eastAsia="Times New Roman" w:hAnsi="Times New Roman" w:cs="Times New Roman"/>
                <w:b/>
                <w:sz w:val="24"/>
                <w:szCs w:val="24"/>
                <w:lang w:eastAsia="ru-RU"/>
              </w:rPr>
            </w:pPr>
            <w:r w:rsidRPr="00217941">
              <w:rPr>
                <w:rFonts w:ascii="Times New Roman" w:eastAsia="Times New Roman" w:hAnsi="Times New Roman" w:cs="Times New Roman"/>
                <w:b/>
                <w:sz w:val="24"/>
                <w:szCs w:val="24"/>
                <w:lang w:eastAsia="ru-RU"/>
              </w:rPr>
              <w:t xml:space="preserve">ОБЩАЯ ХАРАКТЕРИСТИКА </w:t>
            </w:r>
            <w:r w:rsidRPr="00217941">
              <w:rPr>
                <w:rFonts w:ascii="Times New Roman" w:eastAsia="Times New Roman" w:hAnsi="Times New Roman" w:cs="Times New Roman"/>
                <w:b/>
                <w:color w:val="000000"/>
                <w:sz w:val="24"/>
                <w:szCs w:val="24"/>
                <w:lang w:eastAsia="ru-RU"/>
              </w:rPr>
              <w:t>РАБОЧЕЙ ПРОГРАММЫ</w:t>
            </w:r>
            <w:r w:rsidRPr="00217941">
              <w:rPr>
                <w:rFonts w:ascii="Times New Roman" w:eastAsia="Times New Roman" w:hAnsi="Times New Roman" w:cs="Times New Roman"/>
                <w:b/>
                <w:sz w:val="24"/>
                <w:szCs w:val="24"/>
                <w:lang w:eastAsia="ru-RU"/>
              </w:rPr>
              <w:t xml:space="preserve"> УЧЕБНОЙ ДИСЦИПЛИНЫ</w:t>
            </w:r>
          </w:p>
        </w:tc>
        <w:tc>
          <w:tcPr>
            <w:tcW w:w="1854" w:type="dxa"/>
          </w:tcPr>
          <w:p w14:paraId="0AA70F55" w14:textId="77777777" w:rsidR="00217941" w:rsidRPr="00217941" w:rsidRDefault="00217941" w:rsidP="00217941">
            <w:pPr>
              <w:spacing w:line="240" w:lineRule="auto"/>
              <w:rPr>
                <w:rFonts w:ascii="Times New Roman" w:eastAsia="Times New Roman" w:hAnsi="Times New Roman" w:cs="Times New Roman"/>
                <w:b/>
                <w:sz w:val="24"/>
                <w:szCs w:val="24"/>
                <w:lang w:eastAsia="ru-RU"/>
              </w:rPr>
            </w:pPr>
          </w:p>
        </w:tc>
      </w:tr>
      <w:tr w:rsidR="00217941" w:rsidRPr="00217941" w14:paraId="3AC6184F" w14:textId="77777777" w:rsidTr="002739BD">
        <w:tc>
          <w:tcPr>
            <w:tcW w:w="7501" w:type="dxa"/>
            <w:hideMark/>
          </w:tcPr>
          <w:p w14:paraId="215AC785" w14:textId="77777777" w:rsidR="00217941" w:rsidRPr="00217941" w:rsidRDefault="00217941" w:rsidP="00217941">
            <w:pPr>
              <w:numPr>
                <w:ilvl w:val="0"/>
                <w:numId w:val="1"/>
              </w:numPr>
              <w:suppressAutoHyphens/>
              <w:spacing w:line="240" w:lineRule="auto"/>
              <w:rPr>
                <w:rFonts w:ascii="Times New Roman" w:eastAsia="Times New Roman" w:hAnsi="Times New Roman" w:cs="Times New Roman"/>
                <w:b/>
                <w:sz w:val="24"/>
                <w:szCs w:val="24"/>
                <w:lang w:eastAsia="ru-RU"/>
              </w:rPr>
            </w:pPr>
            <w:r w:rsidRPr="00217941">
              <w:rPr>
                <w:rFonts w:ascii="Times New Roman" w:eastAsia="Times New Roman" w:hAnsi="Times New Roman" w:cs="Times New Roman"/>
                <w:b/>
                <w:sz w:val="24"/>
                <w:szCs w:val="24"/>
                <w:lang w:eastAsia="ru-RU"/>
              </w:rPr>
              <w:t>СТРУКТУРА И СОДЕРЖАНИЕ УЧЕБНОЙ ДИСЦИПЛИНЫ</w:t>
            </w:r>
          </w:p>
          <w:p w14:paraId="32A50FB6" w14:textId="77777777" w:rsidR="00217941" w:rsidRPr="00217941" w:rsidRDefault="00217941" w:rsidP="00217941">
            <w:pPr>
              <w:numPr>
                <w:ilvl w:val="0"/>
                <w:numId w:val="1"/>
              </w:numPr>
              <w:suppressAutoHyphens/>
              <w:spacing w:line="240" w:lineRule="auto"/>
              <w:rPr>
                <w:rFonts w:ascii="Times New Roman" w:eastAsia="Times New Roman" w:hAnsi="Times New Roman" w:cs="Times New Roman"/>
                <w:b/>
                <w:sz w:val="24"/>
                <w:szCs w:val="24"/>
                <w:lang w:eastAsia="ru-RU"/>
              </w:rPr>
            </w:pPr>
            <w:r w:rsidRPr="00217941">
              <w:rPr>
                <w:rFonts w:ascii="Times New Roman" w:eastAsia="Times New Roman" w:hAnsi="Times New Roman" w:cs="Times New Roman"/>
                <w:b/>
                <w:sz w:val="24"/>
                <w:szCs w:val="24"/>
                <w:lang w:eastAsia="ru-RU"/>
              </w:rPr>
              <w:t>УСЛОВИЯ РЕАЛИЗАЦИИ УЧЕБНОЙ ДИСЦИПЛИНЫ</w:t>
            </w:r>
          </w:p>
        </w:tc>
        <w:tc>
          <w:tcPr>
            <w:tcW w:w="1854" w:type="dxa"/>
          </w:tcPr>
          <w:p w14:paraId="01587D28" w14:textId="77777777" w:rsidR="00217941" w:rsidRPr="00217941" w:rsidRDefault="00217941" w:rsidP="00217941">
            <w:pPr>
              <w:spacing w:line="240" w:lineRule="auto"/>
              <w:ind w:left="644"/>
              <w:rPr>
                <w:rFonts w:ascii="Times New Roman" w:eastAsia="Times New Roman" w:hAnsi="Times New Roman" w:cs="Times New Roman"/>
                <w:b/>
                <w:sz w:val="24"/>
                <w:szCs w:val="24"/>
                <w:lang w:eastAsia="ru-RU"/>
              </w:rPr>
            </w:pPr>
          </w:p>
        </w:tc>
      </w:tr>
      <w:tr w:rsidR="00217941" w:rsidRPr="00217941" w14:paraId="5BA52964" w14:textId="77777777" w:rsidTr="002739BD">
        <w:tc>
          <w:tcPr>
            <w:tcW w:w="7501" w:type="dxa"/>
          </w:tcPr>
          <w:p w14:paraId="5C9F720E" w14:textId="77777777" w:rsidR="00217941" w:rsidRPr="00217941" w:rsidRDefault="00217941" w:rsidP="00217941">
            <w:pPr>
              <w:numPr>
                <w:ilvl w:val="0"/>
                <w:numId w:val="1"/>
              </w:numPr>
              <w:suppressAutoHyphens/>
              <w:spacing w:line="240" w:lineRule="auto"/>
              <w:rPr>
                <w:rFonts w:ascii="Times New Roman" w:eastAsia="Times New Roman" w:hAnsi="Times New Roman" w:cs="Times New Roman"/>
                <w:b/>
                <w:sz w:val="24"/>
                <w:szCs w:val="24"/>
                <w:lang w:eastAsia="ru-RU"/>
              </w:rPr>
            </w:pPr>
            <w:r w:rsidRPr="00217941">
              <w:rPr>
                <w:rFonts w:ascii="Times New Roman" w:eastAsia="Times New Roman" w:hAnsi="Times New Roman" w:cs="Times New Roman"/>
                <w:b/>
                <w:sz w:val="24"/>
                <w:szCs w:val="24"/>
                <w:lang w:eastAsia="ru-RU"/>
              </w:rPr>
              <w:t>КОНТРОЛЬ И ОЦЕНКА РЕЗУЛЬТАТОВ ОСВОЕНИЯ УЧЕБНОЙ ДИСЦИПЛИНЫ</w:t>
            </w:r>
          </w:p>
          <w:p w14:paraId="6BE762D8" w14:textId="77777777" w:rsidR="00217941" w:rsidRPr="00217941" w:rsidRDefault="00217941" w:rsidP="00217941">
            <w:pPr>
              <w:suppressAutoHyphens/>
              <w:spacing w:line="240" w:lineRule="auto"/>
              <w:rPr>
                <w:rFonts w:ascii="Times New Roman" w:eastAsia="Times New Roman" w:hAnsi="Times New Roman" w:cs="Times New Roman"/>
                <w:b/>
                <w:sz w:val="24"/>
                <w:szCs w:val="24"/>
                <w:lang w:eastAsia="ru-RU"/>
              </w:rPr>
            </w:pPr>
          </w:p>
        </w:tc>
        <w:tc>
          <w:tcPr>
            <w:tcW w:w="1854" w:type="dxa"/>
          </w:tcPr>
          <w:p w14:paraId="26C7D78E" w14:textId="77777777" w:rsidR="00217941" w:rsidRPr="00217941" w:rsidRDefault="00217941" w:rsidP="00217941">
            <w:pPr>
              <w:spacing w:line="240" w:lineRule="auto"/>
              <w:rPr>
                <w:rFonts w:ascii="Times New Roman" w:eastAsia="Times New Roman" w:hAnsi="Times New Roman" w:cs="Times New Roman"/>
                <w:b/>
                <w:sz w:val="24"/>
                <w:szCs w:val="24"/>
                <w:lang w:eastAsia="ru-RU"/>
              </w:rPr>
            </w:pPr>
          </w:p>
        </w:tc>
      </w:tr>
    </w:tbl>
    <w:p w14:paraId="6A31D41E" w14:textId="77777777" w:rsidR="00120FAD" w:rsidRDefault="00217941" w:rsidP="00217941">
      <w:pPr>
        <w:suppressAutoHyphens/>
        <w:spacing w:after="0" w:line="23" w:lineRule="atLeast"/>
        <w:jc w:val="center"/>
        <w:rPr>
          <w:rFonts w:ascii="Times New Roman" w:eastAsia="Times New Roman" w:hAnsi="Times New Roman" w:cs="Times New Roman"/>
          <w:b/>
          <w:i/>
          <w:u w:val="single"/>
          <w:lang w:eastAsia="ru-RU"/>
        </w:rPr>
      </w:pPr>
      <w:r w:rsidRPr="00217941">
        <w:rPr>
          <w:rFonts w:ascii="Times New Roman" w:eastAsia="Times New Roman" w:hAnsi="Times New Roman" w:cs="Times New Roman"/>
          <w:b/>
          <w:i/>
          <w:u w:val="single"/>
          <w:lang w:eastAsia="ru-RU"/>
        </w:rPr>
        <w:br w:type="page"/>
      </w:r>
      <w:bookmarkStart w:id="0" w:name="_Toc113637405"/>
    </w:p>
    <w:p w14:paraId="5B6873C5" w14:textId="512E4101" w:rsidR="00C06B5F" w:rsidRPr="00C06B5F" w:rsidRDefault="00217941" w:rsidP="00C06B5F">
      <w:pPr>
        <w:pStyle w:val="ab"/>
        <w:numPr>
          <w:ilvl w:val="0"/>
          <w:numId w:val="16"/>
        </w:numPr>
        <w:suppressAutoHyphens/>
        <w:spacing w:after="0" w:line="23" w:lineRule="atLeast"/>
        <w:jc w:val="center"/>
        <w:rPr>
          <w:rFonts w:ascii="Times New Roman" w:eastAsia="Calibri" w:hAnsi="Times New Roman" w:cs="Times New Roman"/>
          <w:b/>
          <w:bCs/>
          <w:sz w:val="24"/>
          <w:szCs w:val="24"/>
        </w:rPr>
      </w:pPr>
      <w:r w:rsidRPr="00C06B5F">
        <w:rPr>
          <w:rFonts w:ascii="Times New Roman" w:eastAsia="Calibri" w:hAnsi="Times New Roman" w:cs="Times New Roman"/>
          <w:b/>
          <w:bCs/>
          <w:sz w:val="24"/>
          <w:szCs w:val="24"/>
        </w:rPr>
        <w:lastRenderedPageBreak/>
        <w:t>ОБЩАЯ ХАРАКТЕРИСТИКА ПРОГРАММЫ ОБЩЕОБРАЗОВАТЕЛЬНОЙ ДИСЦИПЛИНЫ</w:t>
      </w:r>
      <w:bookmarkEnd w:id="0"/>
      <w:r w:rsidR="005317CF" w:rsidRPr="00C06B5F">
        <w:rPr>
          <w:rFonts w:ascii="Times New Roman" w:eastAsia="Calibri" w:hAnsi="Times New Roman" w:cs="Times New Roman"/>
          <w:b/>
          <w:bCs/>
          <w:sz w:val="24"/>
          <w:szCs w:val="24"/>
        </w:rPr>
        <w:t xml:space="preserve"> </w:t>
      </w:r>
    </w:p>
    <w:p w14:paraId="14A3673B" w14:textId="5BBF77EC" w:rsidR="00217941" w:rsidRPr="00C06B5F" w:rsidRDefault="00B27E7B" w:rsidP="00C06B5F">
      <w:pPr>
        <w:pStyle w:val="ab"/>
        <w:suppressAutoHyphens/>
        <w:spacing w:after="0" w:line="23" w:lineRule="atLeast"/>
        <w:jc w:val="center"/>
        <w:rPr>
          <w:rFonts w:ascii="Times New Roman" w:eastAsia="Calibri" w:hAnsi="Times New Roman" w:cs="Times New Roman"/>
          <w:b/>
          <w:bCs/>
          <w:sz w:val="24"/>
          <w:szCs w:val="24"/>
        </w:rPr>
      </w:pPr>
      <w:r w:rsidRPr="00C06B5F">
        <w:rPr>
          <w:rFonts w:ascii="Times New Roman" w:eastAsia="Times New Roman" w:hAnsi="Times New Roman" w:cs="Times New Roman"/>
          <w:sz w:val="24"/>
          <w:szCs w:val="24"/>
          <w:lang w:eastAsia="ru-RU"/>
        </w:rPr>
        <w:t>«</w:t>
      </w:r>
      <w:r w:rsidR="00A940FA" w:rsidRPr="00C06B5F">
        <w:rPr>
          <w:rFonts w:ascii="Times New Roman" w:eastAsia="Times New Roman" w:hAnsi="Times New Roman" w:cs="Times New Roman"/>
          <w:sz w:val="24"/>
          <w:szCs w:val="24"/>
          <w:lang w:eastAsia="ru-RU"/>
        </w:rPr>
        <w:t>ОД. 11 Химия</w:t>
      </w:r>
      <w:r w:rsidRPr="00C06B5F">
        <w:rPr>
          <w:rFonts w:ascii="Times New Roman" w:eastAsia="Times New Roman" w:hAnsi="Times New Roman" w:cs="Times New Roman"/>
          <w:sz w:val="24"/>
          <w:szCs w:val="24"/>
          <w:lang w:eastAsia="ru-RU"/>
        </w:rPr>
        <w:t>»</w:t>
      </w:r>
    </w:p>
    <w:p w14:paraId="5BBBFE3A" w14:textId="77777777" w:rsidR="00B27E7B" w:rsidRPr="00B817BA" w:rsidRDefault="00B27E7B" w:rsidP="00B27E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firstLine="709"/>
        <w:jc w:val="center"/>
        <w:rPr>
          <w:rFonts w:ascii="Times New Roman" w:eastAsia="Times New Roman" w:hAnsi="Times New Roman" w:cs="Times New Roman"/>
          <w:color w:val="FF0000"/>
          <w:sz w:val="24"/>
          <w:szCs w:val="24"/>
          <w:lang w:eastAsia="ru-RU"/>
        </w:rPr>
      </w:pPr>
    </w:p>
    <w:p w14:paraId="5614CEF6" w14:textId="77777777" w:rsidR="00217941" w:rsidRPr="00217941" w:rsidRDefault="00217941" w:rsidP="00217941">
      <w:pPr>
        <w:tabs>
          <w:tab w:val="left" w:pos="1276"/>
          <w:tab w:val="left" w:pos="10992"/>
          <w:tab w:val="left" w:pos="11908"/>
          <w:tab w:val="left" w:pos="12824"/>
          <w:tab w:val="left" w:pos="13740"/>
          <w:tab w:val="left" w:pos="14656"/>
        </w:tabs>
        <w:spacing w:after="0" w:line="23" w:lineRule="atLeast"/>
        <w:jc w:val="both"/>
        <w:rPr>
          <w:rFonts w:ascii="Times New Roman" w:eastAsia="Calibri" w:hAnsi="Times New Roman" w:cs="Times New Roman"/>
          <w:b/>
          <w:bCs/>
          <w:sz w:val="24"/>
          <w:szCs w:val="24"/>
          <w:lang w:eastAsia="ru-RU"/>
        </w:rPr>
      </w:pPr>
      <w:r w:rsidRPr="00217941">
        <w:rPr>
          <w:rFonts w:ascii="Times New Roman" w:eastAsia="Calibri" w:hAnsi="Times New Roman" w:cs="Times New Roman"/>
          <w:b/>
          <w:bCs/>
          <w:sz w:val="24"/>
          <w:szCs w:val="24"/>
          <w:lang w:eastAsia="ru-RU"/>
        </w:rPr>
        <w:t>1.1 Место дисциплины в структуре образовательной программы СПО</w:t>
      </w:r>
    </w:p>
    <w:p w14:paraId="77548FAD" w14:textId="24E46C11" w:rsidR="00217941" w:rsidRDefault="00217941" w:rsidP="00217941">
      <w:pPr>
        <w:widowControl w:val="0"/>
        <w:tabs>
          <w:tab w:val="left" w:pos="10076"/>
          <w:tab w:val="left" w:pos="10992"/>
          <w:tab w:val="left" w:pos="11908"/>
          <w:tab w:val="left" w:pos="12824"/>
          <w:tab w:val="left" w:pos="13740"/>
          <w:tab w:val="left" w:pos="14656"/>
        </w:tabs>
        <w:autoSpaceDE w:val="0"/>
        <w:autoSpaceDN w:val="0"/>
        <w:spacing w:after="0" w:line="23" w:lineRule="atLeast"/>
        <w:ind w:firstLine="709"/>
        <w:jc w:val="both"/>
        <w:rPr>
          <w:rFonts w:ascii="Times New Roman" w:eastAsia="Times New Roman" w:hAnsi="Times New Roman" w:cs="Times New Roman"/>
          <w:sz w:val="24"/>
          <w:szCs w:val="24"/>
          <w:lang w:eastAsia="ru-RU"/>
        </w:rPr>
      </w:pPr>
    </w:p>
    <w:p w14:paraId="6A1291CA" w14:textId="1481D46F" w:rsidR="00C33EF9" w:rsidRPr="00C33EF9" w:rsidRDefault="00C33EF9" w:rsidP="00C33EF9">
      <w:pPr>
        <w:widowControl w:val="0"/>
        <w:autoSpaceDE w:val="0"/>
        <w:autoSpaceDN w:val="0"/>
        <w:adjustRightInd w:val="0"/>
        <w:spacing w:after="0"/>
        <w:jc w:val="both"/>
        <w:rPr>
          <w:rFonts w:ascii="Times New Roman" w:eastAsia="Times New Roman" w:hAnsi="Times New Roman" w:cs="Times New Roman"/>
          <w:szCs w:val="24"/>
          <w:lang w:eastAsia="ru-RU"/>
        </w:rPr>
      </w:pPr>
      <w:r w:rsidRPr="00C33EF9">
        <w:rPr>
          <w:rFonts w:ascii="Times New Roman" w:eastAsia="Times New Roman" w:hAnsi="Times New Roman" w:cs="Times New Roman"/>
          <w:sz w:val="24"/>
          <w:szCs w:val="24"/>
          <w:lang w:eastAsia="ru-RU"/>
        </w:rPr>
        <w:t>Общеобразовательная дисциплина «Иностранный язык» является обязательной частью общеобразовательного цикла образовательной программы СП</w:t>
      </w:r>
      <w:r>
        <w:rPr>
          <w:rFonts w:ascii="Times New Roman" w:eastAsia="Times New Roman" w:hAnsi="Times New Roman" w:cs="Times New Roman"/>
          <w:sz w:val="24"/>
          <w:szCs w:val="24"/>
          <w:lang w:eastAsia="ru-RU"/>
        </w:rPr>
        <w:t>О</w:t>
      </w:r>
    </w:p>
    <w:p w14:paraId="0218D7A9" w14:textId="77777777" w:rsidR="00217941" w:rsidRPr="00F57B01" w:rsidRDefault="00217941" w:rsidP="00217941">
      <w:pPr>
        <w:spacing w:after="0" w:line="23" w:lineRule="atLeast"/>
        <w:ind w:firstLine="709"/>
        <w:rPr>
          <w:rFonts w:ascii="Times New Roman" w:eastAsia="Times New Roman" w:hAnsi="Times New Roman" w:cs="Times New Roman"/>
          <w:b/>
          <w:sz w:val="24"/>
          <w:szCs w:val="24"/>
          <w:lang w:eastAsia="ru-RU"/>
        </w:rPr>
      </w:pPr>
    </w:p>
    <w:p w14:paraId="0E1632F5" w14:textId="77777777" w:rsidR="003B494F" w:rsidRPr="003B494F" w:rsidRDefault="003B494F" w:rsidP="003B494F">
      <w:pPr>
        <w:spacing w:after="0"/>
        <w:rPr>
          <w:rFonts w:ascii="Times New Roman" w:eastAsia="Times New Roman" w:hAnsi="Times New Roman" w:cs="Times New Roman"/>
          <w:b/>
          <w:sz w:val="24"/>
          <w:szCs w:val="24"/>
          <w:lang w:eastAsia="ru-RU"/>
        </w:rPr>
      </w:pPr>
      <w:r w:rsidRPr="003B494F">
        <w:rPr>
          <w:rFonts w:ascii="Times New Roman" w:eastAsia="Times New Roman" w:hAnsi="Times New Roman" w:cs="Times New Roman"/>
          <w:b/>
          <w:sz w:val="24"/>
          <w:szCs w:val="24"/>
          <w:lang w:eastAsia="ru-RU"/>
        </w:rPr>
        <w:t>1.</w:t>
      </w:r>
      <w:r>
        <w:rPr>
          <w:rFonts w:ascii="Times New Roman" w:eastAsia="Times New Roman" w:hAnsi="Times New Roman" w:cs="Times New Roman"/>
          <w:b/>
          <w:sz w:val="24"/>
          <w:szCs w:val="24"/>
          <w:lang w:eastAsia="ru-RU"/>
        </w:rPr>
        <w:t>2</w:t>
      </w:r>
      <w:r w:rsidRPr="003B494F">
        <w:rPr>
          <w:rFonts w:ascii="Times New Roman" w:eastAsia="Times New Roman" w:hAnsi="Times New Roman" w:cs="Times New Roman"/>
          <w:b/>
          <w:sz w:val="24"/>
          <w:szCs w:val="24"/>
          <w:lang w:eastAsia="ru-RU"/>
        </w:rPr>
        <w:t>. Цели и планируемые результаты освоения дисциплины:</w:t>
      </w:r>
    </w:p>
    <w:p w14:paraId="04AD9C34" w14:textId="77777777" w:rsidR="00A9555B" w:rsidRPr="004D68A5" w:rsidRDefault="003B494F" w:rsidP="00F57B01">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sidRPr="00120FAD">
        <w:rPr>
          <w:rFonts w:ascii="Times New Roman" w:eastAsia="Times New Roman" w:hAnsi="Times New Roman" w:cs="Times New Roman"/>
          <w:b/>
          <w:sz w:val="24"/>
          <w:szCs w:val="24"/>
          <w:lang w:eastAsia="ru-RU"/>
        </w:rPr>
        <w:t>Цель</w:t>
      </w:r>
      <w:r w:rsidRPr="00120FAD">
        <w:rPr>
          <w:rFonts w:ascii="Times New Roman" w:eastAsia="Times New Roman" w:hAnsi="Times New Roman" w:cs="Times New Roman"/>
          <w:sz w:val="24"/>
          <w:szCs w:val="24"/>
          <w:lang w:eastAsia="ru-RU"/>
        </w:rPr>
        <w:t xml:space="preserve">: </w:t>
      </w:r>
      <w:r w:rsidR="00A9555B" w:rsidRPr="004D68A5">
        <w:rPr>
          <w:rFonts w:ascii="Times New Roman" w:hAnsi="Times New Roman" w:cs="Times New Roman"/>
          <w:sz w:val="24"/>
          <w:szCs w:val="24"/>
        </w:rPr>
        <w:t>формирование у обучающихся умения оценивать значимость химического</w:t>
      </w:r>
      <w:r w:rsidR="004D68A5" w:rsidRPr="004D68A5">
        <w:rPr>
          <w:rFonts w:ascii="Times New Roman" w:hAnsi="Times New Roman" w:cs="Times New Roman"/>
          <w:sz w:val="24"/>
          <w:szCs w:val="24"/>
        </w:rPr>
        <w:t xml:space="preserve"> значения для каждого человека</w:t>
      </w:r>
      <w:r w:rsidR="004D68A5" w:rsidRPr="004D68A5">
        <w:rPr>
          <w:rFonts w:ascii="Times New Roman" w:eastAsia="Times New Roman" w:hAnsi="Times New Roman" w:cs="Times New Roman"/>
          <w:sz w:val="24"/>
          <w:szCs w:val="24"/>
          <w:lang w:eastAsia="ru-RU"/>
        </w:rPr>
        <w:t xml:space="preserve">, </w:t>
      </w:r>
      <w:r w:rsidR="00A9555B" w:rsidRPr="004D68A5">
        <w:rPr>
          <w:rFonts w:ascii="Times New Roman" w:hAnsi="Times New Roman" w:cs="Times New Roman"/>
          <w:sz w:val="24"/>
          <w:szCs w:val="24"/>
        </w:rPr>
        <w:t>системы химических знаний (законов, понятий, фактов, химического языка) как компонента естественнонаучных знаний об окружающем мире и его законах и знаний о роли химии в будущей профессиональной деятельности.</w:t>
      </w:r>
    </w:p>
    <w:p w14:paraId="134E2E0A" w14:textId="77777777" w:rsidR="003B494F" w:rsidRPr="003B494F" w:rsidRDefault="003B494F" w:rsidP="00F57B01">
      <w:pPr>
        <w:pBdr>
          <w:top w:val="none" w:sz="0" w:space="0" w:color="000000"/>
          <w:left w:val="none" w:sz="0" w:space="0" w:color="000000"/>
          <w:bottom w:val="none" w:sz="0" w:space="0" w:color="000000"/>
          <w:right w:val="none" w:sz="0" w:space="0" w:color="000000"/>
          <w:between w:val="none" w:sz="0" w:space="0" w:color="000000"/>
        </w:pBdr>
        <w:tabs>
          <w:tab w:val="left" w:pos="851"/>
          <w:tab w:val="left" w:pos="993"/>
        </w:tabs>
        <w:spacing w:after="0"/>
        <w:ind w:firstLine="709"/>
        <w:jc w:val="both"/>
        <w:rPr>
          <w:rFonts w:ascii="Times New Roman" w:eastAsia="Times New Roman" w:hAnsi="Times New Roman" w:cs="Times New Roman"/>
          <w:sz w:val="24"/>
          <w:szCs w:val="24"/>
          <w:lang w:eastAsia="ru-RU"/>
        </w:rPr>
      </w:pPr>
      <w:r w:rsidRPr="003B494F">
        <w:rPr>
          <w:rFonts w:ascii="Times New Roman" w:eastAsia="Times New Roman" w:hAnsi="Times New Roman" w:cs="Times New Roman"/>
          <w:b/>
          <w:sz w:val="24"/>
          <w:szCs w:val="24"/>
          <w:lang w:eastAsia="ru-RU"/>
        </w:rPr>
        <w:t>Задачи:</w:t>
      </w:r>
      <w:r w:rsidRPr="003B494F">
        <w:rPr>
          <w:rFonts w:ascii="Times New Roman" w:eastAsia="Times New Roman" w:hAnsi="Times New Roman" w:cs="Times New Roman"/>
          <w:sz w:val="24"/>
          <w:szCs w:val="24"/>
          <w:lang w:eastAsia="ru-RU"/>
        </w:rPr>
        <w:t> </w:t>
      </w:r>
    </w:p>
    <w:p w14:paraId="3949037C" w14:textId="77777777" w:rsidR="002D4BCC" w:rsidRPr="00813F26" w:rsidRDefault="00813F26" w:rsidP="00F57B01">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lang w:eastAsia="ru-RU"/>
        </w:rPr>
      </w:pPr>
      <w:r w:rsidRPr="00813F26">
        <w:rPr>
          <w:rFonts w:ascii="Times New Roman" w:eastAsia="Times New Roman" w:hAnsi="Times New Roman" w:cs="Times New Roman"/>
          <w:sz w:val="24"/>
          <w:szCs w:val="24"/>
          <w:lang w:eastAsia="ru-RU"/>
        </w:rPr>
        <w:t xml:space="preserve">1) сформировать понимание </w:t>
      </w:r>
      <w:r w:rsidR="002D4BCC" w:rsidRPr="00813F26">
        <w:rPr>
          <w:rFonts w:ascii="Times New Roman" w:eastAsia="Times New Roman" w:hAnsi="Times New Roman" w:cs="Times New Roman"/>
          <w:sz w:val="24"/>
          <w:szCs w:val="24"/>
          <w:lang w:eastAsia="ru-RU"/>
        </w:rPr>
        <w:t xml:space="preserve">значимости </w:t>
      </w:r>
      <w:r w:rsidR="002D4BCC" w:rsidRPr="00813F26">
        <w:rPr>
          <w:rFonts w:ascii="Times New Roman" w:eastAsia="SimSun" w:hAnsi="Times New Roman" w:cs="Times New Roman"/>
          <w:sz w:val="24"/>
          <w:szCs w:val="24"/>
          <w:lang w:eastAsia="zh-CN"/>
        </w:rPr>
        <w:t>чувство гордости и уважения к истории и достижениям отечественной химической науки; химически грамотное поведение в профессиональной деятельности и в быту при обращении с химическими веществами, материалами и процессами;</w:t>
      </w:r>
      <w:r>
        <w:rPr>
          <w:rFonts w:ascii="Times New Roman" w:eastAsia="Times New Roman" w:hAnsi="Times New Roman" w:cs="Times New Roman"/>
          <w:sz w:val="24"/>
          <w:szCs w:val="24"/>
          <w:lang w:eastAsia="ru-RU"/>
        </w:rPr>
        <w:t xml:space="preserve"> </w:t>
      </w:r>
      <w:r w:rsidR="002D4BCC" w:rsidRPr="00813F26">
        <w:rPr>
          <w:rFonts w:ascii="Times New Roman" w:eastAsia="SimSun" w:hAnsi="Times New Roman" w:cs="Times New Roman"/>
          <w:sz w:val="24"/>
          <w:szCs w:val="24"/>
          <w:lang w:eastAsia="zh-CN"/>
        </w:rPr>
        <w:t>готовность к продолжению образования и повышения квалификации в избранной профессиональной деятельности и объективное осознание роли химических компетенций в этом;</w:t>
      </w:r>
    </w:p>
    <w:p w14:paraId="41177B52" w14:textId="77777777" w:rsidR="0094583B" w:rsidRPr="00813F26" w:rsidRDefault="002D4BCC" w:rsidP="00F57B01">
      <w:pPr>
        <w:shd w:val="clear" w:color="auto" w:fill="FFFFFF"/>
        <w:tabs>
          <w:tab w:val="left" w:pos="3402"/>
          <w:tab w:val="left" w:pos="3828"/>
        </w:tabs>
        <w:spacing w:after="0"/>
        <w:contextualSpacing/>
        <w:textAlignment w:val="baseline"/>
        <w:rPr>
          <w:rFonts w:ascii="Times New Roman" w:eastAsia="Times New Roman" w:hAnsi="Times New Roman" w:cs="Times New Roman"/>
          <w:sz w:val="24"/>
          <w:szCs w:val="24"/>
          <w:lang w:eastAsia="ru-RU"/>
        </w:rPr>
      </w:pPr>
      <w:r w:rsidRPr="00813F26">
        <w:rPr>
          <w:rFonts w:ascii="Times New Roman" w:eastAsia="Times New Roman" w:hAnsi="Times New Roman" w:cs="Times New Roman"/>
          <w:sz w:val="24"/>
          <w:szCs w:val="24"/>
          <w:lang w:eastAsia="ru-RU"/>
        </w:rPr>
        <w:t>2) развить умения определять</w:t>
      </w:r>
      <w:r w:rsidR="00813F26" w:rsidRPr="00813F26">
        <w:rPr>
          <w:rFonts w:ascii="Times New Roman" w:eastAsia="Times New Roman" w:hAnsi="Times New Roman" w:cs="Times New Roman"/>
          <w:sz w:val="24"/>
          <w:szCs w:val="24"/>
          <w:lang w:eastAsia="ru-RU"/>
        </w:rPr>
        <w:t xml:space="preserve"> основные методы научного познания, используемые в химии: наблюдение, описание, измерение, эксперимент;</w:t>
      </w:r>
      <w:r w:rsidR="00813F26">
        <w:rPr>
          <w:rFonts w:ascii="Times New Roman" w:eastAsia="Times New Roman" w:hAnsi="Times New Roman" w:cs="Times New Roman"/>
          <w:sz w:val="24"/>
          <w:szCs w:val="24"/>
          <w:lang w:eastAsia="ru-RU"/>
        </w:rPr>
        <w:t xml:space="preserve"> </w:t>
      </w:r>
      <w:r w:rsidR="0094583B" w:rsidRPr="00813F26">
        <w:rPr>
          <w:rFonts w:ascii="Times New Roman" w:eastAsia="Times New Roman" w:hAnsi="Times New Roman" w:cs="Times New Roman"/>
          <w:sz w:val="24"/>
          <w:szCs w:val="24"/>
          <w:lang w:eastAsia="ru-RU"/>
        </w:rPr>
        <w:t xml:space="preserve">умение обрабатывать, объяснять результаты проведённых опытов и делать выводы; </w:t>
      </w:r>
    </w:p>
    <w:p w14:paraId="3CE2D95F" w14:textId="77777777" w:rsidR="00813F26" w:rsidRPr="00813F26" w:rsidRDefault="003B494F" w:rsidP="00F57B01">
      <w:pPr>
        <w:shd w:val="clear" w:color="auto" w:fill="FFFFFF"/>
        <w:tabs>
          <w:tab w:val="left" w:pos="3402"/>
          <w:tab w:val="left" w:pos="3828"/>
        </w:tabs>
        <w:spacing w:after="0"/>
        <w:contextualSpacing/>
        <w:textAlignment w:val="baseline"/>
        <w:rPr>
          <w:rFonts w:ascii="Times New Roman" w:eastAsia="Times New Roman" w:hAnsi="Times New Roman" w:cs="Times New Roman"/>
          <w:sz w:val="24"/>
          <w:szCs w:val="24"/>
          <w:lang w:eastAsia="ru-RU"/>
        </w:rPr>
      </w:pPr>
      <w:r w:rsidRPr="00813F26">
        <w:rPr>
          <w:rFonts w:ascii="Times New Roman" w:eastAsia="Times New Roman" w:hAnsi="Times New Roman" w:cs="Times New Roman"/>
          <w:sz w:val="24"/>
          <w:szCs w:val="24"/>
          <w:lang w:eastAsia="ru-RU"/>
        </w:rPr>
        <w:t>3) сформировать навыки</w:t>
      </w:r>
      <w:r w:rsidR="00813F26" w:rsidRPr="00813F26">
        <w:rPr>
          <w:rFonts w:ascii="Times New Roman" w:eastAsia="Times New Roman" w:hAnsi="Times New Roman" w:cs="Times New Roman"/>
          <w:sz w:val="24"/>
          <w:szCs w:val="24"/>
          <w:lang w:eastAsia="ru-RU"/>
        </w:rPr>
        <w:t xml:space="preserve"> количественной оценки и производить расчеты по химическим формулам и уравнениям;</w:t>
      </w:r>
      <w:r w:rsidR="00813F26">
        <w:rPr>
          <w:rFonts w:ascii="Times New Roman" w:eastAsia="Times New Roman" w:hAnsi="Times New Roman" w:cs="Times New Roman"/>
          <w:sz w:val="24"/>
          <w:szCs w:val="24"/>
          <w:lang w:eastAsia="ru-RU"/>
        </w:rPr>
        <w:t xml:space="preserve"> </w:t>
      </w:r>
      <w:r w:rsidR="00813F26" w:rsidRPr="00813F26">
        <w:rPr>
          <w:rFonts w:ascii="Times New Roman" w:eastAsia="Times New Roman" w:hAnsi="Times New Roman" w:cs="Times New Roman"/>
          <w:sz w:val="24"/>
          <w:szCs w:val="24"/>
          <w:lang w:eastAsia="ru-RU"/>
        </w:rPr>
        <w:t xml:space="preserve">применять методы познания при решении практических задач; </w:t>
      </w:r>
    </w:p>
    <w:p w14:paraId="65B9F085" w14:textId="77777777" w:rsidR="003B494F" w:rsidRPr="00813F26" w:rsidRDefault="003B494F" w:rsidP="00F57B01">
      <w:pPr>
        <w:tabs>
          <w:tab w:val="left" w:pos="3402"/>
          <w:tab w:val="left" w:pos="3828"/>
        </w:tabs>
        <w:spacing w:after="0"/>
        <w:contextualSpacing/>
        <w:jc w:val="both"/>
        <w:rPr>
          <w:rFonts w:ascii="Times New Roman" w:eastAsia="Times New Roman" w:hAnsi="Times New Roman" w:cs="Times New Roman"/>
          <w:sz w:val="24"/>
          <w:szCs w:val="24"/>
          <w:lang w:eastAsia="ru-RU"/>
        </w:rPr>
      </w:pPr>
      <w:r w:rsidRPr="00813F26">
        <w:rPr>
          <w:rFonts w:ascii="Times New Roman" w:eastAsia="Times New Roman" w:hAnsi="Times New Roman" w:cs="Times New Roman"/>
          <w:sz w:val="24"/>
          <w:szCs w:val="24"/>
          <w:lang w:eastAsia="ru-RU"/>
        </w:rPr>
        <w:t xml:space="preserve">4) развить умения использовать </w:t>
      </w:r>
      <w:r w:rsidR="00813F26" w:rsidRPr="00813F26">
        <w:rPr>
          <w:rFonts w:ascii="Times New Roman" w:eastAsia="Times New Roman" w:hAnsi="Times New Roman" w:cs="Times New Roman"/>
          <w:sz w:val="24"/>
          <w:szCs w:val="24"/>
          <w:lang w:eastAsia="ru-RU"/>
        </w:rPr>
        <w:t>собственную позицию по отношению к химической информации, получаемой из разных источников</w:t>
      </w:r>
      <w:r w:rsidR="00813F26">
        <w:rPr>
          <w:rFonts w:ascii="Times New Roman" w:eastAsia="Times New Roman" w:hAnsi="Times New Roman" w:cs="Times New Roman"/>
          <w:sz w:val="24"/>
          <w:szCs w:val="24"/>
          <w:lang w:eastAsia="ru-RU"/>
        </w:rPr>
        <w:t>;</w:t>
      </w:r>
    </w:p>
    <w:p w14:paraId="294D0472" w14:textId="77777777" w:rsidR="0094583B" w:rsidRPr="00813F26" w:rsidRDefault="003B494F" w:rsidP="00F57B01">
      <w:pPr>
        <w:shd w:val="clear" w:color="auto" w:fill="FFFFFF"/>
        <w:spacing w:after="0"/>
        <w:jc w:val="both"/>
        <w:rPr>
          <w:rFonts w:ascii="Times New Roman" w:eastAsia="Times New Roman" w:hAnsi="Times New Roman" w:cs="Times New Roman"/>
          <w:sz w:val="24"/>
          <w:szCs w:val="24"/>
          <w:lang w:eastAsia="ru-RU"/>
        </w:rPr>
      </w:pPr>
      <w:r w:rsidRPr="00813F26">
        <w:rPr>
          <w:rFonts w:ascii="Times New Roman" w:eastAsia="Times New Roman" w:hAnsi="Times New Roman" w:cs="Times New Roman"/>
          <w:sz w:val="24"/>
          <w:szCs w:val="24"/>
          <w:lang w:eastAsia="ru-RU"/>
        </w:rPr>
        <w:t xml:space="preserve">5) сформировать умения прогнозировать </w:t>
      </w:r>
      <w:r w:rsidR="0094583B" w:rsidRPr="00813F26">
        <w:rPr>
          <w:rFonts w:ascii="Times New Roman" w:eastAsia="SimSun" w:hAnsi="Times New Roman" w:cs="Times New Roman"/>
          <w:sz w:val="24"/>
          <w:szCs w:val="24"/>
          <w:lang w:eastAsia="zh-CN"/>
        </w:rPr>
        <w:t>достижения современной химической науки и химических технологий для повышения собственного интеллектуального развития в выбранно</w:t>
      </w:r>
      <w:r w:rsidR="00813F26">
        <w:rPr>
          <w:rFonts w:ascii="Times New Roman" w:eastAsia="SimSun" w:hAnsi="Times New Roman" w:cs="Times New Roman"/>
          <w:sz w:val="24"/>
          <w:szCs w:val="24"/>
          <w:lang w:eastAsia="zh-CN"/>
        </w:rPr>
        <w:t>й профессиональной деятельности.</w:t>
      </w:r>
    </w:p>
    <w:p w14:paraId="0AB052FF" w14:textId="77777777" w:rsidR="00217941" w:rsidRPr="00120FAD" w:rsidRDefault="000350F3" w:rsidP="00120FAD">
      <w:pPr>
        <w:shd w:val="clear" w:color="auto" w:fill="FFFFFF"/>
        <w:spacing w:after="0"/>
        <w:jc w:val="both"/>
        <w:rPr>
          <w:rFonts w:ascii="Times New Roman" w:eastAsia="Times New Roman" w:hAnsi="Times New Roman" w:cs="Times New Roman"/>
          <w:b/>
          <w:sz w:val="24"/>
          <w:szCs w:val="24"/>
          <w:lang w:eastAsia="ru-RU"/>
        </w:rPr>
      </w:pPr>
      <w:r w:rsidRPr="000350F3">
        <w:rPr>
          <w:rFonts w:ascii="Times New Roman" w:eastAsia="Times New Roman" w:hAnsi="Times New Roman" w:cs="Times New Roman"/>
          <w:b/>
          <w:sz w:val="24"/>
          <w:szCs w:val="24"/>
          <w:lang w:eastAsia="ru-RU"/>
        </w:rPr>
        <w:t>1.3. Планируемые результаты освоения общеобразовательной дисциплины в соответствии с ФГОС СПО</w:t>
      </w:r>
      <w:r w:rsidR="00160615">
        <w:rPr>
          <w:rFonts w:ascii="Times New Roman" w:eastAsia="Times New Roman" w:hAnsi="Times New Roman" w:cs="Times New Roman"/>
          <w:b/>
          <w:sz w:val="24"/>
          <w:szCs w:val="24"/>
          <w:lang w:eastAsia="ru-RU"/>
        </w:rPr>
        <w:t xml:space="preserve"> и ФГОС СОО</w:t>
      </w:r>
    </w:p>
    <w:p w14:paraId="296CC25A" w14:textId="77777777" w:rsidR="00120FAD" w:rsidRPr="00D55760" w:rsidRDefault="00120FAD" w:rsidP="00D55760">
      <w:pPr>
        <w:spacing w:after="0"/>
        <w:jc w:val="both"/>
        <w:rPr>
          <w:rFonts w:ascii="Times New Roman" w:hAnsi="Times New Roman" w:cs="Times New Roman"/>
          <w:sz w:val="24"/>
          <w:szCs w:val="24"/>
          <w:lang w:eastAsia="ru-RU"/>
        </w:rPr>
      </w:pPr>
      <w:r w:rsidRPr="00D55760">
        <w:rPr>
          <w:rFonts w:ascii="Times New Roman" w:hAnsi="Times New Roman" w:cs="Times New Roman"/>
          <w:sz w:val="24"/>
          <w:szCs w:val="24"/>
          <w:lang w:eastAsia="ru-RU"/>
        </w:rPr>
        <w:t xml:space="preserve">ОК 01. Выбирать способы решения задач профессиональной деятельности применительно к различным контекстам, </w:t>
      </w:r>
    </w:p>
    <w:p w14:paraId="4C68B5A2" w14:textId="77777777" w:rsidR="00120FAD" w:rsidRPr="00D55760" w:rsidRDefault="00120FAD" w:rsidP="00D55760">
      <w:pPr>
        <w:spacing w:after="0"/>
        <w:jc w:val="both"/>
        <w:rPr>
          <w:rFonts w:ascii="Times New Roman" w:hAnsi="Times New Roman" w:cs="Times New Roman"/>
          <w:sz w:val="24"/>
          <w:szCs w:val="24"/>
          <w:lang w:eastAsia="ru-RU"/>
        </w:rPr>
      </w:pPr>
      <w:r w:rsidRPr="00D55760">
        <w:rPr>
          <w:rFonts w:ascii="Times New Roman" w:hAnsi="Times New Roman" w:cs="Times New Roman"/>
          <w:sz w:val="24"/>
          <w:szCs w:val="24"/>
          <w:lang w:eastAsia="ru-RU"/>
        </w:rPr>
        <w:t>ОК</w:t>
      </w:r>
      <w:r w:rsidR="00EF7294">
        <w:rPr>
          <w:rFonts w:ascii="Times New Roman" w:hAnsi="Times New Roman" w:cs="Times New Roman"/>
          <w:sz w:val="24"/>
          <w:szCs w:val="24"/>
          <w:lang w:eastAsia="ru-RU"/>
        </w:rPr>
        <w:t xml:space="preserve"> </w:t>
      </w:r>
      <w:r w:rsidRPr="00D55760">
        <w:rPr>
          <w:rFonts w:ascii="Times New Roman" w:hAnsi="Times New Roman" w:cs="Times New Roman"/>
          <w:sz w:val="24"/>
          <w:szCs w:val="24"/>
          <w:lang w:eastAsia="ru-RU"/>
        </w:rPr>
        <w:t xml:space="preserve">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 </w:t>
      </w:r>
    </w:p>
    <w:p w14:paraId="680CF7DE" w14:textId="77777777" w:rsidR="00120FAD" w:rsidRPr="00D55760" w:rsidRDefault="00120FAD" w:rsidP="00D55760">
      <w:pPr>
        <w:spacing w:after="0"/>
        <w:jc w:val="both"/>
        <w:rPr>
          <w:rFonts w:ascii="Times New Roman" w:hAnsi="Times New Roman" w:cs="Times New Roman"/>
          <w:iCs/>
          <w:spacing w:val="-3"/>
          <w:sz w:val="24"/>
          <w:szCs w:val="24"/>
          <w:lang w:eastAsia="ru-RU"/>
        </w:rPr>
      </w:pPr>
      <w:r w:rsidRPr="00D55760">
        <w:rPr>
          <w:rFonts w:ascii="Times New Roman" w:hAnsi="Times New Roman" w:cs="Times New Roman"/>
          <w:iCs/>
          <w:spacing w:val="-3"/>
          <w:sz w:val="24"/>
          <w:szCs w:val="24"/>
          <w:lang w:eastAsia="ru-RU"/>
        </w:rPr>
        <w:t xml:space="preserve">ОК </w:t>
      </w:r>
      <w:r w:rsidR="0040765F" w:rsidRPr="00D55760">
        <w:rPr>
          <w:rFonts w:ascii="Times New Roman" w:hAnsi="Times New Roman" w:cs="Times New Roman"/>
          <w:iCs/>
          <w:spacing w:val="-3"/>
          <w:sz w:val="24"/>
          <w:szCs w:val="24"/>
          <w:lang w:eastAsia="ru-RU"/>
        </w:rPr>
        <w:t xml:space="preserve">   </w:t>
      </w:r>
      <w:r w:rsidRPr="00D55760">
        <w:rPr>
          <w:rFonts w:ascii="Times New Roman" w:hAnsi="Times New Roman" w:cs="Times New Roman"/>
          <w:iCs/>
          <w:spacing w:val="-3"/>
          <w:sz w:val="24"/>
          <w:szCs w:val="24"/>
          <w:lang w:eastAsia="ru-RU"/>
        </w:rPr>
        <w:t>04.</w:t>
      </w:r>
      <w:r w:rsidRPr="00D55760">
        <w:rPr>
          <w:rFonts w:ascii="Times New Roman" w:hAnsi="Times New Roman" w:cs="Times New Roman"/>
          <w:sz w:val="24"/>
          <w:szCs w:val="24"/>
          <w:lang w:eastAsia="ru-RU"/>
        </w:rPr>
        <w:t xml:space="preserve"> </w:t>
      </w:r>
      <w:r w:rsidRPr="00D55760">
        <w:rPr>
          <w:rFonts w:ascii="Times New Roman" w:hAnsi="Times New Roman" w:cs="Times New Roman"/>
          <w:iCs/>
          <w:spacing w:val="-3"/>
          <w:sz w:val="24"/>
          <w:szCs w:val="24"/>
          <w:lang w:eastAsia="ru-RU"/>
        </w:rPr>
        <w:t xml:space="preserve">Эффективно взаимодействовать и работать в коллективе и команде, </w:t>
      </w:r>
    </w:p>
    <w:p w14:paraId="548DEEB1" w14:textId="77777777" w:rsidR="0040765F" w:rsidRPr="00D55760" w:rsidRDefault="0040765F" w:rsidP="00D55760">
      <w:pPr>
        <w:spacing w:after="0"/>
        <w:jc w:val="both"/>
        <w:rPr>
          <w:rFonts w:ascii="Times New Roman" w:hAnsi="Times New Roman" w:cs="Times New Roman"/>
          <w:iCs/>
          <w:spacing w:val="-3"/>
          <w:sz w:val="24"/>
          <w:szCs w:val="24"/>
          <w:lang w:eastAsia="ru-RU"/>
        </w:rPr>
      </w:pPr>
      <w:r w:rsidRPr="00D55760">
        <w:rPr>
          <w:rFonts w:ascii="Times New Roman" w:hAnsi="Times New Roman" w:cs="Times New Roman"/>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r w:rsidRPr="00D55760">
        <w:rPr>
          <w:rFonts w:ascii="Times New Roman" w:hAnsi="Times New Roman" w:cs="Times New Roman"/>
          <w:iCs/>
          <w:spacing w:val="-3"/>
          <w:sz w:val="24"/>
          <w:szCs w:val="24"/>
          <w:lang w:eastAsia="ru-RU"/>
        </w:rPr>
        <w:t xml:space="preserve"> </w:t>
      </w:r>
    </w:p>
    <w:p w14:paraId="640ADD7B" w14:textId="77777777" w:rsidR="00066648" w:rsidRPr="00680072" w:rsidRDefault="00680072" w:rsidP="00680072">
      <w:pPr>
        <w:rPr>
          <w:rFonts w:ascii="Times New Roman" w:eastAsia="Times New Roman" w:hAnsi="Times New Roman" w:cs="Times New Roman"/>
          <w:sz w:val="24"/>
          <w:szCs w:val="24"/>
        </w:rPr>
      </w:pPr>
      <w:r w:rsidRPr="00680072">
        <w:rPr>
          <w:rFonts w:ascii="Times New Roman" w:eastAsia="Times New Roman" w:hAnsi="Times New Roman" w:cs="Times New Roman"/>
          <w:sz w:val="24"/>
          <w:szCs w:val="24"/>
        </w:rPr>
        <w:t>ПК 2.5. Соблюдать правила санитарно-гигиенического режима, охраны труда, техники безопасности и противопожарной безопасности, порядок действий при чрезвычайных ситуациях</w:t>
      </w:r>
      <w:r>
        <w:rPr>
          <w:rFonts w:ascii="Times New Roman" w:eastAsia="Times New Roman" w:hAnsi="Times New Roman" w:cs="Times New Roman"/>
          <w:sz w:val="24"/>
          <w:szCs w:val="24"/>
        </w:rPr>
        <w:t>.</w:t>
      </w:r>
    </w:p>
    <w:p w14:paraId="0FDFA814" w14:textId="77777777" w:rsidR="00D55760" w:rsidRPr="00D55760" w:rsidRDefault="00D55760" w:rsidP="00D55760">
      <w:pPr>
        <w:spacing w:after="0"/>
        <w:jc w:val="both"/>
        <w:rPr>
          <w:rFonts w:ascii="Times New Roman" w:hAnsi="Times New Roman" w:cs="Times New Roman"/>
          <w:sz w:val="24"/>
          <w:szCs w:val="24"/>
        </w:rPr>
      </w:pPr>
      <w:r w:rsidRPr="00D55760">
        <w:rPr>
          <w:rFonts w:ascii="Times New Roman" w:hAnsi="Times New Roman" w:cs="Times New Roman"/>
          <w:sz w:val="24"/>
          <w:szCs w:val="24"/>
        </w:rPr>
        <w:lastRenderedPageBreak/>
        <w:t>ЛР 10. Заботящийся о защите окружающей среды, собственной и чужой безопасности, в том числе цифровой</w:t>
      </w:r>
    </w:p>
    <w:p w14:paraId="123FCC6D" w14:textId="77777777" w:rsidR="00D55760" w:rsidRPr="00D55760" w:rsidRDefault="00D55760" w:rsidP="00D55760">
      <w:pPr>
        <w:spacing w:after="0"/>
        <w:jc w:val="both"/>
        <w:rPr>
          <w:rFonts w:ascii="Times New Roman" w:hAnsi="Times New Roman" w:cs="Times New Roman"/>
          <w:sz w:val="24"/>
          <w:szCs w:val="24"/>
        </w:rPr>
      </w:pPr>
      <w:r w:rsidRPr="00D55760">
        <w:rPr>
          <w:rFonts w:ascii="Times New Roman" w:hAnsi="Times New Roman" w:cs="Times New Roman"/>
          <w:sz w:val="24"/>
          <w:szCs w:val="24"/>
        </w:rPr>
        <w:t>ЛР 19. Осуществляющий поиск, анализ и интерпретацию информации, необходимой для выполнения задач профессиональной деятельности.</w:t>
      </w:r>
      <w:r w:rsidRPr="00D55760">
        <w:rPr>
          <w:rFonts w:ascii="Times New Roman" w:hAnsi="Times New Roman" w:cs="Times New Roman"/>
          <w:sz w:val="24"/>
          <w:szCs w:val="24"/>
        </w:rPr>
        <w:tab/>
      </w:r>
    </w:p>
    <w:p w14:paraId="34923E2D" w14:textId="77777777" w:rsidR="00120FAD" w:rsidRPr="00D55760" w:rsidRDefault="00D55760" w:rsidP="00D55760">
      <w:pPr>
        <w:spacing w:after="0"/>
        <w:jc w:val="both"/>
        <w:rPr>
          <w:rFonts w:ascii="Times New Roman" w:eastAsiaTheme="minorEastAsia" w:hAnsi="Times New Roman" w:cs="Times New Roman"/>
          <w:sz w:val="24"/>
          <w:szCs w:val="24"/>
          <w:lang w:eastAsia="ru-RU"/>
        </w:rPr>
      </w:pPr>
      <w:r w:rsidRPr="00D55760">
        <w:rPr>
          <w:rFonts w:ascii="Times New Roman" w:hAnsi="Times New Roman" w:cs="Times New Roman"/>
          <w:sz w:val="24"/>
          <w:szCs w:val="24"/>
        </w:rPr>
        <w:t>ЛР 21. Способный использовать информационные технологии в профессиональной деятельности.</w:t>
      </w:r>
      <w:r w:rsidRPr="00D55760">
        <w:rPr>
          <w:rFonts w:ascii="Times New Roman" w:hAnsi="Times New Roman" w:cs="Times New Roman"/>
          <w:sz w:val="24"/>
          <w:szCs w:val="24"/>
        </w:rPr>
        <w:tab/>
      </w:r>
    </w:p>
    <w:p w14:paraId="6968103F" w14:textId="77777777" w:rsidR="0040765F" w:rsidRDefault="0040765F" w:rsidP="003A30F2">
      <w:pPr>
        <w:suppressAutoHyphens/>
        <w:spacing w:after="0" w:line="23" w:lineRule="atLeast"/>
        <w:jc w:val="both"/>
      </w:pPr>
    </w:p>
    <w:p w14:paraId="5844412A" w14:textId="77777777" w:rsidR="0040765F" w:rsidRDefault="0040765F" w:rsidP="003A30F2">
      <w:pPr>
        <w:suppressAutoHyphens/>
        <w:spacing w:after="0" w:line="23" w:lineRule="atLeast"/>
        <w:jc w:val="both"/>
      </w:pPr>
    </w:p>
    <w:p w14:paraId="4D84C0E6" w14:textId="77777777" w:rsidR="00D55760" w:rsidRDefault="00D55760" w:rsidP="003A30F2">
      <w:pPr>
        <w:suppressAutoHyphens/>
        <w:spacing w:after="0" w:line="23" w:lineRule="atLeast"/>
        <w:jc w:val="both"/>
      </w:pPr>
    </w:p>
    <w:p w14:paraId="78E90CD2" w14:textId="77777777" w:rsidR="00D55760" w:rsidRDefault="00D55760" w:rsidP="003A30F2">
      <w:pPr>
        <w:suppressAutoHyphens/>
        <w:spacing w:after="0" w:line="23" w:lineRule="atLeast"/>
        <w:jc w:val="both"/>
      </w:pPr>
    </w:p>
    <w:p w14:paraId="1F9DC941" w14:textId="77777777" w:rsidR="00D55760" w:rsidRDefault="00D55760" w:rsidP="003A30F2">
      <w:pPr>
        <w:suppressAutoHyphens/>
        <w:spacing w:after="0" w:line="23" w:lineRule="atLeast"/>
        <w:jc w:val="both"/>
      </w:pPr>
    </w:p>
    <w:p w14:paraId="033E8AEC" w14:textId="77777777" w:rsidR="00D55760" w:rsidRDefault="00D55760" w:rsidP="003A30F2">
      <w:pPr>
        <w:suppressAutoHyphens/>
        <w:spacing w:after="0" w:line="23" w:lineRule="atLeast"/>
        <w:jc w:val="both"/>
      </w:pPr>
    </w:p>
    <w:p w14:paraId="11643E14" w14:textId="77777777" w:rsidR="00D55760" w:rsidRDefault="00D55760" w:rsidP="003A30F2">
      <w:pPr>
        <w:suppressAutoHyphens/>
        <w:spacing w:after="0" w:line="23" w:lineRule="atLeast"/>
        <w:jc w:val="both"/>
      </w:pPr>
    </w:p>
    <w:p w14:paraId="4DAE3D8A" w14:textId="77777777" w:rsidR="00D55760" w:rsidRDefault="00D55760" w:rsidP="003A30F2">
      <w:pPr>
        <w:suppressAutoHyphens/>
        <w:spacing w:after="0" w:line="23" w:lineRule="atLeast"/>
        <w:jc w:val="both"/>
      </w:pPr>
    </w:p>
    <w:p w14:paraId="307BB16C" w14:textId="77777777" w:rsidR="00D55760" w:rsidRDefault="00D55760" w:rsidP="003A30F2">
      <w:pPr>
        <w:suppressAutoHyphens/>
        <w:spacing w:after="0" w:line="23" w:lineRule="atLeast"/>
        <w:jc w:val="both"/>
      </w:pPr>
    </w:p>
    <w:p w14:paraId="1452515B" w14:textId="77777777" w:rsidR="00D55760" w:rsidRDefault="00D55760" w:rsidP="003A30F2">
      <w:pPr>
        <w:suppressAutoHyphens/>
        <w:spacing w:after="0" w:line="23" w:lineRule="atLeast"/>
        <w:jc w:val="both"/>
      </w:pPr>
    </w:p>
    <w:p w14:paraId="3507D0B9" w14:textId="77777777" w:rsidR="00D55760" w:rsidRDefault="00D55760" w:rsidP="003A30F2">
      <w:pPr>
        <w:suppressAutoHyphens/>
        <w:spacing w:after="0" w:line="23" w:lineRule="atLeast"/>
        <w:jc w:val="both"/>
      </w:pPr>
    </w:p>
    <w:p w14:paraId="07DF19AF" w14:textId="77777777" w:rsidR="00D55760" w:rsidRDefault="00D55760" w:rsidP="003A30F2">
      <w:pPr>
        <w:suppressAutoHyphens/>
        <w:spacing w:after="0" w:line="23" w:lineRule="atLeast"/>
        <w:jc w:val="both"/>
      </w:pPr>
    </w:p>
    <w:p w14:paraId="14E90533" w14:textId="77777777" w:rsidR="00D55760" w:rsidRDefault="00D55760" w:rsidP="003A30F2">
      <w:pPr>
        <w:suppressAutoHyphens/>
        <w:spacing w:after="0" w:line="23" w:lineRule="atLeast"/>
        <w:jc w:val="both"/>
      </w:pPr>
    </w:p>
    <w:p w14:paraId="4A7938F6" w14:textId="77777777" w:rsidR="00D55760" w:rsidRPr="00217941" w:rsidRDefault="00D55760" w:rsidP="003A30F2">
      <w:pPr>
        <w:suppressAutoHyphens/>
        <w:spacing w:after="0" w:line="23" w:lineRule="atLeast"/>
        <w:jc w:val="both"/>
        <w:rPr>
          <w:rFonts w:ascii="Times New Roman" w:eastAsia="Times New Roman" w:hAnsi="Times New Roman" w:cs="Times New Roman"/>
          <w:sz w:val="24"/>
          <w:szCs w:val="24"/>
        </w:rPr>
        <w:sectPr w:rsidR="00D55760" w:rsidRPr="00217941" w:rsidSect="002739BD">
          <w:footerReference w:type="even" r:id="rId8"/>
          <w:footerReference w:type="default" r:id="rId9"/>
          <w:pgSz w:w="11906" w:h="16838"/>
          <w:pgMar w:top="1134" w:right="850" w:bottom="1134" w:left="1701" w:header="708" w:footer="708" w:gutter="0"/>
          <w:cols w:space="720"/>
          <w:titlePg/>
          <w:docGrid w:linePitch="360"/>
        </w:sectPr>
      </w:pPr>
    </w:p>
    <w:p w14:paraId="278B217E" w14:textId="77777777" w:rsidR="00ED120B" w:rsidRDefault="00ED120B" w:rsidP="000350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
          <w:sz w:val="24"/>
          <w:szCs w:val="24"/>
          <w:lang w:eastAsia="ru-RU"/>
        </w:rPr>
      </w:pPr>
    </w:p>
    <w:p w14:paraId="1F90965F" w14:textId="77777777" w:rsidR="003A30F2" w:rsidRPr="000350F3" w:rsidRDefault="000350F3" w:rsidP="000350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ru-RU"/>
        </w:rPr>
        <w:t xml:space="preserve">1.3. </w:t>
      </w:r>
      <w:r w:rsidRPr="000350F3">
        <w:rPr>
          <w:rFonts w:ascii="Times New Roman" w:eastAsia="Times New Roman" w:hAnsi="Times New Roman" w:cs="Times New Roman"/>
          <w:b/>
          <w:sz w:val="24"/>
          <w:szCs w:val="24"/>
          <w:lang w:eastAsia="ru-RU"/>
        </w:rPr>
        <w:t>Планируемые результаты освоения общеобразовательной дисциплины в соответствии с ФГОС СПО</w:t>
      </w:r>
      <w:r w:rsidR="00160615">
        <w:rPr>
          <w:rFonts w:ascii="Times New Roman" w:eastAsia="Times New Roman" w:hAnsi="Times New Roman" w:cs="Times New Roman"/>
          <w:b/>
          <w:sz w:val="24"/>
          <w:szCs w:val="24"/>
          <w:lang w:eastAsia="ru-RU"/>
        </w:rPr>
        <w:t xml:space="preserve"> и с ФГОС СОО</w:t>
      </w:r>
    </w:p>
    <w:p w14:paraId="08E58BD0" w14:textId="77777777" w:rsidR="003A30F2" w:rsidRDefault="003A30F2" w:rsidP="002179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180"/>
        <w:jc w:val="both"/>
        <w:rPr>
          <w:rFonts w:ascii="Times New Roman" w:eastAsia="Times New Roman" w:hAnsi="Times New Roman" w:cs="Times New Roman"/>
          <w:b/>
          <w:sz w:val="24"/>
          <w:szCs w:val="24"/>
        </w:rPr>
      </w:pPr>
    </w:p>
    <w:tbl>
      <w:tblPr>
        <w:tblW w:w="151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83"/>
        <w:gridCol w:w="6259"/>
        <w:gridCol w:w="6521"/>
      </w:tblGrid>
      <w:tr w:rsidR="00EF7266" w:rsidRPr="00E70E21" w14:paraId="64C1BA3E" w14:textId="77777777" w:rsidTr="00680072">
        <w:trPr>
          <w:cantSplit/>
          <w:trHeight w:val="270"/>
        </w:trPr>
        <w:tc>
          <w:tcPr>
            <w:tcW w:w="2383" w:type="dxa"/>
            <w:vMerge w:val="restart"/>
            <w:vAlign w:val="center"/>
          </w:tcPr>
          <w:p w14:paraId="6931611C" w14:textId="77777777" w:rsidR="00EF7266" w:rsidRPr="00455E83" w:rsidRDefault="00EF7266" w:rsidP="002739BD">
            <w:pPr>
              <w:spacing w:after="0"/>
              <w:jc w:val="center"/>
              <w:rPr>
                <w:rFonts w:ascii="Times New Roman" w:eastAsia="Times New Roman" w:hAnsi="Times New Roman" w:cs="Times New Roman"/>
                <w:b/>
              </w:rPr>
            </w:pPr>
            <w:bookmarkStart w:id="1" w:name="_Hlk120271647"/>
            <w:r w:rsidRPr="00455E83">
              <w:rPr>
                <w:rFonts w:ascii="Times New Roman" w:eastAsia="Times New Roman" w:hAnsi="Times New Roman" w:cs="Times New Roman"/>
                <w:b/>
              </w:rPr>
              <w:t>Код и наименование формируемых компетенций</w:t>
            </w:r>
          </w:p>
        </w:tc>
        <w:tc>
          <w:tcPr>
            <w:tcW w:w="12780" w:type="dxa"/>
            <w:gridSpan w:val="2"/>
            <w:vAlign w:val="center"/>
          </w:tcPr>
          <w:p w14:paraId="26675201" w14:textId="77777777" w:rsidR="00EF7266" w:rsidRPr="00455E83" w:rsidRDefault="00EF7266" w:rsidP="002739BD">
            <w:pPr>
              <w:spacing w:after="0"/>
              <w:jc w:val="center"/>
              <w:rPr>
                <w:rFonts w:ascii="Times New Roman" w:eastAsia="Times New Roman" w:hAnsi="Times New Roman" w:cs="Times New Roman"/>
                <w:b/>
              </w:rPr>
            </w:pPr>
            <w:r w:rsidRPr="00455E83">
              <w:rPr>
                <w:rFonts w:ascii="Times New Roman" w:eastAsia="Times New Roman" w:hAnsi="Times New Roman" w:cs="Times New Roman"/>
                <w:b/>
              </w:rPr>
              <w:t>Планируемые результаты освоения дисциплины</w:t>
            </w:r>
          </w:p>
        </w:tc>
      </w:tr>
      <w:tr w:rsidR="00EF7266" w:rsidRPr="00E70E21" w14:paraId="17921D8F" w14:textId="77777777" w:rsidTr="00680072">
        <w:trPr>
          <w:cantSplit/>
          <w:trHeight w:val="563"/>
        </w:trPr>
        <w:tc>
          <w:tcPr>
            <w:tcW w:w="2383" w:type="dxa"/>
            <w:vMerge/>
            <w:vAlign w:val="center"/>
          </w:tcPr>
          <w:p w14:paraId="7712BA1B" w14:textId="77777777" w:rsidR="00EF7266" w:rsidRPr="00455E83" w:rsidRDefault="00EF7266" w:rsidP="002739BD">
            <w:pPr>
              <w:widowControl w:val="0"/>
              <w:pBdr>
                <w:top w:val="nil"/>
                <w:left w:val="nil"/>
                <w:bottom w:val="nil"/>
                <w:right w:val="nil"/>
                <w:between w:val="nil"/>
              </w:pBdr>
              <w:spacing w:after="0"/>
              <w:rPr>
                <w:rFonts w:ascii="Times New Roman" w:eastAsia="OfficinaSansBookC" w:hAnsi="Times New Roman" w:cs="Times New Roman"/>
                <w:b/>
              </w:rPr>
            </w:pPr>
          </w:p>
        </w:tc>
        <w:tc>
          <w:tcPr>
            <w:tcW w:w="6259" w:type="dxa"/>
            <w:vAlign w:val="center"/>
          </w:tcPr>
          <w:p w14:paraId="247A98FE" w14:textId="77777777" w:rsidR="00EF7266" w:rsidRPr="00455E83" w:rsidRDefault="00EF7266" w:rsidP="00455E83">
            <w:pPr>
              <w:spacing w:after="0"/>
              <w:jc w:val="center"/>
              <w:rPr>
                <w:rFonts w:ascii="Times New Roman" w:eastAsia="Times New Roman" w:hAnsi="Times New Roman" w:cs="Times New Roman"/>
                <w:b/>
              </w:rPr>
            </w:pPr>
            <w:r w:rsidRPr="00455E83">
              <w:rPr>
                <w:rFonts w:ascii="Times New Roman" w:eastAsia="Times New Roman" w:hAnsi="Times New Roman" w:cs="Times New Roman"/>
                <w:b/>
              </w:rPr>
              <w:t>Общие</w:t>
            </w:r>
            <w:r w:rsidRPr="00455E83">
              <w:rPr>
                <w:rFonts w:ascii="Times New Roman" w:eastAsia="Times New Roman" w:hAnsi="Times New Roman" w:cs="Times New Roman"/>
                <w:b/>
                <w:strike/>
              </w:rPr>
              <w:t xml:space="preserve"> </w:t>
            </w:r>
          </w:p>
        </w:tc>
        <w:tc>
          <w:tcPr>
            <w:tcW w:w="6521" w:type="dxa"/>
            <w:vAlign w:val="center"/>
          </w:tcPr>
          <w:p w14:paraId="0E4C136E" w14:textId="77777777" w:rsidR="00EF7266" w:rsidRPr="00455E83" w:rsidRDefault="00EF7266" w:rsidP="00455E83">
            <w:pPr>
              <w:spacing w:after="0"/>
              <w:jc w:val="center"/>
              <w:rPr>
                <w:rFonts w:ascii="Times New Roman" w:eastAsia="Times New Roman" w:hAnsi="Times New Roman" w:cs="Times New Roman"/>
                <w:b/>
              </w:rPr>
            </w:pPr>
            <w:r w:rsidRPr="00455E83">
              <w:rPr>
                <w:rFonts w:ascii="Times New Roman" w:eastAsia="Times New Roman" w:hAnsi="Times New Roman" w:cs="Times New Roman"/>
                <w:b/>
              </w:rPr>
              <w:t xml:space="preserve">Дисциплинарные </w:t>
            </w:r>
          </w:p>
        </w:tc>
      </w:tr>
      <w:tr w:rsidR="00EF7266" w:rsidRPr="00E70E21" w14:paraId="52DE7C6B" w14:textId="77777777" w:rsidTr="00680072">
        <w:trPr>
          <w:trHeight w:val="674"/>
        </w:trPr>
        <w:tc>
          <w:tcPr>
            <w:tcW w:w="2383" w:type="dxa"/>
          </w:tcPr>
          <w:p w14:paraId="5B84AC12" w14:textId="77777777" w:rsidR="00EF7266" w:rsidRPr="00455E83" w:rsidRDefault="00EF7266" w:rsidP="002739BD">
            <w:pPr>
              <w:spacing w:after="0"/>
              <w:rPr>
                <w:rFonts w:ascii="Times New Roman" w:eastAsia="Times New Roman" w:hAnsi="Times New Roman" w:cs="Times New Roman"/>
              </w:rPr>
            </w:pPr>
            <w:r w:rsidRPr="00455E83">
              <w:rPr>
                <w:rFonts w:ascii="Times New Roman" w:eastAsia="Times New Roman" w:hAnsi="Times New Roman" w:cs="Times New Roman"/>
              </w:rPr>
              <w:t>ОК 01. Выбирать способы решения задач профессиональной деятельности применительно к различным контекстам</w:t>
            </w:r>
          </w:p>
        </w:tc>
        <w:tc>
          <w:tcPr>
            <w:tcW w:w="6259" w:type="dxa"/>
          </w:tcPr>
          <w:p w14:paraId="0BCA266E" w14:textId="77777777" w:rsidR="00EF7266" w:rsidRPr="00455E83" w:rsidRDefault="00EF7266" w:rsidP="002739BD">
            <w:pPr>
              <w:spacing w:after="0"/>
              <w:jc w:val="both"/>
              <w:rPr>
                <w:rFonts w:ascii="Times New Roman" w:hAnsi="Times New Roman" w:cs="Times New Roman"/>
                <w:b/>
                <w:bCs/>
                <w:color w:val="000000"/>
                <w:shd w:val="clear" w:color="auto" w:fill="FFFFFF"/>
              </w:rPr>
            </w:pPr>
            <w:r w:rsidRPr="00455E83">
              <w:rPr>
                <w:rFonts w:ascii="Times New Roman" w:hAnsi="Times New Roman" w:cs="Times New Roman"/>
                <w:b/>
                <w:bCs/>
                <w:color w:val="000000"/>
                <w:shd w:val="clear" w:color="auto" w:fill="FFFFFF"/>
              </w:rPr>
              <w:t>В части трудового воспитания:</w:t>
            </w:r>
          </w:p>
          <w:p w14:paraId="6530EF0C" w14:textId="77777777" w:rsidR="00EF7266" w:rsidRPr="00455E83" w:rsidRDefault="00EF7266" w:rsidP="002739BD">
            <w:pPr>
              <w:spacing w:after="0"/>
              <w:jc w:val="both"/>
              <w:rPr>
                <w:rFonts w:ascii="Times New Roman" w:hAnsi="Times New Roman" w:cs="Times New Roman"/>
                <w:b/>
                <w:bCs/>
              </w:rPr>
            </w:pPr>
            <w:r w:rsidRPr="00455E83">
              <w:rPr>
                <w:rFonts w:ascii="Times New Roman" w:hAnsi="Times New Roman" w:cs="Times New Roman"/>
                <w:color w:val="000000"/>
                <w:shd w:val="clear" w:color="auto" w:fill="FFFFFF"/>
              </w:rPr>
              <w:t>- готовность к труду, осознание ценности мастерства, трудолюбие;</w:t>
            </w:r>
            <w:r w:rsidRPr="00455E83">
              <w:rPr>
                <w:rFonts w:ascii="Times New Roman" w:hAnsi="Times New Roman" w:cs="Times New Roman"/>
                <w:b/>
                <w:bCs/>
                <w:iCs/>
              </w:rPr>
              <w:t xml:space="preserve"> </w:t>
            </w:r>
          </w:p>
          <w:p w14:paraId="214F9C31" w14:textId="77777777" w:rsidR="00EF7266" w:rsidRPr="00455E83" w:rsidRDefault="00EF7266" w:rsidP="002739BD">
            <w:pPr>
              <w:spacing w:after="0"/>
              <w:jc w:val="both"/>
              <w:rPr>
                <w:rFonts w:ascii="Times New Roman" w:hAnsi="Times New Roman" w:cs="Times New Roman"/>
              </w:rPr>
            </w:pPr>
            <w:r w:rsidRPr="00455E83">
              <w:rPr>
                <w:rFonts w:ascii="Times New Roman" w:hAnsi="Times New Roman" w:cs="Times New Roman"/>
                <w:color w:val="000000"/>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rsidRPr="00455E83">
              <w:rPr>
                <w:rFonts w:ascii="Times New Roman" w:hAnsi="Times New Roman" w:cs="Times New Roman"/>
                <w:b/>
                <w:bCs/>
                <w:iCs/>
              </w:rPr>
              <w:t xml:space="preserve"> </w:t>
            </w:r>
          </w:p>
          <w:p w14:paraId="0627CECF" w14:textId="77777777" w:rsidR="00EF7266" w:rsidRPr="00455E83" w:rsidRDefault="00EF7266" w:rsidP="002739BD">
            <w:pPr>
              <w:spacing w:after="0"/>
              <w:jc w:val="both"/>
              <w:rPr>
                <w:rFonts w:ascii="Times New Roman" w:hAnsi="Times New Roman" w:cs="Times New Roman"/>
                <w:strike/>
                <w:color w:val="000000"/>
                <w:shd w:val="clear" w:color="auto" w:fill="FFFFFF"/>
              </w:rPr>
            </w:pPr>
            <w:r w:rsidRPr="00455E83">
              <w:rPr>
                <w:rFonts w:ascii="Times New Roman" w:hAnsi="Times New Roman" w:cs="Times New Roman"/>
                <w:color w:val="000000"/>
                <w:shd w:val="clear" w:color="auto" w:fill="FFFFFF"/>
              </w:rPr>
              <w:t>- интерес к различным сферам профессиональной деятельности</w:t>
            </w:r>
            <w:r w:rsidRPr="00455E83">
              <w:rPr>
                <w:rFonts w:ascii="Times New Roman" w:hAnsi="Times New Roman" w:cs="Times New Roman"/>
                <w:b/>
                <w:bCs/>
                <w:color w:val="000000"/>
                <w:shd w:val="clear" w:color="auto" w:fill="FFFFFF"/>
              </w:rPr>
              <w:t>,</w:t>
            </w:r>
          </w:p>
          <w:p w14:paraId="403587DB" w14:textId="77777777" w:rsidR="00EF7266" w:rsidRPr="00455E83" w:rsidRDefault="00EF7266" w:rsidP="002739BD">
            <w:pPr>
              <w:spacing w:after="0"/>
              <w:jc w:val="both"/>
              <w:rPr>
                <w:rStyle w:val="dt-m"/>
                <w:rFonts w:ascii="Times New Roman" w:hAnsi="Times New Roman" w:cs="Times New Roman"/>
                <w:b/>
                <w:bCs/>
                <w:color w:val="808080"/>
                <w:shd w:val="clear" w:color="auto" w:fill="FFFFFF"/>
              </w:rPr>
            </w:pPr>
            <w:r w:rsidRPr="00455E83">
              <w:rPr>
                <w:rFonts w:ascii="Times New Roman" w:hAnsi="Times New Roman" w:cs="Times New Roman"/>
                <w:b/>
                <w:bCs/>
                <w:color w:val="000000"/>
                <w:shd w:val="clear" w:color="auto" w:fill="FFFFFF"/>
              </w:rPr>
              <w:t>Овладение универсальными учебными познавательными действиями:</w:t>
            </w:r>
          </w:p>
          <w:p w14:paraId="60A9C049" w14:textId="77777777" w:rsidR="00EF7266" w:rsidRPr="00455E83" w:rsidRDefault="00EF7266" w:rsidP="002739BD">
            <w:pPr>
              <w:spacing w:after="0"/>
              <w:jc w:val="both"/>
              <w:rPr>
                <w:rFonts w:ascii="Times New Roman" w:hAnsi="Times New Roman" w:cs="Times New Roman"/>
                <w:color w:val="000000"/>
                <w:shd w:val="clear" w:color="auto" w:fill="FFFFFF"/>
              </w:rPr>
            </w:pPr>
            <w:r w:rsidRPr="00455E83">
              <w:rPr>
                <w:rStyle w:val="dt-m"/>
                <w:rFonts w:ascii="Times New Roman" w:hAnsi="Times New Roman" w:cs="Times New Roman"/>
                <w:b/>
                <w:bCs/>
                <w:color w:val="808080"/>
                <w:shd w:val="clear" w:color="auto" w:fill="FFFFFF"/>
              </w:rPr>
              <w:t xml:space="preserve"> а) </w:t>
            </w:r>
            <w:r w:rsidRPr="00455E83">
              <w:rPr>
                <w:rFonts w:ascii="Times New Roman" w:hAnsi="Times New Roman" w:cs="Times New Roman"/>
                <w:b/>
                <w:bCs/>
                <w:color w:val="000000"/>
                <w:shd w:val="clear" w:color="auto" w:fill="FFFFFF"/>
              </w:rPr>
              <w:t>базовые логические действия</w:t>
            </w:r>
            <w:r w:rsidRPr="00455E83">
              <w:rPr>
                <w:rFonts w:ascii="Times New Roman" w:hAnsi="Times New Roman" w:cs="Times New Roman"/>
                <w:color w:val="000000"/>
                <w:shd w:val="clear" w:color="auto" w:fill="FFFFFF"/>
              </w:rPr>
              <w:t>:</w:t>
            </w:r>
          </w:p>
          <w:p w14:paraId="6B42A7A7" w14:textId="77777777" w:rsidR="00EF7266" w:rsidRPr="00455E83" w:rsidRDefault="00EF7266" w:rsidP="002739BD">
            <w:pPr>
              <w:spacing w:after="0"/>
              <w:jc w:val="both"/>
              <w:rPr>
                <w:rFonts w:ascii="Times New Roman" w:hAnsi="Times New Roman" w:cs="Times New Roman"/>
              </w:rPr>
            </w:pPr>
            <w:r w:rsidRPr="00455E83">
              <w:rPr>
                <w:rFonts w:ascii="Times New Roman" w:hAnsi="Times New Roman" w:cs="Times New Roman"/>
                <w:color w:val="000000"/>
                <w:shd w:val="clear" w:color="auto" w:fill="FFFFFF"/>
              </w:rPr>
              <w:t>- самостоятельно формулировать и актуализировать проблему, рассматривать ее всесторонне</w:t>
            </w:r>
            <w:r w:rsidRPr="00455E83">
              <w:rPr>
                <w:rFonts w:ascii="Times New Roman" w:hAnsi="Times New Roman" w:cs="Times New Roman"/>
                <w:b/>
                <w:bCs/>
                <w:color w:val="000000"/>
                <w:shd w:val="clear" w:color="auto" w:fill="FFFFFF"/>
              </w:rPr>
              <w:t xml:space="preserve">; </w:t>
            </w:r>
          </w:p>
          <w:p w14:paraId="7726AA86" w14:textId="77777777" w:rsidR="00EF7266" w:rsidRPr="00455E83" w:rsidRDefault="00EF7266" w:rsidP="002739BD">
            <w:pPr>
              <w:pStyle w:val="dt-p"/>
              <w:shd w:val="clear" w:color="auto" w:fill="FFFFFF"/>
              <w:spacing w:before="0" w:beforeAutospacing="0" w:after="0" w:afterAutospacing="0" w:line="276" w:lineRule="auto"/>
              <w:jc w:val="both"/>
              <w:textAlignment w:val="baseline"/>
              <w:rPr>
                <w:color w:val="000000"/>
                <w:sz w:val="22"/>
                <w:szCs w:val="22"/>
              </w:rPr>
            </w:pPr>
            <w:r w:rsidRPr="00455E83">
              <w:rPr>
                <w:color w:val="000000"/>
                <w:sz w:val="22"/>
                <w:szCs w:val="22"/>
              </w:rPr>
              <w:t xml:space="preserve">- устанавливать существенный признак или основания для сравнения, классификации и обобщения; </w:t>
            </w:r>
          </w:p>
          <w:p w14:paraId="2168D66F" w14:textId="77777777" w:rsidR="00EF7266" w:rsidRPr="00455E83" w:rsidRDefault="00EF7266" w:rsidP="002739BD">
            <w:pPr>
              <w:pStyle w:val="dt-p"/>
              <w:shd w:val="clear" w:color="auto" w:fill="FFFFFF"/>
              <w:spacing w:before="0" w:beforeAutospacing="0" w:after="0" w:afterAutospacing="0" w:line="276" w:lineRule="auto"/>
              <w:jc w:val="both"/>
              <w:textAlignment w:val="baseline"/>
              <w:rPr>
                <w:color w:val="000000"/>
                <w:sz w:val="22"/>
                <w:szCs w:val="22"/>
              </w:rPr>
            </w:pPr>
            <w:r w:rsidRPr="00455E83">
              <w:rPr>
                <w:color w:val="000000"/>
                <w:sz w:val="22"/>
                <w:szCs w:val="22"/>
              </w:rPr>
              <w:t>- определять цели деятельности, задавать параметры и критерии их достижения;</w:t>
            </w:r>
          </w:p>
          <w:p w14:paraId="4DF72EA0" w14:textId="77777777" w:rsidR="00EF7266" w:rsidRPr="00455E83" w:rsidRDefault="00EF7266" w:rsidP="002739BD">
            <w:pPr>
              <w:pStyle w:val="dt-p"/>
              <w:shd w:val="clear" w:color="auto" w:fill="FFFFFF"/>
              <w:spacing w:before="0" w:beforeAutospacing="0" w:after="0" w:afterAutospacing="0" w:line="276" w:lineRule="auto"/>
              <w:jc w:val="both"/>
              <w:textAlignment w:val="baseline"/>
              <w:rPr>
                <w:color w:val="000000"/>
                <w:sz w:val="22"/>
                <w:szCs w:val="22"/>
              </w:rPr>
            </w:pPr>
            <w:r w:rsidRPr="00455E83">
              <w:rPr>
                <w:color w:val="000000"/>
                <w:sz w:val="22"/>
                <w:szCs w:val="22"/>
              </w:rPr>
              <w:t xml:space="preserve">- выявлять закономерности и противоречия в рассматриваемых явлениях; </w:t>
            </w:r>
          </w:p>
          <w:p w14:paraId="1EC482D9" w14:textId="77777777" w:rsidR="00EF7266" w:rsidRPr="00455E83" w:rsidRDefault="00EF7266" w:rsidP="002739BD">
            <w:pPr>
              <w:pStyle w:val="dt-p"/>
              <w:shd w:val="clear" w:color="auto" w:fill="FFFFFF"/>
              <w:spacing w:before="0" w:beforeAutospacing="0" w:after="0" w:afterAutospacing="0" w:line="276" w:lineRule="auto"/>
              <w:jc w:val="both"/>
              <w:textAlignment w:val="baseline"/>
              <w:rPr>
                <w:color w:val="000000"/>
                <w:sz w:val="22"/>
                <w:szCs w:val="22"/>
              </w:rPr>
            </w:pPr>
            <w:r w:rsidRPr="00455E83">
              <w:rPr>
                <w:color w:val="000000"/>
                <w:sz w:val="22"/>
                <w:szCs w:val="22"/>
              </w:rPr>
              <w:t>- вносить коррективы в деятельность, оценивать соответствие результатов целям, оценивать риски последствий деятельности;</w:t>
            </w:r>
            <w:r w:rsidRPr="00455E83">
              <w:rPr>
                <w:b/>
                <w:bCs/>
                <w:iCs/>
                <w:sz w:val="22"/>
                <w:szCs w:val="22"/>
              </w:rPr>
              <w:t xml:space="preserve"> </w:t>
            </w:r>
          </w:p>
          <w:p w14:paraId="73DC86AF" w14:textId="77777777" w:rsidR="00EF7266" w:rsidRPr="00455E83" w:rsidRDefault="00EF7266" w:rsidP="002739BD">
            <w:pPr>
              <w:spacing w:after="0"/>
              <w:jc w:val="both"/>
              <w:rPr>
                <w:rFonts w:ascii="Times New Roman" w:hAnsi="Times New Roman" w:cs="Times New Roman"/>
              </w:rPr>
            </w:pPr>
            <w:r w:rsidRPr="00455E83">
              <w:rPr>
                <w:rFonts w:ascii="Times New Roman" w:hAnsi="Times New Roman" w:cs="Times New Roman"/>
                <w:color w:val="000000"/>
              </w:rPr>
              <w:t xml:space="preserve">- </w:t>
            </w:r>
            <w:r w:rsidRPr="00455E83">
              <w:rPr>
                <w:rFonts w:ascii="Times New Roman" w:eastAsia="Times New Roman" w:hAnsi="Times New Roman" w:cs="Times New Roman"/>
                <w:color w:val="000000"/>
              </w:rPr>
              <w:t>развивать креативное мышление при решении жизненных проблем</w:t>
            </w:r>
            <w:r w:rsidRPr="00455E83">
              <w:rPr>
                <w:rFonts w:ascii="Times New Roman" w:hAnsi="Times New Roman" w:cs="Times New Roman"/>
                <w:b/>
                <w:bCs/>
                <w:iCs/>
              </w:rPr>
              <w:t xml:space="preserve"> </w:t>
            </w:r>
          </w:p>
          <w:p w14:paraId="6E27EF31" w14:textId="77777777" w:rsidR="00EF7266" w:rsidRPr="00455E83" w:rsidRDefault="00EF7266" w:rsidP="002739BD">
            <w:pPr>
              <w:spacing w:after="0"/>
              <w:jc w:val="both"/>
              <w:rPr>
                <w:rFonts w:ascii="Times New Roman" w:hAnsi="Times New Roman" w:cs="Times New Roman"/>
                <w:b/>
                <w:bCs/>
                <w:color w:val="000000"/>
                <w:shd w:val="clear" w:color="auto" w:fill="FFFFFF"/>
              </w:rPr>
            </w:pPr>
            <w:r w:rsidRPr="00455E83">
              <w:rPr>
                <w:rStyle w:val="dt-m"/>
                <w:rFonts w:ascii="Times New Roman" w:hAnsi="Times New Roman" w:cs="Times New Roman"/>
                <w:b/>
                <w:bCs/>
                <w:color w:val="808080"/>
                <w:shd w:val="clear" w:color="auto" w:fill="FFFFFF"/>
              </w:rPr>
              <w:t>б)</w:t>
            </w:r>
            <w:r w:rsidRPr="00455E83">
              <w:rPr>
                <w:rFonts w:ascii="Times New Roman" w:hAnsi="Times New Roman" w:cs="Times New Roman"/>
                <w:b/>
                <w:bCs/>
                <w:color w:val="000000"/>
                <w:shd w:val="clear" w:color="auto" w:fill="FFFFFF"/>
              </w:rPr>
              <w:t> базовые исследовательские действия:</w:t>
            </w:r>
          </w:p>
          <w:p w14:paraId="0D102251" w14:textId="77777777" w:rsidR="00EF7266" w:rsidRPr="00455E83" w:rsidRDefault="00EF7266" w:rsidP="002739BD">
            <w:pPr>
              <w:shd w:val="clear" w:color="auto" w:fill="FFFFFF"/>
              <w:spacing w:after="0"/>
              <w:jc w:val="both"/>
              <w:textAlignment w:val="baseline"/>
              <w:rPr>
                <w:rFonts w:ascii="Times New Roman" w:eastAsia="Times New Roman" w:hAnsi="Times New Roman" w:cs="Times New Roman"/>
                <w:color w:val="000000"/>
              </w:rPr>
            </w:pPr>
            <w:r w:rsidRPr="00455E83">
              <w:rPr>
                <w:rFonts w:ascii="Times New Roman" w:eastAsia="Times New Roman" w:hAnsi="Times New Roman" w:cs="Times New Roman"/>
                <w:color w:val="000000"/>
              </w:rPr>
              <w:t>- владеть навыками учебно-исследовательской и проектной деятельности, навыками разрешения проблем;</w:t>
            </w:r>
            <w:r w:rsidRPr="00455E83">
              <w:rPr>
                <w:rFonts w:ascii="Times New Roman" w:hAnsi="Times New Roman" w:cs="Times New Roman"/>
                <w:b/>
                <w:bCs/>
                <w:iCs/>
              </w:rPr>
              <w:t xml:space="preserve"> </w:t>
            </w:r>
          </w:p>
          <w:p w14:paraId="3F01261D" w14:textId="77777777" w:rsidR="00EF7266" w:rsidRPr="00455E83" w:rsidRDefault="00EF7266" w:rsidP="002739BD">
            <w:pPr>
              <w:shd w:val="clear" w:color="auto" w:fill="FFFFFF"/>
              <w:spacing w:after="0"/>
              <w:jc w:val="both"/>
              <w:textAlignment w:val="baseline"/>
              <w:rPr>
                <w:rFonts w:ascii="Times New Roman" w:eastAsia="Times New Roman" w:hAnsi="Times New Roman" w:cs="Times New Roman"/>
                <w:color w:val="000000"/>
              </w:rPr>
            </w:pPr>
            <w:r w:rsidRPr="00455E83">
              <w:rPr>
                <w:rFonts w:ascii="Times New Roman" w:eastAsia="Times New Roman" w:hAnsi="Times New Roman" w:cs="Times New Roman"/>
                <w:color w:val="000000"/>
              </w:rPr>
              <w:t xml:space="preserve">- выявлять причинно-следственные связи и актуализировать задачу, выдвигать гипотезу ее решения, находить аргументы </w:t>
            </w:r>
            <w:r w:rsidRPr="00455E83">
              <w:rPr>
                <w:rFonts w:ascii="Times New Roman" w:eastAsia="Times New Roman" w:hAnsi="Times New Roman" w:cs="Times New Roman"/>
                <w:color w:val="000000"/>
              </w:rPr>
              <w:lastRenderedPageBreak/>
              <w:t>для доказательства своих утверждений, задавать параметры и критерии решения;</w:t>
            </w:r>
            <w:r w:rsidRPr="00455E83">
              <w:rPr>
                <w:rFonts w:ascii="Times New Roman" w:hAnsi="Times New Roman" w:cs="Times New Roman"/>
                <w:b/>
                <w:bCs/>
                <w:iCs/>
              </w:rPr>
              <w:t xml:space="preserve"> </w:t>
            </w:r>
          </w:p>
          <w:p w14:paraId="2A1FF237" w14:textId="77777777" w:rsidR="00EF7266" w:rsidRPr="00455E83" w:rsidRDefault="00EF7266" w:rsidP="002739BD">
            <w:pPr>
              <w:shd w:val="clear" w:color="auto" w:fill="FFFFFF"/>
              <w:spacing w:after="0"/>
              <w:jc w:val="both"/>
              <w:textAlignment w:val="baseline"/>
              <w:rPr>
                <w:rFonts w:ascii="Times New Roman" w:hAnsi="Times New Roman" w:cs="Times New Roman"/>
                <w:b/>
                <w:bCs/>
                <w:iCs/>
              </w:rPr>
            </w:pPr>
            <w:r w:rsidRPr="00455E83">
              <w:rPr>
                <w:rFonts w:ascii="Times New Roman" w:eastAsia="Times New Roman" w:hAnsi="Times New Roman" w:cs="Times New Roman"/>
                <w:color w:val="000000"/>
              </w:rPr>
              <w:t>- анализировать полученные в ходе решения задачи результаты, критически оценивать их достоверность, прогнозировать изменение в новых условиях;</w:t>
            </w:r>
            <w:r w:rsidRPr="00455E83">
              <w:rPr>
                <w:rFonts w:ascii="Times New Roman" w:hAnsi="Times New Roman" w:cs="Times New Roman"/>
                <w:b/>
                <w:bCs/>
                <w:iCs/>
              </w:rPr>
              <w:t xml:space="preserve"> </w:t>
            </w:r>
          </w:p>
          <w:p w14:paraId="269BECFE" w14:textId="77777777" w:rsidR="00EF7266" w:rsidRPr="00455E83" w:rsidRDefault="00EF7266" w:rsidP="002739BD">
            <w:pPr>
              <w:shd w:val="clear" w:color="auto" w:fill="FFFFFF"/>
              <w:spacing w:after="0"/>
              <w:jc w:val="both"/>
              <w:textAlignment w:val="baseline"/>
              <w:rPr>
                <w:rFonts w:ascii="Times New Roman" w:eastAsia="Times New Roman" w:hAnsi="Times New Roman" w:cs="Times New Roman"/>
                <w:color w:val="000000"/>
              </w:rPr>
            </w:pPr>
            <w:r w:rsidRPr="00455E83">
              <w:rPr>
                <w:rFonts w:ascii="Times New Roman" w:eastAsia="Times New Roman" w:hAnsi="Times New Roman" w:cs="Times New Roman"/>
                <w:color w:val="000000"/>
              </w:rPr>
              <w:t>- уметь переносить знания в познавательную и практическую области жизнедеятельности;</w:t>
            </w:r>
          </w:p>
          <w:p w14:paraId="46DF8AEA" w14:textId="77777777" w:rsidR="00EF7266" w:rsidRPr="00455E83" w:rsidRDefault="00EF7266" w:rsidP="002739BD">
            <w:pPr>
              <w:shd w:val="clear" w:color="auto" w:fill="FFFFFF"/>
              <w:spacing w:after="0"/>
              <w:jc w:val="both"/>
              <w:textAlignment w:val="baseline"/>
              <w:rPr>
                <w:rFonts w:ascii="Times New Roman" w:eastAsia="Times New Roman" w:hAnsi="Times New Roman" w:cs="Times New Roman"/>
                <w:color w:val="000000"/>
              </w:rPr>
            </w:pPr>
            <w:r w:rsidRPr="00455E83">
              <w:rPr>
                <w:rFonts w:ascii="Times New Roman" w:eastAsia="Times New Roman" w:hAnsi="Times New Roman" w:cs="Times New Roman"/>
                <w:color w:val="000000"/>
              </w:rPr>
              <w:t>- уметь интегрировать знания из разных предметных областей;</w:t>
            </w:r>
            <w:r w:rsidRPr="00455E83">
              <w:rPr>
                <w:rFonts w:ascii="Times New Roman" w:hAnsi="Times New Roman" w:cs="Times New Roman"/>
                <w:b/>
                <w:bCs/>
                <w:iCs/>
              </w:rPr>
              <w:t xml:space="preserve"> </w:t>
            </w:r>
          </w:p>
          <w:p w14:paraId="08E10728" w14:textId="77777777" w:rsidR="00EF7266" w:rsidRPr="00455E83" w:rsidRDefault="00EF7266" w:rsidP="002739BD">
            <w:pPr>
              <w:shd w:val="clear" w:color="auto" w:fill="FFFFFF"/>
              <w:spacing w:after="0"/>
              <w:jc w:val="both"/>
              <w:textAlignment w:val="baseline"/>
              <w:rPr>
                <w:rFonts w:ascii="Times New Roman" w:eastAsia="Times New Roman" w:hAnsi="Times New Roman" w:cs="Times New Roman"/>
                <w:color w:val="000000"/>
              </w:rPr>
            </w:pPr>
            <w:r w:rsidRPr="00455E83">
              <w:rPr>
                <w:rFonts w:ascii="Times New Roman" w:eastAsia="Times New Roman" w:hAnsi="Times New Roman" w:cs="Times New Roman"/>
                <w:color w:val="000000"/>
              </w:rPr>
              <w:t>- выдвигать новые идеи, предлагать оригинальные подходы и решения;</w:t>
            </w:r>
            <w:r w:rsidRPr="00455E83">
              <w:rPr>
                <w:rFonts w:ascii="Times New Roman" w:hAnsi="Times New Roman" w:cs="Times New Roman"/>
                <w:b/>
                <w:bCs/>
                <w:iCs/>
              </w:rPr>
              <w:t xml:space="preserve"> </w:t>
            </w:r>
          </w:p>
          <w:p w14:paraId="3BDC3C55" w14:textId="77777777" w:rsidR="00EF7266" w:rsidRPr="00455E83" w:rsidRDefault="00EF7266" w:rsidP="002739BD">
            <w:pPr>
              <w:tabs>
                <w:tab w:val="left" w:pos="425"/>
              </w:tabs>
              <w:spacing w:after="0"/>
              <w:rPr>
                <w:rFonts w:ascii="Times New Roman" w:eastAsia="Times New Roman" w:hAnsi="Times New Roman" w:cs="Times New Roman"/>
              </w:rPr>
            </w:pPr>
            <w:r w:rsidRPr="00455E83">
              <w:rPr>
                <w:rFonts w:ascii="Times New Roman" w:hAnsi="Times New Roman" w:cs="Times New Roman"/>
                <w:color w:val="000000"/>
              </w:rPr>
              <w:t>- способность их использования в познавательной и социальной практике</w:t>
            </w:r>
          </w:p>
        </w:tc>
        <w:tc>
          <w:tcPr>
            <w:tcW w:w="6521" w:type="dxa"/>
          </w:tcPr>
          <w:p w14:paraId="0B036891" w14:textId="77777777" w:rsidR="00EF7266" w:rsidRPr="00455E83" w:rsidRDefault="00EF7266" w:rsidP="002739BD">
            <w:pPr>
              <w:widowControl w:val="0"/>
              <w:autoSpaceDE w:val="0"/>
              <w:autoSpaceDN w:val="0"/>
              <w:adjustRightInd w:val="0"/>
              <w:spacing w:after="0"/>
              <w:jc w:val="both"/>
              <w:rPr>
                <w:rFonts w:ascii="Times New Roman" w:hAnsi="Times New Roman" w:cs="Times New Roman"/>
              </w:rPr>
            </w:pPr>
            <w:r w:rsidRPr="00455E83">
              <w:rPr>
                <w:rFonts w:ascii="Times New Roman" w:hAnsi="Times New Roman" w:cs="Times New Roman"/>
              </w:rPr>
              <w:lastRenderedPageBreak/>
              <w:t>- владеть системой химических знаний, которая включает: основополагающие понятия (химический элемент, атом, электронная оболочка атома, s-, p-, d-электронные орбитали атомов, ион, молекула, валентность, электроотрицательность, степень окисления, химическая связь, моль, молярная масса, молярный объем, углеродный скелет, функциональная группа, радикал, изомерия, изомеры, гомологический ряд, гомологи, углеводороды, кислород- и азотсодержащие соединения, биологически активные вещества (углеводы, жиры, белки), мономер, полимер, структурное звено, высокомолекулярные соединения, кристаллическая решетка, типы химических реакций (окислительно-восстановительные, экзо- и эндотермические, реакции ионного обмена), раствор, электролиты, неэлектролиты, электролитическая диссоциация, окислитель, восстановитель, скорость химической реакции, химическое равновесие), теории и законы (теория химического строения органических веществ А.М. Бутлерова, теория электролитической диссоциации, периодический закон Д.И. Менделеева, закон сохранения массы), закономерности, символический язык химии, фактологические сведения о свойствах, составе, получении и безопасном использовании важнейших неорганических и органических веществ в быту и практической деятельности человека;</w:t>
            </w:r>
          </w:p>
          <w:p w14:paraId="1CCF346E" w14:textId="77777777" w:rsidR="00EF7266" w:rsidRPr="00455E83" w:rsidRDefault="00EF7266" w:rsidP="002739BD">
            <w:pPr>
              <w:widowControl w:val="0"/>
              <w:autoSpaceDE w:val="0"/>
              <w:autoSpaceDN w:val="0"/>
              <w:adjustRightInd w:val="0"/>
              <w:spacing w:after="0"/>
              <w:jc w:val="both"/>
              <w:rPr>
                <w:rFonts w:ascii="Times New Roman" w:hAnsi="Times New Roman" w:cs="Times New Roman"/>
              </w:rPr>
            </w:pPr>
            <w:r w:rsidRPr="00455E83">
              <w:rPr>
                <w:rFonts w:ascii="Times New Roman" w:hAnsi="Times New Roman" w:cs="Times New Roman"/>
              </w:rPr>
              <w:t>- уметь выявлять характерные признаки и взаимосвязь изученных понятий, применять соответствующие понятия при описании строения и свойств неорганических и органических веществ и их превращений; выявлять взаимосвязь химических знаний с понятиями и представлениями других естественнонаучных предметов;</w:t>
            </w:r>
          </w:p>
          <w:p w14:paraId="541B2AD0" w14:textId="77777777" w:rsidR="00EF7266" w:rsidRPr="00455E83" w:rsidRDefault="00EF7266" w:rsidP="002739BD">
            <w:pPr>
              <w:widowControl w:val="0"/>
              <w:autoSpaceDE w:val="0"/>
              <w:autoSpaceDN w:val="0"/>
              <w:adjustRightInd w:val="0"/>
              <w:spacing w:after="0"/>
              <w:jc w:val="both"/>
              <w:rPr>
                <w:rFonts w:ascii="Times New Roman" w:hAnsi="Times New Roman" w:cs="Times New Roman"/>
              </w:rPr>
            </w:pPr>
            <w:r w:rsidRPr="00455E83">
              <w:rPr>
                <w:rFonts w:ascii="Times New Roman" w:hAnsi="Times New Roman" w:cs="Times New Roman"/>
              </w:rPr>
              <w:lastRenderedPageBreak/>
              <w:t>- уметь использовать наименования химических соединений международного союза теоретической и прикладной химии и тривиальные названия важнейших веществ (этилен, ацетилен, глицерин, фенол, формальдегид, уксусная кислота, глицин, угарный газ, углекислый газ, аммиак, гашеная известь, негашеная известь, питьевая сода и других), составлять формулы неорганических и органических веществ, уравнения химических реакций, объяснять их смысл; подтверждать характерные химические свойства веществ соответствующими экспериментами и записями уравнений химических реакций;</w:t>
            </w:r>
          </w:p>
          <w:p w14:paraId="31465903" w14:textId="77777777" w:rsidR="00EF7266" w:rsidRPr="00455E83" w:rsidRDefault="00EF7266" w:rsidP="002739BD">
            <w:pPr>
              <w:widowControl w:val="0"/>
              <w:autoSpaceDE w:val="0"/>
              <w:autoSpaceDN w:val="0"/>
              <w:adjustRightInd w:val="0"/>
              <w:spacing w:after="0"/>
              <w:jc w:val="both"/>
              <w:rPr>
                <w:rFonts w:ascii="Times New Roman" w:hAnsi="Times New Roman" w:cs="Times New Roman"/>
              </w:rPr>
            </w:pPr>
            <w:r w:rsidRPr="00455E83">
              <w:rPr>
                <w:rFonts w:ascii="Times New Roman" w:hAnsi="Times New Roman" w:cs="Times New Roman"/>
              </w:rPr>
              <w:t>- уметь устанавливать принадлежность изученных неорганических и органических веществ к определенным классам и группам соединений, характеризовать их состав и важнейшие свойства; определять виды химических связей (ковалентная, ионная, металлическая, водородная), типы кристаллических решеток веществ; классифицировать химические реакции;</w:t>
            </w:r>
          </w:p>
          <w:p w14:paraId="72D18DB2" w14:textId="77777777" w:rsidR="00EF7266" w:rsidRPr="00A84AE0" w:rsidRDefault="00EF7266" w:rsidP="002739BD">
            <w:pPr>
              <w:widowControl w:val="0"/>
              <w:autoSpaceDE w:val="0"/>
              <w:autoSpaceDN w:val="0"/>
              <w:adjustRightInd w:val="0"/>
              <w:spacing w:after="0"/>
              <w:jc w:val="both"/>
              <w:rPr>
                <w:rFonts w:ascii="Times New Roman" w:hAnsi="Times New Roman" w:cs="Times New Roman"/>
              </w:rPr>
            </w:pPr>
            <w:r w:rsidRPr="00455E83">
              <w:rPr>
                <w:rFonts w:ascii="Times New Roman" w:hAnsi="Times New Roman" w:cs="Times New Roman"/>
              </w:rPr>
              <w:t xml:space="preserve">- </w:t>
            </w:r>
            <w:r w:rsidRPr="00A84AE0">
              <w:rPr>
                <w:rFonts w:ascii="Times New Roman" w:hAnsi="Times New Roman" w:cs="Times New Roman"/>
              </w:rPr>
              <w:t>сформировать представления: о материальном единстве мира, закономерностях и познаваемости явлений природы; о месте и значении химии в системе естественных наук и ее роли в обеспечении устойчивого развития человечества: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
          <w:p w14:paraId="6C35DC0C" w14:textId="77777777" w:rsidR="00EF7266" w:rsidRPr="00455E83" w:rsidRDefault="00EF7266" w:rsidP="002739BD">
            <w:pPr>
              <w:widowControl w:val="0"/>
              <w:autoSpaceDE w:val="0"/>
              <w:autoSpaceDN w:val="0"/>
              <w:adjustRightInd w:val="0"/>
              <w:spacing w:after="0"/>
              <w:jc w:val="both"/>
              <w:rPr>
                <w:rFonts w:ascii="Times New Roman" w:hAnsi="Times New Roman" w:cs="Times New Roman"/>
              </w:rPr>
            </w:pPr>
            <w:r w:rsidRPr="00455E83">
              <w:rPr>
                <w:rFonts w:ascii="Times New Roman" w:hAnsi="Times New Roman" w:cs="Times New Roman"/>
              </w:rPr>
              <w:t>- владеть системой химических знаний, которая включает: основополагающие понятия (дополнительно к системе понятий базового уровня) - изотопы, основное и возбужденное состояние атома, гибридизация атомных орбиталей, химическая связь ("</w:t>
            </w:r>
            <w:r w:rsidRPr="00455E83">
              <w:rPr>
                <w:rFonts w:ascii="Times New Roman" w:hAnsi="Times New Roman" w:cs="Times New Roman"/>
                <w:noProof/>
                <w:lang w:eastAsia="ru-RU"/>
              </w:rPr>
              <w:drawing>
                <wp:inline distT="0" distB="0" distL="0" distR="0" wp14:anchorId="63FE62D4" wp14:editId="31225D0C">
                  <wp:extent cx="129540" cy="121285"/>
                  <wp:effectExtent l="0" t="0" r="381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9540" cy="121285"/>
                          </a:xfrm>
                          <a:prstGeom prst="rect">
                            <a:avLst/>
                          </a:prstGeom>
                          <a:noFill/>
                          <a:ln>
                            <a:noFill/>
                          </a:ln>
                        </pic:spPr>
                      </pic:pic>
                    </a:graphicData>
                  </a:graphic>
                </wp:inline>
              </w:drawing>
            </w:r>
            <w:r w:rsidRPr="00455E83">
              <w:rPr>
                <w:rFonts w:ascii="Times New Roman" w:hAnsi="Times New Roman" w:cs="Times New Roman"/>
              </w:rPr>
              <w:t xml:space="preserve"> " и "", кратные связи), молярная концентрация, структурная формула, изомерия (структурная, геометрическая (цис-транс-изомерия), типы химических реакций (гомо- и гетерогенные, обратимые и необратимые), растворы (истинные, дисперсные </w:t>
            </w:r>
            <w:r w:rsidRPr="00455E83">
              <w:rPr>
                <w:rFonts w:ascii="Times New Roman" w:hAnsi="Times New Roman" w:cs="Times New Roman"/>
              </w:rPr>
              <w:lastRenderedPageBreak/>
              <w:t>системы), кристаллогидраты, степень диссоциации, электролиз, крекинг, риформинг); теории и законы, закономерности, мировоззренческие знания, лежащие в основе понимания причинности и системности химических явлений, современные представления о строении вещества на атомном, молекулярном и надмолекулярном уровнях; представления о механизмах химических реакций, термодинамических и кинетических закономерностях их протекания, о химическом равновесии, дисперсных системах, фактологические сведения о свойствах, составе, получении и безопасном использовании важнейших неорганических и органических веществ в быту и практической деятельности человека; общих научных принципах химического производства (на примере производства серной кислоты, аммиака, метанола, переработки нефти);</w:t>
            </w:r>
          </w:p>
          <w:p w14:paraId="6947B843" w14:textId="77777777" w:rsidR="00EF7266" w:rsidRPr="00455E83" w:rsidRDefault="00EF7266" w:rsidP="002739BD">
            <w:pPr>
              <w:widowControl w:val="0"/>
              <w:autoSpaceDE w:val="0"/>
              <w:autoSpaceDN w:val="0"/>
              <w:adjustRightInd w:val="0"/>
              <w:spacing w:after="0"/>
              <w:jc w:val="both"/>
              <w:rPr>
                <w:rFonts w:ascii="Times New Roman" w:hAnsi="Times New Roman" w:cs="Times New Roman"/>
              </w:rPr>
            </w:pPr>
            <w:r w:rsidRPr="00455E83">
              <w:rPr>
                <w:rFonts w:ascii="Times New Roman" w:hAnsi="Times New Roman" w:cs="Times New Roman"/>
              </w:rPr>
              <w:t>- уметь проводить расчеты по химическим формулам и уравнениям химических реакций с использованием физических величин (массы, объема газов, количества вещества), характеризующих вещества с количественной стороны: расчеты по нахождению химической формулы вещества; расчеты массы (объема, количества вещества) продукта реакции, если одно из исходных веществ дано в виде раствора с определенной массовой долей растворенного вещества или дано в избытке (имеет примеси); расчеты массовой или объемной доли выхода продукта реакции; расчеты теплового эффекта реакций, объемных отношений газов;</w:t>
            </w:r>
          </w:p>
          <w:p w14:paraId="7F74BE93" w14:textId="77777777" w:rsidR="00EF7266" w:rsidRPr="00455E83" w:rsidRDefault="00EF7266" w:rsidP="002739BD">
            <w:pPr>
              <w:widowControl w:val="0"/>
              <w:autoSpaceDE w:val="0"/>
              <w:autoSpaceDN w:val="0"/>
              <w:adjustRightInd w:val="0"/>
              <w:spacing w:after="0"/>
              <w:jc w:val="both"/>
              <w:rPr>
                <w:rFonts w:ascii="Times New Roman" w:hAnsi="Times New Roman" w:cs="Times New Roman"/>
              </w:rPr>
            </w:pPr>
            <w:r w:rsidRPr="00455E83">
              <w:rPr>
                <w:rFonts w:ascii="Times New Roman" w:hAnsi="Times New Roman" w:cs="Times New Roman"/>
              </w:rPr>
              <w:t>- уметь выявлять характерные признаки и взаимосвязь изученных понятий, применять соответствующие понятия при описании строения и свойств неорганических и органических веществ и их превращений; выявлять взаимосвязь химических знаний с понятиями и представлениями других предметов для более осознанного понимания и объяснения сущности материального единства мира; использовать системные химические знания для объяснения и прогнозирования явлений, имеющих естественнонаучную природу;</w:t>
            </w:r>
          </w:p>
          <w:p w14:paraId="3CBFFE3F" w14:textId="77777777" w:rsidR="00EF7266" w:rsidRPr="00455E83" w:rsidRDefault="00EF7266" w:rsidP="002739BD">
            <w:pPr>
              <w:widowControl w:val="0"/>
              <w:autoSpaceDE w:val="0"/>
              <w:autoSpaceDN w:val="0"/>
              <w:adjustRightInd w:val="0"/>
              <w:spacing w:after="0"/>
              <w:jc w:val="both"/>
              <w:rPr>
                <w:rFonts w:ascii="Times New Roman" w:hAnsi="Times New Roman" w:cs="Times New Roman"/>
              </w:rPr>
            </w:pPr>
            <w:r w:rsidRPr="00455E83">
              <w:rPr>
                <w:rFonts w:ascii="Times New Roman" w:hAnsi="Times New Roman" w:cs="Times New Roman"/>
              </w:rPr>
              <w:lastRenderedPageBreak/>
              <w:t>- уметь использовать наименования химических соединений международного союза теоретической и прикладной химии и тривиальные названия веществ, относящихся к изученным классам органических и неорганических соединений; использовать химическую символику для составления формул неорганических веществ, молекулярных и структурных (развернутых, сокращенных и скелетных) формул органических веществ; составлять уравнения химических реакций и раскрывать их сущность: окислительно-восстановительных реакций посредством составления электронного баланса этих реакций; реакций ионного обмена путем составления их полных и сокращенных ионных уравнений; реакций гидролиза, реакций комплексообразования (на примере гидроксокомплексов цинка и алюминия); подтверждать характерные химические свойства веществ соответствующими экспериментами и записями уравнений химических реакций;</w:t>
            </w:r>
          </w:p>
          <w:p w14:paraId="2C897FA5" w14:textId="77777777" w:rsidR="00EF7266" w:rsidRPr="00455E83" w:rsidRDefault="00EF7266" w:rsidP="002739BD">
            <w:pPr>
              <w:widowControl w:val="0"/>
              <w:autoSpaceDE w:val="0"/>
              <w:autoSpaceDN w:val="0"/>
              <w:adjustRightInd w:val="0"/>
              <w:spacing w:after="0"/>
              <w:jc w:val="both"/>
              <w:rPr>
                <w:rFonts w:ascii="Times New Roman" w:hAnsi="Times New Roman" w:cs="Times New Roman"/>
              </w:rPr>
            </w:pPr>
            <w:r w:rsidRPr="00455E83">
              <w:rPr>
                <w:rFonts w:ascii="Times New Roman" w:hAnsi="Times New Roman" w:cs="Times New Roman"/>
              </w:rPr>
              <w:t>- уметь классифицировать неорганические и органические вещества и химические реакции, самостоятельно выбирать основания и критерии для классификации изучаемых химических объектов; характеризовать состав и важнейшие свойства веществ, принадлежащих к определенным классам и группам соединений (простые вещества, оксиды, гидроксиды, соли; углеводороды, простые эфиры, спирты, фенолы, альдегиды, кетоны, карбоновые кислоты, сложные эфиры, жиры, углеводы, амины, аминокислоты, белки); применять знания о составе и свойствах веществ для экспериментальной проверки гипотез относительно закономерностей протекания химических реакций и прогнозирования возможностей их осуществления;</w:t>
            </w:r>
          </w:p>
          <w:p w14:paraId="31F29EBB" w14:textId="77777777" w:rsidR="00EF7266" w:rsidRPr="00455E83" w:rsidRDefault="00EF7266" w:rsidP="002739BD">
            <w:pPr>
              <w:widowControl w:val="0"/>
              <w:autoSpaceDE w:val="0"/>
              <w:autoSpaceDN w:val="0"/>
              <w:adjustRightInd w:val="0"/>
              <w:spacing w:after="0"/>
              <w:jc w:val="both"/>
              <w:rPr>
                <w:rFonts w:ascii="Times New Roman" w:hAnsi="Times New Roman" w:cs="Times New Roman"/>
              </w:rPr>
            </w:pPr>
            <w:r w:rsidRPr="00455E83">
              <w:rPr>
                <w:rFonts w:ascii="Times New Roman" w:hAnsi="Times New Roman" w:cs="Times New Roman"/>
              </w:rPr>
              <w:t>- уметь подтверждать на конкретных примерах характер зависимости реакционной способности органических соединений от кратности и типа ковалентной связи ("</w:t>
            </w:r>
            <w:r w:rsidRPr="00455E83">
              <w:rPr>
                <w:rFonts w:ascii="Times New Roman" w:hAnsi="Times New Roman" w:cs="Times New Roman"/>
                <w:noProof/>
                <w:lang w:eastAsia="ru-RU"/>
              </w:rPr>
              <w:drawing>
                <wp:inline distT="0" distB="0" distL="0" distR="0" wp14:anchorId="0E585CC5" wp14:editId="6EEBA903">
                  <wp:extent cx="129540" cy="121285"/>
                  <wp:effectExtent l="0" t="0" r="381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9540" cy="121285"/>
                          </a:xfrm>
                          <a:prstGeom prst="rect">
                            <a:avLst/>
                          </a:prstGeom>
                          <a:noFill/>
                          <a:ln>
                            <a:noFill/>
                          </a:ln>
                        </pic:spPr>
                      </pic:pic>
                    </a:graphicData>
                  </a:graphic>
                </wp:inline>
              </w:drawing>
            </w:r>
            <w:r w:rsidRPr="00455E83">
              <w:rPr>
                <w:rFonts w:ascii="Times New Roman" w:hAnsi="Times New Roman" w:cs="Times New Roman"/>
              </w:rPr>
              <w:t xml:space="preserve"> " и ""), взаимного влияния атомов и групп атомов в молекулах; а также от особенностей реализации различных механизмов протекания реакций;</w:t>
            </w:r>
          </w:p>
          <w:p w14:paraId="43C031D7" w14:textId="77777777" w:rsidR="00EF7266" w:rsidRPr="00455E83" w:rsidRDefault="00EF7266" w:rsidP="002739BD">
            <w:pPr>
              <w:widowControl w:val="0"/>
              <w:autoSpaceDE w:val="0"/>
              <w:autoSpaceDN w:val="0"/>
              <w:adjustRightInd w:val="0"/>
              <w:spacing w:after="0"/>
              <w:jc w:val="both"/>
              <w:rPr>
                <w:rFonts w:ascii="Times New Roman" w:hAnsi="Times New Roman" w:cs="Times New Roman"/>
              </w:rPr>
            </w:pPr>
            <w:r w:rsidRPr="00455E83">
              <w:rPr>
                <w:rFonts w:ascii="Times New Roman" w:hAnsi="Times New Roman" w:cs="Times New Roman"/>
              </w:rPr>
              <w:lastRenderedPageBreak/>
              <w:t>- уметь характеризовать электронное строение атомов (в основном и возбужденном состоянии) и ионов химических элементов 1 - 4 периодов Периодической системы Д.И. Менделеева и их валентные возможности, используя понятия "s", "p", "d-электронные" орбитали, энергетические уровни; объяснять закономерности изменения свойств химических элементов и образуемых ими соединений по периодам и группам;</w:t>
            </w:r>
          </w:p>
          <w:p w14:paraId="3F44F101" w14:textId="77777777" w:rsidR="00EF7266" w:rsidRPr="00455E83" w:rsidRDefault="00EF7266" w:rsidP="002739BD">
            <w:pPr>
              <w:spacing w:after="0"/>
              <w:rPr>
                <w:rFonts w:ascii="Times New Roman" w:eastAsia="Times New Roman" w:hAnsi="Times New Roman" w:cs="Times New Roman"/>
              </w:rPr>
            </w:pPr>
          </w:p>
        </w:tc>
      </w:tr>
      <w:tr w:rsidR="00EF7266" w:rsidRPr="00E70E21" w14:paraId="2CC6D1F4" w14:textId="77777777" w:rsidTr="00680072">
        <w:trPr>
          <w:trHeight w:val="674"/>
        </w:trPr>
        <w:tc>
          <w:tcPr>
            <w:tcW w:w="2383" w:type="dxa"/>
          </w:tcPr>
          <w:p w14:paraId="3C57F288" w14:textId="77777777" w:rsidR="00EF7266" w:rsidRPr="00455E83" w:rsidRDefault="00EF7266" w:rsidP="002739BD">
            <w:pPr>
              <w:spacing w:after="0"/>
              <w:rPr>
                <w:rFonts w:ascii="Times New Roman" w:eastAsia="Times New Roman" w:hAnsi="Times New Roman" w:cs="Times New Roman"/>
              </w:rPr>
            </w:pPr>
            <w:r w:rsidRPr="00455E83">
              <w:rPr>
                <w:rFonts w:ascii="Times New Roman" w:eastAsia="Times New Roman" w:hAnsi="Times New Roman" w:cs="Times New Roman"/>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6259" w:type="dxa"/>
          </w:tcPr>
          <w:p w14:paraId="15002732" w14:textId="77777777" w:rsidR="00EF7266" w:rsidRPr="00455E83" w:rsidRDefault="00EF7266" w:rsidP="002739BD">
            <w:pPr>
              <w:spacing w:after="0"/>
              <w:jc w:val="both"/>
              <w:rPr>
                <w:rFonts w:ascii="Times New Roman" w:hAnsi="Times New Roman" w:cs="Times New Roman"/>
                <w:b/>
                <w:bCs/>
                <w:color w:val="000000"/>
                <w:shd w:val="clear" w:color="auto" w:fill="FFFFFF"/>
              </w:rPr>
            </w:pPr>
            <w:r w:rsidRPr="00455E83">
              <w:rPr>
                <w:rFonts w:ascii="Times New Roman" w:hAnsi="Times New Roman" w:cs="Times New Roman"/>
                <w:b/>
                <w:bCs/>
                <w:color w:val="000000"/>
                <w:shd w:val="clear" w:color="auto" w:fill="FFFFFF"/>
              </w:rPr>
              <w:t>В области</w:t>
            </w:r>
            <w:r w:rsidRPr="00455E83">
              <w:rPr>
                <w:rFonts w:ascii="Times New Roman" w:hAnsi="Times New Roman" w:cs="Times New Roman"/>
                <w:color w:val="000000"/>
                <w:shd w:val="clear" w:color="auto" w:fill="FFFFFF"/>
              </w:rPr>
              <w:t xml:space="preserve"> </w:t>
            </w:r>
            <w:r w:rsidRPr="00455E83">
              <w:rPr>
                <w:rFonts w:ascii="Times New Roman" w:hAnsi="Times New Roman" w:cs="Times New Roman"/>
                <w:b/>
                <w:bCs/>
                <w:color w:val="000000"/>
                <w:shd w:val="clear" w:color="auto" w:fill="FFFFFF"/>
              </w:rPr>
              <w:t>ценности научного познания:</w:t>
            </w:r>
          </w:p>
          <w:p w14:paraId="41EC7032" w14:textId="77777777" w:rsidR="00EF7266" w:rsidRPr="00455E83" w:rsidRDefault="00EF7266" w:rsidP="002739BD">
            <w:pPr>
              <w:spacing w:after="0"/>
              <w:jc w:val="both"/>
              <w:rPr>
                <w:rFonts w:ascii="Times New Roman" w:hAnsi="Times New Roman" w:cs="Times New Roman"/>
                <w:b/>
                <w:bCs/>
              </w:rPr>
            </w:pPr>
            <w:r w:rsidRPr="00455E83">
              <w:rPr>
                <w:rFonts w:ascii="Times New Roman" w:hAnsi="Times New Roman" w:cs="Times New Roman"/>
                <w:color w:val="000000"/>
                <w:shd w:val="clear" w:color="auto" w:fill="FFFFFF"/>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455E83">
              <w:rPr>
                <w:rFonts w:ascii="Times New Roman" w:hAnsi="Times New Roman" w:cs="Times New Roman"/>
                <w:b/>
                <w:bCs/>
                <w:iCs/>
              </w:rPr>
              <w:t xml:space="preserve"> </w:t>
            </w:r>
          </w:p>
          <w:p w14:paraId="26990F7F" w14:textId="77777777" w:rsidR="00EF7266" w:rsidRPr="00455E83" w:rsidRDefault="00EF7266" w:rsidP="002739BD">
            <w:pPr>
              <w:spacing w:after="0"/>
              <w:jc w:val="both"/>
              <w:rPr>
                <w:rFonts w:ascii="Times New Roman" w:hAnsi="Times New Roman" w:cs="Times New Roman"/>
              </w:rPr>
            </w:pPr>
            <w:r w:rsidRPr="00455E83">
              <w:rPr>
                <w:rFonts w:ascii="Times New Roman" w:hAnsi="Times New Roman" w:cs="Times New Roman"/>
                <w:color w:val="000000"/>
                <w:shd w:val="clear" w:color="auto" w:fill="FFFFFF"/>
              </w:rPr>
              <w:t xml:space="preserve">- совершенствование языковой и читательской культуры как средства взаимодействия между людьми и познания мира; </w:t>
            </w:r>
          </w:p>
          <w:p w14:paraId="58F4531A" w14:textId="77777777" w:rsidR="00EF7266" w:rsidRPr="00455E83" w:rsidRDefault="00EF7266" w:rsidP="002739BD">
            <w:pPr>
              <w:spacing w:after="0"/>
              <w:jc w:val="both"/>
              <w:rPr>
                <w:rFonts w:ascii="Times New Roman" w:hAnsi="Times New Roman" w:cs="Times New Roman"/>
                <w:b/>
                <w:bCs/>
                <w:iCs/>
              </w:rPr>
            </w:pPr>
            <w:r w:rsidRPr="00455E83">
              <w:rPr>
                <w:rFonts w:ascii="Times New Roman" w:hAnsi="Times New Roman" w:cs="Times New Roman"/>
                <w:color w:val="000000"/>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14:paraId="3024EFBA" w14:textId="77777777" w:rsidR="00EF7266" w:rsidRPr="00455E83" w:rsidRDefault="00EF7266" w:rsidP="002739BD">
            <w:pPr>
              <w:spacing w:after="0"/>
              <w:jc w:val="both"/>
              <w:rPr>
                <w:rStyle w:val="dt-m"/>
                <w:rFonts w:ascii="Times New Roman" w:hAnsi="Times New Roman" w:cs="Times New Roman"/>
                <w:b/>
                <w:bCs/>
                <w:color w:val="808080"/>
                <w:shd w:val="clear" w:color="auto" w:fill="FFFFFF"/>
              </w:rPr>
            </w:pPr>
            <w:r w:rsidRPr="00455E83">
              <w:rPr>
                <w:rFonts w:ascii="Times New Roman" w:hAnsi="Times New Roman" w:cs="Times New Roman"/>
                <w:b/>
                <w:bCs/>
                <w:color w:val="000000"/>
                <w:shd w:val="clear" w:color="auto" w:fill="FFFFFF"/>
              </w:rPr>
              <w:t>Овладение универсальными учебными познавательными действиями:</w:t>
            </w:r>
          </w:p>
          <w:p w14:paraId="140D7FE6" w14:textId="77777777" w:rsidR="00EF7266" w:rsidRPr="00455E83" w:rsidRDefault="00EF7266" w:rsidP="002739BD">
            <w:pPr>
              <w:shd w:val="clear" w:color="auto" w:fill="FFFFFF"/>
              <w:spacing w:after="0"/>
              <w:jc w:val="both"/>
              <w:textAlignment w:val="baseline"/>
              <w:rPr>
                <w:rFonts w:ascii="Times New Roman" w:eastAsia="Times New Roman" w:hAnsi="Times New Roman" w:cs="Times New Roman"/>
                <w:b/>
                <w:bCs/>
                <w:color w:val="000000"/>
              </w:rPr>
            </w:pPr>
            <w:r w:rsidRPr="00455E83">
              <w:rPr>
                <w:rFonts w:ascii="Times New Roman" w:eastAsia="Times New Roman" w:hAnsi="Times New Roman" w:cs="Times New Roman"/>
                <w:b/>
                <w:bCs/>
                <w:color w:val="808080"/>
              </w:rPr>
              <w:t>в)</w:t>
            </w:r>
            <w:r w:rsidRPr="00455E83">
              <w:rPr>
                <w:rFonts w:ascii="Times New Roman" w:eastAsia="Times New Roman" w:hAnsi="Times New Roman" w:cs="Times New Roman"/>
                <w:b/>
                <w:bCs/>
                <w:color w:val="000000"/>
              </w:rPr>
              <w:t> работа с информацией:</w:t>
            </w:r>
          </w:p>
          <w:p w14:paraId="64F05F69" w14:textId="77777777" w:rsidR="00EF7266" w:rsidRPr="00455E83" w:rsidRDefault="00EF7266" w:rsidP="002739BD">
            <w:pPr>
              <w:spacing w:after="0"/>
              <w:jc w:val="both"/>
              <w:rPr>
                <w:rFonts w:ascii="Times New Roman" w:hAnsi="Times New Roman" w:cs="Times New Roman"/>
              </w:rPr>
            </w:pPr>
            <w:r w:rsidRPr="00455E83">
              <w:rPr>
                <w:rFonts w:ascii="Times New Roman" w:eastAsia="Times New Roman" w:hAnsi="Times New Roman" w:cs="Times New Roman"/>
                <w:color w:val="000000"/>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74893C92" w14:textId="77777777" w:rsidR="00EF7266" w:rsidRPr="00455E83" w:rsidRDefault="00EF7266" w:rsidP="002739BD">
            <w:pPr>
              <w:spacing w:after="0"/>
              <w:jc w:val="both"/>
              <w:rPr>
                <w:rFonts w:ascii="Times New Roman" w:hAnsi="Times New Roman" w:cs="Times New Roman"/>
              </w:rPr>
            </w:pPr>
            <w:r w:rsidRPr="00455E83">
              <w:rPr>
                <w:rFonts w:ascii="Times New Roman" w:eastAsia="Times New Roman" w:hAnsi="Times New Roman" w:cs="Times New Roman"/>
                <w:color w:val="000000"/>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4FE5AFCA" w14:textId="77777777" w:rsidR="00EF7266" w:rsidRPr="00455E83" w:rsidRDefault="00EF7266" w:rsidP="002739BD">
            <w:pPr>
              <w:spacing w:after="0"/>
              <w:jc w:val="both"/>
              <w:rPr>
                <w:rFonts w:ascii="Times New Roman" w:hAnsi="Times New Roman" w:cs="Times New Roman"/>
              </w:rPr>
            </w:pPr>
            <w:r w:rsidRPr="00455E83">
              <w:rPr>
                <w:rFonts w:ascii="Times New Roman" w:eastAsia="Times New Roman" w:hAnsi="Times New Roman" w:cs="Times New Roman"/>
                <w:color w:val="000000"/>
              </w:rPr>
              <w:t>- оценивать достоверность, легитимность информации, ее соответствие правовым и морально-этическим нормам;</w:t>
            </w:r>
            <w:r w:rsidRPr="00455E83">
              <w:rPr>
                <w:rFonts w:ascii="Times New Roman" w:hAnsi="Times New Roman" w:cs="Times New Roman"/>
                <w:color w:val="000000"/>
                <w:shd w:val="clear" w:color="auto" w:fill="FFFFFF"/>
              </w:rPr>
              <w:t xml:space="preserve"> </w:t>
            </w:r>
          </w:p>
          <w:p w14:paraId="3995B0E0" w14:textId="77777777" w:rsidR="00EF7266" w:rsidRPr="00455E83" w:rsidRDefault="00EF7266" w:rsidP="002739BD">
            <w:pPr>
              <w:spacing w:after="0"/>
              <w:jc w:val="both"/>
              <w:rPr>
                <w:rFonts w:ascii="Times New Roman" w:hAnsi="Times New Roman" w:cs="Times New Roman"/>
              </w:rPr>
            </w:pPr>
            <w:r w:rsidRPr="00455E83">
              <w:rPr>
                <w:rFonts w:ascii="Times New Roman" w:eastAsia="Times New Roman" w:hAnsi="Times New Roman" w:cs="Times New Roman"/>
                <w:color w:val="000000"/>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w:t>
            </w:r>
            <w:r w:rsidRPr="00455E83">
              <w:rPr>
                <w:rFonts w:ascii="Times New Roman" w:eastAsia="Times New Roman" w:hAnsi="Times New Roman" w:cs="Times New Roman"/>
                <w:color w:val="000000"/>
              </w:rPr>
              <w:lastRenderedPageBreak/>
              <w:t xml:space="preserve">ресурсосбережения, правовых и этических норм, норм информационной безопасности; </w:t>
            </w:r>
          </w:p>
          <w:p w14:paraId="3EAF48B5" w14:textId="77777777" w:rsidR="00EF7266" w:rsidRPr="00455E83" w:rsidRDefault="00EF7266" w:rsidP="002739BD">
            <w:pPr>
              <w:tabs>
                <w:tab w:val="left" w:pos="425"/>
              </w:tabs>
              <w:spacing w:after="0"/>
              <w:rPr>
                <w:rFonts w:ascii="Times New Roman" w:eastAsia="Times New Roman" w:hAnsi="Times New Roman" w:cs="Times New Roman"/>
              </w:rPr>
            </w:pPr>
            <w:r w:rsidRPr="00455E83">
              <w:rPr>
                <w:rFonts w:ascii="Times New Roman" w:eastAsia="Times New Roman" w:hAnsi="Times New Roman" w:cs="Times New Roman"/>
                <w:color w:val="000000"/>
              </w:rPr>
              <w:t>- владеть навыками распознавания и защиты информации, информационной безопасности личности</w:t>
            </w:r>
            <w:r w:rsidRPr="00455E83">
              <w:rPr>
                <w:rFonts w:ascii="Times New Roman" w:hAnsi="Times New Roman" w:cs="Times New Roman"/>
                <w:color w:val="000000"/>
                <w:shd w:val="clear" w:color="auto" w:fill="FFFFFF"/>
              </w:rPr>
              <w:t xml:space="preserve">; </w:t>
            </w:r>
            <w:r w:rsidRPr="00455E83">
              <w:rPr>
                <w:rFonts w:ascii="Times New Roman" w:hAnsi="Times New Roman" w:cs="Times New Roman"/>
                <w:b/>
                <w:bCs/>
                <w:iCs/>
              </w:rPr>
              <w:t xml:space="preserve"> </w:t>
            </w:r>
          </w:p>
        </w:tc>
        <w:tc>
          <w:tcPr>
            <w:tcW w:w="6521" w:type="dxa"/>
          </w:tcPr>
          <w:p w14:paraId="65851E98" w14:textId="77777777" w:rsidR="00EF7266" w:rsidRPr="00455E83" w:rsidRDefault="00EF7266" w:rsidP="002739BD">
            <w:pPr>
              <w:spacing w:after="0"/>
              <w:jc w:val="both"/>
              <w:rPr>
                <w:rFonts w:ascii="Times New Roman" w:hAnsi="Times New Roman" w:cs="Times New Roman"/>
              </w:rPr>
            </w:pPr>
            <w:r w:rsidRPr="00455E83">
              <w:rPr>
                <w:rFonts w:ascii="Times New Roman" w:hAnsi="Times New Roman" w:cs="Times New Roman"/>
              </w:rPr>
              <w:lastRenderedPageBreak/>
              <w:t>- уметь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на альдегиды, крахмал, уксусную кислоту; денатурация белков при нагревании, цветные реакции белков; проводить реакции ионного обмена, определять среду водных растворов, качественные реакции на сульфат-, карбонат- и хлорид-анионы, на катион аммония; решать экспериментальные задачи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14:paraId="3EF39B10" w14:textId="77777777" w:rsidR="00EF7266" w:rsidRPr="00455E83" w:rsidRDefault="00EF7266" w:rsidP="002739BD">
            <w:pPr>
              <w:spacing w:after="0"/>
              <w:jc w:val="both"/>
              <w:rPr>
                <w:rFonts w:ascii="Times New Roman" w:hAnsi="Times New Roman" w:cs="Times New Roman"/>
              </w:rPr>
            </w:pPr>
            <w:r w:rsidRPr="00455E83">
              <w:rPr>
                <w:rFonts w:ascii="Times New Roman" w:hAnsi="Times New Roman" w:cs="Times New Roman"/>
              </w:rPr>
              <w:t>- уметь анализировать химическую информацию, получаемую из разных источников (средств массовой информации, сеть Интернет и другие);</w:t>
            </w:r>
          </w:p>
          <w:p w14:paraId="22909998" w14:textId="77777777" w:rsidR="00EF7266" w:rsidRPr="00455E83" w:rsidRDefault="00EF7266" w:rsidP="002739BD">
            <w:pPr>
              <w:widowControl w:val="0"/>
              <w:autoSpaceDE w:val="0"/>
              <w:autoSpaceDN w:val="0"/>
              <w:adjustRightInd w:val="0"/>
              <w:spacing w:after="0"/>
              <w:jc w:val="both"/>
              <w:rPr>
                <w:rFonts w:ascii="Times New Roman" w:hAnsi="Times New Roman" w:cs="Times New Roman"/>
              </w:rPr>
            </w:pPr>
            <w:r w:rsidRPr="00455E83">
              <w:rPr>
                <w:rFonts w:ascii="Times New Roman" w:hAnsi="Times New Roman" w:cs="Times New Roman"/>
              </w:rPr>
              <w:t>- владеть основными методами научного познания веществ и химических явлений (наблюдение, измерение, эксперимент, моделирование);</w:t>
            </w:r>
          </w:p>
          <w:p w14:paraId="20611B76" w14:textId="77777777" w:rsidR="00EF7266" w:rsidRPr="00455E83" w:rsidRDefault="00EF7266" w:rsidP="002739BD">
            <w:pPr>
              <w:widowControl w:val="0"/>
              <w:autoSpaceDE w:val="0"/>
              <w:autoSpaceDN w:val="0"/>
              <w:adjustRightInd w:val="0"/>
              <w:spacing w:after="0"/>
              <w:jc w:val="both"/>
              <w:rPr>
                <w:rFonts w:ascii="Times New Roman" w:hAnsi="Times New Roman" w:cs="Times New Roman"/>
              </w:rPr>
            </w:pPr>
            <w:r w:rsidRPr="00455E83">
              <w:rPr>
                <w:rFonts w:ascii="Times New Roman" w:hAnsi="Times New Roman" w:cs="Times New Roman"/>
              </w:rPr>
              <w:t>- уметь проводить расчеты по химическим формулам и уравнениям химических реакций с использованием физических величин, характеризующих вещества с количественной стороны: массы, объема (нормальные условия) газов, количества вещества; использовать системные химические знания для принятия решений в конкретных жизненных ситуациях, связанных с веществами и их применением;</w:t>
            </w:r>
          </w:p>
          <w:p w14:paraId="48673D08" w14:textId="77777777" w:rsidR="00EF7266" w:rsidRPr="00455E83" w:rsidRDefault="00EF7266" w:rsidP="002739BD">
            <w:pPr>
              <w:widowControl w:val="0"/>
              <w:autoSpaceDE w:val="0"/>
              <w:autoSpaceDN w:val="0"/>
              <w:adjustRightInd w:val="0"/>
              <w:spacing w:after="0"/>
              <w:jc w:val="both"/>
              <w:rPr>
                <w:rFonts w:ascii="Times New Roman" w:hAnsi="Times New Roman" w:cs="Times New Roman"/>
              </w:rPr>
            </w:pPr>
            <w:r w:rsidRPr="00455E83">
              <w:rPr>
                <w:rFonts w:ascii="Times New Roman" w:hAnsi="Times New Roman" w:cs="Times New Roman"/>
              </w:rPr>
              <w:lastRenderedPageBreak/>
              <w:t>- уметь самостоятельно планировать и проводить химический эксперимент (получение и изучение свойств неорганических и органических веществ, качественные реакции углеводородов различных классов и кислородсодержащих органических веществ, решение экспериментальных задач по распознаванию неорганических и органических веществ) с соблюдением правил безопасного обращения с веществами и лабораторным оборудованием, формулировать цели исследования, предоставлять в различной форме результаты эксперимента, анализировать и оценивать их достоверность;</w:t>
            </w:r>
          </w:p>
          <w:p w14:paraId="3B9D3A77" w14:textId="77777777" w:rsidR="00EF7266" w:rsidRPr="00455E83" w:rsidRDefault="00EF7266" w:rsidP="002739BD">
            <w:pPr>
              <w:widowControl w:val="0"/>
              <w:autoSpaceDE w:val="0"/>
              <w:autoSpaceDN w:val="0"/>
              <w:adjustRightInd w:val="0"/>
              <w:spacing w:after="0"/>
              <w:jc w:val="both"/>
              <w:rPr>
                <w:rFonts w:ascii="Times New Roman" w:hAnsi="Times New Roman" w:cs="Times New Roman"/>
              </w:rPr>
            </w:pPr>
            <w:r w:rsidRPr="00455E83">
              <w:rPr>
                <w:rFonts w:ascii="Times New Roman" w:hAnsi="Times New Roman" w:cs="Times New Roman"/>
              </w:rPr>
              <w:t>- уметь осуществлять целенаправленный поиск химической информации в различных источниках (научная и учебно-научная литература, средства массовой информации, сеть Интернет и другие), критически анализировать химическую информацию, перерабатывать ее и использовать в соответствии с поставленной учебной задачей;</w:t>
            </w:r>
          </w:p>
          <w:p w14:paraId="19D8C9EA" w14:textId="77777777" w:rsidR="00EF7266" w:rsidRPr="00455E83" w:rsidRDefault="00EF7266" w:rsidP="002739BD">
            <w:pPr>
              <w:widowControl w:val="0"/>
              <w:autoSpaceDE w:val="0"/>
              <w:autoSpaceDN w:val="0"/>
              <w:adjustRightInd w:val="0"/>
              <w:spacing w:after="0"/>
              <w:jc w:val="both"/>
              <w:rPr>
                <w:rFonts w:ascii="Times New Roman" w:hAnsi="Times New Roman" w:cs="Times New Roman"/>
              </w:rPr>
            </w:pPr>
            <w:r w:rsidRPr="00455E83">
              <w:rPr>
                <w:rFonts w:ascii="Times New Roman" w:hAnsi="Times New Roman" w:cs="Times New Roman"/>
              </w:rPr>
              <w:t>-  владеть системой знаний о методах научного познания явлений природы, используемых в естественных науках и умениями применять эти знания при экспериментальном исследовании веществ и для объяснения химических явлений, имеющих место в природе практической деятельности человека и в повседневной жизни;</w:t>
            </w:r>
          </w:p>
        </w:tc>
      </w:tr>
      <w:tr w:rsidR="00EF7266" w:rsidRPr="00E70E21" w14:paraId="6687B2A6" w14:textId="77777777" w:rsidTr="00680072">
        <w:trPr>
          <w:trHeight w:val="674"/>
        </w:trPr>
        <w:tc>
          <w:tcPr>
            <w:tcW w:w="2383" w:type="dxa"/>
          </w:tcPr>
          <w:p w14:paraId="62713D1A" w14:textId="77777777" w:rsidR="00EF7266" w:rsidRPr="00455E83" w:rsidRDefault="00EF7266" w:rsidP="002739BD">
            <w:pPr>
              <w:spacing w:after="0"/>
              <w:rPr>
                <w:rFonts w:ascii="Times New Roman" w:eastAsia="Times New Roman" w:hAnsi="Times New Roman" w:cs="Times New Roman"/>
                <w:color w:val="000000"/>
              </w:rPr>
            </w:pPr>
            <w:r w:rsidRPr="00455E83">
              <w:rPr>
                <w:rFonts w:ascii="Times New Roman" w:eastAsia="Times New Roman" w:hAnsi="Times New Roman" w:cs="Times New Roman"/>
              </w:rPr>
              <w:t>ОК 04. Эффективно взаимодействовать и работать в коллективе и команде</w:t>
            </w:r>
          </w:p>
        </w:tc>
        <w:tc>
          <w:tcPr>
            <w:tcW w:w="6259" w:type="dxa"/>
          </w:tcPr>
          <w:p w14:paraId="2D4208E1" w14:textId="77777777" w:rsidR="00EF7266" w:rsidRPr="00455E83" w:rsidRDefault="00EF7266" w:rsidP="002739BD">
            <w:pPr>
              <w:spacing w:after="0"/>
              <w:jc w:val="both"/>
              <w:rPr>
                <w:rFonts w:ascii="Times New Roman" w:hAnsi="Times New Roman" w:cs="Times New Roman"/>
                <w:color w:val="000000"/>
                <w:shd w:val="clear" w:color="auto" w:fill="FFFFFF"/>
              </w:rPr>
            </w:pPr>
            <w:r w:rsidRPr="00455E83">
              <w:rPr>
                <w:rFonts w:ascii="Times New Roman" w:hAnsi="Times New Roman" w:cs="Times New Roman"/>
                <w:color w:val="000000"/>
                <w:shd w:val="clear" w:color="auto" w:fill="FFFFFF"/>
              </w:rPr>
              <w:t>- готовность к саморазвитию, самостоятельности и самоопределению;</w:t>
            </w:r>
          </w:p>
          <w:p w14:paraId="595B71EF" w14:textId="77777777" w:rsidR="00EF7266" w:rsidRPr="00455E83" w:rsidRDefault="00EF7266" w:rsidP="002739BD">
            <w:pPr>
              <w:pStyle w:val="dt-p"/>
              <w:shd w:val="clear" w:color="auto" w:fill="FFFFFF"/>
              <w:spacing w:before="0" w:beforeAutospacing="0" w:after="0" w:afterAutospacing="0" w:line="276" w:lineRule="auto"/>
              <w:jc w:val="both"/>
              <w:textAlignment w:val="baseline"/>
              <w:rPr>
                <w:color w:val="000000"/>
                <w:sz w:val="22"/>
                <w:szCs w:val="22"/>
              </w:rPr>
            </w:pPr>
            <w:r w:rsidRPr="00455E83">
              <w:rPr>
                <w:color w:val="000000"/>
                <w:sz w:val="22"/>
                <w:szCs w:val="22"/>
              </w:rPr>
              <w:t>-овладение навыками учебно-исследовательской, проектной и социальной деятельности;</w:t>
            </w:r>
          </w:p>
          <w:p w14:paraId="242EC1A1" w14:textId="77777777" w:rsidR="00EF7266" w:rsidRPr="00455E83" w:rsidRDefault="00EF7266" w:rsidP="002739BD">
            <w:pPr>
              <w:shd w:val="clear" w:color="auto" w:fill="FFFFFF"/>
              <w:spacing w:after="0"/>
              <w:jc w:val="both"/>
              <w:textAlignment w:val="baseline"/>
              <w:rPr>
                <w:rFonts w:ascii="Times New Roman" w:eastAsia="Times New Roman" w:hAnsi="Times New Roman" w:cs="Times New Roman"/>
                <w:b/>
                <w:bCs/>
                <w:color w:val="000000"/>
              </w:rPr>
            </w:pPr>
            <w:r w:rsidRPr="00455E83">
              <w:rPr>
                <w:rFonts w:ascii="Times New Roman" w:eastAsia="Times New Roman" w:hAnsi="Times New Roman" w:cs="Times New Roman"/>
                <w:b/>
                <w:bCs/>
                <w:color w:val="000000"/>
              </w:rPr>
              <w:t>Овладение универсальными коммуникативными действиями:</w:t>
            </w:r>
          </w:p>
          <w:p w14:paraId="30C7153B" w14:textId="77777777" w:rsidR="00EF7266" w:rsidRPr="00455E83" w:rsidRDefault="00EF7266" w:rsidP="002739BD">
            <w:pPr>
              <w:shd w:val="clear" w:color="auto" w:fill="FFFFFF"/>
              <w:spacing w:after="0"/>
              <w:jc w:val="both"/>
              <w:textAlignment w:val="baseline"/>
              <w:rPr>
                <w:rFonts w:ascii="Times New Roman" w:eastAsia="Times New Roman" w:hAnsi="Times New Roman" w:cs="Times New Roman"/>
                <w:color w:val="000000"/>
              </w:rPr>
            </w:pPr>
            <w:r w:rsidRPr="00455E83">
              <w:rPr>
                <w:rFonts w:ascii="Times New Roman" w:eastAsia="Times New Roman" w:hAnsi="Times New Roman" w:cs="Times New Roman"/>
                <w:color w:val="808080"/>
              </w:rPr>
              <w:t>б)</w:t>
            </w:r>
            <w:r w:rsidRPr="00455E83">
              <w:rPr>
                <w:rFonts w:ascii="Times New Roman" w:eastAsia="Times New Roman" w:hAnsi="Times New Roman" w:cs="Times New Roman"/>
                <w:color w:val="000000"/>
              </w:rPr>
              <w:t> </w:t>
            </w:r>
            <w:r w:rsidRPr="00455E83">
              <w:rPr>
                <w:rFonts w:ascii="Times New Roman" w:eastAsia="Times New Roman" w:hAnsi="Times New Roman" w:cs="Times New Roman"/>
                <w:b/>
                <w:bCs/>
                <w:color w:val="000000"/>
              </w:rPr>
              <w:t>совместная деятельность</w:t>
            </w:r>
            <w:r w:rsidRPr="00455E83">
              <w:rPr>
                <w:rFonts w:ascii="Times New Roman" w:eastAsia="Times New Roman" w:hAnsi="Times New Roman" w:cs="Times New Roman"/>
                <w:color w:val="000000"/>
              </w:rPr>
              <w:t>:</w:t>
            </w:r>
          </w:p>
          <w:p w14:paraId="608646CF" w14:textId="77777777" w:rsidR="00EF7266" w:rsidRPr="00455E83" w:rsidRDefault="00EF7266" w:rsidP="002739BD">
            <w:pPr>
              <w:shd w:val="clear" w:color="auto" w:fill="FFFFFF"/>
              <w:spacing w:after="0"/>
              <w:jc w:val="both"/>
              <w:textAlignment w:val="baseline"/>
              <w:rPr>
                <w:rFonts w:ascii="Times New Roman" w:eastAsia="Times New Roman" w:hAnsi="Times New Roman" w:cs="Times New Roman"/>
                <w:color w:val="000000"/>
              </w:rPr>
            </w:pPr>
            <w:r w:rsidRPr="00455E83">
              <w:rPr>
                <w:rFonts w:ascii="Times New Roman" w:eastAsia="Times New Roman" w:hAnsi="Times New Roman" w:cs="Times New Roman"/>
                <w:color w:val="000000"/>
              </w:rPr>
              <w:t>- понимать и использовать преимущества командной и индивидуальной работы;</w:t>
            </w:r>
          </w:p>
          <w:p w14:paraId="1A574CE4" w14:textId="77777777" w:rsidR="00EF7266" w:rsidRPr="00455E83" w:rsidRDefault="00EF7266" w:rsidP="002739BD">
            <w:pPr>
              <w:shd w:val="clear" w:color="auto" w:fill="FFFFFF"/>
              <w:spacing w:after="0"/>
              <w:jc w:val="both"/>
              <w:textAlignment w:val="baseline"/>
              <w:rPr>
                <w:rFonts w:ascii="Times New Roman" w:eastAsia="Times New Roman" w:hAnsi="Times New Roman" w:cs="Times New Roman"/>
                <w:color w:val="000000"/>
              </w:rPr>
            </w:pPr>
            <w:r w:rsidRPr="00455E83">
              <w:rPr>
                <w:rFonts w:ascii="Times New Roman" w:eastAsia="Times New Roman" w:hAnsi="Times New Roman" w:cs="Times New Roman"/>
                <w:color w:val="000000"/>
              </w:rPr>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w:t>
            </w:r>
            <w:r w:rsidRPr="00455E83">
              <w:rPr>
                <w:rFonts w:ascii="Times New Roman" w:eastAsia="Times New Roman" w:hAnsi="Times New Roman" w:cs="Times New Roman"/>
                <w:color w:val="000000"/>
              </w:rPr>
              <w:lastRenderedPageBreak/>
              <w:t>обсуждать результаты совместной работы;</w:t>
            </w:r>
          </w:p>
          <w:p w14:paraId="222D8A91" w14:textId="77777777" w:rsidR="00EF7266" w:rsidRPr="00455E83" w:rsidRDefault="00EF7266" w:rsidP="002739BD">
            <w:pPr>
              <w:shd w:val="clear" w:color="auto" w:fill="FFFFFF"/>
              <w:spacing w:after="0"/>
              <w:jc w:val="both"/>
              <w:textAlignment w:val="baseline"/>
              <w:rPr>
                <w:rFonts w:ascii="Times New Roman" w:eastAsia="Times New Roman" w:hAnsi="Times New Roman" w:cs="Times New Roman"/>
                <w:color w:val="000000"/>
              </w:rPr>
            </w:pPr>
            <w:r w:rsidRPr="00455E83">
              <w:rPr>
                <w:rFonts w:ascii="Times New Roman" w:eastAsia="Times New Roman" w:hAnsi="Times New Roman" w:cs="Times New Roman"/>
                <w:color w:val="000000"/>
              </w:rPr>
              <w:t>- координировать и выполнять работу в условиях реального, виртуального и комбинированного взаимодействия;</w:t>
            </w:r>
          </w:p>
          <w:p w14:paraId="482997F2" w14:textId="77777777" w:rsidR="00EF7266" w:rsidRPr="00455E83" w:rsidRDefault="00EF7266" w:rsidP="002739BD">
            <w:pPr>
              <w:spacing w:after="0"/>
              <w:jc w:val="both"/>
              <w:rPr>
                <w:rFonts w:ascii="Times New Roman" w:eastAsia="Times New Roman" w:hAnsi="Times New Roman" w:cs="Times New Roman"/>
                <w:color w:val="000000"/>
              </w:rPr>
            </w:pPr>
            <w:r w:rsidRPr="00455E83">
              <w:rPr>
                <w:rFonts w:ascii="Times New Roman" w:eastAsia="Times New Roman" w:hAnsi="Times New Roman" w:cs="Times New Roman"/>
                <w:color w:val="000000"/>
              </w:rPr>
              <w:t>- осуществлять позитивное стратегическое поведение в различных ситуациях, проявлять творчество и воображение, быть инициативным</w:t>
            </w:r>
          </w:p>
          <w:p w14:paraId="7EB6EC63" w14:textId="77777777" w:rsidR="00EF7266" w:rsidRPr="00455E83" w:rsidRDefault="00EF7266" w:rsidP="002739BD">
            <w:pPr>
              <w:shd w:val="clear" w:color="auto" w:fill="FFFFFF"/>
              <w:spacing w:after="0"/>
              <w:jc w:val="both"/>
              <w:textAlignment w:val="baseline"/>
              <w:rPr>
                <w:rFonts w:ascii="Times New Roman" w:eastAsia="Times New Roman" w:hAnsi="Times New Roman" w:cs="Times New Roman"/>
                <w:b/>
                <w:bCs/>
                <w:color w:val="000000"/>
              </w:rPr>
            </w:pPr>
            <w:r w:rsidRPr="00455E83">
              <w:rPr>
                <w:rFonts w:ascii="Times New Roman" w:eastAsia="Times New Roman" w:hAnsi="Times New Roman" w:cs="Times New Roman"/>
                <w:b/>
                <w:bCs/>
                <w:color w:val="000000"/>
              </w:rPr>
              <w:t>Овладение универсальными регулятивными действиями:</w:t>
            </w:r>
          </w:p>
          <w:p w14:paraId="4A978B20" w14:textId="77777777" w:rsidR="00EF7266" w:rsidRPr="00455E83" w:rsidRDefault="00EF7266" w:rsidP="002739BD">
            <w:pPr>
              <w:shd w:val="clear" w:color="auto" w:fill="FFFFFF"/>
              <w:spacing w:after="0"/>
              <w:jc w:val="both"/>
              <w:textAlignment w:val="baseline"/>
              <w:rPr>
                <w:rFonts w:ascii="Times New Roman" w:eastAsia="Times New Roman" w:hAnsi="Times New Roman" w:cs="Times New Roman"/>
                <w:b/>
                <w:bCs/>
                <w:color w:val="000000"/>
              </w:rPr>
            </w:pPr>
            <w:r w:rsidRPr="00455E83">
              <w:rPr>
                <w:rFonts w:ascii="Times New Roman" w:eastAsia="Times New Roman" w:hAnsi="Times New Roman" w:cs="Times New Roman"/>
                <w:color w:val="808080"/>
              </w:rPr>
              <w:t>г</w:t>
            </w:r>
            <w:r w:rsidRPr="00455E83">
              <w:rPr>
                <w:rFonts w:ascii="Times New Roman" w:eastAsia="Times New Roman" w:hAnsi="Times New Roman" w:cs="Times New Roman"/>
                <w:b/>
                <w:bCs/>
                <w:color w:val="808080"/>
              </w:rPr>
              <w:t>)</w:t>
            </w:r>
            <w:r w:rsidRPr="00455E83">
              <w:rPr>
                <w:rFonts w:ascii="Times New Roman" w:eastAsia="Times New Roman" w:hAnsi="Times New Roman" w:cs="Times New Roman"/>
                <w:b/>
                <w:bCs/>
                <w:color w:val="000000"/>
              </w:rPr>
              <w:t> принятие себя и других людей:</w:t>
            </w:r>
          </w:p>
          <w:p w14:paraId="32C11987" w14:textId="77777777" w:rsidR="00EF7266" w:rsidRPr="00455E83" w:rsidRDefault="00EF7266" w:rsidP="002739BD">
            <w:pPr>
              <w:shd w:val="clear" w:color="auto" w:fill="FFFFFF"/>
              <w:spacing w:after="0"/>
              <w:jc w:val="both"/>
              <w:textAlignment w:val="baseline"/>
              <w:rPr>
                <w:rFonts w:ascii="Times New Roman" w:eastAsia="Times New Roman" w:hAnsi="Times New Roman" w:cs="Times New Roman"/>
                <w:color w:val="000000"/>
              </w:rPr>
            </w:pPr>
            <w:r w:rsidRPr="00455E83">
              <w:rPr>
                <w:rFonts w:ascii="Times New Roman" w:eastAsia="Times New Roman" w:hAnsi="Times New Roman" w:cs="Times New Roman"/>
                <w:color w:val="000000"/>
              </w:rPr>
              <w:t>- принимать мотивы и аргументы других людей при анализе результатов деятельности;</w:t>
            </w:r>
          </w:p>
          <w:p w14:paraId="34FD0DC9" w14:textId="77777777" w:rsidR="00EF7266" w:rsidRPr="00455E83" w:rsidRDefault="00EF7266" w:rsidP="002739BD">
            <w:pPr>
              <w:shd w:val="clear" w:color="auto" w:fill="FFFFFF"/>
              <w:spacing w:after="0"/>
              <w:jc w:val="both"/>
              <w:textAlignment w:val="baseline"/>
              <w:rPr>
                <w:rFonts w:ascii="Times New Roman" w:eastAsia="Times New Roman" w:hAnsi="Times New Roman" w:cs="Times New Roman"/>
                <w:color w:val="000000"/>
              </w:rPr>
            </w:pPr>
            <w:r w:rsidRPr="00455E83">
              <w:rPr>
                <w:rFonts w:ascii="Times New Roman" w:eastAsia="Times New Roman" w:hAnsi="Times New Roman" w:cs="Times New Roman"/>
                <w:color w:val="000000"/>
              </w:rPr>
              <w:t>- признавать свое право и право других людей на ошибки;</w:t>
            </w:r>
          </w:p>
          <w:p w14:paraId="6B06A545" w14:textId="77777777" w:rsidR="00EF7266" w:rsidRPr="00455E83" w:rsidRDefault="00EF7266" w:rsidP="002739BD">
            <w:pPr>
              <w:tabs>
                <w:tab w:val="left" w:pos="425"/>
              </w:tabs>
              <w:spacing w:after="0"/>
              <w:rPr>
                <w:rFonts w:ascii="Times New Roman" w:eastAsia="Times New Roman" w:hAnsi="Times New Roman" w:cs="Times New Roman"/>
              </w:rPr>
            </w:pPr>
            <w:r w:rsidRPr="00455E83">
              <w:rPr>
                <w:rFonts w:ascii="Times New Roman" w:eastAsia="Times New Roman" w:hAnsi="Times New Roman" w:cs="Times New Roman"/>
                <w:color w:val="000000"/>
              </w:rPr>
              <w:t>- развивать способность понимать мир с позиции другого человека;</w:t>
            </w:r>
          </w:p>
        </w:tc>
        <w:tc>
          <w:tcPr>
            <w:tcW w:w="6521" w:type="dxa"/>
          </w:tcPr>
          <w:p w14:paraId="78FF2C51" w14:textId="77777777" w:rsidR="00EF7266" w:rsidRPr="00455E83" w:rsidRDefault="00EF7266" w:rsidP="002739BD">
            <w:pPr>
              <w:spacing w:after="0"/>
              <w:jc w:val="both"/>
              <w:rPr>
                <w:rFonts w:ascii="Times New Roman" w:hAnsi="Times New Roman" w:cs="Times New Roman"/>
              </w:rPr>
            </w:pPr>
            <w:r w:rsidRPr="00455E83">
              <w:rPr>
                <w:rFonts w:ascii="Times New Roman" w:hAnsi="Times New Roman" w:cs="Times New Roman"/>
              </w:rPr>
              <w:lastRenderedPageBreak/>
              <w:t xml:space="preserve">- уметь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на альдегиды, крахмал, уксусную кислоту; денатурация белков при нагревании, цветные реакции белков; проводить реакции ионного обмена, определять среду водных растворов, качественные реакции на сульфат-, карбонат- и хлорид-анионы, на катион аммония; решать экспериментальные задачи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w:t>
            </w:r>
            <w:r w:rsidRPr="00455E83">
              <w:rPr>
                <w:rFonts w:ascii="Times New Roman" w:hAnsi="Times New Roman" w:cs="Times New Roman"/>
              </w:rPr>
              <w:lastRenderedPageBreak/>
              <w:t>выводы на основе этих результатов;</w:t>
            </w:r>
          </w:p>
          <w:p w14:paraId="70542120" w14:textId="77777777" w:rsidR="00EF7266" w:rsidRPr="00455E83" w:rsidRDefault="00EF7266" w:rsidP="002739BD">
            <w:pPr>
              <w:spacing w:after="0"/>
              <w:jc w:val="both"/>
              <w:rPr>
                <w:rFonts w:ascii="Times New Roman" w:eastAsia="Times New Roman" w:hAnsi="Times New Roman" w:cs="Times New Roman"/>
              </w:rPr>
            </w:pPr>
            <w:r w:rsidRPr="00455E83">
              <w:rPr>
                <w:rFonts w:ascii="Times New Roman" w:hAnsi="Times New Roman" w:cs="Times New Roman"/>
              </w:rPr>
              <w:t>-уметь самостоятельно планировать и проводить химический эксперимент (получение и изучение свойств неорганических и органических веществ, качественные реакции углеводородов различных классов и кислородсодержащих органических веществ, решение экспериментальных задач по распознаванию неорганических и органических веществ) с соблюдением правил безопасного обращения с веществами и лабораторным оборудованием, формулировать цели исследования, предоставлять в различной форме результаты эксперимента, анализировать и оценивать их достоверность;</w:t>
            </w:r>
          </w:p>
        </w:tc>
      </w:tr>
      <w:tr w:rsidR="00EF7266" w:rsidRPr="00E70E21" w14:paraId="0D69BDBD" w14:textId="77777777" w:rsidTr="00680072">
        <w:trPr>
          <w:trHeight w:val="674"/>
        </w:trPr>
        <w:tc>
          <w:tcPr>
            <w:tcW w:w="2383" w:type="dxa"/>
          </w:tcPr>
          <w:p w14:paraId="7EDD650A" w14:textId="77777777" w:rsidR="00EF7266" w:rsidRPr="00455E83" w:rsidRDefault="00EF7266" w:rsidP="002739BD">
            <w:pPr>
              <w:spacing w:after="0"/>
              <w:rPr>
                <w:rFonts w:ascii="Times New Roman" w:eastAsia="Times New Roman" w:hAnsi="Times New Roman" w:cs="Times New Roman"/>
              </w:rPr>
            </w:pPr>
            <w:r w:rsidRPr="00455E83">
              <w:rPr>
                <w:rFonts w:ascii="Times New Roman" w:eastAsia="Times New Roman" w:hAnsi="Times New Roman" w:cs="Times New Roman"/>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6259" w:type="dxa"/>
          </w:tcPr>
          <w:p w14:paraId="0E7A2F91" w14:textId="77777777" w:rsidR="00EF7266" w:rsidRPr="00455E83" w:rsidRDefault="00EF7266" w:rsidP="002739BD">
            <w:pPr>
              <w:spacing w:after="0"/>
              <w:rPr>
                <w:rFonts w:ascii="Times New Roman" w:hAnsi="Times New Roman" w:cs="Times New Roman"/>
                <w:b/>
                <w:bCs/>
                <w:color w:val="000000"/>
                <w:shd w:val="clear" w:color="auto" w:fill="FFFFFF"/>
              </w:rPr>
            </w:pPr>
            <w:r w:rsidRPr="00455E83">
              <w:rPr>
                <w:rFonts w:ascii="Times New Roman" w:hAnsi="Times New Roman" w:cs="Times New Roman"/>
                <w:b/>
                <w:bCs/>
                <w:color w:val="000000"/>
                <w:shd w:val="clear" w:color="auto" w:fill="FFFFFF"/>
              </w:rPr>
              <w:t>В области</w:t>
            </w:r>
            <w:r w:rsidRPr="00455E83">
              <w:rPr>
                <w:rFonts w:ascii="Times New Roman" w:hAnsi="Times New Roman" w:cs="Times New Roman"/>
                <w:color w:val="000000"/>
                <w:shd w:val="clear" w:color="auto" w:fill="FFFFFF"/>
              </w:rPr>
              <w:t xml:space="preserve"> </w:t>
            </w:r>
            <w:r w:rsidRPr="00455E83">
              <w:rPr>
                <w:rFonts w:ascii="Times New Roman" w:hAnsi="Times New Roman" w:cs="Times New Roman"/>
                <w:b/>
                <w:bCs/>
                <w:color w:val="000000"/>
                <w:shd w:val="clear" w:color="auto" w:fill="FFFFFF"/>
              </w:rPr>
              <w:t>экологического воспитания:</w:t>
            </w:r>
          </w:p>
          <w:p w14:paraId="007F75C4" w14:textId="77777777" w:rsidR="00EF7266" w:rsidRPr="00455E83" w:rsidRDefault="00EF7266" w:rsidP="002739BD">
            <w:pPr>
              <w:spacing w:after="0"/>
              <w:jc w:val="both"/>
              <w:rPr>
                <w:rFonts w:ascii="Times New Roman" w:hAnsi="Times New Roman" w:cs="Times New Roman"/>
                <w:color w:val="000000"/>
                <w:shd w:val="clear" w:color="auto" w:fill="FFFFFF"/>
              </w:rPr>
            </w:pPr>
            <w:r w:rsidRPr="00455E83">
              <w:rPr>
                <w:rFonts w:ascii="Times New Roman" w:hAnsi="Times New Roman" w:cs="Times New Roman"/>
                <w:color w:val="000000"/>
                <w:shd w:val="clear" w:color="auto" w:fill="FFFFFF"/>
              </w:rPr>
              <w:t>-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34D59A80" w14:textId="77777777" w:rsidR="00EF7266" w:rsidRPr="00455E83" w:rsidRDefault="00EF7266" w:rsidP="002739BD">
            <w:pPr>
              <w:spacing w:after="0"/>
              <w:jc w:val="both"/>
              <w:rPr>
                <w:rFonts w:ascii="Times New Roman" w:hAnsi="Times New Roman" w:cs="Times New Roman"/>
                <w:b/>
                <w:bCs/>
              </w:rPr>
            </w:pPr>
            <w:r w:rsidRPr="00455E83">
              <w:rPr>
                <w:rFonts w:ascii="Times New Roman" w:hAnsi="Times New Roman" w:cs="Times New Roman"/>
                <w:color w:val="000000"/>
                <w:shd w:val="clear" w:color="auto" w:fill="FFFFFF"/>
              </w:rPr>
              <w:t>- планирование и осуществление действий в окружающей среде на основе знания целей устойчивого развития человечества;</w:t>
            </w:r>
            <w:r w:rsidRPr="00455E83">
              <w:rPr>
                <w:rFonts w:ascii="Times New Roman" w:hAnsi="Times New Roman" w:cs="Times New Roman"/>
                <w:b/>
                <w:bCs/>
                <w:iCs/>
              </w:rPr>
              <w:t xml:space="preserve"> </w:t>
            </w:r>
          </w:p>
          <w:p w14:paraId="0194E01F" w14:textId="77777777" w:rsidR="00EF7266" w:rsidRPr="00455E83" w:rsidRDefault="00EF7266" w:rsidP="002739BD">
            <w:pPr>
              <w:spacing w:after="0"/>
              <w:jc w:val="both"/>
              <w:rPr>
                <w:rFonts w:ascii="Times New Roman" w:hAnsi="Times New Roman" w:cs="Times New Roman"/>
              </w:rPr>
            </w:pPr>
            <w:r w:rsidRPr="00455E83">
              <w:rPr>
                <w:rFonts w:ascii="Times New Roman" w:hAnsi="Times New Roman" w:cs="Times New Roman"/>
                <w:color w:val="000000"/>
                <w:shd w:val="clear" w:color="auto" w:fill="FFFFFF"/>
              </w:rPr>
              <w:t>активное неприятие действий, приносящих вред окружающей среде;</w:t>
            </w:r>
            <w:r w:rsidRPr="00455E83">
              <w:rPr>
                <w:rFonts w:ascii="Times New Roman" w:hAnsi="Times New Roman" w:cs="Times New Roman"/>
                <w:b/>
                <w:bCs/>
                <w:iCs/>
              </w:rPr>
              <w:t xml:space="preserve"> </w:t>
            </w:r>
          </w:p>
          <w:p w14:paraId="4766A60B" w14:textId="77777777" w:rsidR="00EF7266" w:rsidRPr="00455E83" w:rsidRDefault="00EF7266" w:rsidP="002739BD">
            <w:pPr>
              <w:spacing w:after="0"/>
              <w:jc w:val="both"/>
              <w:rPr>
                <w:rFonts w:ascii="Times New Roman" w:hAnsi="Times New Roman" w:cs="Times New Roman"/>
              </w:rPr>
            </w:pPr>
            <w:r w:rsidRPr="00455E83">
              <w:rPr>
                <w:rFonts w:ascii="Times New Roman" w:hAnsi="Times New Roman" w:cs="Times New Roman"/>
                <w:color w:val="000000"/>
                <w:shd w:val="clear" w:color="auto" w:fill="FFFFFF"/>
              </w:rPr>
              <w:t>- умение прогнозировать неблагоприятные экологические последствия предпринимаемых действий, предотвращать их;</w:t>
            </w:r>
            <w:r w:rsidRPr="00455E83">
              <w:rPr>
                <w:rFonts w:ascii="Times New Roman" w:hAnsi="Times New Roman" w:cs="Times New Roman"/>
                <w:b/>
                <w:bCs/>
                <w:iCs/>
              </w:rPr>
              <w:t xml:space="preserve"> </w:t>
            </w:r>
          </w:p>
          <w:p w14:paraId="47FCCC9A" w14:textId="77777777" w:rsidR="00EF7266" w:rsidRPr="00455E83" w:rsidRDefault="00EF7266" w:rsidP="002739BD">
            <w:pPr>
              <w:spacing w:after="0"/>
              <w:jc w:val="both"/>
              <w:rPr>
                <w:rFonts w:ascii="Times New Roman" w:hAnsi="Times New Roman" w:cs="Times New Roman"/>
                <w:color w:val="000000"/>
                <w:shd w:val="clear" w:color="auto" w:fill="FFFFFF"/>
              </w:rPr>
            </w:pPr>
            <w:r w:rsidRPr="00455E83">
              <w:rPr>
                <w:rFonts w:ascii="Times New Roman" w:hAnsi="Times New Roman" w:cs="Times New Roman"/>
                <w:color w:val="000000"/>
                <w:shd w:val="clear" w:color="auto" w:fill="FFFFFF"/>
              </w:rPr>
              <w:t>- расширение опыта деятельности экологической направленности;</w:t>
            </w:r>
            <w:r w:rsidRPr="00455E83">
              <w:rPr>
                <w:rFonts w:ascii="Times New Roman" w:hAnsi="Times New Roman" w:cs="Times New Roman"/>
                <w:b/>
                <w:bCs/>
                <w:iCs/>
              </w:rPr>
              <w:t xml:space="preserve"> </w:t>
            </w:r>
          </w:p>
          <w:p w14:paraId="4841FA0D" w14:textId="77777777" w:rsidR="00EF7266" w:rsidRPr="00455E83" w:rsidRDefault="00EF7266" w:rsidP="002739BD">
            <w:pPr>
              <w:tabs>
                <w:tab w:val="left" w:pos="425"/>
              </w:tabs>
              <w:spacing w:after="0"/>
              <w:rPr>
                <w:rFonts w:ascii="Times New Roman" w:eastAsia="Times New Roman" w:hAnsi="Times New Roman" w:cs="Times New Roman"/>
              </w:rPr>
            </w:pPr>
            <w:r w:rsidRPr="00455E83">
              <w:rPr>
                <w:rFonts w:ascii="Times New Roman" w:hAnsi="Times New Roman" w:cs="Times New Roman"/>
                <w:color w:val="000000"/>
              </w:rPr>
              <w:t>- овладение навыками учебно-исследовательской, проектной и социальной деятельности;</w:t>
            </w:r>
          </w:p>
        </w:tc>
        <w:tc>
          <w:tcPr>
            <w:tcW w:w="6521" w:type="dxa"/>
          </w:tcPr>
          <w:p w14:paraId="262290DA" w14:textId="77777777" w:rsidR="00EF7266" w:rsidRPr="00455E83" w:rsidRDefault="00EF7266" w:rsidP="002739BD">
            <w:pPr>
              <w:widowControl w:val="0"/>
              <w:autoSpaceDE w:val="0"/>
              <w:autoSpaceDN w:val="0"/>
              <w:adjustRightInd w:val="0"/>
              <w:spacing w:after="0"/>
              <w:jc w:val="both"/>
              <w:rPr>
                <w:rFonts w:ascii="Times New Roman" w:hAnsi="Times New Roman" w:cs="Times New Roman"/>
              </w:rPr>
            </w:pPr>
            <w:r w:rsidRPr="00455E83">
              <w:rPr>
                <w:rFonts w:ascii="Times New Roman" w:hAnsi="Times New Roman" w:cs="Times New Roman"/>
              </w:rPr>
              <w:t>- сформировать представления: о химической составляющей естественнонаучной картины мира, роли химии в познании явлений природы, в формировании мышления и культуры личности, ее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14:paraId="171BC3A7" w14:textId="77777777" w:rsidR="00EF7266" w:rsidRPr="00455E83" w:rsidRDefault="00EF7266" w:rsidP="002739BD">
            <w:pPr>
              <w:widowControl w:val="0"/>
              <w:autoSpaceDE w:val="0"/>
              <w:autoSpaceDN w:val="0"/>
              <w:adjustRightInd w:val="0"/>
              <w:spacing w:after="0"/>
              <w:jc w:val="both"/>
              <w:rPr>
                <w:rFonts w:ascii="Times New Roman" w:hAnsi="Times New Roman" w:cs="Times New Roman"/>
              </w:rPr>
            </w:pPr>
            <w:r w:rsidRPr="00455E83">
              <w:rPr>
                <w:rFonts w:ascii="Times New Roman" w:hAnsi="Times New Roman" w:cs="Times New Roman"/>
              </w:rPr>
              <w:t>- уметь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учитывать опасность воздействия на живые организмы определенных веществ, понимая смысл показателя предельной допустимой концентрации;</w:t>
            </w:r>
          </w:p>
          <w:p w14:paraId="1F2DA9F3" w14:textId="77777777" w:rsidR="00EF7266" w:rsidRPr="00455E83" w:rsidRDefault="00EF7266" w:rsidP="002739BD">
            <w:pPr>
              <w:widowControl w:val="0"/>
              <w:autoSpaceDE w:val="0"/>
              <w:autoSpaceDN w:val="0"/>
              <w:adjustRightInd w:val="0"/>
              <w:spacing w:after="0"/>
              <w:jc w:val="both"/>
              <w:rPr>
                <w:rFonts w:ascii="Times New Roman" w:hAnsi="Times New Roman" w:cs="Times New Roman"/>
              </w:rPr>
            </w:pPr>
            <w:r w:rsidRPr="00455E83">
              <w:rPr>
                <w:rFonts w:ascii="Times New Roman" w:hAnsi="Times New Roman" w:cs="Times New Roman"/>
              </w:rPr>
              <w:t>- уметь прогнозировать, анализировать и оценивать с позиций экологической безопасности последствия бытовой и производственной деятельности человека, связанной с переработкой веществ; использовать полученные знания для принятия грамотных решений проблем в ситуациях, связанных с химией;</w:t>
            </w:r>
          </w:p>
          <w:p w14:paraId="35DD7F4F" w14:textId="77777777" w:rsidR="00EF7266" w:rsidRPr="00455E83" w:rsidRDefault="00EF7266" w:rsidP="002739BD">
            <w:pPr>
              <w:widowControl w:val="0"/>
              <w:autoSpaceDE w:val="0"/>
              <w:autoSpaceDN w:val="0"/>
              <w:adjustRightInd w:val="0"/>
              <w:spacing w:after="0"/>
              <w:jc w:val="both"/>
              <w:rPr>
                <w:rFonts w:ascii="Times New Roman" w:hAnsi="Times New Roman" w:cs="Times New Roman"/>
              </w:rPr>
            </w:pPr>
            <w:r w:rsidRPr="00455E83">
              <w:rPr>
                <w:rFonts w:ascii="Times New Roman" w:hAnsi="Times New Roman" w:cs="Times New Roman"/>
              </w:rPr>
              <w:t xml:space="preserve">- уметь осознавать опасность воздействия на живые организмы определенных веществ, понимая смысл показателя предельной допустимой концентрации, и пояснять на примерах способы </w:t>
            </w:r>
            <w:r w:rsidRPr="00455E83">
              <w:rPr>
                <w:rFonts w:ascii="Times New Roman" w:hAnsi="Times New Roman" w:cs="Times New Roman"/>
              </w:rPr>
              <w:lastRenderedPageBreak/>
              <w:t>уменьшения и предотвращения их вредного воздействия на организм человека.</w:t>
            </w:r>
          </w:p>
        </w:tc>
      </w:tr>
      <w:tr w:rsidR="00680072" w:rsidRPr="00E70E21" w14:paraId="6FAF498A" w14:textId="77777777" w:rsidTr="00680072">
        <w:trPr>
          <w:trHeight w:val="427"/>
        </w:trPr>
        <w:tc>
          <w:tcPr>
            <w:tcW w:w="2383" w:type="dxa"/>
            <w:tcBorders>
              <w:bottom w:val="single" w:sz="4" w:space="0" w:color="000000"/>
            </w:tcBorders>
          </w:tcPr>
          <w:p w14:paraId="2CA0AC71" w14:textId="77777777" w:rsidR="00680072" w:rsidRPr="00680072" w:rsidRDefault="00680072" w:rsidP="00680072">
            <w:pPr>
              <w:widowControl w:val="0"/>
              <w:autoSpaceDE w:val="0"/>
              <w:autoSpaceDN w:val="0"/>
              <w:adjustRightInd w:val="0"/>
              <w:spacing w:after="0"/>
              <w:rPr>
                <w:rFonts w:ascii="Times New Roman" w:eastAsia="Times New Roman" w:hAnsi="Times New Roman" w:cs="Times New Roman"/>
                <w:sz w:val="24"/>
                <w:szCs w:val="24"/>
              </w:rPr>
            </w:pPr>
            <w:r w:rsidRPr="00680072">
              <w:rPr>
                <w:rFonts w:ascii="Times New Roman" w:eastAsia="Times New Roman" w:hAnsi="Times New Roman" w:cs="Times New Roman"/>
                <w:sz w:val="24"/>
                <w:szCs w:val="24"/>
              </w:rPr>
              <w:t>ПК 2.5. Соблюдать правила санитарно-</w:t>
            </w:r>
          </w:p>
          <w:p w14:paraId="2B04280B" w14:textId="77777777" w:rsidR="00680072" w:rsidRPr="00680072" w:rsidRDefault="00680072" w:rsidP="00680072">
            <w:pPr>
              <w:spacing w:after="0"/>
              <w:rPr>
                <w:rFonts w:ascii="Times New Roman" w:eastAsia="Times New Roman" w:hAnsi="Times New Roman" w:cs="Times New Roman"/>
                <w:b/>
                <w:bCs/>
                <w:i/>
                <w:iCs/>
              </w:rPr>
            </w:pPr>
            <w:r w:rsidRPr="00680072">
              <w:rPr>
                <w:rFonts w:ascii="Times New Roman" w:eastAsia="Times New Roman" w:hAnsi="Times New Roman" w:cs="Times New Roman"/>
                <w:sz w:val="24"/>
                <w:szCs w:val="24"/>
              </w:rPr>
              <w:t xml:space="preserve">гигиенического режима, охраны труда, техники безопасности </w:t>
            </w:r>
            <w:r w:rsidRPr="00680072">
              <w:rPr>
                <w:rFonts w:ascii="Times New Roman" w:eastAsia="Times New Roman" w:hAnsi="Times New Roman" w:cs="Times New Roman"/>
                <w:sz w:val="24"/>
                <w:szCs w:val="24"/>
              </w:rPr>
              <w:br/>
              <w:t>и противопожарной безопасности, порядок действий при чрезвычайных ситуациях</w:t>
            </w:r>
          </w:p>
        </w:tc>
        <w:tc>
          <w:tcPr>
            <w:tcW w:w="6259" w:type="dxa"/>
            <w:tcBorders>
              <w:bottom w:val="single" w:sz="4" w:space="0" w:color="000000"/>
            </w:tcBorders>
          </w:tcPr>
          <w:p w14:paraId="5981024A" w14:textId="77777777" w:rsidR="00680072" w:rsidRPr="00680072" w:rsidRDefault="00680072" w:rsidP="00680072">
            <w:pPr>
              <w:spacing w:after="0" w:line="240" w:lineRule="auto"/>
              <w:rPr>
                <w:rFonts w:ascii="Times New Roman" w:eastAsia="Times New Roman" w:hAnsi="Times New Roman" w:cs="Times New Roman"/>
              </w:rPr>
            </w:pPr>
            <w:r w:rsidRPr="00680072">
              <w:rPr>
                <w:rFonts w:ascii="Times New Roman" w:hAnsi="Times New Roman" w:cs="Times New Roman"/>
                <w:sz w:val="24"/>
                <w:szCs w:val="24"/>
              </w:rPr>
              <w:t>изготовление лекарственных средств</w:t>
            </w:r>
            <w:r w:rsidRPr="00680072">
              <w:rPr>
                <w:rFonts w:ascii="Times New Roman" w:eastAsia="Times New Roman" w:hAnsi="Times New Roman" w:cs="Times New Roman"/>
                <w:bCs/>
                <w:sz w:val="24"/>
                <w:szCs w:val="24"/>
              </w:rPr>
              <w:t xml:space="preserve">; проведение обязательных видов внутриаптечного контроля лекарственных средств </w:t>
            </w:r>
            <w:r w:rsidRPr="00680072">
              <w:rPr>
                <w:rFonts w:ascii="Times New Roman" w:eastAsia="Times New Roman" w:hAnsi="Times New Roman" w:cs="Times New Roman"/>
                <w:bCs/>
                <w:sz w:val="24"/>
                <w:szCs w:val="24"/>
              </w:rPr>
              <w:br/>
              <w:t>и оформление их к отпуску</w:t>
            </w:r>
          </w:p>
        </w:tc>
        <w:tc>
          <w:tcPr>
            <w:tcW w:w="6521" w:type="dxa"/>
          </w:tcPr>
          <w:p w14:paraId="4541B7FC" w14:textId="77777777" w:rsidR="00680072" w:rsidRPr="00680072" w:rsidRDefault="00680072" w:rsidP="00680072">
            <w:pPr>
              <w:shd w:val="clear" w:color="auto" w:fill="FFFFFF"/>
              <w:spacing w:after="0" w:line="240" w:lineRule="auto"/>
              <w:jc w:val="both"/>
              <w:rPr>
                <w:rFonts w:ascii="Times New Roman" w:eastAsia="Times New Roman" w:hAnsi="Times New Roman" w:cs="Times New Roman"/>
                <w:bCs/>
                <w:sz w:val="24"/>
                <w:szCs w:val="24"/>
              </w:rPr>
            </w:pPr>
            <w:r w:rsidRPr="00680072">
              <w:rPr>
                <w:rFonts w:ascii="Times New Roman" w:eastAsia="Times New Roman" w:hAnsi="Times New Roman" w:cs="Times New Roman"/>
                <w:bCs/>
                <w:sz w:val="24"/>
                <w:szCs w:val="24"/>
              </w:rPr>
              <w:t>- соблюдать правила санитарно-гигиенического режима, охраны труда, техники безопасности и противопожарной безопасности при изготовлении лекарственных препаратов в аптечной организации;</w:t>
            </w:r>
          </w:p>
          <w:p w14:paraId="053C15FE" w14:textId="77777777" w:rsidR="00680072" w:rsidRPr="00680072" w:rsidRDefault="00680072" w:rsidP="00680072">
            <w:pPr>
              <w:shd w:val="clear" w:color="auto" w:fill="FFFFFF"/>
              <w:spacing w:after="0" w:line="240" w:lineRule="auto"/>
              <w:jc w:val="both"/>
              <w:rPr>
                <w:rFonts w:ascii="Times New Roman" w:eastAsia="Times New Roman" w:hAnsi="Times New Roman" w:cs="Times New Roman"/>
                <w:bCs/>
                <w:sz w:val="24"/>
                <w:szCs w:val="24"/>
              </w:rPr>
            </w:pPr>
            <w:r w:rsidRPr="00680072">
              <w:rPr>
                <w:rFonts w:ascii="Times New Roman" w:eastAsia="Times New Roman" w:hAnsi="Times New Roman" w:cs="Times New Roman"/>
                <w:bCs/>
                <w:sz w:val="24"/>
                <w:szCs w:val="24"/>
              </w:rPr>
              <w:t>- применять средства индивидуальной защиты</w:t>
            </w:r>
          </w:p>
          <w:p w14:paraId="6D2463C6" w14:textId="77777777" w:rsidR="00680072" w:rsidRPr="00680072" w:rsidRDefault="00680072" w:rsidP="00680072">
            <w:pPr>
              <w:shd w:val="clear" w:color="auto" w:fill="FFFFFF"/>
              <w:spacing w:after="0" w:line="240" w:lineRule="auto"/>
              <w:jc w:val="both"/>
              <w:rPr>
                <w:rFonts w:ascii="Times New Roman" w:eastAsia="Times New Roman" w:hAnsi="Times New Roman" w:cs="Times New Roman"/>
                <w:bCs/>
                <w:sz w:val="24"/>
                <w:szCs w:val="24"/>
              </w:rPr>
            </w:pPr>
            <w:r w:rsidRPr="00680072">
              <w:rPr>
                <w:rFonts w:ascii="Times New Roman" w:eastAsia="Times New Roman" w:hAnsi="Times New Roman" w:cs="Times New Roman"/>
                <w:bCs/>
                <w:sz w:val="24"/>
                <w:szCs w:val="24"/>
              </w:rPr>
              <w:t>- требования по санитарно-гигиеническому режиму, охране труда, меры пожарной безопасности, порядок действий при чрезвычайных ситуациях;</w:t>
            </w:r>
          </w:p>
          <w:p w14:paraId="28148D1B" w14:textId="77777777" w:rsidR="00680072" w:rsidRPr="00680072" w:rsidRDefault="00680072" w:rsidP="00680072">
            <w:pPr>
              <w:shd w:val="clear" w:color="auto" w:fill="FFFFFF"/>
              <w:spacing w:after="0" w:line="240" w:lineRule="auto"/>
              <w:jc w:val="both"/>
              <w:rPr>
                <w:rFonts w:ascii="Times New Roman" w:eastAsia="Times New Roman" w:hAnsi="Times New Roman" w:cs="Times New Roman"/>
                <w:bCs/>
                <w:sz w:val="24"/>
                <w:szCs w:val="24"/>
              </w:rPr>
            </w:pPr>
            <w:r w:rsidRPr="00680072">
              <w:rPr>
                <w:rFonts w:ascii="Times New Roman" w:eastAsia="Times New Roman" w:hAnsi="Times New Roman" w:cs="Times New Roman"/>
                <w:bCs/>
                <w:sz w:val="24"/>
                <w:szCs w:val="24"/>
              </w:rPr>
              <w:t>- средства измерений и испытательное оборудование, применяемые в аптечных организациях;</w:t>
            </w:r>
          </w:p>
          <w:p w14:paraId="3776071F" w14:textId="77777777" w:rsidR="00680072" w:rsidRPr="00680072" w:rsidRDefault="00680072" w:rsidP="00680072">
            <w:pPr>
              <w:shd w:val="clear" w:color="auto" w:fill="FFFFFF"/>
              <w:spacing w:after="0" w:line="240" w:lineRule="auto"/>
              <w:jc w:val="both"/>
              <w:rPr>
                <w:rFonts w:ascii="Times New Roman" w:eastAsia="Times New Roman" w:hAnsi="Times New Roman" w:cs="Times New Roman"/>
                <w:bCs/>
                <w:sz w:val="24"/>
                <w:szCs w:val="24"/>
              </w:rPr>
            </w:pPr>
            <w:r w:rsidRPr="00680072">
              <w:rPr>
                <w:rFonts w:ascii="Times New Roman" w:eastAsia="Times New Roman" w:hAnsi="Times New Roman" w:cs="Times New Roman"/>
                <w:bCs/>
                <w:sz w:val="24"/>
                <w:szCs w:val="24"/>
              </w:rPr>
              <w:t xml:space="preserve">- санитарно-эпидемиологические требования к эксплуатации помещений </w:t>
            </w:r>
            <w:r w:rsidRPr="00680072">
              <w:rPr>
                <w:rFonts w:ascii="Times New Roman" w:eastAsia="Times New Roman" w:hAnsi="Times New Roman" w:cs="Times New Roman"/>
                <w:bCs/>
                <w:sz w:val="24"/>
                <w:szCs w:val="24"/>
              </w:rPr>
              <w:br/>
              <w:t>и условий труда;</w:t>
            </w:r>
          </w:p>
          <w:p w14:paraId="45FC0096" w14:textId="77777777" w:rsidR="00680072" w:rsidRPr="00680072" w:rsidRDefault="00680072" w:rsidP="00680072">
            <w:pPr>
              <w:shd w:val="clear" w:color="auto" w:fill="FFFFFF"/>
              <w:spacing w:line="240" w:lineRule="auto"/>
              <w:jc w:val="both"/>
              <w:rPr>
                <w:rFonts w:ascii="Times New Roman" w:eastAsia="Times New Roman" w:hAnsi="Times New Roman" w:cs="Times New Roman"/>
                <w:bCs/>
                <w:sz w:val="24"/>
                <w:szCs w:val="24"/>
              </w:rPr>
            </w:pPr>
            <w:r w:rsidRPr="00680072">
              <w:rPr>
                <w:rFonts w:ascii="Times New Roman" w:eastAsia="Times New Roman" w:hAnsi="Times New Roman" w:cs="Times New Roman"/>
                <w:bCs/>
                <w:sz w:val="24"/>
                <w:szCs w:val="24"/>
              </w:rPr>
              <w:t xml:space="preserve">- правила применения средств индивидуальной защиты </w:t>
            </w:r>
          </w:p>
        </w:tc>
      </w:tr>
      <w:bookmarkEnd w:id="1"/>
    </w:tbl>
    <w:p w14:paraId="32A5252D" w14:textId="77777777" w:rsidR="000350F3" w:rsidRDefault="000350F3" w:rsidP="000350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eastAsia="Times New Roman" w:hAnsi="Times New Roman" w:cs="Times New Roman"/>
          <w:b/>
          <w:sz w:val="24"/>
          <w:szCs w:val="24"/>
        </w:rPr>
        <w:sectPr w:rsidR="000350F3" w:rsidSect="003A30F2">
          <w:pgSz w:w="16840" w:h="11907" w:orient="landscape"/>
          <w:pgMar w:top="851" w:right="1134" w:bottom="851" w:left="992" w:header="709" w:footer="709" w:gutter="0"/>
          <w:cols w:space="720"/>
          <w:docGrid w:linePitch="360"/>
        </w:sectPr>
      </w:pPr>
    </w:p>
    <w:p w14:paraId="048FF483" w14:textId="77777777" w:rsidR="00F3341E" w:rsidRPr="00ED120B" w:rsidRDefault="00F3341E" w:rsidP="000666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
          <w:color w:val="FF0000"/>
          <w:sz w:val="24"/>
          <w:szCs w:val="24"/>
        </w:rPr>
      </w:pPr>
    </w:p>
    <w:p w14:paraId="21A3EBCE" w14:textId="77777777" w:rsidR="004B796A" w:rsidRDefault="004B796A" w:rsidP="004B79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
          <w:sz w:val="24"/>
          <w:szCs w:val="24"/>
        </w:rPr>
      </w:pPr>
      <w:r w:rsidRPr="004B796A">
        <w:rPr>
          <w:rFonts w:ascii="Times New Roman" w:eastAsia="Times New Roman" w:hAnsi="Times New Roman" w:cs="Times New Roman"/>
          <w:b/>
          <w:sz w:val="24"/>
          <w:szCs w:val="24"/>
        </w:rPr>
        <w:t>2. Структура и содержание общеобразовательной дисциплины</w:t>
      </w:r>
    </w:p>
    <w:p w14:paraId="289A09BD" w14:textId="77777777" w:rsidR="004B796A" w:rsidRDefault="004B796A" w:rsidP="004B79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
          <w:sz w:val="24"/>
          <w:szCs w:val="24"/>
        </w:rPr>
      </w:pPr>
    </w:p>
    <w:p w14:paraId="38747193" w14:textId="77777777" w:rsidR="003A30F2" w:rsidRDefault="003A30F2" w:rsidP="003A30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180"/>
        <w:jc w:val="both"/>
        <w:rPr>
          <w:rFonts w:ascii="Times New Roman" w:eastAsia="Times New Roman" w:hAnsi="Times New Roman" w:cs="Times New Roman"/>
          <w:b/>
          <w:sz w:val="24"/>
          <w:szCs w:val="24"/>
        </w:rPr>
      </w:pPr>
      <w:r w:rsidRPr="003A30F2">
        <w:rPr>
          <w:rFonts w:ascii="Times New Roman" w:eastAsia="Times New Roman" w:hAnsi="Times New Roman" w:cs="Times New Roman"/>
          <w:b/>
          <w:sz w:val="24"/>
          <w:szCs w:val="24"/>
        </w:rPr>
        <w:t>2.1. Объем дисциплины и виды учебной работы</w:t>
      </w:r>
    </w:p>
    <w:p w14:paraId="6635ED0A" w14:textId="77777777" w:rsidR="004B796A" w:rsidRPr="00217941" w:rsidRDefault="004B796A" w:rsidP="003A30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180"/>
        <w:jc w:val="both"/>
        <w:rPr>
          <w:rFonts w:ascii="Times New Roman" w:eastAsia="Times New Roman" w:hAnsi="Times New Roman" w:cs="Times New Roman"/>
          <w:b/>
          <w:sz w:val="24"/>
          <w:szCs w:val="24"/>
        </w:rPr>
      </w:pPr>
    </w:p>
    <w:tbl>
      <w:tblPr>
        <w:tblW w:w="9571" w:type="dxa"/>
        <w:tblInd w:w="-34" w:type="dxa"/>
        <w:tblBorders>
          <w:top w:val="single" w:sz="6" w:space="0" w:color="000000"/>
          <w:left w:val="single" w:sz="6" w:space="0" w:color="000000"/>
          <w:bottom w:val="single" w:sz="6" w:space="0" w:color="000000"/>
          <w:right w:val="single" w:sz="6" w:space="0" w:color="000000"/>
          <w:insideH w:val="single" w:sz="4" w:space="0" w:color="auto"/>
          <w:insideV w:val="single" w:sz="6" w:space="0" w:color="000000"/>
        </w:tblBorders>
        <w:tblLayout w:type="fixed"/>
        <w:tblLook w:val="01E0" w:firstRow="1" w:lastRow="1" w:firstColumn="1" w:lastColumn="1" w:noHBand="0" w:noVBand="0"/>
      </w:tblPr>
      <w:tblGrid>
        <w:gridCol w:w="7345"/>
        <w:gridCol w:w="2226"/>
      </w:tblGrid>
      <w:tr w:rsidR="00A748B7" w:rsidRPr="00A748B7" w14:paraId="07B04F92" w14:textId="77777777" w:rsidTr="002739BD">
        <w:trPr>
          <w:trHeight w:val="870"/>
        </w:trPr>
        <w:tc>
          <w:tcPr>
            <w:tcW w:w="7345" w:type="dxa"/>
            <w:tcBorders>
              <w:top w:val="single" w:sz="6" w:space="0" w:color="000000"/>
              <w:left w:val="single" w:sz="6" w:space="0" w:color="000000"/>
            </w:tcBorders>
            <w:vAlign w:val="center"/>
          </w:tcPr>
          <w:p w14:paraId="3DD39444" w14:textId="77777777" w:rsidR="00217941" w:rsidRPr="00A748B7" w:rsidRDefault="00217941" w:rsidP="00217941">
            <w:pPr>
              <w:spacing w:after="0" w:line="23" w:lineRule="atLeast"/>
              <w:jc w:val="center"/>
              <w:rPr>
                <w:rFonts w:ascii="Times New Roman" w:eastAsia="Times New Roman" w:hAnsi="Times New Roman" w:cs="Times New Roman"/>
                <w:b/>
                <w:sz w:val="24"/>
                <w:szCs w:val="24"/>
              </w:rPr>
            </w:pPr>
            <w:r w:rsidRPr="00A748B7">
              <w:rPr>
                <w:rFonts w:ascii="Times New Roman" w:eastAsia="Times New Roman" w:hAnsi="Times New Roman" w:cs="Times New Roman"/>
                <w:b/>
                <w:sz w:val="24"/>
                <w:szCs w:val="24"/>
              </w:rPr>
              <w:t>Вид учебной работы</w:t>
            </w:r>
          </w:p>
        </w:tc>
        <w:tc>
          <w:tcPr>
            <w:tcW w:w="2226" w:type="dxa"/>
            <w:tcBorders>
              <w:top w:val="single" w:sz="6" w:space="0" w:color="000000"/>
              <w:right w:val="single" w:sz="6" w:space="0" w:color="000000"/>
            </w:tcBorders>
          </w:tcPr>
          <w:p w14:paraId="78EBC34D" w14:textId="77777777" w:rsidR="00217941" w:rsidRPr="00A748B7" w:rsidRDefault="00217941" w:rsidP="00217941">
            <w:pPr>
              <w:spacing w:after="0" w:line="23" w:lineRule="atLeast"/>
              <w:jc w:val="center"/>
              <w:rPr>
                <w:rFonts w:ascii="Times New Roman" w:eastAsia="Times New Roman" w:hAnsi="Times New Roman" w:cs="Times New Roman"/>
                <w:b/>
                <w:sz w:val="24"/>
                <w:szCs w:val="24"/>
              </w:rPr>
            </w:pPr>
            <w:r w:rsidRPr="00A748B7">
              <w:rPr>
                <w:rFonts w:ascii="Times New Roman" w:eastAsia="Times New Roman" w:hAnsi="Times New Roman" w:cs="Times New Roman"/>
                <w:b/>
                <w:sz w:val="24"/>
                <w:szCs w:val="24"/>
              </w:rPr>
              <w:t>Базовый уровень</w:t>
            </w:r>
          </w:p>
        </w:tc>
      </w:tr>
      <w:tr w:rsidR="00A748B7" w:rsidRPr="00A748B7" w14:paraId="7593A9D3" w14:textId="77777777" w:rsidTr="002739BD">
        <w:trPr>
          <w:trHeight w:val="460"/>
        </w:trPr>
        <w:tc>
          <w:tcPr>
            <w:tcW w:w="7345" w:type="dxa"/>
            <w:tcBorders>
              <w:left w:val="single" w:sz="6" w:space="0" w:color="000000"/>
            </w:tcBorders>
          </w:tcPr>
          <w:p w14:paraId="11E94B6A" w14:textId="77777777" w:rsidR="00217941" w:rsidRPr="00A748B7" w:rsidRDefault="00217941" w:rsidP="00217941">
            <w:pPr>
              <w:spacing w:after="0" w:line="23" w:lineRule="atLeast"/>
              <w:jc w:val="center"/>
              <w:rPr>
                <w:rFonts w:ascii="Times New Roman" w:eastAsia="Times New Roman" w:hAnsi="Times New Roman" w:cs="Times New Roman"/>
                <w:b/>
                <w:sz w:val="24"/>
                <w:szCs w:val="24"/>
              </w:rPr>
            </w:pPr>
            <w:r w:rsidRPr="00A748B7">
              <w:rPr>
                <w:rFonts w:ascii="Times New Roman" w:eastAsia="Times New Roman" w:hAnsi="Times New Roman" w:cs="Times New Roman"/>
                <w:b/>
                <w:sz w:val="24"/>
                <w:szCs w:val="24"/>
              </w:rPr>
              <w:t>Объем образовательной программы дисциплины</w:t>
            </w:r>
          </w:p>
        </w:tc>
        <w:tc>
          <w:tcPr>
            <w:tcW w:w="2226" w:type="dxa"/>
            <w:tcBorders>
              <w:right w:val="single" w:sz="6" w:space="0" w:color="000000"/>
            </w:tcBorders>
            <w:vAlign w:val="center"/>
          </w:tcPr>
          <w:p w14:paraId="3DFEDDE7" w14:textId="77777777" w:rsidR="00217941" w:rsidRPr="00A748B7" w:rsidRDefault="00EE11C4" w:rsidP="00D66AC2">
            <w:pPr>
              <w:spacing w:after="0" w:line="23" w:lineRule="atLeast"/>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144</w:t>
            </w:r>
          </w:p>
        </w:tc>
      </w:tr>
      <w:tr w:rsidR="00A748B7" w:rsidRPr="00A748B7" w14:paraId="1755B158" w14:textId="77777777" w:rsidTr="002739BD">
        <w:trPr>
          <w:trHeight w:val="460"/>
        </w:trPr>
        <w:tc>
          <w:tcPr>
            <w:tcW w:w="7345" w:type="dxa"/>
            <w:tcBorders>
              <w:left w:val="single" w:sz="6" w:space="0" w:color="000000"/>
            </w:tcBorders>
          </w:tcPr>
          <w:p w14:paraId="3CE70BB9" w14:textId="77777777" w:rsidR="00217941" w:rsidRPr="00A748B7" w:rsidRDefault="00217941" w:rsidP="00217941">
            <w:pPr>
              <w:spacing w:after="0" w:line="23" w:lineRule="atLeast"/>
              <w:rPr>
                <w:rFonts w:ascii="Times New Roman" w:eastAsia="Times New Roman" w:hAnsi="Times New Roman" w:cs="Times New Roman"/>
                <w:b/>
                <w:sz w:val="24"/>
                <w:szCs w:val="24"/>
              </w:rPr>
            </w:pPr>
            <w:r w:rsidRPr="00A748B7">
              <w:rPr>
                <w:rFonts w:ascii="Times New Roman" w:eastAsia="Times New Roman" w:hAnsi="Times New Roman" w:cs="Times New Roman"/>
                <w:b/>
                <w:sz w:val="24"/>
                <w:szCs w:val="24"/>
              </w:rPr>
              <w:t>Основное содержание</w:t>
            </w:r>
          </w:p>
        </w:tc>
        <w:tc>
          <w:tcPr>
            <w:tcW w:w="2226" w:type="dxa"/>
            <w:tcBorders>
              <w:right w:val="single" w:sz="6" w:space="0" w:color="000000"/>
            </w:tcBorders>
            <w:vAlign w:val="center"/>
          </w:tcPr>
          <w:p w14:paraId="06B98CA8" w14:textId="77777777" w:rsidR="00217941" w:rsidRPr="00934CCF" w:rsidRDefault="00217941" w:rsidP="00EF507C">
            <w:pPr>
              <w:spacing w:after="0" w:line="23" w:lineRule="atLeast"/>
              <w:jc w:val="center"/>
              <w:rPr>
                <w:rFonts w:ascii="Times New Roman" w:eastAsia="Times New Roman" w:hAnsi="Times New Roman" w:cs="Times New Roman"/>
                <w:b/>
                <w:sz w:val="24"/>
                <w:szCs w:val="24"/>
              </w:rPr>
            </w:pPr>
          </w:p>
        </w:tc>
      </w:tr>
      <w:tr w:rsidR="00A748B7" w:rsidRPr="00A748B7" w14:paraId="7453E73C" w14:textId="77777777" w:rsidTr="002739BD">
        <w:trPr>
          <w:trHeight w:val="490"/>
        </w:trPr>
        <w:tc>
          <w:tcPr>
            <w:tcW w:w="9571" w:type="dxa"/>
            <w:gridSpan w:val="2"/>
            <w:tcBorders>
              <w:left w:val="single" w:sz="6" w:space="0" w:color="000000"/>
              <w:right w:val="single" w:sz="6" w:space="0" w:color="000000"/>
            </w:tcBorders>
            <w:vAlign w:val="center"/>
            <w:hideMark/>
          </w:tcPr>
          <w:p w14:paraId="4D814C2B" w14:textId="77777777" w:rsidR="00217941" w:rsidRPr="00A748B7" w:rsidRDefault="00217941" w:rsidP="00217941">
            <w:pPr>
              <w:suppressAutoHyphens/>
              <w:spacing w:after="0" w:line="23" w:lineRule="atLeast"/>
              <w:rPr>
                <w:rFonts w:ascii="Times New Roman" w:eastAsia="Times New Roman" w:hAnsi="Times New Roman" w:cs="Times New Roman"/>
                <w:iCs/>
                <w:sz w:val="24"/>
                <w:szCs w:val="24"/>
              </w:rPr>
            </w:pPr>
            <w:r w:rsidRPr="00A748B7">
              <w:rPr>
                <w:rFonts w:ascii="Times New Roman" w:eastAsia="Times New Roman" w:hAnsi="Times New Roman" w:cs="Times New Roman"/>
                <w:sz w:val="24"/>
                <w:szCs w:val="24"/>
              </w:rPr>
              <w:t>в т. ч.:</w:t>
            </w:r>
          </w:p>
        </w:tc>
      </w:tr>
      <w:tr w:rsidR="00A748B7" w:rsidRPr="00A748B7" w14:paraId="6D04E02A" w14:textId="77777777" w:rsidTr="002739BD">
        <w:trPr>
          <w:trHeight w:val="490"/>
        </w:trPr>
        <w:tc>
          <w:tcPr>
            <w:tcW w:w="7345" w:type="dxa"/>
            <w:tcBorders>
              <w:left w:val="single" w:sz="6" w:space="0" w:color="000000"/>
            </w:tcBorders>
            <w:vAlign w:val="center"/>
            <w:hideMark/>
          </w:tcPr>
          <w:p w14:paraId="51DACBED" w14:textId="77777777" w:rsidR="00217941" w:rsidRPr="00A748B7" w:rsidRDefault="00217941" w:rsidP="00217941">
            <w:pPr>
              <w:suppressAutoHyphens/>
              <w:spacing w:after="0" w:line="23" w:lineRule="atLeast"/>
              <w:rPr>
                <w:rFonts w:ascii="Times New Roman" w:eastAsia="Times New Roman" w:hAnsi="Times New Roman" w:cs="Times New Roman"/>
                <w:sz w:val="24"/>
                <w:szCs w:val="24"/>
              </w:rPr>
            </w:pPr>
            <w:r w:rsidRPr="00A748B7">
              <w:rPr>
                <w:rFonts w:ascii="Times New Roman" w:eastAsia="Times New Roman" w:hAnsi="Times New Roman" w:cs="Times New Roman"/>
                <w:sz w:val="24"/>
                <w:szCs w:val="24"/>
              </w:rPr>
              <w:t>теоретическое обучение</w:t>
            </w:r>
          </w:p>
        </w:tc>
        <w:tc>
          <w:tcPr>
            <w:tcW w:w="2226" w:type="dxa"/>
            <w:tcBorders>
              <w:right w:val="single" w:sz="4" w:space="0" w:color="000000"/>
            </w:tcBorders>
            <w:vAlign w:val="center"/>
          </w:tcPr>
          <w:p w14:paraId="51CE28ED" w14:textId="770431AC" w:rsidR="00217941" w:rsidRPr="00A748B7" w:rsidRDefault="0086405F" w:rsidP="00401346">
            <w:pPr>
              <w:suppressAutoHyphens/>
              <w:spacing w:after="0" w:line="23"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64</w:t>
            </w:r>
          </w:p>
        </w:tc>
      </w:tr>
      <w:tr w:rsidR="00A748B7" w:rsidRPr="00A748B7" w14:paraId="11C7F9A0" w14:textId="77777777" w:rsidTr="002739BD">
        <w:trPr>
          <w:trHeight w:val="490"/>
        </w:trPr>
        <w:tc>
          <w:tcPr>
            <w:tcW w:w="7345" w:type="dxa"/>
            <w:tcBorders>
              <w:left w:val="single" w:sz="6" w:space="0" w:color="000000"/>
            </w:tcBorders>
            <w:vAlign w:val="center"/>
            <w:hideMark/>
          </w:tcPr>
          <w:p w14:paraId="6F18A3D1" w14:textId="77777777" w:rsidR="00217941" w:rsidRPr="00A748B7" w:rsidRDefault="00217941" w:rsidP="00ED120B">
            <w:pPr>
              <w:suppressAutoHyphens/>
              <w:spacing w:after="0" w:line="23" w:lineRule="atLeast"/>
              <w:rPr>
                <w:rFonts w:ascii="Times New Roman" w:eastAsia="Times New Roman" w:hAnsi="Times New Roman" w:cs="Times New Roman"/>
                <w:sz w:val="24"/>
                <w:szCs w:val="24"/>
              </w:rPr>
            </w:pPr>
            <w:r w:rsidRPr="00A748B7">
              <w:rPr>
                <w:rFonts w:ascii="Times New Roman" w:eastAsia="Times New Roman" w:hAnsi="Times New Roman" w:cs="Times New Roman"/>
                <w:sz w:val="24"/>
                <w:szCs w:val="24"/>
              </w:rPr>
              <w:t>практические занятия</w:t>
            </w:r>
            <w:r w:rsidRPr="00A748B7">
              <w:rPr>
                <w:rFonts w:ascii="Times New Roman" w:eastAsia="Times New Roman" w:hAnsi="Times New Roman" w:cs="Times New Roman"/>
                <w:i/>
                <w:sz w:val="24"/>
                <w:szCs w:val="24"/>
              </w:rPr>
              <w:t xml:space="preserve"> </w:t>
            </w:r>
          </w:p>
        </w:tc>
        <w:tc>
          <w:tcPr>
            <w:tcW w:w="2226" w:type="dxa"/>
            <w:tcBorders>
              <w:right w:val="single" w:sz="4" w:space="0" w:color="000000"/>
            </w:tcBorders>
            <w:vAlign w:val="center"/>
          </w:tcPr>
          <w:p w14:paraId="1F516CCF" w14:textId="0B7B7A32" w:rsidR="00217941" w:rsidRPr="00A748B7" w:rsidRDefault="00C06B5F" w:rsidP="008962B9">
            <w:pPr>
              <w:suppressAutoHyphens/>
              <w:spacing w:after="0" w:line="23"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44</w:t>
            </w:r>
          </w:p>
        </w:tc>
      </w:tr>
      <w:tr w:rsidR="00A748B7" w:rsidRPr="00A748B7" w14:paraId="067FD85E" w14:textId="77777777" w:rsidTr="002739BD">
        <w:trPr>
          <w:trHeight w:val="490"/>
        </w:trPr>
        <w:tc>
          <w:tcPr>
            <w:tcW w:w="7345" w:type="dxa"/>
            <w:tcBorders>
              <w:left w:val="single" w:sz="6" w:space="0" w:color="000000"/>
            </w:tcBorders>
            <w:vAlign w:val="center"/>
          </w:tcPr>
          <w:p w14:paraId="3FC019FC" w14:textId="77777777" w:rsidR="00BD3632" w:rsidRPr="00C06B5F" w:rsidRDefault="00BD3632" w:rsidP="00A940FA">
            <w:pPr>
              <w:suppressAutoHyphens/>
              <w:spacing w:after="0"/>
              <w:rPr>
                <w:rFonts w:ascii="Times New Roman" w:hAnsi="Times New Roman" w:cs="Times New Roman"/>
                <w:b/>
                <w:i/>
                <w:sz w:val="24"/>
                <w:szCs w:val="24"/>
              </w:rPr>
            </w:pPr>
            <w:r w:rsidRPr="00C06B5F">
              <w:rPr>
                <w:rFonts w:ascii="Times New Roman" w:hAnsi="Times New Roman" w:cs="Times New Roman"/>
                <w:b/>
                <w:i/>
                <w:sz w:val="24"/>
                <w:szCs w:val="24"/>
              </w:rPr>
              <w:t xml:space="preserve">Профессионально-ориентированное содержание </w:t>
            </w:r>
          </w:p>
        </w:tc>
        <w:tc>
          <w:tcPr>
            <w:tcW w:w="2226" w:type="dxa"/>
            <w:tcBorders>
              <w:right w:val="single" w:sz="4" w:space="0" w:color="000000"/>
            </w:tcBorders>
            <w:vAlign w:val="center"/>
          </w:tcPr>
          <w:p w14:paraId="47B1AE7D" w14:textId="789B94C3" w:rsidR="00BD3632" w:rsidRPr="00C06B5F" w:rsidRDefault="0086405F">
            <w:pPr>
              <w:suppressAutoHyphens/>
              <w:spacing w:after="0"/>
              <w:jc w:val="center"/>
              <w:rPr>
                <w:rFonts w:ascii="Times New Roman" w:hAnsi="Times New Roman" w:cs="Times New Roman"/>
                <w:b/>
                <w:iCs/>
                <w:sz w:val="24"/>
                <w:szCs w:val="24"/>
              </w:rPr>
            </w:pPr>
            <w:r>
              <w:rPr>
                <w:rFonts w:ascii="Times New Roman" w:hAnsi="Times New Roman" w:cs="Times New Roman"/>
                <w:b/>
                <w:iCs/>
                <w:sz w:val="24"/>
                <w:szCs w:val="24"/>
              </w:rPr>
              <w:t>18</w:t>
            </w:r>
          </w:p>
        </w:tc>
      </w:tr>
      <w:tr w:rsidR="00D120DD" w:rsidRPr="00A748B7" w14:paraId="14610756" w14:textId="77777777" w:rsidTr="002739BD">
        <w:trPr>
          <w:trHeight w:val="490"/>
        </w:trPr>
        <w:tc>
          <w:tcPr>
            <w:tcW w:w="7345" w:type="dxa"/>
            <w:tcBorders>
              <w:left w:val="single" w:sz="6" w:space="0" w:color="000000"/>
            </w:tcBorders>
            <w:vAlign w:val="center"/>
          </w:tcPr>
          <w:p w14:paraId="719C314A" w14:textId="77777777" w:rsidR="00D120DD" w:rsidRPr="00C06B5F" w:rsidRDefault="00D120DD">
            <w:pPr>
              <w:suppressAutoHyphens/>
              <w:spacing w:after="0"/>
              <w:rPr>
                <w:rFonts w:ascii="Times New Roman" w:hAnsi="Times New Roman" w:cs="Times New Roman"/>
                <w:i/>
                <w:sz w:val="24"/>
                <w:szCs w:val="24"/>
              </w:rPr>
            </w:pPr>
            <w:r w:rsidRPr="00C06B5F">
              <w:rPr>
                <w:rFonts w:ascii="Times New Roman" w:hAnsi="Times New Roman" w:cs="Times New Roman"/>
                <w:i/>
                <w:sz w:val="24"/>
                <w:szCs w:val="24"/>
              </w:rPr>
              <w:t xml:space="preserve">теоретические занятия </w:t>
            </w:r>
          </w:p>
        </w:tc>
        <w:tc>
          <w:tcPr>
            <w:tcW w:w="2226" w:type="dxa"/>
            <w:tcBorders>
              <w:right w:val="single" w:sz="4" w:space="0" w:color="000000"/>
            </w:tcBorders>
            <w:vAlign w:val="center"/>
          </w:tcPr>
          <w:p w14:paraId="101BC4FE" w14:textId="7520A9C0" w:rsidR="00D120DD" w:rsidRPr="00C06B5F" w:rsidRDefault="0086405F">
            <w:pPr>
              <w:suppressAutoHyphens/>
              <w:spacing w:after="0"/>
              <w:jc w:val="center"/>
              <w:rPr>
                <w:rFonts w:ascii="Times New Roman" w:hAnsi="Times New Roman" w:cs="Times New Roman"/>
                <w:iCs/>
                <w:sz w:val="24"/>
                <w:szCs w:val="24"/>
              </w:rPr>
            </w:pPr>
            <w:r>
              <w:rPr>
                <w:rFonts w:ascii="Times New Roman" w:hAnsi="Times New Roman" w:cs="Times New Roman"/>
                <w:iCs/>
                <w:sz w:val="24"/>
                <w:szCs w:val="24"/>
              </w:rPr>
              <w:t>12</w:t>
            </w:r>
          </w:p>
        </w:tc>
      </w:tr>
      <w:tr w:rsidR="00A748B7" w:rsidRPr="00A748B7" w14:paraId="5EE13C86" w14:textId="77777777" w:rsidTr="002739BD">
        <w:trPr>
          <w:trHeight w:val="490"/>
        </w:trPr>
        <w:tc>
          <w:tcPr>
            <w:tcW w:w="7345" w:type="dxa"/>
            <w:tcBorders>
              <w:left w:val="single" w:sz="6" w:space="0" w:color="000000"/>
            </w:tcBorders>
            <w:vAlign w:val="center"/>
          </w:tcPr>
          <w:p w14:paraId="69633785" w14:textId="77777777" w:rsidR="00ED120B" w:rsidRPr="00C06B5F" w:rsidRDefault="00ED120B">
            <w:pPr>
              <w:suppressAutoHyphens/>
              <w:spacing w:after="0"/>
              <w:rPr>
                <w:rFonts w:ascii="Times New Roman" w:hAnsi="Times New Roman" w:cs="Times New Roman"/>
                <w:i/>
                <w:sz w:val="24"/>
                <w:szCs w:val="24"/>
              </w:rPr>
            </w:pPr>
            <w:r w:rsidRPr="00C06B5F">
              <w:rPr>
                <w:rFonts w:ascii="Times New Roman" w:hAnsi="Times New Roman" w:cs="Times New Roman"/>
                <w:i/>
                <w:sz w:val="24"/>
                <w:szCs w:val="24"/>
              </w:rPr>
              <w:t>практические занятия</w:t>
            </w:r>
          </w:p>
        </w:tc>
        <w:tc>
          <w:tcPr>
            <w:tcW w:w="2226" w:type="dxa"/>
            <w:tcBorders>
              <w:right w:val="single" w:sz="4" w:space="0" w:color="000000"/>
            </w:tcBorders>
            <w:vAlign w:val="center"/>
          </w:tcPr>
          <w:p w14:paraId="1E55DBE2" w14:textId="2AE86FAC" w:rsidR="00ED120B" w:rsidRPr="00C06B5F" w:rsidRDefault="00C06B5F" w:rsidP="008A7438">
            <w:pPr>
              <w:suppressAutoHyphens/>
              <w:spacing w:after="0"/>
              <w:jc w:val="center"/>
              <w:rPr>
                <w:rFonts w:ascii="Times New Roman" w:hAnsi="Times New Roman" w:cs="Times New Roman"/>
                <w:iCs/>
                <w:sz w:val="24"/>
                <w:szCs w:val="24"/>
              </w:rPr>
            </w:pPr>
            <w:r w:rsidRPr="00C06B5F">
              <w:rPr>
                <w:rFonts w:ascii="Times New Roman" w:hAnsi="Times New Roman" w:cs="Times New Roman"/>
                <w:iCs/>
                <w:sz w:val="24"/>
                <w:szCs w:val="24"/>
              </w:rPr>
              <w:t>6</w:t>
            </w:r>
          </w:p>
        </w:tc>
      </w:tr>
      <w:tr w:rsidR="00A748B7" w:rsidRPr="00A748B7" w14:paraId="2A335A20" w14:textId="77777777" w:rsidTr="002739BD">
        <w:trPr>
          <w:trHeight w:val="331"/>
        </w:trPr>
        <w:tc>
          <w:tcPr>
            <w:tcW w:w="7345" w:type="dxa"/>
            <w:tcBorders>
              <w:left w:val="single" w:sz="6" w:space="0" w:color="000000"/>
              <w:bottom w:val="single" w:sz="6" w:space="0" w:color="000000"/>
            </w:tcBorders>
            <w:vAlign w:val="center"/>
            <w:hideMark/>
          </w:tcPr>
          <w:p w14:paraId="01DBCF34" w14:textId="77777777" w:rsidR="00EF507C" w:rsidRPr="00EE11C4" w:rsidRDefault="00217941" w:rsidP="00066648">
            <w:pPr>
              <w:suppressAutoHyphens/>
              <w:spacing w:after="0" w:line="23" w:lineRule="atLeast"/>
              <w:rPr>
                <w:rFonts w:ascii="Times New Roman" w:eastAsia="Times New Roman" w:hAnsi="Times New Roman" w:cs="Times New Roman"/>
                <w:b/>
                <w:iCs/>
                <w:sz w:val="24"/>
                <w:szCs w:val="24"/>
              </w:rPr>
            </w:pPr>
            <w:r w:rsidRPr="00A748B7">
              <w:rPr>
                <w:rFonts w:ascii="Times New Roman" w:eastAsia="Times New Roman" w:hAnsi="Times New Roman" w:cs="Times New Roman"/>
                <w:b/>
                <w:iCs/>
                <w:sz w:val="24"/>
                <w:szCs w:val="24"/>
              </w:rPr>
              <w:t xml:space="preserve">Промежуточная аттестация </w:t>
            </w:r>
            <w:r w:rsidR="008825C4" w:rsidRPr="00A748B7">
              <w:rPr>
                <w:rFonts w:ascii="Times New Roman" w:eastAsia="Times New Roman" w:hAnsi="Times New Roman" w:cs="Times New Roman"/>
                <w:b/>
                <w:iCs/>
                <w:sz w:val="24"/>
                <w:szCs w:val="24"/>
              </w:rPr>
              <w:t>*</w:t>
            </w:r>
            <w:r w:rsidR="00EE11C4">
              <w:rPr>
                <w:rFonts w:ascii="Times New Roman" w:eastAsia="Times New Roman" w:hAnsi="Times New Roman" w:cs="Times New Roman"/>
                <w:b/>
                <w:iCs/>
                <w:sz w:val="24"/>
                <w:szCs w:val="24"/>
              </w:rPr>
              <w:t xml:space="preserve">  </w:t>
            </w:r>
            <w:r w:rsidR="00EF507C" w:rsidRPr="00A748B7">
              <w:rPr>
                <w:rFonts w:ascii="Times New Roman" w:eastAsia="Times New Roman" w:hAnsi="Times New Roman" w:cs="Times New Roman"/>
                <w:b/>
                <w:i/>
                <w:iCs/>
                <w:sz w:val="24"/>
                <w:szCs w:val="24"/>
              </w:rPr>
              <w:t>(</w:t>
            </w:r>
            <w:r w:rsidR="00066648" w:rsidRPr="00A748B7">
              <w:rPr>
                <w:rFonts w:ascii="Times New Roman" w:eastAsia="Times New Roman" w:hAnsi="Times New Roman" w:cs="Times New Roman"/>
                <w:b/>
                <w:i/>
                <w:iCs/>
                <w:sz w:val="24"/>
                <w:szCs w:val="24"/>
              </w:rPr>
              <w:t>экзамен</w:t>
            </w:r>
            <w:r w:rsidR="008825C4" w:rsidRPr="00A748B7">
              <w:rPr>
                <w:rFonts w:ascii="Times New Roman" w:eastAsia="Times New Roman" w:hAnsi="Times New Roman" w:cs="Times New Roman"/>
                <w:b/>
                <w:i/>
                <w:iCs/>
                <w:sz w:val="24"/>
                <w:szCs w:val="24"/>
              </w:rPr>
              <w:t>)</w:t>
            </w:r>
          </w:p>
        </w:tc>
        <w:tc>
          <w:tcPr>
            <w:tcW w:w="2226" w:type="dxa"/>
            <w:tcBorders>
              <w:bottom w:val="single" w:sz="6" w:space="0" w:color="000000"/>
              <w:right w:val="single" w:sz="6" w:space="0" w:color="000000"/>
            </w:tcBorders>
            <w:vAlign w:val="center"/>
          </w:tcPr>
          <w:p w14:paraId="68A8AE4B" w14:textId="77777777" w:rsidR="00217941" w:rsidRPr="00A748B7" w:rsidRDefault="00934CCF" w:rsidP="00217941">
            <w:pPr>
              <w:suppressAutoHyphens/>
              <w:spacing w:after="0" w:line="23" w:lineRule="atLeast"/>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18</w:t>
            </w:r>
          </w:p>
        </w:tc>
      </w:tr>
    </w:tbl>
    <w:p w14:paraId="0F15572B" w14:textId="77777777" w:rsidR="006D4003" w:rsidRPr="00A748B7" w:rsidRDefault="006D4003" w:rsidP="006D4003">
      <w:pPr>
        <w:suppressAutoHyphens/>
        <w:spacing w:after="0"/>
        <w:rPr>
          <w:rFonts w:ascii="Times New Roman" w:eastAsia="Times New Roman" w:hAnsi="Times New Roman" w:cs="Times New Roman"/>
          <w:bCs/>
          <w:i/>
          <w:sz w:val="24"/>
          <w:szCs w:val="24"/>
          <w:lang w:eastAsia="ru-RU"/>
        </w:rPr>
      </w:pPr>
      <w:bookmarkStart w:id="2" w:name="_Hlk115030007"/>
    </w:p>
    <w:bookmarkEnd w:id="2"/>
    <w:p w14:paraId="40BDC26B" w14:textId="77777777" w:rsidR="00F3341E" w:rsidRDefault="00F3341E" w:rsidP="00F33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i/>
          <w:color w:val="FF0000"/>
          <w:sz w:val="24"/>
          <w:szCs w:val="24"/>
        </w:rPr>
      </w:pPr>
    </w:p>
    <w:p w14:paraId="4AD86CBF" w14:textId="77777777" w:rsidR="00F3341E" w:rsidRDefault="00F3341E" w:rsidP="00F33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i/>
          <w:color w:val="FF0000"/>
          <w:sz w:val="24"/>
          <w:szCs w:val="24"/>
        </w:rPr>
      </w:pPr>
    </w:p>
    <w:p w14:paraId="6BD0A81C" w14:textId="77777777" w:rsidR="00F3341E" w:rsidRDefault="00F3341E" w:rsidP="00F33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i/>
          <w:color w:val="FF0000"/>
          <w:sz w:val="24"/>
          <w:szCs w:val="24"/>
        </w:rPr>
      </w:pPr>
    </w:p>
    <w:p w14:paraId="3ECE3A60" w14:textId="77777777" w:rsidR="00F3341E" w:rsidRDefault="00F3341E" w:rsidP="00F33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i/>
          <w:color w:val="FF0000"/>
          <w:sz w:val="24"/>
          <w:szCs w:val="24"/>
        </w:rPr>
      </w:pPr>
    </w:p>
    <w:p w14:paraId="08A246A0" w14:textId="77777777" w:rsidR="00F3341E" w:rsidRDefault="00F3341E" w:rsidP="00F33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i/>
          <w:color w:val="FF0000"/>
          <w:sz w:val="24"/>
          <w:szCs w:val="24"/>
        </w:rPr>
      </w:pPr>
    </w:p>
    <w:p w14:paraId="547C221E" w14:textId="77777777" w:rsidR="00F3341E" w:rsidRDefault="00F3341E" w:rsidP="00F33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i/>
          <w:color w:val="FF0000"/>
          <w:sz w:val="24"/>
          <w:szCs w:val="24"/>
        </w:rPr>
      </w:pPr>
    </w:p>
    <w:p w14:paraId="3935C95E" w14:textId="77777777" w:rsidR="00F3341E" w:rsidRDefault="00F3341E" w:rsidP="00F33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i/>
          <w:color w:val="FF0000"/>
          <w:sz w:val="24"/>
          <w:szCs w:val="24"/>
        </w:rPr>
      </w:pPr>
    </w:p>
    <w:p w14:paraId="5F7AE746" w14:textId="77777777" w:rsidR="00F3341E" w:rsidRDefault="00F3341E" w:rsidP="00F33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i/>
          <w:color w:val="FF0000"/>
          <w:sz w:val="24"/>
          <w:szCs w:val="24"/>
        </w:rPr>
      </w:pPr>
    </w:p>
    <w:p w14:paraId="09075741" w14:textId="77777777" w:rsidR="00F3341E" w:rsidRPr="00F3341E" w:rsidRDefault="00F3341E" w:rsidP="00F33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i/>
          <w:color w:val="FF0000"/>
          <w:sz w:val="24"/>
          <w:szCs w:val="24"/>
        </w:rPr>
        <w:sectPr w:rsidR="00F3341E" w:rsidRPr="00F3341E" w:rsidSect="004B796A">
          <w:pgSz w:w="11907" w:h="16840"/>
          <w:pgMar w:top="1134" w:right="851" w:bottom="992" w:left="851" w:header="709" w:footer="709" w:gutter="0"/>
          <w:cols w:space="720"/>
          <w:docGrid w:linePitch="360"/>
        </w:sectPr>
      </w:pPr>
    </w:p>
    <w:p w14:paraId="79AAFE86" w14:textId="77777777" w:rsidR="004B796A" w:rsidRDefault="004B796A" w:rsidP="00217941">
      <w:pPr>
        <w:spacing w:after="0" w:line="23" w:lineRule="atLeast"/>
        <w:rPr>
          <w:rFonts w:ascii="Times New Roman" w:eastAsia="Times New Roman" w:hAnsi="Times New Roman" w:cs="Times New Roman"/>
          <w:b/>
          <w:lang w:eastAsia="ru-RU"/>
        </w:rPr>
      </w:pPr>
      <w:r>
        <w:rPr>
          <w:rFonts w:ascii="Times New Roman" w:eastAsia="Times New Roman" w:hAnsi="Times New Roman" w:cs="Times New Roman"/>
          <w:b/>
          <w:lang w:eastAsia="ru-RU"/>
        </w:rPr>
        <w:lastRenderedPageBreak/>
        <w:t xml:space="preserve">2.2.  </w:t>
      </w:r>
      <w:r w:rsidRPr="004B796A">
        <w:rPr>
          <w:rFonts w:ascii="Times New Roman" w:eastAsia="Times New Roman" w:hAnsi="Times New Roman" w:cs="Times New Roman"/>
          <w:b/>
          <w:lang w:eastAsia="ru-RU"/>
        </w:rPr>
        <w:t>Тематический план и содержание дисциплины</w:t>
      </w:r>
    </w:p>
    <w:p w14:paraId="2FF35770" w14:textId="77777777" w:rsidR="00544E49" w:rsidRDefault="00544E49" w:rsidP="00217941">
      <w:pPr>
        <w:spacing w:after="0" w:line="23" w:lineRule="atLeast"/>
        <w:rPr>
          <w:rFonts w:ascii="Times New Roman" w:eastAsia="Times New Roman" w:hAnsi="Times New Roman" w:cs="Times New Roman"/>
          <w:b/>
          <w:lang w:eastAsia="ru-RU"/>
        </w:rPr>
      </w:pPr>
    </w:p>
    <w:p w14:paraId="256E27CD" w14:textId="77777777" w:rsidR="00544E49" w:rsidRDefault="00544E49" w:rsidP="00217941">
      <w:pPr>
        <w:spacing w:after="0" w:line="23" w:lineRule="atLeast"/>
        <w:rPr>
          <w:rFonts w:ascii="Times New Roman" w:eastAsia="Times New Roman" w:hAnsi="Times New Roman" w:cs="Times New Roman"/>
          <w:b/>
          <w:lang w:eastAsia="ru-RU"/>
        </w:rPr>
      </w:pPr>
    </w:p>
    <w:tbl>
      <w:tblPr>
        <w:tblW w:w="14600" w:type="dxa"/>
        <w:tblInd w:w="392" w:type="dxa"/>
        <w:tblLayout w:type="fixed"/>
        <w:tblLook w:val="01E0" w:firstRow="1" w:lastRow="1" w:firstColumn="1" w:lastColumn="1" w:noHBand="0" w:noVBand="0"/>
      </w:tblPr>
      <w:tblGrid>
        <w:gridCol w:w="2551"/>
        <w:gridCol w:w="7515"/>
        <w:gridCol w:w="11"/>
        <w:gridCol w:w="2397"/>
        <w:gridCol w:w="11"/>
        <w:gridCol w:w="2115"/>
      </w:tblGrid>
      <w:tr w:rsidR="00544E49" w:rsidRPr="00544E49" w14:paraId="0E844432" w14:textId="77777777" w:rsidTr="00D31442">
        <w:tc>
          <w:tcPr>
            <w:tcW w:w="2551" w:type="dxa"/>
            <w:tcBorders>
              <w:top w:val="single" w:sz="4" w:space="0" w:color="auto"/>
              <w:left w:val="single" w:sz="4" w:space="0" w:color="auto"/>
              <w:bottom w:val="single" w:sz="4" w:space="0" w:color="auto"/>
              <w:right w:val="single" w:sz="4" w:space="0" w:color="auto"/>
            </w:tcBorders>
            <w:vAlign w:val="center"/>
          </w:tcPr>
          <w:p w14:paraId="0DF99B39" w14:textId="77777777" w:rsidR="00544E49" w:rsidRPr="00544E49" w:rsidRDefault="00544E49" w:rsidP="00544E49">
            <w:pPr>
              <w:suppressAutoHyphens/>
              <w:spacing w:after="0" w:line="240" w:lineRule="auto"/>
              <w:jc w:val="center"/>
              <w:rPr>
                <w:rFonts w:ascii="Times New Roman" w:hAnsi="Times New Roman" w:cs="Times New Roman"/>
                <w:b/>
                <w:bCs/>
              </w:rPr>
            </w:pPr>
            <w:r w:rsidRPr="00544E49">
              <w:rPr>
                <w:rFonts w:ascii="Times New Roman" w:hAnsi="Times New Roman" w:cs="Times New Roman"/>
                <w:b/>
                <w:bCs/>
              </w:rPr>
              <w:t>Наименование разделов и тем</w:t>
            </w:r>
          </w:p>
        </w:tc>
        <w:tc>
          <w:tcPr>
            <w:tcW w:w="7515" w:type="dxa"/>
            <w:tcBorders>
              <w:top w:val="single" w:sz="4" w:space="0" w:color="auto"/>
              <w:left w:val="single" w:sz="4" w:space="0" w:color="auto"/>
              <w:bottom w:val="single" w:sz="4" w:space="0" w:color="auto"/>
              <w:right w:val="single" w:sz="4" w:space="0" w:color="auto"/>
            </w:tcBorders>
            <w:vAlign w:val="center"/>
          </w:tcPr>
          <w:p w14:paraId="3BC49294" w14:textId="77777777" w:rsidR="00544E49" w:rsidRPr="00544E49" w:rsidRDefault="00544E49" w:rsidP="00544E49">
            <w:pPr>
              <w:suppressAutoHyphens/>
              <w:spacing w:after="0" w:line="240" w:lineRule="auto"/>
              <w:jc w:val="center"/>
              <w:rPr>
                <w:rFonts w:ascii="Times New Roman" w:hAnsi="Times New Roman" w:cs="Times New Roman"/>
                <w:b/>
                <w:bCs/>
              </w:rPr>
            </w:pPr>
            <w:r w:rsidRPr="00544E49">
              <w:rPr>
                <w:rFonts w:ascii="Times New Roman" w:hAnsi="Times New Roman" w:cs="Times New Roman"/>
                <w:b/>
                <w:bCs/>
              </w:rPr>
              <w:t>Содержание учебного материала и формы организации деятельности обучающихся</w:t>
            </w:r>
          </w:p>
        </w:tc>
        <w:tc>
          <w:tcPr>
            <w:tcW w:w="2408" w:type="dxa"/>
            <w:gridSpan w:val="2"/>
            <w:tcBorders>
              <w:top w:val="single" w:sz="4" w:space="0" w:color="auto"/>
              <w:left w:val="single" w:sz="4" w:space="0" w:color="auto"/>
              <w:bottom w:val="single" w:sz="4" w:space="0" w:color="auto"/>
              <w:right w:val="single" w:sz="4" w:space="0" w:color="auto"/>
            </w:tcBorders>
            <w:vAlign w:val="center"/>
          </w:tcPr>
          <w:p w14:paraId="7F380C6E" w14:textId="77777777" w:rsidR="00544E49" w:rsidRPr="00544E49" w:rsidRDefault="00544E49" w:rsidP="00544E49">
            <w:pPr>
              <w:suppressAutoHyphens/>
              <w:spacing w:after="0" w:line="240" w:lineRule="auto"/>
              <w:jc w:val="center"/>
              <w:rPr>
                <w:rFonts w:ascii="Times New Roman" w:hAnsi="Times New Roman" w:cs="Times New Roman"/>
                <w:b/>
                <w:bCs/>
              </w:rPr>
            </w:pPr>
            <w:r w:rsidRPr="00544E49">
              <w:rPr>
                <w:rFonts w:ascii="Times New Roman" w:hAnsi="Times New Roman" w:cs="Times New Roman"/>
                <w:b/>
                <w:bCs/>
              </w:rPr>
              <w:t>Объем, акад. ч / в том числе в форме практической подготовки, акад. ч</w:t>
            </w:r>
          </w:p>
        </w:tc>
        <w:tc>
          <w:tcPr>
            <w:tcW w:w="2126" w:type="dxa"/>
            <w:gridSpan w:val="2"/>
            <w:tcBorders>
              <w:top w:val="single" w:sz="4" w:space="0" w:color="auto"/>
              <w:left w:val="single" w:sz="4" w:space="0" w:color="auto"/>
              <w:bottom w:val="single" w:sz="4" w:space="0" w:color="auto"/>
              <w:right w:val="single" w:sz="4" w:space="0" w:color="auto"/>
            </w:tcBorders>
            <w:vAlign w:val="center"/>
          </w:tcPr>
          <w:p w14:paraId="2441E1E8" w14:textId="77777777" w:rsidR="00544E49" w:rsidRPr="00544E49" w:rsidRDefault="00544E49" w:rsidP="00544E49">
            <w:pPr>
              <w:suppressAutoHyphens/>
              <w:spacing w:after="0" w:line="240" w:lineRule="auto"/>
              <w:jc w:val="center"/>
              <w:rPr>
                <w:rFonts w:ascii="Times New Roman" w:hAnsi="Times New Roman" w:cs="Times New Roman"/>
                <w:b/>
                <w:bCs/>
              </w:rPr>
            </w:pPr>
            <w:r w:rsidRPr="00544E49">
              <w:rPr>
                <w:rFonts w:ascii="Times New Roman" w:hAnsi="Times New Roman" w:cs="Times New Roman"/>
                <w:b/>
                <w:bCs/>
              </w:rPr>
              <w:t>Коды компетенций и личностных результатов, формированию которых способствует элемент программы</w:t>
            </w:r>
          </w:p>
        </w:tc>
      </w:tr>
      <w:tr w:rsidR="00544E49" w:rsidRPr="00544E49" w14:paraId="481793A1" w14:textId="77777777" w:rsidTr="00D31442">
        <w:trPr>
          <w:trHeight w:val="80"/>
        </w:trPr>
        <w:tc>
          <w:tcPr>
            <w:tcW w:w="2551" w:type="dxa"/>
            <w:tcBorders>
              <w:top w:val="single" w:sz="4" w:space="0" w:color="auto"/>
              <w:left w:val="single" w:sz="4" w:space="0" w:color="auto"/>
              <w:bottom w:val="single" w:sz="4" w:space="0" w:color="auto"/>
              <w:right w:val="single" w:sz="4" w:space="0" w:color="auto"/>
            </w:tcBorders>
          </w:tcPr>
          <w:p w14:paraId="0338ED83" w14:textId="77777777" w:rsidR="00544E49" w:rsidRPr="00544E49" w:rsidRDefault="00544E49" w:rsidP="00544E49">
            <w:pPr>
              <w:spacing w:after="0"/>
              <w:jc w:val="center"/>
              <w:rPr>
                <w:rFonts w:ascii="Times New Roman" w:eastAsia="Times New Roman" w:hAnsi="Times New Roman" w:cs="Times New Roman"/>
                <w:b/>
                <w:i/>
                <w:lang w:eastAsia="ru-RU"/>
              </w:rPr>
            </w:pPr>
            <w:r w:rsidRPr="00544E49">
              <w:rPr>
                <w:rFonts w:ascii="Times New Roman" w:eastAsia="Times New Roman" w:hAnsi="Times New Roman" w:cs="Times New Roman"/>
                <w:b/>
                <w:i/>
                <w:lang w:eastAsia="ru-RU"/>
              </w:rPr>
              <w:t>1</w:t>
            </w:r>
          </w:p>
        </w:tc>
        <w:tc>
          <w:tcPr>
            <w:tcW w:w="7515" w:type="dxa"/>
            <w:tcBorders>
              <w:top w:val="single" w:sz="4" w:space="0" w:color="auto"/>
              <w:left w:val="single" w:sz="4" w:space="0" w:color="auto"/>
              <w:bottom w:val="single" w:sz="4" w:space="0" w:color="auto"/>
              <w:right w:val="single" w:sz="4" w:space="0" w:color="auto"/>
            </w:tcBorders>
          </w:tcPr>
          <w:p w14:paraId="39FC68AC" w14:textId="77777777" w:rsidR="00544E49" w:rsidRPr="00544E49" w:rsidRDefault="00544E49" w:rsidP="00544E49">
            <w:pPr>
              <w:spacing w:after="0"/>
              <w:jc w:val="center"/>
              <w:rPr>
                <w:rFonts w:ascii="Times New Roman" w:eastAsia="Times New Roman" w:hAnsi="Times New Roman" w:cs="Times New Roman"/>
                <w:b/>
                <w:i/>
                <w:lang w:eastAsia="ru-RU"/>
              </w:rPr>
            </w:pPr>
            <w:r w:rsidRPr="00544E49">
              <w:rPr>
                <w:rFonts w:ascii="Times New Roman" w:eastAsia="Times New Roman" w:hAnsi="Times New Roman" w:cs="Times New Roman"/>
                <w:b/>
                <w:i/>
                <w:lang w:eastAsia="ru-RU"/>
              </w:rPr>
              <w:t>2</w:t>
            </w:r>
          </w:p>
        </w:tc>
        <w:tc>
          <w:tcPr>
            <w:tcW w:w="2408" w:type="dxa"/>
            <w:gridSpan w:val="2"/>
            <w:tcBorders>
              <w:top w:val="single" w:sz="4" w:space="0" w:color="auto"/>
              <w:left w:val="single" w:sz="4" w:space="0" w:color="auto"/>
              <w:bottom w:val="single" w:sz="4" w:space="0" w:color="auto"/>
              <w:right w:val="single" w:sz="4" w:space="0" w:color="auto"/>
            </w:tcBorders>
          </w:tcPr>
          <w:p w14:paraId="23485D2A" w14:textId="77777777" w:rsidR="00544E49" w:rsidRPr="00544E49" w:rsidRDefault="00544E49" w:rsidP="00544E49">
            <w:pPr>
              <w:spacing w:after="0"/>
              <w:jc w:val="center"/>
              <w:rPr>
                <w:rFonts w:ascii="Times New Roman" w:eastAsia="Times New Roman" w:hAnsi="Times New Roman" w:cs="Times New Roman"/>
                <w:b/>
                <w:i/>
                <w:lang w:eastAsia="ru-RU"/>
              </w:rPr>
            </w:pPr>
            <w:r w:rsidRPr="00544E49">
              <w:rPr>
                <w:rFonts w:ascii="Times New Roman" w:eastAsia="Times New Roman" w:hAnsi="Times New Roman" w:cs="Times New Roman"/>
                <w:b/>
                <w:i/>
                <w:lang w:eastAsia="ru-RU"/>
              </w:rPr>
              <w:t>3</w:t>
            </w:r>
          </w:p>
        </w:tc>
        <w:tc>
          <w:tcPr>
            <w:tcW w:w="2126" w:type="dxa"/>
            <w:gridSpan w:val="2"/>
            <w:tcBorders>
              <w:top w:val="single" w:sz="4" w:space="0" w:color="auto"/>
              <w:left w:val="single" w:sz="4" w:space="0" w:color="auto"/>
              <w:bottom w:val="single" w:sz="4" w:space="0" w:color="auto"/>
              <w:right w:val="single" w:sz="4" w:space="0" w:color="auto"/>
            </w:tcBorders>
          </w:tcPr>
          <w:p w14:paraId="2A2AD419" w14:textId="77777777" w:rsidR="00544E49" w:rsidRPr="00544E49" w:rsidRDefault="00544E49" w:rsidP="00544E49">
            <w:pPr>
              <w:spacing w:after="0"/>
              <w:jc w:val="center"/>
              <w:rPr>
                <w:rFonts w:ascii="Times New Roman" w:eastAsia="Times New Roman" w:hAnsi="Times New Roman" w:cs="Times New Roman"/>
                <w:b/>
                <w:i/>
                <w:lang w:eastAsia="ru-RU"/>
              </w:rPr>
            </w:pPr>
            <w:r w:rsidRPr="00544E49">
              <w:rPr>
                <w:rFonts w:ascii="Times New Roman" w:eastAsia="Times New Roman" w:hAnsi="Times New Roman" w:cs="Times New Roman"/>
                <w:b/>
                <w:i/>
                <w:lang w:eastAsia="ru-RU"/>
              </w:rPr>
              <w:t>4</w:t>
            </w:r>
          </w:p>
        </w:tc>
      </w:tr>
      <w:tr w:rsidR="00544E49" w:rsidRPr="00544E49" w14:paraId="79560D9C" w14:textId="77777777" w:rsidTr="00D31442">
        <w:trPr>
          <w:trHeight w:val="80"/>
        </w:trPr>
        <w:tc>
          <w:tcPr>
            <w:tcW w:w="10077" w:type="dxa"/>
            <w:gridSpan w:val="3"/>
            <w:tcBorders>
              <w:top w:val="single" w:sz="4" w:space="0" w:color="auto"/>
              <w:left w:val="single" w:sz="4" w:space="0" w:color="auto"/>
              <w:bottom w:val="single" w:sz="4" w:space="0" w:color="auto"/>
              <w:right w:val="single" w:sz="4" w:space="0" w:color="auto"/>
            </w:tcBorders>
          </w:tcPr>
          <w:p w14:paraId="4B876B71" w14:textId="77777777" w:rsidR="00544E49" w:rsidRPr="00544E49" w:rsidRDefault="00544E49" w:rsidP="00544E49">
            <w:pPr>
              <w:spacing w:after="0"/>
              <w:jc w:val="both"/>
              <w:rPr>
                <w:rFonts w:ascii="Times New Roman" w:eastAsia="Times New Roman" w:hAnsi="Times New Roman" w:cs="Times New Roman"/>
                <w:b/>
                <w:lang w:eastAsia="ru-RU"/>
              </w:rPr>
            </w:pPr>
            <w:r w:rsidRPr="00544E49">
              <w:rPr>
                <w:rFonts w:ascii="Times New Roman" w:eastAsia="Times New Roman" w:hAnsi="Times New Roman" w:cs="Times New Roman"/>
                <w:b/>
                <w:lang w:eastAsia="ru-RU"/>
              </w:rPr>
              <w:t xml:space="preserve">Раздел </w:t>
            </w:r>
            <w:r w:rsidRPr="00544E49">
              <w:rPr>
                <w:rFonts w:ascii="Times New Roman" w:eastAsia="Times New Roman" w:hAnsi="Times New Roman" w:cs="Times New Roman"/>
                <w:b/>
                <w:lang w:val="en-US" w:eastAsia="ru-RU"/>
              </w:rPr>
              <w:t>I</w:t>
            </w:r>
            <w:r w:rsidRPr="00544E49">
              <w:rPr>
                <w:rFonts w:ascii="Times New Roman" w:eastAsia="Times New Roman" w:hAnsi="Times New Roman" w:cs="Times New Roman"/>
                <w:b/>
                <w:lang w:eastAsia="ru-RU"/>
              </w:rPr>
              <w:t>. Общая и неорганическая химия</w:t>
            </w:r>
          </w:p>
        </w:tc>
        <w:tc>
          <w:tcPr>
            <w:tcW w:w="2408" w:type="dxa"/>
            <w:gridSpan w:val="2"/>
            <w:tcBorders>
              <w:top w:val="single" w:sz="4" w:space="0" w:color="auto"/>
              <w:left w:val="single" w:sz="4" w:space="0" w:color="auto"/>
              <w:bottom w:val="single" w:sz="4" w:space="0" w:color="auto"/>
              <w:right w:val="single" w:sz="4" w:space="0" w:color="auto"/>
            </w:tcBorders>
          </w:tcPr>
          <w:p w14:paraId="2531B3BB" w14:textId="2A28F678" w:rsidR="00544E49" w:rsidRPr="00544E49" w:rsidRDefault="002A654A" w:rsidP="00544E49">
            <w:pPr>
              <w:spacing w:after="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56</w:t>
            </w:r>
            <w:r w:rsidR="00544E49" w:rsidRPr="00544E49">
              <w:rPr>
                <w:rFonts w:ascii="Times New Roman" w:eastAsia="Times New Roman" w:hAnsi="Times New Roman" w:cs="Times New Roman"/>
                <w:b/>
                <w:lang w:eastAsia="ru-RU"/>
              </w:rPr>
              <w:t>/24</w:t>
            </w:r>
          </w:p>
        </w:tc>
        <w:tc>
          <w:tcPr>
            <w:tcW w:w="2115" w:type="dxa"/>
            <w:tcBorders>
              <w:top w:val="single" w:sz="4" w:space="0" w:color="auto"/>
              <w:left w:val="single" w:sz="4" w:space="0" w:color="auto"/>
              <w:bottom w:val="single" w:sz="4" w:space="0" w:color="auto"/>
              <w:right w:val="single" w:sz="4" w:space="0" w:color="auto"/>
            </w:tcBorders>
          </w:tcPr>
          <w:p w14:paraId="7EC8D310" w14:textId="77777777" w:rsidR="00544E49" w:rsidRPr="00544E49" w:rsidRDefault="00544E49" w:rsidP="00544E49">
            <w:pPr>
              <w:spacing w:after="0"/>
              <w:jc w:val="center"/>
              <w:rPr>
                <w:rFonts w:ascii="Times New Roman" w:eastAsia="Times New Roman" w:hAnsi="Times New Roman" w:cs="Times New Roman"/>
                <w:b/>
                <w:lang w:eastAsia="ru-RU"/>
              </w:rPr>
            </w:pPr>
          </w:p>
        </w:tc>
      </w:tr>
      <w:tr w:rsidR="00544E49" w:rsidRPr="00544E49" w14:paraId="29FB8067" w14:textId="77777777" w:rsidTr="00D31442">
        <w:trPr>
          <w:trHeight w:val="346"/>
        </w:trPr>
        <w:tc>
          <w:tcPr>
            <w:tcW w:w="2551" w:type="dxa"/>
            <w:vMerge w:val="restart"/>
            <w:tcBorders>
              <w:top w:val="single" w:sz="4" w:space="0" w:color="auto"/>
              <w:left w:val="single" w:sz="4" w:space="0" w:color="auto"/>
              <w:right w:val="single" w:sz="4" w:space="0" w:color="auto"/>
            </w:tcBorders>
          </w:tcPr>
          <w:p w14:paraId="7555232A"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r w:rsidRPr="00544E49">
              <w:rPr>
                <w:rFonts w:ascii="Times New Roman" w:eastAsia="Times New Roman" w:hAnsi="Times New Roman" w:cs="Times New Roman"/>
                <w:b/>
                <w:bCs/>
                <w:lang w:eastAsia="ru-RU"/>
              </w:rPr>
              <w:t>Тема 1.1.</w:t>
            </w:r>
          </w:p>
          <w:p w14:paraId="5E32E815"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r w:rsidRPr="00544E49">
              <w:rPr>
                <w:rFonts w:ascii="Times New Roman" w:eastAsia="Times New Roman" w:hAnsi="Times New Roman" w:cs="Times New Roman"/>
                <w:lang w:eastAsia="ru-RU"/>
              </w:rPr>
              <w:t>Основные химические понятия и законы химии</w:t>
            </w:r>
          </w:p>
        </w:tc>
        <w:tc>
          <w:tcPr>
            <w:tcW w:w="7515" w:type="dxa"/>
            <w:tcBorders>
              <w:top w:val="single" w:sz="4" w:space="0" w:color="auto"/>
              <w:left w:val="single" w:sz="4" w:space="0" w:color="auto"/>
              <w:right w:val="single" w:sz="4" w:space="0" w:color="auto"/>
            </w:tcBorders>
          </w:tcPr>
          <w:p w14:paraId="61FE6823"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r w:rsidRPr="00544E49">
              <w:rPr>
                <w:rFonts w:ascii="Times New Roman" w:eastAsia="Times New Roman" w:hAnsi="Times New Roman" w:cs="Times New Roman"/>
                <w:b/>
                <w:lang w:eastAsia="ru-RU"/>
              </w:rPr>
              <w:t>Содержание учебного материала</w:t>
            </w:r>
          </w:p>
        </w:tc>
        <w:tc>
          <w:tcPr>
            <w:tcW w:w="2408" w:type="dxa"/>
            <w:gridSpan w:val="2"/>
            <w:tcBorders>
              <w:top w:val="single" w:sz="4" w:space="0" w:color="auto"/>
              <w:left w:val="single" w:sz="4" w:space="0" w:color="auto"/>
              <w:bottom w:val="single" w:sz="4" w:space="0" w:color="auto"/>
              <w:right w:val="single" w:sz="4" w:space="0" w:color="auto"/>
            </w:tcBorders>
          </w:tcPr>
          <w:p w14:paraId="77EDDFE0" w14:textId="77777777" w:rsidR="00544E49" w:rsidRPr="00544E49" w:rsidRDefault="00544E49" w:rsidP="00544E49">
            <w:pPr>
              <w:spacing w:after="0" w:line="240" w:lineRule="auto"/>
              <w:jc w:val="center"/>
              <w:rPr>
                <w:rFonts w:ascii="Times New Roman" w:eastAsia="Times New Roman" w:hAnsi="Times New Roman" w:cs="Times New Roman"/>
                <w:b/>
                <w:lang w:eastAsia="ru-RU"/>
              </w:rPr>
            </w:pPr>
            <w:r w:rsidRPr="00544E49">
              <w:rPr>
                <w:rFonts w:ascii="Times New Roman" w:eastAsia="Times New Roman" w:hAnsi="Times New Roman" w:cs="Times New Roman"/>
                <w:b/>
                <w:lang w:eastAsia="ru-RU"/>
              </w:rPr>
              <w:t>4</w:t>
            </w:r>
          </w:p>
        </w:tc>
        <w:tc>
          <w:tcPr>
            <w:tcW w:w="2126" w:type="dxa"/>
            <w:gridSpan w:val="2"/>
            <w:vMerge w:val="restart"/>
            <w:tcBorders>
              <w:top w:val="single" w:sz="4" w:space="0" w:color="auto"/>
              <w:left w:val="single" w:sz="4" w:space="0" w:color="auto"/>
              <w:right w:val="single" w:sz="4" w:space="0" w:color="auto"/>
            </w:tcBorders>
          </w:tcPr>
          <w:p w14:paraId="7BB29A6B"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ОК 01</w:t>
            </w:r>
          </w:p>
          <w:p w14:paraId="0DDAF96E"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ОК 02</w:t>
            </w:r>
          </w:p>
          <w:p w14:paraId="249F9C7F"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ОК 07</w:t>
            </w:r>
          </w:p>
          <w:p w14:paraId="1A437C12"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ЛР 10</w:t>
            </w:r>
          </w:p>
        </w:tc>
      </w:tr>
      <w:tr w:rsidR="00544E49" w:rsidRPr="00544E49" w14:paraId="3249A0BF" w14:textId="77777777" w:rsidTr="00D31442">
        <w:trPr>
          <w:trHeight w:val="915"/>
        </w:trPr>
        <w:tc>
          <w:tcPr>
            <w:tcW w:w="2551" w:type="dxa"/>
            <w:vMerge/>
            <w:tcBorders>
              <w:left w:val="single" w:sz="4" w:space="0" w:color="auto"/>
              <w:right w:val="single" w:sz="4" w:space="0" w:color="auto"/>
            </w:tcBorders>
          </w:tcPr>
          <w:p w14:paraId="3079BC4C"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auto"/>
              <w:bottom w:val="single" w:sz="4" w:space="0" w:color="auto"/>
              <w:right w:val="single" w:sz="4" w:space="0" w:color="auto"/>
            </w:tcBorders>
          </w:tcPr>
          <w:p w14:paraId="49397106" w14:textId="77777777" w:rsidR="00544E49" w:rsidRPr="00544E49" w:rsidRDefault="00544E49" w:rsidP="00544E49">
            <w:pPr>
              <w:spacing w:after="0" w:line="240" w:lineRule="auto"/>
              <w:jc w:val="both"/>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Представления о строении вещества. Валентность. Химические формулы. Закон постоянства состава. Относительная и молекулярная масса. Закон сохранения массы вещества при химических реакциях. Расчеты по химическим формулам.</w:t>
            </w:r>
          </w:p>
        </w:tc>
        <w:tc>
          <w:tcPr>
            <w:tcW w:w="2408" w:type="dxa"/>
            <w:gridSpan w:val="2"/>
            <w:vMerge w:val="restart"/>
            <w:tcBorders>
              <w:top w:val="single" w:sz="4" w:space="0" w:color="auto"/>
              <w:left w:val="single" w:sz="4" w:space="0" w:color="auto"/>
              <w:right w:val="single" w:sz="4" w:space="0" w:color="auto"/>
            </w:tcBorders>
          </w:tcPr>
          <w:p w14:paraId="3BB1BC9C"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2</w:t>
            </w:r>
          </w:p>
        </w:tc>
        <w:tc>
          <w:tcPr>
            <w:tcW w:w="2126" w:type="dxa"/>
            <w:gridSpan w:val="2"/>
            <w:vMerge/>
            <w:tcBorders>
              <w:left w:val="single" w:sz="4" w:space="0" w:color="auto"/>
              <w:right w:val="single" w:sz="4" w:space="0" w:color="auto"/>
            </w:tcBorders>
          </w:tcPr>
          <w:p w14:paraId="2C9D86D0"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p>
        </w:tc>
      </w:tr>
      <w:tr w:rsidR="00544E49" w:rsidRPr="00544E49" w14:paraId="36E19BA8" w14:textId="77777777" w:rsidTr="00D31442">
        <w:trPr>
          <w:trHeight w:val="606"/>
        </w:trPr>
        <w:tc>
          <w:tcPr>
            <w:tcW w:w="2551" w:type="dxa"/>
            <w:vMerge/>
            <w:tcBorders>
              <w:left w:val="single" w:sz="4" w:space="0" w:color="auto"/>
              <w:right w:val="single" w:sz="4" w:space="0" w:color="auto"/>
            </w:tcBorders>
          </w:tcPr>
          <w:p w14:paraId="4DA8884B"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auto"/>
              <w:bottom w:val="single" w:sz="4" w:space="0" w:color="auto"/>
              <w:right w:val="single" w:sz="4" w:space="0" w:color="auto"/>
            </w:tcBorders>
          </w:tcPr>
          <w:p w14:paraId="558174F8" w14:textId="77777777" w:rsidR="00544E49" w:rsidRPr="00544E49" w:rsidRDefault="00544E49" w:rsidP="00544E49">
            <w:pPr>
              <w:spacing w:after="0" w:line="240" w:lineRule="auto"/>
              <w:jc w:val="both"/>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 xml:space="preserve">Агрегатные состояния вещества: твердое, жидкое и газообразное. Закон Авогадро и его следствия. </w:t>
            </w:r>
          </w:p>
        </w:tc>
        <w:tc>
          <w:tcPr>
            <w:tcW w:w="2408" w:type="dxa"/>
            <w:gridSpan w:val="2"/>
            <w:vMerge/>
            <w:tcBorders>
              <w:left w:val="single" w:sz="4" w:space="0" w:color="auto"/>
              <w:right w:val="single" w:sz="4" w:space="0" w:color="auto"/>
            </w:tcBorders>
          </w:tcPr>
          <w:p w14:paraId="6271321F"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p>
        </w:tc>
        <w:tc>
          <w:tcPr>
            <w:tcW w:w="2126" w:type="dxa"/>
            <w:gridSpan w:val="2"/>
            <w:vMerge/>
            <w:tcBorders>
              <w:left w:val="single" w:sz="4" w:space="0" w:color="auto"/>
              <w:right w:val="single" w:sz="4" w:space="0" w:color="auto"/>
            </w:tcBorders>
          </w:tcPr>
          <w:p w14:paraId="2B9CBBE9"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p>
        </w:tc>
      </w:tr>
      <w:tr w:rsidR="00544E49" w:rsidRPr="00544E49" w14:paraId="775F128D" w14:textId="77777777" w:rsidTr="00D31442">
        <w:trPr>
          <w:trHeight w:val="538"/>
        </w:trPr>
        <w:tc>
          <w:tcPr>
            <w:tcW w:w="2551" w:type="dxa"/>
            <w:vMerge/>
            <w:tcBorders>
              <w:left w:val="single" w:sz="4" w:space="0" w:color="auto"/>
              <w:right w:val="single" w:sz="4" w:space="0" w:color="auto"/>
            </w:tcBorders>
          </w:tcPr>
          <w:p w14:paraId="081D56D9"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auto"/>
              <w:bottom w:val="single" w:sz="4" w:space="0" w:color="auto"/>
              <w:right w:val="single" w:sz="4" w:space="0" w:color="auto"/>
            </w:tcBorders>
          </w:tcPr>
          <w:p w14:paraId="68997C00" w14:textId="77777777" w:rsidR="00544E49" w:rsidRPr="00544E49" w:rsidRDefault="00544E49" w:rsidP="00544E49">
            <w:pPr>
              <w:spacing w:after="0" w:line="240" w:lineRule="auto"/>
              <w:jc w:val="both"/>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 xml:space="preserve">Количество вещества. Моль. Молярная масса. Расчеты по химическим формулам. Молярный объем веществ в газообразном состоянии. Объединенный газовый закон и уравнение Менделеева–Клапейрона. </w:t>
            </w:r>
          </w:p>
        </w:tc>
        <w:tc>
          <w:tcPr>
            <w:tcW w:w="2408" w:type="dxa"/>
            <w:gridSpan w:val="2"/>
            <w:vMerge/>
            <w:tcBorders>
              <w:left w:val="single" w:sz="4" w:space="0" w:color="auto"/>
              <w:bottom w:val="single" w:sz="4" w:space="0" w:color="auto"/>
              <w:right w:val="single" w:sz="4" w:space="0" w:color="auto"/>
            </w:tcBorders>
          </w:tcPr>
          <w:p w14:paraId="6336FC8A"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p>
        </w:tc>
        <w:tc>
          <w:tcPr>
            <w:tcW w:w="2126" w:type="dxa"/>
            <w:gridSpan w:val="2"/>
            <w:vMerge/>
            <w:tcBorders>
              <w:left w:val="single" w:sz="4" w:space="0" w:color="auto"/>
              <w:right w:val="single" w:sz="4" w:space="0" w:color="auto"/>
            </w:tcBorders>
          </w:tcPr>
          <w:p w14:paraId="4F833397"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p>
        </w:tc>
      </w:tr>
      <w:tr w:rsidR="00544E49" w:rsidRPr="00544E49" w14:paraId="23B85CF3" w14:textId="77777777" w:rsidTr="00D31442">
        <w:trPr>
          <w:trHeight w:val="321"/>
        </w:trPr>
        <w:tc>
          <w:tcPr>
            <w:tcW w:w="2551" w:type="dxa"/>
            <w:vMerge/>
            <w:tcBorders>
              <w:left w:val="single" w:sz="4" w:space="0" w:color="auto"/>
              <w:right w:val="single" w:sz="4" w:space="0" w:color="auto"/>
            </w:tcBorders>
          </w:tcPr>
          <w:p w14:paraId="15579E3E"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auto"/>
              <w:bottom w:val="single" w:sz="4" w:space="0" w:color="auto"/>
              <w:right w:val="single" w:sz="4" w:space="0" w:color="auto"/>
            </w:tcBorders>
          </w:tcPr>
          <w:p w14:paraId="5D5E5D1B" w14:textId="77777777" w:rsidR="00544E49" w:rsidRPr="00544E49" w:rsidRDefault="00544E49" w:rsidP="00544E49">
            <w:pPr>
              <w:spacing w:after="0" w:line="240" w:lineRule="auto"/>
              <w:jc w:val="both"/>
              <w:rPr>
                <w:rFonts w:ascii="Times New Roman" w:eastAsia="Times New Roman" w:hAnsi="Times New Roman" w:cs="Times New Roman"/>
                <w:lang w:eastAsia="ru-RU"/>
              </w:rPr>
            </w:pPr>
            <w:r w:rsidRPr="00544E49">
              <w:rPr>
                <w:rFonts w:ascii="Times New Roman" w:eastAsia="Times New Roman" w:hAnsi="Times New Roman" w:cs="Times New Roman"/>
                <w:b/>
                <w:lang w:eastAsia="ru-RU"/>
              </w:rPr>
              <w:t>В том числе практических занятий</w:t>
            </w:r>
          </w:p>
        </w:tc>
        <w:tc>
          <w:tcPr>
            <w:tcW w:w="2408" w:type="dxa"/>
            <w:gridSpan w:val="2"/>
            <w:tcBorders>
              <w:top w:val="single" w:sz="4" w:space="0" w:color="auto"/>
              <w:left w:val="single" w:sz="4" w:space="0" w:color="auto"/>
              <w:bottom w:val="single" w:sz="4" w:space="0" w:color="auto"/>
              <w:right w:val="single" w:sz="4" w:space="0" w:color="auto"/>
            </w:tcBorders>
          </w:tcPr>
          <w:p w14:paraId="0826B193" w14:textId="77777777" w:rsidR="00544E49" w:rsidRPr="00544E49" w:rsidRDefault="00544E49" w:rsidP="00544E49">
            <w:pPr>
              <w:spacing w:after="0" w:line="240" w:lineRule="auto"/>
              <w:jc w:val="center"/>
              <w:rPr>
                <w:rFonts w:ascii="Times New Roman" w:eastAsia="Times New Roman" w:hAnsi="Times New Roman" w:cs="Times New Roman"/>
                <w:b/>
                <w:lang w:eastAsia="ru-RU"/>
              </w:rPr>
            </w:pPr>
            <w:r w:rsidRPr="00544E49">
              <w:rPr>
                <w:rFonts w:ascii="Times New Roman" w:eastAsia="Times New Roman" w:hAnsi="Times New Roman" w:cs="Times New Roman"/>
                <w:b/>
                <w:lang w:eastAsia="ru-RU"/>
              </w:rPr>
              <w:t>2</w:t>
            </w:r>
          </w:p>
        </w:tc>
        <w:tc>
          <w:tcPr>
            <w:tcW w:w="2126" w:type="dxa"/>
            <w:gridSpan w:val="2"/>
            <w:vMerge/>
            <w:tcBorders>
              <w:left w:val="single" w:sz="4" w:space="0" w:color="auto"/>
              <w:right w:val="single" w:sz="4" w:space="0" w:color="auto"/>
            </w:tcBorders>
          </w:tcPr>
          <w:p w14:paraId="4F7702EF"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p>
        </w:tc>
      </w:tr>
      <w:tr w:rsidR="00544E49" w:rsidRPr="00544E49" w14:paraId="29F1E6CF" w14:textId="77777777" w:rsidTr="00D31442">
        <w:trPr>
          <w:trHeight w:val="639"/>
        </w:trPr>
        <w:tc>
          <w:tcPr>
            <w:tcW w:w="2551" w:type="dxa"/>
            <w:vMerge/>
            <w:tcBorders>
              <w:left w:val="single" w:sz="4" w:space="0" w:color="auto"/>
              <w:right w:val="single" w:sz="4" w:space="0" w:color="auto"/>
            </w:tcBorders>
          </w:tcPr>
          <w:p w14:paraId="72D28CBF"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auto"/>
              <w:bottom w:val="single" w:sz="4" w:space="0" w:color="auto"/>
              <w:right w:val="single" w:sz="4" w:space="0" w:color="auto"/>
            </w:tcBorders>
          </w:tcPr>
          <w:p w14:paraId="126E7D9D" w14:textId="77777777" w:rsidR="00544E49" w:rsidRPr="00544E49" w:rsidRDefault="00544E49" w:rsidP="00544E49">
            <w:pPr>
              <w:spacing w:after="0" w:line="240" w:lineRule="auto"/>
              <w:jc w:val="both"/>
              <w:rPr>
                <w:rFonts w:ascii="Times New Roman" w:eastAsia="Times New Roman" w:hAnsi="Times New Roman" w:cs="Times New Roman"/>
                <w:lang w:eastAsia="ru-RU"/>
              </w:rPr>
            </w:pPr>
            <w:r w:rsidRPr="00544E49">
              <w:rPr>
                <w:rFonts w:ascii="Times New Roman" w:eastAsia="Times New Roman" w:hAnsi="Times New Roman" w:cs="Times New Roman"/>
                <w:b/>
                <w:lang w:eastAsia="ru-RU"/>
              </w:rPr>
              <w:t xml:space="preserve">Практическое занятие 1. </w:t>
            </w:r>
            <w:r w:rsidRPr="00544E49">
              <w:rPr>
                <w:rFonts w:ascii="Times New Roman" w:eastAsia="Times New Roman" w:hAnsi="Times New Roman" w:cs="Times New Roman"/>
                <w:lang w:eastAsia="ru-RU"/>
              </w:rPr>
              <w:t xml:space="preserve"> Составление уравнений. Генетическая связь между классами неорганических соединений. Решение задач.</w:t>
            </w:r>
          </w:p>
        </w:tc>
        <w:tc>
          <w:tcPr>
            <w:tcW w:w="2408" w:type="dxa"/>
            <w:gridSpan w:val="2"/>
            <w:tcBorders>
              <w:left w:val="single" w:sz="4" w:space="0" w:color="auto"/>
              <w:right w:val="single" w:sz="4" w:space="0" w:color="auto"/>
            </w:tcBorders>
          </w:tcPr>
          <w:p w14:paraId="33D5BE30"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2</w:t>
            </w:r>
          </w:p>
        </w:tc>
        <w:tc>
          <w:tcPr>
            <w:tcW w:w="2126" w:type="dxa"/>
            <w:gridSpan w:val="2"/>
            <w:vMerge/>
            <w:tcBorders>
              <w:left w:val="single" w:sz="4" w:space="0" w:color="auto"/>
              <w:right w:val="single" w:sz="4" w:space="0" w:color="auto"/>
            </w:tcBorders>
          </w:tcPr>
          <w:p w14:paraId="29EDFC39"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p>
        </w:tc>
      </w:tr>
      <w:tr w:rsidR="00544E49" w:rsidRPr="00544E49" w14:paraId="46187057" w14:textId="77777777" w:rsidTr="00D31442">
        <w:trPr>
          <w:trHeight w:val="217"/>
        </w:trPr>
        <w:tc>
          <w:tcPr>
            <w:tcW w:w="2551" w:type="dxa"/>
            <w:vMerge w:val="restart"/>
            <w:tcBorders>
              <w:top w:val="single" w:sz="4" w:space="0" w:color="auto"/>
              <w:left w:val="single" w:sz="4" w:space="0" w:color="auto"/>
              <w:right w:val="single" w:sz="4" w:space="0" w:color="auto"/>
            </w:tcBorders>
          </w:tcPr>
          <w:p w14:paraId="40304D58" w14:textId="77777777" w:rsidR="00544E49" w:rsidRPr="00544E49" w:rsidRDefault="00544E49" w:rsidP="00544E49">
            <w:pPr>
              <w:spacing w:after="0" w:line="240" w:lineRule="auto"/>
              <w:jc w:val="both"/>
              <w:rPr>
                <w:rFonts w:ascii="Times New Roman" w:eastAsia="Times New Roman" w:hAnsi="Times New Roman" w:cs="Times New Roman"/>
                <w:b/>
                <w:bCs/>
                <w:lang w:eastAsia="ru-RU"/>
              </w:rPr>
            </w:pPr>
            <w:r w:rsidRPr="00544E49">
              <w:rPr>
                <w:rFonts w:ascii="Times New Roman" w:eastAsia="Times New Roman" w:hAnsi="Times New Roman" w:cs="Times New Roman"/>
                <w:b/>
                <w:bCs/>
                <w:lang w:eastAsia="ru-RU"/>
              </w:rPr>
              <w:t>Тема 1.2.</w:t>
            </w:r>
          </w:p>
          <w:p w14:paraId="18140103" w14:textId="77777777" w:rsidR="00544E49" w:rsidRPr="00544E49" w:rsidRDefault="00544E49" w:rsidP="00544E49">
            <w:pPr>
              <w:spacing w:after="0" w:line="240" w:lineRule="auto"/>
              <w:jc w:val="both"/>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 xml:space="preserve">Периодический закон и Периодическая система химических элементов </w:t>
            </w:r>
          </w:p>
          <w:p w14:paraId="527793F9" w14:textId="77777777" w:rsidR="00544E49" w:rsidRPr="00544E49" w:rsidRDefault="00544E49" w:rsidP="00544E49">
            <w:pPr>
              <w:spacing w:after="0" w:line="240" w:lineRule="auto"/>
              <w:jc w:val="both"/>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Д.И. Менделеева</w:t>
            </w:r>
          </w:p>
          <w:p w14:paraId="5074A706"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auto"/>
              <w:bottom w:val="nil"/>
              <w:right w:val="single" w:sz="4" w:space="0" w:color="auto"/>
            </w:tcBorders>
          </w:tcPr>
          <w:p w14:paraId="26387CC7" w14:textId="77777777" w:rsidR="00544E49" w:rsidRPr="00544E49" w:rsidRDefault="00544E49" w:rsidP="00544E49">
            <w:pPr>
              <w:spacing w:after="0" w:line="240" w:lineRule="auto"/>
              <w:jc w:val="both"/>
              <w:rPr>
                <w:rFonts w:ascii="Times New Roman" w:eastAsia="Times New Roman" w:hAnsi="Times New Roman" w:cs="Times New Roman"/>
                <w:lang w:eastAsia="ru-RU"/>
              </w:rPr>
            </w:pPr>
            <w:r w:rsidRPr="00544E49">
              <w:rPr>
                <w:rFonts w:ascii="Times New Roman" w:eastAsia="Times New Roman" w:hAnsi="Times New Roman" w:cs="Times New Roman"/>
                <w:b/>
                <w:lang w:eastAsia="ru-RU"/>
              </w:rPr>
              <w:t>Содержание учебного материала</w:t>
            </w:r>
          </w:p>
        </w:tc>
        <w:tc>
          <w:tcPr>
            <w:tcW w:w="2408" w:type="dxa"/>
            <w:gridSpan w:val="2"/>
            <w:tcBorders>
              <w:top w:val="single" w:sz="4" w:space="0" w:color="auto"/>
              <w:left w:val="single" w:sz="4" w:space="0" w:color="auto"/>
              <w:bottom w:val="single" w:sz="4" w:space="0" w:color="auto"/>
              <w:right w:val="single" w:sz="4" w:space="0" w:color="auto"/>
            </w:tcBorders>
          </w:tcPr>
          <w:p w14:paraId="6017B1D6" w14:textId="77777777" w:rsidR="00544E49" w:rsidRPr="00544E49" w:rsidRDefault="00544E49" w:rsidP="00544E49">
            <w:pPr>
              <w:spacing w:after="0" w:line="240" w:lineRule="auto"/>
              <w:jc w:val="center"/>
              <w:rPr>
                <w:rFonts w:ascii="Times New Roman" w:eastAsia="Times New Roman" w:hAnsi="Times New Roman" w:cs="Times New Roman"/>
                <w:b/>
                <w:lang w:eastAsia="ru-RU"/>
              </w:rPr>
            </w:pPr>
            <w:r w:rsidRPr="00544E49">
              <w:rPr>
                <w:rFonts w:ascii="Times New Roman" w:eastAsia="Times New Roman" w:hAnsi="Times New Roman" w:cs="Times New Roman"/>
                <w:b/>
                <w:lang w:eastAsia="ru-RU"/>
              </w:rPr>
              <w:t xml:space="preserve"> 2</w:t>
            </w:r>
          </w:p>
        </w:tc>
        <w:tc>
          <w:tcPr>
            <w:tcW w:w="2126" w:type="dxa"/>
            <w:gridSpan w:val="2"/>
            <w:vMerge w:val="restart"/>
            <w:tcBorders>
              <w:top w:val="single" w:sz="4" w:space="0" w:color="auto"/>
              <w:left w:val="single" w:sz="4" w:space="0" w:color="auto"/>
              <w:right w:val="single" w:sz="4" w:space="0" w:color="auto"/>
            </w:tcBorders>
          </w:tcPr>
          <w:p w14:paraId="080E4CE4" w14:textId="77777777" w:rsidR="00544E49" w:rsidRPr="00544E49" w:rsidRDefault="00544E49" w:rsidP="00544E49">
            <w:pPr>
              <w:suppressAutoHyphens/>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ОК 01</w:t>
            </w:r>
          </w:p>
          <w:p w14:paraId="27A87AC1" w14:textId="77777777" w:rsidR="00544E49" w:rsidRPr="00544E49" w:rsidRDefault="00544E49" w:rsidP="00544E49">
            <w:pPr>
              <w:suppressAutoHyphens/>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ОК 02</w:t>
            </w:r>
          </w:p>
          <w:p w14:paraId="057A133C" w14:textId="77777777" w:rsidR="00544E49" w:rsidRPr="00544E49" w:rsidRDefault="00544E49" w:rsidP="00544E49">
            <w:pPr>
              <w:suppressAutoHyphens/>
              <w:spacing w:after="0" w:line="240" w:lineRule="auto"/>
              <w:jc w:val="center"/>
              <w:rPr>
                <w:rFonts w:ascii="Times New Roman" w:eastAsia="Times New Roman" w:hAnsi="Times New Roman" w:cs="Times New Roman"/>
                <w:lang w:eastAsia="ar-SA"/>
              </w:rPr>
            </w:pPr>
            <w:r w:rsidRPr="00544E49">
              <w:rPr>
                <w:rFonts w:ascii="Times New Roman" w:eastAsia="Times New Roman" w:hAnsi="Times New Roman" w:cs="Times New Roman"/>
                <w:lang w:eastAsia="ar-SA"/>
              </w:rPr>
              <w:t>ЛР 4</w:t>
            </w:r>
          </w:p>
          <w:p w14:paraId="3740A576" w14:textId="77777777" w:rsidR="00544E49" w:rsidRPr="00544E49" w:rsidRDefault="00544E49" w:rsidP="00544E49">
            <w:pPr>
              <w:suppressAutoHyphens/>
              <w:spacing w:after="0" w:line="240" w:lineRule="auto"/>
              <w:jc w:val="center"/>
              <w:rPr>
                <w:rFonts w:ascii="Times New Roman" w:eastAsia="Times New Roman" w:hAnsi="Times New Roman" w:cs="Times New Roman"/>
                <w:lang w:eastAsia="ar-SA"/>
              </w:rPr>
            </w:pPr>
            <w:r w:rsidRPr="00544E49">
              <w:rPr>
                <w:rFonts w:ascii="Times New Roman" w:eastAsia="Times New Roman" w:hAnsi="Times New Roman" w:cs="Times New Roman"/>
                <w:lang w:eastAsia="ar-SA"/>
              </w:rPr>
              <w:t>ЛР 10</w:t>
            </w:r>
          </w:p>
        </w:tc>
      </w:tr>
      <w:tr w:rsidR="00544E49" w:rsidRPr="00544E49" w14:paraId="0F7FC224" w14:textId="77777777" w:rsidTr="00D31442">
        <w:trPr>
          <w:trHeight w:val="240"/>
        </w:trPr>
        <w:tc>
          <w:tcPr>
            <w:tcW w:w="2551" w:type="dxa"/>
            <w:vMerge/>
            <w:tcBorders>
              <w:left w:val="single" w:sz="4" w:space="0" w:color="auto"/>
              <w:right w:val="single" w:sz="4" w:space="0" w:color="auto"/>
            </w:tcBorders>
          </w:tcPr>
          <w:p w14:paraId="329A9698"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auto"/>
              <w:bottom w:val="single" w:sz="4" w:space="0" w:color="auto"/>
              <w:right w:val="single" w:sz="4" w:space="0" w:color="auto"/>
            </w:tcBorders>
          </w:tcPr>
          <w:p w14:paraId="6F9008A7" w14:textId="77777777" w:rsidR="00544E49" w:rsidRPr="00544E49" w:rsidRDefault="00544E49" w:rsidP="00544E49">
            <w:pPr>
              <w:spacing w:after="0" w:line="240" w:lineRule="auto"/>
              <w:jc w:val="both"/>
              <w:rPr>
                <w:rFonts w:ascii="Times New Roman" w:eastAsia="Times New Roman" w:hAnsi="Times New Roman" w:cs="Times New Roman"/>
                <w:lang w:eastAsia="ru-RU"/>
              </w:rPr>
            </w:pPr>
            <w:r w:rsidRPr="00544E49">
              <w:rPr>
                <w:rFonts w:ascii="Times New Roman" w:hAnsi="Times New Roman" w:cs="Times New Roman"/>
              </w:rPr>
              <w:t xml:space="preserve">Периодическая система химических элементов Д.И. Менделеева. </w:t>
            </w:r>
          </w:p>
        </w:tc>
        <w:tc>
          <w:tcPr>
            <w:tcW w:w="2408" w:type="dxa"/>
            <w:gridSpan w:val="2"/>
            <w:vMerge w:val="restart"/>
            <w:tcBorders>
              <w:top w:val="single" w:sz="4" w:space="0" w:color="auto"/>
              <w:left w:val="single" w:sz="4" w:space="0" w:color="auto"/>
              <w:right w:val="single" w:sz="4" w:space="0" w:color="auto"/>
            </w:tcBorders>
          </w:tcPr>
          <w:p w14:paraId="03A8DACB"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2</w:t>
            </w:r>
          </w:p>
        </w:tc>
        <w:tc>
          <w:tcPr>
            <w:tcW w:w="2126" w:type="dxa"/>
            <w:gridSpan w:val="2"/>
            <w:vMerge/>
            <w:tcBorders>
              <w:left w:val="single" w:sz="4" w:space="0" w:color="auto"/>
              <w:right w:val="single" w:sz="4" w:space="0" w:color="auto"/>
            </w:tcBorders>
          </w:tcPr>
          <w:p w14:paraId="7FDE556A"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p>
        </w:tc>
      </w:tr>
      <w:tr w:rsidR="00544E49" w:rsidRPr="00544E49" w14:paraId="62EFFE33" w14:textId="77777777" w:rsidTr="00D31442">
        <w:trPr>
          <w:trHeight w:val="810"/>
        </w:trPr>
        <w:tc>
          <w:tcPr>
            <w:tcW w:w="2551" w:type="dxa"/>
            <w:vMerge/>
            <w:tcBorders>
              <w:left w:val="single" w:sz="4" w:space="0" w:color="auto"/>
              <w:right w:val="single" w:sz="4" w:space="0" w:color="auto"/>
            </w:tcBorders>
          </w:tcPr>
          <w:p w14:paraId="334791A8"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auto"/>
              <w:bottom w:val="single" w:sz="4" w:space="0" w:color="auto"/>
              <w:right w:val="single" w:sz="4" w:space="0" w:color="auto"/>
            </w:tcBorders>
          </w:tcPr>
          <w:p w14:paraId="5BABA4CF" w14:textId="77777777" w:rsidR="00544E49" w:rsidRPr="00544E49" w:rsidRDefault="00544E49" w:rsidP="00544E49">
            <w:pPr>
              <w:spacing w:after="0" w:line="240" w:lineRule="auto"/>
              <w:jc w:val="both"/>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 xml:space="preserve"> Современное понятие химического элемента. Периодическая система и строение атома. Физический смысл порядкового номера элементов, номеров группы и периода. </w:t>
            </w:r>
          </w:p>
        </w:tc>
        <w:tc>
          <w:tcPr>
            <w:tcW w:w="2408" w:type="dxa"/>
            <w:gridSpan w:val="2"/>
            <w:vMerge/>
            <w:tcBorders>
              <w:left w:val="single" w:sz="4" w:space="0" w:color="auto"/>
              <w:right w:val="single" w:sz="4" w:space="0" w:color="auto"/>
            </w:tcBorders>
          </w:tcPr>
          <w:p w14:paraId="62DE7DAD"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p>
        </w:tc>
        <w:tc>
          <w:tcPr>
            <w:tcW w:w="2126" w:type="dxa"/>
            <w:gridSpan w:val="2"/>
            <w:vMerge/>
            <w:tcBorders>
              <w:left w:val="single" w:sz="4" w:space="0" w:color="auto"/>
              <w:right w:val="single" w:sz="4" w:space="0" w:color="auto"/>
            </w:tcBorders>
          </w:tcPr>
          <w:p w14:paraId="0C8845F2"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p>
        </w:tc>
      </w:tr>
      <w:tr w:rsidR="00544E49" w:rsidRPr="00544E49" w14:paraId="5D619E4E" w14:textId="77777777" w:rsidTr="00D31442">
        <w:trPr>
          <w:trHeight w:val="825"/>
        </w:trPr>
        <w:tc>
          <w:tcPr>
            <w:tcW w:w="2551" w:type="dxa"/>
            <w:vMerge/>
            <w:tcBorders>
              <w:left w:val="single" w:sz="4" w:space="0" w:color="auto"/>
              <w:right w:val="single" w:sz="4" w:space="0" w:color="auto"/>
            </w:tcBorders>
          </w:tcPr>
          <w:p w14:paraId="2BF7C797"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auto"/>
              <w:bottom w:val="single" w:sz="4" w:space="0" w:color="auto"/>
              <w:right w:val="single" w:sz="4" w:space="0" w:color="auto"/>
            </w:tcBorders>
          </w:tcPr>
          <w:p w14:paraId="5BB0B642" w14:textId="77777777" w:rsidR="00544E49" w:rsidRPr="00544E49" w:rsidRDefault="00544E49" w:rsidP="00544E49">
            <w:pPr>
              <w:spacing w:after="0" w:line="240" w:lineRule="auto"/>
              <w:jc w:val="both"/>
              <w:rPr>
                <w:rFonts w:ascii="Times New Roman" w:eastAsia="Times New Roman" w:hAnsi="Times New Roman" w:cs="Times New Roman"/>
                <w:lang w:eastAsia="ru-RU"/>
              </w:rPr>
            </w:pPr>
            <w:r w:rsidRPr="00544E49">
              <w:rPr>
                <w:rFonts w:ascii="Times New Roman" w:hAnsi="Times New Roman" w:cs="Times New Roman"/>
              </w:rPr>
              <w:t>Закономерности изменения свойств химических элементов, образуемых ими простых и сложных веществ в соответствии с положением химического элемента в Периодической системе.</w:t>
            </w:r>
          </w:p>
        </w:tc>
        <w:tc>
          <w:tcPr>
            <w:tcW w:w="2408" w:type="dxa"/>
            <w:gridSpan w:val="2"/>
            <w:vMerge/>
            <w:tcBorders>
              <w:left w:val="single" w:sz="4" w:space="0" w:color="auto"/>
              <w:right w:val="single" w:sz="4" w:space="0" w:color="auto"/>
            </w:tcBorders>
          </w:tcPr>
          <w:p w14:paraId="254CE9FB"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p>
        </w:tc>
        <w:tc>
          <w:tcPr>
            <w:tcW w:w="2126" w:type="dxa"/>
            <w:gridSpan w:val="2"/>
            <w:vMerge/>
            <w:tcBorders>
              <w:left w:val="single" w:sz="4" w:space="0" w:color="auto"/>
              <w:right w:val="single" w:sz="4" w:space="0" w:color="auto"/>
            </w:tcBorders>
          </w:tcPr>
          <w:p w14:paraId="12B8FA28"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p>
        </w:tc>
      </w:tr>
      <w:tr w:rsidR="00544E49" w:rsidRPr="00544E49" w14:paraId="741802A7" w14:textId="77777777" w:rsidTr="00D31442">
        <w:trPr>
          <w:trHeight w:val="245"/>
        </w:trPr>
        <w:tc>
          <w:tcPr>
            <w:tcW w:w="2551" w:type="dxa"/>
            <w:vMerge w:val="restart"/>
            <w:tcBorders>
              <w:top w:val="single" w:sz="4" w:space="0" w:color="auto"/>
              <w:left w:val="single" w:sz="4" w:space="0" w:color="auto"/>
              <w:right w:val="single" w:sz="4" w:space="0" w:color="auto"/>
            </w:tcBorders>
          </w:tcPr>
          <w:p w14:paraId="05030502" w14:textId="77777777" w:rsidR="00544E49" w:rsidRPr="00544E49" w:rsidRDefault="00544E49" w:rsidP="00544E49">
            <w:pPr>
              <w:spacing w:after="0" w:line="240" w:lineRule="auto"/>
              <w:jc w:val="both"/>
              <w:rPr>
                <w:rFonts w:ascii="Times New Roman" w:eastAsia="Times New Roman" w:hAnsi="Times New Roman" w:cs="Times New Roman"/>
                <w:b/>
                <w:bCs/>
                <w:lang w:eastAsia="ru-RU"/>
              </w:rPr>
            </w:pPr>
            <w:r w:rsidRPr="00544E49">
              <w:rPr>
                <w:rFonts w:ascii="Times New Roman" w:eastAsia="Times New Roman" w:hAnsi="Times New Roman" w:cs="Times New Roman"/>
                <w:b/>
                <w:bCs/>
                <w:lang w:eastAsia="ru-RU"/>
              </w:rPr>
              <w:t xml:space="preserve">Тема 1.3. </w:t>
            </w:r>
          </w:p>
          <w:p w14:paraId="5FE3DC11" w14:textId="77777777" w:rsidR="00544E49" w:rsidRPr="00544E49" w:rsidRDefault="00544E49" w:rsidP="00544E49">
            <w:pPr>
              <w:spacing w:after="0" w:line="240" w:lineRule="auto"/>
              <w:rPr>
                <w:rFonts w:ascii="Times New Roman" w:eastAsia="Times New Roman" w:hAnsi="Times New Roman" w:cs="Times New Roman"/>
                <w:lang w:eastAsia="ru-RU"/>
              </w:rPr>
            </w:pPr>
            <w:r w:rsidRPr="00544E49">
              <w:rPr>
                <w:rFonts w:ascii="Times New Roman" w:eastAsia="Times New Roman" w:hAnsi="Times New Roman" w:cs="Times New Roman"/>
                <w:lang w:eastAsia="ru-RU"/>
              </w:rPr>
              <w:lastRenderedPageBreak/>
              <w:t xml:space="preserve">Строение и характеристика электронных орбиталей </w:t>
            </w:r>
          </w:p>
        </w:tc>
        <w:tc>
          <w:tcPr>
            <w:tcW w:w="7515" w:type="dxa"/>
            <w:tcBorders>
              <w:top w:val="single" w:sz="4" w:space="0" w:color="auto"/>
              <w:left w:val="single" w:sz="4" w:space="0" w:color="auto"/>
              <w:bottom w:val="single" w:sz="4" w:space="0" w:color="auto"/>
              <w:right w:val="single" w:sz="4" w:space="0" w:color="auto"/>
            </w:tcBorders>
          </w:tcPr>
          <w:p w14:paraId="437E56CF"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r w:rsidRPr="00544E49">
              <w:rPr>
                <w:rFonts w:ascii="Times New Roman" w:eastAsia="Times New Roman" w:hAnsi="Times New Roman" w:cs="Times New Roman"/>
                <w:b/>
                <w:lang w:eastAsia="ru-RU"/>
              </w:rPr>
              <w:lastRenderedPageBreak/>
              <w:t>Содержание учебного материала</w:t>
            </w:r>
            <w:r w:rsidRPr="00544E49">
              <w:rPr>
                <w:rFonts w:ascii="Times New Roman" w:eastAsia="Times New Roman" w:hAnsi="Times New Roman" w:cs="Times New Roman"/>
                <w:lang w:eastAsia="ru-RU"/>
              </w:rPr>
              <w:t xml:space="preserve"> </w:t>
            </w:r>
          </w:p>
        </w:tc>
        <w:tc>
          <w:tcPr>
            <w:tcW w:w="2408" w:type="dxa"/>
            <w:gridSpan w:val="2"/>
            <w:tcBorders>
              <w:top w:val="single" w:sz="4" w:space="0" w:color="auto"/>
              <w:left w:val="single" w:sz="4" w:space="0" w:color="auto"/>
              <w:bottom w:val="single" w:sz="4" w:space="0" w:color="auto"/>
              <w:right w:val="single" w:sz="4" w:space="0" w:color="auto"/>
            </w:tcBorders>
          </w:tcPr>
          <w:p w14:paraId="60D52CD9" w14:textId="77777777" w:rsidR="00544E49" w:rsidRPr="00544E49" w:rsidRDefault="00544E49" w:rsidP="00544E49">
            <w:pPr>
              <w:spacing w:after="0" w:line="240" w:lineRule="auto"/>
              <w:jc w:val="center"/>
              <w:rPr>
                <w:rFonts w:ascii="Times New Roman" w:eastAsia="Times New Roman" w:hAnsi="Times New Roman" w:cs="Times New Roman"/>
                <w:b/>
                <w:lang w:eastAsia="ru-RU"/>
              </w:rPr>
            </w:pPr>
            <w:r w:rsidRPr="00544E49">
              <w:rPr>
                <w:rFonts w:ascii="Times New Roman" w:eastAsia="Times New Roman" w:hAnsi="Times New Roman" w:cs="Times New Roman"/>
                <w:b/>
                <w:lang w:eastAsia="ru-RU"/>
              </w:rPr>
              <w:t>2</w:t>
            </w:r>
          </w:p>
        </w:tc>
        <w:tc>
          <w:tcPr>
            <w:tcW w:w="2126" w:type="dxa"/>
            <w:gridSpan w:val="2"/>
            <w:tcBorders>
              <w:top w:val="single" w:sz="4" w:space="0" w:color="auto"/>
              <w:left w:val="single" w:sz="4" w:space="0" w:color="auto"/>
              <w:right w:val="single" w:sz="4" w:space="0" w:color="auto"/>
            </w:tcBorders>
          </w:tcPr>
          <w:p w14:paraId="6D265F04" w14:textId="77777777" w:rsidR="00544E49" w:rsidRPr="00544E49" w:rsidRDefault="00544E49" w:rsidP="00544E49">
            <w:pPr>
              <w:suppressAutoHyphens/>
              <w:spacing w:after="0" w:line="240" w:lineRule="auto"/>
              <w:jc w:val="center"/>
              <w:rPr>
                <w:rFonts w:ascii="Times New Roman" w:eastAsia="Times New Roman" w:hAnsi="Times New Roman" w:cs="Times New Roman"/>
                <w:lang w:eastAsia="ru-RU"/>
              </w:rPr>
            </w:pPr>
          </w:p>
        </w:tc>
      </w:tr>
      <w:tr w:rsidR="00544E49" w:rsidRPr="00544E49" w14:paraId="0F9F3C06" w14:textId="77777777" w:rsidTr="00D31442">
        <w:trPr>
          <w:trHeight w:val="245"/>
        </w:trPr>
        <w:tc>
          <w:tcPr>
            <w:tcW w:w="2551" w:type="dxa"/>
            <w:vMerge/>
            <w:tcBorders>
              <w:left w:val="single" w:sz="4" w:space="0" w:color="auto"/>
              <w:right w:val="single" w:sz="4" w:space="0" w:color="auto"/>
            </w:tcBorders>
          </w:tcPr>
          <w:p w14:paraId="582AB794" w14:textId="77777777" w:rsidR="00544E49" w:rsidRPr="00544E49" w:rsidRDefault="00544E49" w:rsidP="00544E49">
            <w:pPr>
              <w:spacing w:after="0" w:line="240" w:lineRule="auto"/>
              <w:jc w:val="both"/>
              <w:rPr>
                <w:rFonts w:ascii="Times New Roman" w:eastAsia="Times New Roman" w:hAnsi="Times New Roman" w:cs="Times New Roman"/>
                <w:b/>
                <w:bCs/>
                <w:lang w:eastAsia="ru-RU"/>
              </w:rPr>
            </w:pPr>
          </w:p>
        </w:tc>
        <w:tc>
          <w:tcPr>
            <w:tcW w:w="7515" w:type="dxa"/>
            <w:tcBorders>
              <w:top w:val="single" w:sz="4" w:space="0" w:color="auto"/>
              <w:left w:val="single" w:sz="4" w:space="0" w:color="auto"/>
              <w:bottom w:val="single" w:sz="4" w:space="0" w:color="auto"/>
              <w:right w:val="single" w:sz="4" w:space="0" w:color="auto"/>
            </w:tcBorders>
          </w:tcPr>
          <w:p w14:paraId="79D18CCB"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r w:rsidRPr="00544E49">
              <w:rPr>
                <w:rFonts w:ascii="Times New Roman" w:eastAsia="Times New Roman" w:hAnsi="Times New Roman" w:cs="Times New Roman"/>
                <w:lang w:eastAsia="ru-RU"/>
              </w:rPr>
              <w:t>Составление электронных электронно-графических формул атомов химических элементов</w:t>
            </w:r>
          </w:p>
        </w:tc>
        <w:tc>
          <w:tcPr>
            <w:tcW w:w="2408" w:type="dxa"/>
            <w:gridSpan w:val="2"/>
            <w:tcBorders>
              <w:top w:val="single" w:sz="4" w:space="0" w:color="auto"/>
              <w:left w:val="single" w:sz="4" w:space="0" w:color="auto"/>
              <w:bottom w:val="single" w:sz="4" w:space="0" w:color="auto"/>
              <w:right w:val="single" w:sz="4" w:space="0" w:color="auto"/>
            </w:tcBorders>
          </w:tcPr>
          <w:p w14:paraId="77133464" w14:textId="77777777" w:rsidR="00544E49" w:rsidRPr="00561E01" w:rsidRDefault="00544E49" w:rsidP="00544E49">
            <w:pPr>
              <w:spacing w:after="0" w:line="240" w:lineRule="auto"/>
              <w:jc w:val="center"/>
              <w:rPr>
                <w:rFonts w:ascii="Times New Roman" w:eastAsia="Times New Roman" w:hAnsi="Times New Roman" w:cs="Times New Roman"/>
                <w:bCs/>
                <w:lang w:eastAsia="ru-RU"/>
              </w:rPr>
            </w:pPr>
            <w:r w:rsidRPr="00561E01">
              <w:rPr>
                <w:rFonts w:ascii="Times New Roman" w:eastAsia="Times New Roman" w:hAnsi="Times New Roman" w:cs="Times New Roman"/>
                <w:bCs/>
                <w:lang w:eastAsia="ru-RU"/>
              </w:rPr>
              <w:t>2</w:t>
            </w:r>
          </w:p>
        </w:tc>
        <w:tc>
          <w:tcPr>
            <w:tcW w:w="2126" w:type="dxa"/>
            <w:gridSpan w:val="2"/>
            <w:tcBorders>
              <w:top w:val="single" w:sz="4" w:space="0" w:color="auto"/>
              <w:left w:val="single" w:sz="4" w:space="0" w:color="auto"/>
              <w:right w:val="single" w:sz="4" w:space="0" w:color="auto"/>
            </w:tcBorders>
          </w:tcPr>
          <w:p w14:paraId="36CDC8DB" w14:textId="77777777" w:rsidR="00544E49" w:rsidRPr="00544E49" w:rsidRDefault="00544E49" w:rsidP="00544E49">
            <w:pPr>
              <w:suppressAutoHyphens/>
              <w:spacing w:after="0" w:line="240" w:lineRule="auto"/>
              <w:jc w:val="center"/>
              <w:rPr>
                <w:rFonts w:ascii="Times New Roman" w:eastAsia="Times New Roman" w:hAnsi="Times New Roman" w:cs="Times New Roman"/>
                <w:lang w:eastAsia="ru-RU"/>
              </w:rPr>
            </w:pPr>
          </w:p>
        </w:tc>
      </w:tr>
      <w:tr w:rsidR="00544E49" w:rsidRPr="00544E49" w14:paraId="743184AD" w14:textId="77777777" w:rsidTr="00D31442">
        <w:trPr>
          <w:trHeight w:val="245"/>
        </w:trPr>
        <w:tc>
          <w:tcPr>
            <w:tcW w:w="2551" w:type="dxa"/>
            <w:vMerge w:val="restart"/>
            <w:tcBorders>
              <w:top w:val="single" w:sz="4" w:space="0" w:color="auto"/>
              <w:left w:val="single" w:sz="4" w:space="0" w:color="auto"/>
              <w:right w:val="single" w:sz="4" w:space="0" w:color="auto"/>
            </w:tcBorders>
          </w:tcPr>
          <w:p w14:paraId="6ACE6A13"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r w:rsidRPr="00544E49">
              <w:rPr>
                <w:rFonts w:ascii="Times New Roman" w:eastAsia="Times New Roman" w:hAnsi="Times New Roman" w:cs="Times New Roman"/>
                <w:b/>
                <w:bCs/>
                <w:lang w:eastAsia="ru-RU"/>
              </w:rPr>
              <w:t>Тема 1.4.</w:t>
            </w:r>
            <w:r w:rsidRPr="00544E49">
              <w:rPr>
                <w:rFonts w:ascii="Times New Roman" w:eastAsia="Times New Roman" w:hAnsi="Times New Roman" w:cs="Times New Roman"/>
                <w:b/>
                <w:lang w:eastAsia="ru-RU"/>
              </w:rPr>
              <w:t xml:space="preserve"> </w:t>
            </w:r>
          </w:p>
          <w:p w14:paraId="0BC84814" w14:textId="77777777" w:rsidR="00544E49" w:rsidRPr="00544E49" w:rsidRDefault="00544E49" w:rsidP="00544E49">
            <w:pPr>
              <w:spacing w:after="0" w:line="240" w:lineRule="auto"/>
              <w:jc w:val="both"/>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Химическая связь и строение вещества</w:t>
            </w:r>
          </w:p>
        </w:tc>
        <w:tc>
          <w:tcPr>
            <w:tcW w:w="7515" w:type="dxa"/>
            <w:tcBorders>
              <w:top w:val="single" w:sz="4" w:space="0" w:color="auto"/>
              <w:left w:val="single" w:sz="4" w:space="0" w:color="auto"/>
              <w:bottom w:val="single" w:sz="4" w:space="0" w:color="auto"/>
              <w:right w:val="single" w:sz="4" w:space="0" w:color="auto"/>
            </w:tcBorders>
          </w:tcPr>
          <w:p w14:paraId="1D81CD68"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r w:rsidRPr="00544E49">
              <w:rPr>
                <w:rFonts w:ascii="Times New Roman" w:eastAsia="Times New Roman" w:hAnsi="Times New Roman" w:cs="Times New Roman"/>
                <w:b/>
                <w:lang w:eastAsia="ru-RU"/>
              </w:rPr>
              <w:t>Содержание учебного материала</w:t>
            </w:r>
            <w:r w:rsidRPr="00544E49">
              <w:rPr>
                <w:rFonts w:ascii="Times New Roman" w:eastAsia="Times New Roman" w:hAnsi="Times New Roman" w:cs="Times New Roman"/>
                <w:lang w:eastAsia="ru-RU"/>
              </w:rPr>
              <w:t xml:space="preserve"> </w:t>
            </w:r>
          </w:p>
        </w:tc>
        <w:tc>
          <w:tcPr>
            <w:tcW w:w="2408" w:type="dxa"/>
            <w:gridSpan w:val="2"/>
            <w:tcBorders>
              <w:top w:val="single" w:sz="4" w:space="0" w:color="auto"/>
              <w:left w:val="single" w:sz="4" w:space="0" w:color="auto"/>
              <w:bottom w:val="single" w:sz="4" w:space="0" w:color="auto"/>
              <w:right w:val="single" w:sz="4" w:space="0" w:color="auto"/>
            </w:tcBorders>
          </w:tcPr>
          <w:p w14:paraId="17B1D3B8" w14:textId="77777777" w:rsidR="00544E49" w:rsidRPr="00544E49" w:rsidRDefault="00544E49" w:rsidP="00544E49">
            <w:pPr>
              <w:spacing w:after="0" w:line="240" w:lineRule="auto"/>
              <w:jc w:val="center"/>
              <w:rPr>
                <w:rFonts w:ascii="Times New Roman" w:eastAsia="Times New Roman" w:hAnsi="Times New Roman" w:cs="Times New Roman"/>
                <w:b/>
                <w:lang w:eastAsia="ru-RU"/>
              </w:rPr>
            </w:pPr>
            <w:r w:rsidRPr="00544E49">
              <w:rPr>
                <w:rFonts w:ascii="Times New Roman" w:eastAsia="Times New Roman" w:hAnsi="Times New Roman" w:cs="Times New Roman"/>
                <w:b/>
                <w:lang w:eastAsia="ru-RU"/>
              </w:rPr>
              <w:t>4</w:t>
            </w:r>
          </w:p>
        </w:tc>
        <w:tc>
          <w:tcPr>
            <w:tcW w:w="2126" w:type="dxa"/>
            <w:gridSpan w:val="2"/>
            <w:vMerge w:val="restart"/>
            <w:tcBorders>
              <w:top w:val="single" w:sz="4" w:space="0" w:color="auto"/>
              <w:left w:val="single" w:sz="4" w:space="0" w:color="auto"/>
              <w:right w:val="single" w:sz="4" w:space="0" w:color="auto"/>
            </w:tcBorders>
          </w:tcPr>
          <w:p w14:paraId="1C13F185" w14:textId="77777777" w:rsidR="00544E49" w:rsidRPr="00544E49" w:rsidRDefault="00544E49" w:rsidP="00544E49">
            <w:pPr>
              <w:suppressAutoHyphens/>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 xml:space="preserve">ОК 01 </w:t>
            </w:r>
          </w:p>
          <w:p w14:paraId="44252D38" w14:textId="77777777" w:rsidR="00544E49" w:rsidRPr="00544E49" w:rsidRDefault="00544E49" w:rsidP="00544E49">
            <w:pPr>
              <w:suppressAutoHyphens/>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ОК 02</w:t>
            </w:r>
          </w:p>
          <w:p w14:paraId="61449622" w14:textId="77777777" w:rsidR="00544E49" w:rsidRPr="00544E49" w:rsidRDefault="00544E49" w:rsidP="00544E49">
            <w:pPr>
              <w:suppressAutoHyphens/>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ОК 07</w:t>
            </w:r>
          </w:p>
          <w:p w14:paraId="1F40798F"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ЛР 4</w:t>
            </w:r>
          </w:p>
          <w:p w14:paraId="07842950" w14:textId="77777777" w:rsidR="00544E49" w:rsidRPr="00544E49" w:rsidRDefault="00544E49" w:rsidP="00544E49">
            <w:pPr>
              <w:spacing w:after="0" w:line="240" w:lineRule="auto"/>
              <w:jc w:val="center"/>
              <w:rPr>
                <w:rFonts w:ascii="Times New Roman" w:eastAsia="Times New Roman" w:hAnsi="Times New Roman" w:cs="Times New Roman"/>
                <w:b/>
                <w:lang w:eastAsia="ru-RU"/>
              </w:rPr>
            </w:pPr>
            <w:r w:rsidRPr="00544E49">
              <w:rPr>
                <w:rFonts w:ascii="Times New Roman" w:eastAsia="Times New Roman" w:hAnsi="Times New Roman" w:cs="Times New Roman"/>
                <w:lang w:eastAsia="ru-RU"/>
              </w:rPr>
              <w:t>ЛР 10</w:t>
            </w:r>
          </w:p>
        </w:tc>
      </w:tr>
      <w:tr w:rsidR="00544E49" w:rsidRPr="00544E49" w14:paraId="684C4004" w14:textId="77777777" w:rsidTr="00D31442">
        <w:trPr>
          <w:trHeight w:val="495"/>
        </w:trPr>
        <w:tc>
          <w:tcPr>
            <w:tcW w:w="2551" w:type="dxa"/>
            <w:vMerge/>
            <w:tcBorders>
              <w:left w:val="single" w:sz="4" w:space="0" w:color="auto"/>
              <w:right w:val="single" w:sz="4" w:space="0" w:color="auto"/>
            </w:tcBorders>
          </w:tcPr>
          <w:p w14:paraId="2ABBDDE8" w14:textId="77777777" w:rsidR="00544E49" w:rsidRPr="00544E49" w:rsidRDefault="00544E49" w:rsidP="00544E49">
            <w:pPr>
              <w:spacing w:after="0" w:line="240" w:lineRule="auto"/>
              <w:jc w:val="both"/>
              <w:rPr>
                <w:rFonts w:ascii="Times New Roman" w:eastAsia="Times New Roman" w:hAnsi="Times New Roman" w:cs="Times New Roman"/>
                <w:b/>
                <w:bCs/>
                <w:lang w:eastAsia="ru-RU"/>
              </w:rPr>
            </w:pPr>
          </w:p>
        </w:tc>
        <w:tc>
          <w:tcPr>
            <w:tcW w:w="7515" w:type="dxa"/>
            <w:tcBorders>
              <w:top w:val="single" w:sz="4" w:space="0" w:color="auto"/>
              <w:left w:val="single" w:sz="4" w:space="0" w:color="auto"/>
              <w:bottom w:val="single" w:sz="4" w:space="0" w:color="auto"/>
              <w:right w:val="single" w:sz="4" w:space="0" w:color="auto"/>
            </w:tcBorders>
          </w:tcPr>
          <w:p w14:paraId="043CC6E8"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r w:rsidRPr="00544E49">
              <w:rPr>
                <w:rFonts w:ascii="Times New Roman" w:eastAsia="Times New Roman" w:hAnsi="Times New Roman" w:cs="Times New Roman"/>
                <w:lang w:eastAsia="ru-RU"/>
              </w:rPr>
              <w:t>Понятие о химической связи. Типы химических связей: ковалентная, ионная, металлическая и водородная.</w:t>
            </w:r>
          </w:p>
        </w:tc>
        <w:tc>
          <w:tcPr>
            <w:tcW w:w="2408" w:type="dxa"/>
            <w:gridSpan w:val="2"/>
            <w:vMerge w:val="restart"/>
            <w:tcBorders>
              <w:top w:val="single" w:sz="4" w:space="0" w:color="auto"/>
              <w:left w:val="single" w:sz="4" w:space="0" w:color="auto"/>
              <w:right w:val="single" w:sz="4" w:space="0" w:color="auto"/>
            </w:tcBorders>
          </w:tcPr>
          <w:p w14:paraId="2AA7598C"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2</w:t>
            </w:r>
          </w:p>
        </w:tc>
        <w:tc>
          <w:tcPr>
            <w:tcW w:w="2126" w:type="dxa"/>
            <w:gridSpan w:val="2"/>
            <w:vMerge/>
            <w:tcBorders>
              <w:left w:val="single" w:sz="4" w:space="0" w:color="auto"/>
              <w:right w:val="single" w:sz="4" w:space="0" w:color="auto"/>
            </w:tcBorders>
          </w:tcPr>
          <w:p w14:paraId="71230A3A" w14:textId="77777777" w:rsidR="00544E49" w:rsidRPr="00544E49" w:rsidRDefault="00544E49" w:rsidP="00544E49">
            <w:pPr>
              <w:suppressAutoHyphens/>
              <w:spacing w:after="0" w:line="240" w:lineRule="auto"/>
              <w:jc w:val="center"/>
              <w:rPr>
                <w:rFonts w:ascii="Times New Roman" w:eastAsia="Times New Roman" w:hAnsi="Times New Roman" w:cs="Times New Roman"/>
                <w:lang w:eastAsia="ru-RU"/>
              </w:rPr>
            </w:pPr>
          </w:p>
        </w:tc>
      </w:tr>
      <w:tr w:rsidR="00544E49" w:rsidRPr="00544E49" w14:paraId="3758F898" w14:textId="77777777" w:rsidTr="00D31442">
        <w:trPr>
          <w:trHeight w:val="1140"/>
        </w:trPr>
        <w:tc>
          <w:tcPr>
            <w:tcW w:w="2551" w:type="dxa"/>
            <w:vMerge/>
            <w:tcBorders>
              <w:left w:val="single" w:sz="4" w:space="0" w:color="auto"/>
              <w:right w:val="single" w:sz="4" w:space="0" w:color="auto"/>
            </w:tcBorders>
          </w:tcPr>
          <w:p w14:paraId="5040B77D" w14:textId="77777777" w:rsidR="00544E49" w:rsidRPr="00544E49" w:rsidRDefault="00544E49" w:rsidP="00544E49">
            <w:pPr>
              <w:spacing w:after="0" w:line="240" w:lineRule="auto"/>
              <w:jc w:val="both"/>
              <w:rPr>
                <w:rFonts w:ascii="Times New Roman" w:eastAsia="Times New Roman" w:hAnsi="Times New Roman" w:cs="Times New Roman"/>
                <w:b/>
                <w:bCs/>
                <w:lang w:eastAsia="ru-RU"/>
              </w:rPr>
            </w:pPr>
          </w:p>
        </w:tc>
        <w:tc>
          <w:tcPr>
            <w:tcW w:w="7515" w:type="dxa"/>
            <w:tcBorders>
              <w:top w:val="single" w:sz="4" w:space="0" w:color="auto"/>
              <w:left w:val="single" w:sz="4" w:space="0" w:color="auto"/>
              <w:bottom w:val="single" w:sz="4" w:space="0" w:color="auto"/>
              <w:right w:val="single" w:sz="4" w:space="0" w:color="auto"/>
            </w:tcBorders>
          </w:tcPr>
          <w:p w14:paraId="5DCC0EAD"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r w:rsidRPr="00544E49">
              <w:rPr>
                <w:rFonts w:ascii="Times New Roman" w:eastAsia="Times New Roman" w:hAnsi="Times New Roman" w:cs="Times New Roman"/>
                <w:lang w:eastAsia="ru-RU"/>
              </w:rPr>
              <w:t>Ковалентная химическая связь</w:t>
            </w:r>
            <w:r w:rsidRPr="00544E49">
              <w:rPr>
                <w:rFonts w:ascii="Times New Roman" w:eastAsia="Times New Roman" w:hAnsi="Times New Roman" w:cs="Times New Roman"/>
                <w:bCs/>
                <w:iCs/>
                <w:lang w:eastAsia="ru-RU"/>
              </w:rPr>
              <w:t>.</w:t>
            </w:r>
            <w:r w:rsidRPr="00544E49">
              <w:rPr>
                <w:rFonts w:ascii="Times New Roman" w:eastAsia="Times New Roman" w:hAnsi="Times New Roman" w:cs="Times New Roman"/>
                <w:lang w:eastAsia="ru-RU"/>
              </w:rPr>
              <w:t xml:space="preserve"> Два механизма образования этой связи: обменный и донорно-акцепторный. Основные параметры этого типа связи: длина, прочность, угол связи или валентный угол. Основные свойства ковалентной связи.</w:t>
            </w:r>
          </w:p>
        </w:tc>
        <w:tc>
          <w:tcPr>
            <w:tcW w:w="2408" w:type="dxa"/>
            <w:gridSpan w:val="2"/>
            <w:vMerge/>
            <w:tcBorders>
              <w:left w:val="single" w:sz="4" w:space="0" w:color="auto"/>
              <w:right w:val="single" w:sz="4" w:space="0" w:color="auto"/>
            </w:tcBorders>
          </w:tcPr>
          <w:p w14:paraId="785BDBA2" w14:textId="77777777" w:rsidR="00544E49" w:rsidRPr="00544E49" w:rsidRDefault="00544E49" w:rsidP="00544E49">
            <w:pPr>
              <w:spacing w:after="0" w:line="240" w:lineRule="auto"/>
              <w:jc w:val="center"/>
              <w:rPr>
                <w:rFonts w:ascii="Times New Roman" w:eastAsia="Times New Roman" w:hAnsi="Times New Roman" w:cs="Times New Roman"/>
                <w:b/>
                <w:lang w:eastAsia="ru-RU"/>
              </w:rPr>
            </w:pPr>
          </w:p>
        </w:tc>
        <w:tc>
          <w:tcPr>
            <w:tcW w:w="2126" w:type="dxa"/>
            <w:gridSpan w:val="2"/>
            <w:vMerge/>
            <w:tcBorders>
              <w:left w:val="single" w:sz="4" w:space="0" w:color="auto"/>
              <w:right w:val="single" w:sz="4" w:space="0" w:color="auto"/>
            </w:tcBorders>
          </w:tcPr>
          <w:p w14:paraId="7705DF6B" w14:textId="77777777" w:rsidR="00544E49" w:rsidRPr="00544E49" w:rsidRDefault="00544E49" w:rsidP="00544E49">
            <w:pPr>
              <w:suppressAutoHyphens/>
              <w:spacing w:after="0" w:line="240" w:lineRule="auto"/>
              <w:jc w:val="center"/>
              <w:rPr>
                <w:rFonts w:ascii="Times New Roman" w:eastAsia="Times New Roman" w:hAnsi="Times New Roman" w:cs="Times New Roman"/>
                <w:lang w:eastAsia="ru-RU"/>
              </w:rPr>
            </w:pPr>
          </w:p>
        </w:tc>
      </w:tr>
      <w:tr w:rsidR="00544E49" w:rsidRPr="00544E49" w14:paraId="62E5CE12" w14:textId="77777777" w:rsidTr="00D31442">
        <w:trPr>
          <w:trHeight w:val="1110"/>
        </w:trPr>
        <w:tc>
          <w:tcPr>
            <w:tcW w:w="2551" w:type="dxa"/>
            <w:vMerge/>
            <w:tcBorders>
              <w:left w:val="single" w:sz="4" w:space="0" w:color="auto"/>
              <w:right w:val="single" w:sz="4" w:space="0" w:color="auto"/>
            </w:tcBorders>
          </w:tcPr>
          <w:p w14:paraId="6B45A846" w14:textId="77777777" w:rsidR="00544E49" w:rsidRPr="00544E49" w:rsidRDefault="00544E49" w:rsidP="00544E49">
            <w:pPr>
              <w:spacing w:after="0" w:line="240" w:lineRule="auto"/>
              <w:jc w:val="both"/>
              <w:rPr>
                <w:rFonts w:ascii="Times New Roman" w:eastAsia="Times New Roman" w:hAnsi="Times New Roman" w:cs="Times New Roman"/>
                <w:b/>
                <w:bCs/>
                <w:lang w:eastAsia="ru-RU"/>
              </w:rPr>
            </w:pPr>
          </w:p>
        </w:tc>
        <w:tc>
          <w:tcPr>
            <w:tcW w:w="7515" w:type="dxa"/>
            <w:tcBorders>
              <w:top w:val="single" w:sz="4" w:space="0" w:color="auto"/>
              <w:left w:val="single" w:sz="4" w:space="0" w:color="auto"/>
              <w:bottom w:val="single" w:sz="4" w:space="0" w:color="auto"/>
              <w:right w:val="single" w:sz="4" w:space="0" w:color="auto"/>
            </w:tcBorders>
          </w:tcPr>
          <w:p w14:paraId="6A556316" w14:textId="77777777" w:rsidR="00544E49" w:rsidRPr="00544E49" w:rsidRDefault="00544E49" w:rsidP="00544E49">
            <w:pPr>
              <w:spacing w:after="0" w:line="240" w:lineRule="auto"/>
              <w:jc w:val="both"/>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 xml:space="preserve"> Электроотрицательность и классификация ковалентных связей по этому признаку: полярная и неполярная ковалентные связи. Способ перекрывания электронных орбиталей и классификация ковалентных связей по этому признаку: </w:t>
            </w:r>
            <w:r w:rsidRPr="00544E49">
              <w:rPr>
                <w:rFonts w:ascii="Times New Roman" w:eastAsia="Times New Roman" w:hAnsi="Times New Roman" w:cs="Times New Roman"/>
                <w:lang w:eastAsia="ru-RU"/>
              </w:rPr>
              <w:sym w:font="Symbol" w:char="0073"/>
            </w:r>
            <w:r w:rsidRPr="00544E49">
              <w:rPr>
                <w:rFonts w:ascii="Times New Roman" w:eastAsia="Times New Roman" w:hAnsi="Times New Roman" w:cs="Times New Roman"/>
                <w:lang w:eastAsia="ru-RU"/>
              </w:rPr>
              <w:t xml:space="preserve">- и </w:t>
            </w:r>
            <w:r w:rsidRPr="00544E49">
              <w:rPr>
                <w:rFonts w:ascii="Times New Roman" w:eastAsia="Times New Roman" w:hAnsi="Times New Roman" w:cs="Times New Roman"/>
                <w:lang w:eastAsia="ru-RU"/>
              </w:rPr>
              <w:sym w:font="Symbol" w:char="0070"/>
            </w:r>
            <w:r w:rsidRPr="00544E49">
              <w:rPr>
                <w:rFonts w:ascii="Times New Roman" w:eastAsia="Times New Roman" w:hAnsi="Times New Roman" w:cs="Times New Roman"/>
                <w:lang w:eastAsia="ru-RU"/>
              </w:rPr>
              <w:t xml:space="preserve">-связи. </w:t>
            </w:r>
          </w:p>
        </w:tc>
        <w:tc>
          <w:tcPr>
            <w:tcW w:w="2408" w:type="dxa"/>
            <w:gridSpan w:val="2"/>
            <w:vMerge/>
            <w:tcBorders>
              <w:left w:val="single" w:sz="4" w:space="0" w:color="auto"/>
              <w:right w:val="single" w:sz="4" w:space="0" w:color="auto"/>
            </w:tcBorders>
          </w:tcPr>
          <w:p w14:paraId="68C7454A" w14:textId="77777777" w:rsidR="00544E49" w:rsidRPr="00544E49" w:rsidRDefault="00544E49" w:rsidP="00544E49">
            <w:pPr>
              <w:spacing w:after="0" w:line="240" w:lineRule="auto"/>
              <w:jc w:val="center"/>
              <w:rPr>
                <w:rFonts w:ascii="Times New Roman" w:eastAsia="Times New Roman" w:hAnsi="Times New Roman" w:cs="Times New Roman"/>
                <w:b/>
                <w:lang w:eastAsia="ru-RU"/>
              </w:rPr>
            </w:pPr>
          </w:p>
        </w:tc>
        <w:tc>
          <w:tcPr>
            <w:tcW w:w="2126" w:type="dxa"/>
            <w:gridSpan w:val="2"/>
            <w:vMerge/>
            <w:tcBorders>
              <w:left w:val="single" w:sz="4" w:space="0" w:color="auto"/>
              <w:right w:val="single" w:sz="4" w:space="0" w:color="auto"/>
            </w:tcBorders>
          </w:tcPr>
          <w:p w14:paraId="3FBA2337" w14:textId="77777777" w:rsidR="00544E49" w:rsidRPr="00544E49" w:rsidRDefault="00544E49" w:rsidP="00544E49">
            <w:pPr>
              <w:suppressAutoHyphens/>
              <w:spacing w:after="0" w:line="240" w:lineRule="auto"/>
              <w:jc w:val="center"/>
              <w:rPr>
                <w:rFonts w:ascii="Times New Roman" w:eastAsia="Times New Roman" w:hAnsi="Times New Roman" w:cs="Times New Roman"/>
                <w:lang w:eastAsia="ru-RU"/>
              </w:rPr>
            </w:pPr>
          </w:p>
        </w:tc>
      </w:tr>
      <w:tr w:rsidR="00544E49" w:rsidRPr="00544E49" w14:paraId="40BC086E" w14:textId="77777777" w:rsidTr="00D31442">
        <w:trPr>
          <w:trHeight w:val="570"/>
        </w:trPr>
        <w:tc>
          <w:tcPr>
            <w:tcW w:w="2551" w:type="dxa"/>
            <w:vMerge/>
            <w:tcBorders>
              <w:left w:val="single" w:sz="4" w:space="0" w:color="auto"/>
              <w:right w:val="single" w:sz="4" w:space="0" w:color="auto"/>
            </w:tcBorders>
          </w:tcPr>
          <w:p w14:paraId="251F6142" w14:textId="77777777" w:rsidR="00544E49" w:rsidRPr="00544E49" w:rsidRDefault="00544E49" w:rsidP="00544E49">
            <w:pPr>
              <w:spacing w:after="0" w:line="240" w:lineRule="auto"/>
              <w:jc w:val="both"/>
              <w:rPr>
                <w:rFonts w:ascii="Times New Roman" w:eastAsia="Times New Roman" w:hAnsi="Times New Roman" w:cs="Times New Roman"/>
                <w:b/>
                <w:bCs/>
                <w:lang w:eastAsia="ru-RU"/>
              </w:rPr>
            </w:pPr>
          </w:p>
        </w:tc>
        <w:tc>
          <w:tcPr>
            <w:tcW w:w="7515" w:type="dxa"/>
            <w:tcBorders>
              <w:top w:val="single" w:sz="4" w:space="0" w:color="auto"/>
              <w:left w:val="single" w:sz="4" w:space="0" w:color="auto"/>
              <w:bottom w:val="single" w:sz="4" w:space="0" w:color="auto"/>
              <w:right w:val="single" w:sz="4" w:space="0" w:color="auto"/>
            </w:tcBorders>
          </w:tcPr>
          <w:p w14:paraId="3FE2D6DA" w14:textId="77777777" w:rsidR="00544E49" w:rsidRPr="00544E49" w:rsidRDefault="00544E49" w:rsidP="00544E49">
            <w:pPr>
              <w:spacing w:after="0" w:line="240" w:lineRule="auto"/>
              <w:jc w:val="both"/>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Ионная химическая связь, как крайний случай ковалентной полярной связи Механизм образования ионной связи. Ионные кристаллические решетки и свойства веществ с такими кристаллами.</w:t>
            </w:r>
          </w:p>
        </w:tc>
        <w:tc>
          <w:tcPr>
            <w:tcW w:w="2408" w:type="dxa"/>
            <w:gridSpan w:val="2"/>
            <w:vMerge/>
            <w:tcBorders>
              <w:left w:val="single" w:sz="4" w:space="0" w:color="auto"/>
              <w:right w:val="single" w:sz="4" w:space="0" w:color="auto"/>
            </w:tcBorders>
          </w:tcPr>
          <w:p w14:paraId="7C5933AC" w14:textId="77777777" w:rsidR="00544E49" w:rsidRPr="00544E49" w:rsidRDefault="00544E49" w:rsidP="00544E49">
            <w:pPr>
              <w:spacing w:after="0" w:line="240" w:lineRule="auto"/>
              <w:jc w:val="center"/>
              <w:rPr>
                <w:rFonts w:ascii="Times New Roman" w:eastAsia="Times New Roman" w:hAnsi="Times New Roman" w:cs="Times New Roman"/>
                <w:b/>
                <w:lang w:eastAsia="ru-RU"/>
              </w:rPr>
            </w:pPr>
          </w:p>
        </w:tc>
        <w:tc>
          <w:tcPr>
            <w:tcW w:w="2126" w:type="dxa"/>
            <w:gridSpan w:val="2"/>
            <w:vMerge/>
            <w:tcBorders>
              <w:left w:val="single" w:sz="4" w:space="0" w:color="auto"/>
              <w:right w:val="single" w:sz="4" w:space="0" w:color="auto"/>
            </w:tcBorders>
          </w:tcPr>
          <w:p w14:paraId="05203C75" w14:textId="77777777" w:rsidR="00544E49" w:rsidRPr="00544E49" w:rsidRDefault="00544E49" w:rsidP="00544E49">
            <w:pPr>
              <w:suppressAutoHyphens/>
              <w:spacing w:after="0" w:line="240" w:lineRule="auto"/>
              <w:jc w:val="center"/>
              <w:rPr>
                <w:rFonts w:ascii="Times New Roman" w:eastAsia="Times New Roman" w:hAnsi="Times New Roman" w:cs="Times New Roman"/>
                <w:lang w:eastAsia="ru-RU"/>
              </w:rPr>
            </w:pPr>
          </w:p>
        </w:tc>
      </w:tr>
      <w:tr w:rsidR="00544E49" w:rsidRPr="00544E49" w14:paraId="3B50FDA2" w14:textId="77777777" w:rsidTr="00D31442">
        <w:trPr>
          <w:trHeight w:val="720"/>
        </w:trPr>
        <w:tc>
          <w:tcPr>
            <w:tcW w:w="2551" w:type="dxa"/>
            <w:vMerge/>
            <w:tcBorders>
              <w:left w:val="single" w:sz="4" w:space="0" w:color="auto"/>
              <w:right w:val="single" w:sz="4" w:space="0" w:color="auto"/>
            </w:tcBorders>
          </w:tcPr>
          <w:p w14:paraId="089C3915" w14:textId="77777777" w:rsidR="00544E49" w:rsidRPr="00544E49" w:rsidRDefault="00544E49" w:rsidP="00544E49">
            <w:pPr>
              <w:spacing w:after="0" w:line="240" w:lineRule="auto"/>
              <w:jc w:val="both"/>
              <w:rPr>
                <w:rFonts w:ascii="Times New Roman" w:eastAsia="Times New Roman" w:hAnsi="Times New Roman" w:cs="Times New Roman"/>
                <w:b/>
                <w:bCs/>
                <w:lang w:eastAsia="ru-RU"/>
              </w:rPr>
            </w:pPr>
          </w:p>
        </w:tc>
        <w:tc>
          <w:tcPr>
            <w:tcW w:w="7515" w:type="dxa"/>
            <w:tcBorders>
              <w:top w:val="single" w:sz="4" w:space="0" w:color="auto"/>
              <w:left w:val="single" w:sz="4" w:space="0" w:color="auto"/>
              <w:bottom w:val="single" w:sz="4" w:space="0" w:color="auto"/>
              <w:right w:val="single" w:sz="4" w:space="0" w:color="auto"/>
            </w:tcBorders>
          </w:tcPr>
          <w:p w14:paraId="6C469B4A" w14:textId="77777777" w:rsidR="00544E49" w:rsidRPr="00544E49" w:rsidRDefault="00544E49" w:rsidP="00544E49">
            <w:pPr>
              <w:spacing w:after="0" w:line="240" w:lineRule="auto"/>
              <w:jc w:val="both"/>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Металлическая химическая связь, как особый тип химической связи, существующий в металлах и сплавах. Ее отличия и сходство с ковалентной и ионной связями. Свойства металлической связи. Металлические кристаллические решетки и свойства веществ с такими кристаллами.</w:t>
            </w:r>
          </w:p>
        </w:tc>
        <w:tc>
          <w:tcPr>
            <w:tcW w:w="2408" w:type="dxa"/>
            <w:gridSpan w:val="2"/>
            <w:vMerge/>
            <w:tcBorders>
              <w:left w:val="single" w:sz="4" w:space="0" w:color="auto"/>
              <w:right w:val="single" w:sz="4" w:space="0" w:color="auto"/>
            </w:tcBorders>
          </w:tcPr>
          <w:p w14:paraId="6BC05CB7" w14:textId="77777777" w:rsidR="00544E49" w:rsidRPr="00544E49" w:rsidRDefault="00544E49" w:rsidP="00544E49">
            <w:pPr>
              <w:spacing w:after="0" w:line="240" w:lineRule="auto"/>
              <w:jc w:val="center"/>
              <w:rPr>
                <w:rFonts w:ascii="Times New Roman" w:eastAsia="Times New Roman" w:hAnsi="Times New Roman" w:cs="Times New Roman"/>
                <w:b/>
                <w:lang w:eastAsia="ru-RU"/>
              </w:rPr>
            </w:pPr>
          </w:p>
        </w:tc>
        <w:tc>
          <w:tcPr>
            <w:tcW w:w="2126" w:type="dxa"/>
            <w:gridSpan w:val="2"/>
            <w:vMerge/>
            <w:tcBorders>
              <w:left w:val="single" w:sz="4" w:space="0" w:color="auto"/>
              <w:right w:val="single" w:sz="4" w:space="0" w:color="auto"/>
            </w:tcBorders>
          </w:tcPr>
          <w:p w14:paraId="4DB1DBFB" w14:textId="77777777" w:rsidR="00544E49" w:rsidRPr="00544E49" w:rsidRDefault="00544E49" w:rsidP="00544E49">
            <w:pPr>
              <w:suppressAutoHyphens/>
              <w:spacing w:after="0" w:line="240" w:lineRule="auto"/>
              <w:jc w:val="center"/>
              <w:rPr>
                <w:rFonts w:ascii="Times New Roman" w:eastAsia="Times New Roman" w:hAnsi="Times New Roman" w:cs="Times New Roman"/>
                <w:lang w:eastAsia="ru-RU"/>
              </w:rPr>
            </w:pPr>
          </w:p>
        </w:tc>
      </w:tr>
      <w:tr w:rsidR="00544E49" w:rsidRPr="00544E49" w14:paraId="3921AB0A" w14:textId="77777777" w:rsidTr="00D31442">
        <w:trPr>
          <w:trHeight w:val="720"/>
        </w:trPr>
        <w:tc>
          <w:tcPr>
            <w:tcW w:w="2551" w:type="dxa"/>
            <w:vMerge/>
            <w:tcBorders>
              <w:left w:val="single" w:sz="4" w:space="0" w:color="auto"/>
              <w:right w:val="single" w:sz="4" w:space="0" w:color="auto"/>
            </w:tcBorders>
          </w:tcPr>
          <w:p w14:paraId="2D1EF456" w14:textId="77777777" w:rsidR="00544E49" w:rsidRPr="00544E49" w:rsidRDefault="00544E49" w:rsidP="00544E49">
            <w:pPr>
              <w:spacing w:after="0" w:line="240" w:lineRule="auto"/>
              <w:jc w:val="both"/>
              <w:rPr>
                <w:rFonts w:ascii="Times New Roman" w:eastAsia="Times New Roman" w:hAnsi="Times New Roman" w:cs="Times New Roman"/>
                <w:b/>
                <w:bCs/>
                <w:lang w:eastAsia="ru-RU"/>
              </w:rPr>
            </w:pPr>
          </w:p>
        </w:tc>
        <w:tc>
          <w:tcPr>
            <w:tcW w:w="7515" w:type="dxa"/>
            <w:tcBorders>
              <w:top w:val="single" w:sz="4" w:space="0" w:color="auto"/>
              <w:left w:val="single" w:sz="4" w:space="0" w:color="auto"/>
              <w:bottom w:val="single" w:sz="4" w:space="0" w:color="auto"/>
              <w:right w:val="single" w:sz="4" w:space="0" w:color="auto"/>
            </w:tcBorders>
          </w:tcPr>
          <w:p w14:paraId="179061D5" w14:textId="77777777" w:rsidR="00544E49" w:rsidRPr="00544E49" w:rsidRDefault="00544E49" w:rsidP="00544E49">
            <w:pPr>
              <w:spacing w:after="0" w:line="240" w:lineRule="auto"/>
              <w:jc w:val="both"/>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Водородная химическая связь</w:t>
            </w:r>
            <w:r w:rsidRPr="00544E49">
              <w:rPr>
                <w:rFonts w:ascii="Times New Roman" w:eastAsia="Times New Roman" w:hAnsi="Times New Roman" w:cs="Times New Roman"/>
                <w:bCs/>
                <w:iCs/>
                <w:lang w:eastAsia="ru-RU"/>
              </w:rPr>
              <w:t>.</w:t>
            </w:r>
            <w:r w:rsidRPr="00544E49">
              <w:rPr>
                <w:rFonts w:ascii="Times New Roman" w:eastAsia="Times New Roman" w:hAnsi="Times New Roman" w:cs="Times New Roman"/>
                <w:lang w:eastAsia="ru-RU"/>
              </w:rPr>
              <w:t xml:space="preserve"> Механизм образования такой связи. Ее классификация: межмолекулярная и внутримолекулярная водородные связи. Молекулярные кристаллические решетки для этого типа связи. Физические свойства веществ с водородной связью.</w:t>
            </w:r>
          </w:p>
        </w:tc>
        <w:tc>
          <w:tcPr>
            <w:tcW w:w="2408" w:type="dxa"/>
            <w:gridSpan w:val="2"/>
            <w:vMerge/>
            <w:tcBorders>
              <w:left w:val="single" w:sz="4" w:space="0" w:color="auto"/>
              <w:bottom w:val="single" w:sz="4" w:space="0" w:color="auto"/>
              <w:right w:val="single" w:sz="4" w:space="0" w:color="auto"/>
            </w:tcBorders>
          </w:tcPr>
          <w:p w14:paraId="1905F303" w14:textId="77777777" w:rsidR="00544E49" w:rsidRPr="00544E49" w:rsidRDefault="00544E49" w:rsidP="00544E49">
            <w:pPr>
              <w:spacing w:after="0" w:line="240" w:lineRule="auto"/>
              <w:jc w:val="center"/>
              <w:rPr>
                <w:rFonts w:ascii="Times New Roman" w:eastAsia="Times New Roman" w:hAnsi="Times New Roman" w:cs="Times New Roman"/>
                <w:b/>
                <w:lang w:eastAsia="ru-RU"/>
              </w:rPr>
            </w:pPr>
          </w:p>
        </w:tc>
        <w:tc>
          <w:tcPr>
            <w:tcW w:w="2126" w:type="dxa"/>
            <w:gridSpan w:val="2"/>
            <w:vMerge/>
            <w:tcBorders>
              <w:left w:val="single" w:sz="4" w:space="0" w:color="auto"/>
              <w:right w:val="single" w:sz="4" w:space="0" w:color="auto"/>
            </w:tcBorders>
          </w:tcPr>
          <w:p w14:paraId="14486A46" w14:textId="77777777" w:rsidR="00544E49" w:rsidRPr="00544E49" w:rsidRDefault="00544E49" w:rsidP="00544E49">
            <w:pPr>
              <w:suppressAutoHyphens/>
              <w:spacing w:after="0" w:line="240" w:lineRule="auto"/>
              <w:jc w:val="center"/>
              <w:rPr>
                <w:rFonts w:ascii="Times New Roman" w:eastAsia="Times New Roman" w:hAnsi="Times New Roman" w:cs="Times New Roman"/>
                <w:lang w:eastAsia="ru-RU"/>
              </w:rPr>
            </w:pPr>
          </w:p>
        </w:tc>
      </w:tr>
      <w:tr w:rsidR="00544E49" w:rsidRPr="00544E49" w14:paraId="50AF849C" w14:textId="77777777" w:rsidTr="00D31442">
        <w:trPr>
          <w:trHeight w:val="276"/>
        </w:trPr>
        <w:tc>
          <w:tcPr>
            <w:tcW w:w="2551" w:type="dxa"/>
            <w:vMerge/>
            <w:tcBorders>
              <w:left w:val="single" w:sz="4" w:space="0" w:color="auto"/>
              <w:right w:val="single" w:sz="4" w:space="0" w:color="auto"/>
            </w:tcBorders>
          </w:tcPr>
          <w:p w14:paraId="5BAB6D88" w14:textId="77777777" w:rsidR="00544E49" w:rsidRPr="00544E49" w:rsidRDefault="00544E49" w:rsidP="00544E49">
            <w:pPr>
              <w:spacing w:after="0" w:line="240" w:lineRule="auto"/>
              <w:jc w:val="both"/>
              <w:rPr>
                <w:rFonts w:ascii="Times New Roman" w:eastAsia="Times New Roman" w:hAnsi="Times New Roman" w:cs="Times New Roman"/>
                <w:b/>
                <w:bCs/>
                <w:lang w:eastAsia="ru-RU"/>
              </w:rPr>
            </w:pPr>
          </w:p>
        </w:tc>
        <w:tc>
          <w:tcPr>
            <w:tcW w:w="7515" w:type="dxa"/>
            <w:tcBorders>
              <w:top w:val="single" w:sz="4" w:space="0" w:color="auto"/>
              <w:left w:val="single" w:sz="4" w:space="0" w:color="auto"/>
              <w:bottom w:val="single" w:sz="4" w:space="0" w:color="auto"/>
              <w:right w:val="single" w:sz="4" w:space="0" w:color="auto"/>
            </w:tcBorders>
          </w:tcPr>
          <w:p w14:paraId="5A95DE82" w14:textId="77777777" w:rsidR="00544E49" w:rsidRPr="00544E49" w:rsidRDefault="00544E49" w:rsidP="00544E49">
            <w:pPr>
              <w:spacing w:after="0" w:line="240" w:lineRule="auto"/>
              <w:jc w:val="both"/>
              <w:rPr>
                <w:rFonts w:ascii="Times New Roman" w:eastAsia="Times New Roman" w:hAnsi="Times New Roman" w:cs="Times New Roman"/>
                <w:lang w:eastAsia="ru-RU"/>
              </w:rPr>
            </w:pPr>
            <w:r w:rsidRPr="00544E49">
              <w:rPr>
                <w:rFonts w:ascii="Times New Roman" w:eastAsia="Times New Roman" w:hAnsi="Times New Roman" w:cs="Times New Roman"/>
                <w:b/>
                <w:lang w:eastAsia="ru-RU"/>
              </w:rPr>
              <w:t>В том числе практических занятий</w:t>
            </w:r>
          </w:p>
        </w:tc>
        <w:tc>
          <w:tcPr>
            <w:tcW w:w="2408" w:type="dxa"/>
            <w:gridSpan w:val="2"/>
            <w:tcBorders>
              <w:left w:val="single" w:sz="4" w:space="0" w:color="auto"/>
              <w:bottom w:val="single" w:sz="4" w:space="0" w:color="auto"/>
              <w:right w:val="single" w:sz="4" w:space="0" w:color="auto"/>
            </w:tcBorders>
          </w:tcPr>
          <w:p w14:paraId="428614D7" w14:textId="77777777" w:rsidR="00544E49" w:rsidRPr="00544E49" w:rsidRDefault="00544E49" w:rsidP="00544E49">
            <w:pPr>
              <w:spacing w:after="0" w:line="240" w:lineRule="auto"/>
              <w:jc w:val="center"/>
              <w:rPr>
                <w:rFonts w:ascii="Times New Roman" w:eastAsia="Times New Roman" w:hAnsi="Times New Roman" w:cs="Times New Roman"/>
                <w:b/>
                <w:lang w:eastAsia="ru-RU"/>
              </w:rPr>
            </w:pPr>
            <w:r w:rsidRPr="00544E49">
              <w:rPr>
                <w:rFonts w:ascii="Times New Roman" w:eastAsia="Times New Roman" w:hAnsi="Times New Roman" w:cs="Times New Roman"/>
                <w:b/>
                <w:lang w:eastAsia="ru-RU"/>
              </w:rPr>
              <w:t>2</w:t>
            </w:r>
          </w:p>
        </w:tc>
        <w:tc>
          <w:tcPr>
            <w:tcW w:w="2126" w:type="dxa"/>
            <w:gridSpan w:val="2"/>
            <w:vMerge/>
            <w:tcBorders>
              <w:left w:val="single" w:sz="4" w:space="0" w:color="auto"/>
              <w:right w:val="single" w:sz="4" w:space="0" w:color="auto"/>
            </w:tcBorders>
          </w:tcPr>
          <w:p w14:paraId="2CDA605C" w14:textId="77777777" w:rsidR="00544E49" w:rsidRPr="00544E49" w:rsidRDefault="00544E49" w:rsidP="00544E49">
            <w:pPr>
              <w:suppressAutoHyphens/>
              <w:spacing w:after="0" w:line="240" w:lineRule="auto"/>
              <w:jc w:val="center"/>
              <w:rPr>
                <w:rFonts w:ascii="Times New Roman" w:eastAsia="Times New Roman" w:hAnsi="Times New Roman" w:cs="Times New Roman"/>
                <w:lang w:eastAsia="ru-RU"/>
              </w:rPr>
            </w:pPr>
          </w:p>
        </w:tc>
      </w:tr>
      <w:tr w:rsidR="00544E49" w:rsidRPr="00544E49" w14:paraId="343ECC3D" w14:textId="77777777" w:rsidTr="00D31442">
        <w:trPr>
          <w:trHeight w:val="471"/>
        </w:trPr>
        <w:tc>
          <w:tcPr>
            <w:tcW w:w="2551" w:type="dxa"/>
            <w:vMerge/>
            <w:tcBorders>
              <w:left w:val="single" w:sz="4" w:space="0" w:color="auto"/>
              <w:right w:val="single" w:sz="4" w:space="0" w:color="auto"/>
            </w:tcBorders>
          </w:tcPr>
          <w:p w14:paraId="787F30AE" w14:textId="77777777" w:rsidR="00544E49" w:rsidRPr="00544E49" w:rsidRDefault="00544E49" w:rsidP="00544E49">
            <w:pPr>
              <w:spacing w:after="0" w:line="240" w:lineRule="auto"/>
              <w:jc w:val="both"/>
              <w:rPr>
                <w:rFonts w:ascii="Times New Roman" w:eastAsia="Times New Roman" w:hAnsi="Times New Roman" w:cs="Times New Roman"/>
                <w:b/>
                <w:bCs/>
                <w:lang w:eastAsia="ru-RU"/>
              </w:rPr>
            </w:pPr>
          </w:p>
        </w:tc>
        <w:tc>
          <w:tcPr>
            <w:tcW w:w="7515" w:type="dxa"/>
            <w:tcBorders>
              <w:top w:val="single" w:sz="4" w:space="0" w:color="auto"/>
              <w:left w:val="single" w:sz="4" w:space="0" w:color="auto"/>
              <w:right w:val="single" w:sz="4" w:space="0" w:color="auto"/>
            </w:tcBorders>
          </w:tcPr>
          <w:p w14:paraId="427B8583" w14:textId="77777777" w:rsidR="00544E49" w:rsidRPr="00544E49" w:rsidRDefault="00544E49" w:rsidP="00544E49">
            <w:pPr>
              <w:spacing w:after="0" w:line="240" w:lineRule="auto"/>
              <w:jc w:val="both"/>
              <w:rPr>
                <w:rFonts w:ascii="Times New Roman" w:eastAsia="Times New Roman" w:hAnsi="Times New Roman" w:cs="Times New Roman"/>
                <w:lang w:eastAsia="ru-RU"/>
              </w:rPr>
            </w:pPr>
            <w:r w:rsidRPr="00544E49">
              <w:rPr>
                <w:rFonts w:ascii="Times New Roman" w:eastAsia="Times New Roman" w:hAnsi="Times New Roman" w:cs="Times New Roman"/>
                <w:b/>
                <w:lang w:eastAsia="ru-RU"/>
              </w:rPr>
              <w:t>Практическое занятие 2.</w:t>
            </w:r>
            <w:r w:rsidRPr="00544E49">
              <w:rPr>
                <w:rFonts w:ascii="Times New Roman" w:eastAsia="Times New Roman" w:hAnsi="Times New Roman" w:cs="Times New Roman"/>
                <w:lang w:eastAsia="ru-RU"/>
              </w:rPr>
              <w:t xml:space="preserve"> Составление электронных электронно-графических формул атомов химических элементов</w:t>
            </w:r>
          </w:p>
        </w:tc>
        <w:tc>
          <w:tcPr>
            <w:tcW w:w="2408" w:type="dxa"/>
            <w:gridSpan w:val="2"/>
            <w:tcBorders>
              <w:left w:val="single" w:sz="4" w:space="0" w:color="auto"/>
              <w:bottom w:val="single" w:sz="4" w:space="0" w:color="auto"/>
              <w:right w:val="single" w:sz="4" w:space="0" w:color="auto"/>
            </w:tcBorders>
          </w:tcPr>
          <w:p w14:paraId="17BDC7A3"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2</w:t>
            </w:r>
          </w:p>
        </w:tc>
        <w:tc>
          <w:tcPr>
            <w:tcW w:w="2126" w:type="dxa"/>
            <w:gridSpan w:val="2"/>
            <w:vMerge/>
            <w:tcBorders>
              <w:left w:val="single" w:sz="4" w:space="0" w:color="auto"/>
              <w:bottom w:val="single" w:sz="4" w:space="0" w:color="auto"/>
              <w:right w:val="single" w:sz="4" w:space="0" w:color="auto"/>
            </w:tcBorders>
          </w:tcPr>
          <w:p w14:paraId="66A071E8" w14:textId="77777777" w:rsidR="00544E49" w:rsidRPr="00544E49" w:rsidRDefault="00544E49" w:rsidP="00544E49">
            <w:pPr>
              <w:suppressAutoHyphens/>
              <w:spacing w:after="0" w:line="240" w:lineRule="auto"/>
              <w:jc w:val="center"/>
              <w:rPr>
                <w:rFonts w:ascii="Times New Roman" w:eastAsia="Times New Roman" w:hAnsi="Times New Roman" w:cs="Times New Roman"/>
                <w:lang w:eastAsia="ru-RU"/>
              </w:rPr>
            </w:pPr>
          </w:p>
        </w:tc>
      </w:tr>
      <w:tr w:rsidR="00544E49" w:rsidRPr="00544E49" w14:paraId="39C3CEC0" w14:textId="77777777" w:rsidTr="00D31442">
        <w:tc>
          <w:tcPr>
            <w:tcW w:w="2551" w:type="dxa"/>
            <w:vMerge w:val="restart"/>
            <w:tcBorders>
              <w:top w:val="single" w:sz="4" w:space="0" w:color="auto"/>
              <w:left w:val="single" w:sz="4" w:space="0" w:color="auto"/>
              <w:right w:val="single" w:sz="4" w:space="0" w:color="auto"/>
            </w:tcBorders>
          </w:tcPr>
          <w:p w14:paraId="682E1CC5" w14:textId="77777777" w:rsidR="00544E49" w:rsidRPr="00544E49" w:rsidRDefault="00544E49" w:rsidP="00544E49">
            <w:pPr>
              <w:spacing w:after="0" w:line="240" w:lineRule="auto"/>
              <w:jc w:val="both"/>
              <w:rPr>
                <w:rFonts w:ascii="Times New Roman" w:eastAsia="Times New Roman" w:hAnsi="Times New Roman" w:cs="Times New Roman"/>
                <w:b/>
                <w:bCs/>
                <w:lang w:eastAsia="ru-RU"/>
              </w:rPr>
            </w:pPr>
            <w:r w:rsidRPr="00544E49">
              <w:rPr>
                <w:rFonts w:ascii="Times New Roman" w:eastAsia="Times New Roman" w:hAnsi="Times New Roman" w:cs="Times New Roman"/>
                <w:b/>
                <w:bCs/>
                <w:lang w:eastAsia="ru-RU"/>
              </w:rPr>
              <w:t>Тема 1.5.</w:t>
            </w:r>
          </w:p>
          <w:p w14:paraId="4C129EE3" w14:textId="77777777" w:rsidR="00544E49" w:rsidRPr="00544E49" w:rsidRDefault="00544E49" w:rsidP="00544E49">
            <w:pPr>
              <w:spacing w:after="0" w:line="240" w:lineRule="auto"/>
              <w:jc w:val="both"/>
              <w:rPr>
                <w:rFonts w:ascii="Times New Roman" w:hAnsi="Times New Roman" w:cs="Times New Roman"/>
              </w:rPr>
            </w:pPr>
            <w:r w:rsidRPr="00544E49">
              <w:rPr>
                <w:rFonts w:ascii="Times New Roman" w:hAnsi="Times New Roman" w:cs="Times New Roman"/>
              </w:rPr>
              <w:t>Типы химических реакций.</w:t>
            </w:r>
          </w:p>
          <w:p w14:paraId="016644D5" w14:textId="77777777" w:rsidR="00544E49" w:rsidRPr="00544E49" w:rsidRDefault="00544E49" w:rsidP="00544E49">
            <w:pPr>
              <w:spacing w:after="0" w:line="240" w:lineRule="auto"/>
              <w:jc w:val="both"/>
              <w:rPr>
                <w:rFonts w:ascii="Times New Roman" w:eastAsia="Times New Roman" w:hAnsi="Times New Roman" w:cs="Times New Roman"/>
                <w:bCs/>
                <w:lang w:eastAsia="ru-RU"/>
              </w:rPr>
            </w:pPr>
            <w:r w:rsidRPr="00544E49">
              <w:rPr>
                <w:rFonts w:ascii="Times New Roman" w:eastAsia="Times New Roman" w:hAnsi="Times New Roman" w:cs="Times New Roman"/>
                <w:bCs/>
                <w:lang w:eastAsia="ru-RU"/>
              </w:rPr>
              <w:t>Закономерности протекания химических реакций</w:t>
            </w:r>
          </w:p>
          <w:p w14:paraId="4B6B551A" w14:textId="77777777" w:rsidR="00544E49" w:rsidRPr="00544E49" w:rsidRDefault="00544E49" w:rsidP="00544E49">
            <w:pPr>
              <w:spacing w:after="0" w:line="240" w:lineRule="auto"/>
              <w:jc w:val="both"/>
              <w:rPr>
                <w:rFonts w:ascii="Times New Roman" w:eastAsia="Times New Roman" w:hAnsi="Times New Roman" w:cs="Times New Roman"/>
                <w:lang w:eastAsia="ru-RU"/>
              </w:rPr>
            </w:pPr>
          </w:p>
        </w:tc>
        <w:tc>
          <w:tcPr>
            <w:tcW w:w="7515" w:type="dxa"/>
            <w:tcBorders>
              <w:top w:val="single" w:sz="4" w:space="0" w:color="auto"/>
              <w:left w:val="single" w:sz="4" w:space="0" w:color="auto"/>
              <w:bottom w:val="single" w:sz="4" w:space="0" w:color="auto"/>
              <w:right w:val="single" w:sz="4" w:space="0" w:color="auto"/>
            </w:tcBorders>
          </w:tcPr>
          <w:p w14:paraId="6FACA959"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r w:rsidRPr="00544E49">
              <w:rPr>
                <w:rFonts w:ascii="Times New Roman" w:eastAsia="Times New Roman" w:hAnsi="Times New Roman" w:cs="Times New Roman"/>
                <w:b/>
                <w:lang w:eastAsia="ru-RU"/>
              </w:rPr>
              <w:t>Содержание учебного материала</w:t>
            </w:r>
          </w:p>
        </w:tc>
        <w:tc>
          <w:tcPr>
            <w:tcW w:w="2408" w:type="dxa"/>
            <w:gridSpan w:val="2"/>
            <w:tcBorders>
              <w:top w:val="single" w:sz="4" w:space="0" w:color="auto"/>
              <w:left w:val="single" w:sz="4" w:space="0" w:color="auto"/>
              <w:bottom w:val="single" w:sz="4" w:space="0" w:color="auto"/>
              <w:right w:val="single" w:sz="4" w:space="0" w:color="auto"/>
            </w:tcBorders>
          </w:tcPr>
          <w:p w14:paraId="4DE9BE02" w14:textId="77777777" w:rsidR="00544E49" w:rsidRPr="00544E49" w:rsidRDefault="00544E49" w:rsidP="00544E49">
            <w:pPr>
              <w:spacing w:after="0" w:line="240" w:lineRule="auto"/>
              <w:jc w:val="center"/>
              <w:rPr>
                <w:rFonts w:ascii="Times New Roman" w:eastAsia="Times New Roman" w:hAnsi="Times New Roman" w:cs="Times New Roman"/>
                <w:b/>
                <w:lang w:eastAsia="ru-RU"/>
              </w:rPr>
            </w:pPr>
            <w:r w:rsidRPr="00544E49">
              <w:rPr>
                <w:rFonts w:ascii="Times New Roman" w:eastAsia="Times New Roman" w:hAnsi="Times New Roman" w:cs="Times New Roman"/>
                <w:b/>
                <w:lang w:eastAsia="ru-RU"/>
              </w:rPr>
              <w:t>6</w:t>
            </w:r>
          </w:p>
        </w:tc>
        <w:tc>
          <w:tcPr>
            <w:tcW w:w="2126" w:type="dxa"/>
            <w:gridSpan w:val="2"/>
            <w:vMerge w:val="restart"/>
            <w:tcBorders>
              <w:top w:val="single" w:sz="4" w:space="0" w:color="auto"/>
              <w:left w:val="single" w:sz="4" w:space="0" w:color="auto"/>
              <w:right w:val="single" w:sz="4" w:space="0" w:color="auto"/>
            </w:tcBorders>
          </w:tcPr>
          <w:p w14:paraId="1B2B242D" w14:textId="77777777" w:rsidR="00544E49" w:rsidRPr="00544E49" w:rsidRDefault="00544E49" w:rsidP="00544E49">
            <w:pPr>
              <w:suppressAutoHyphens/>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ОК 02</w:t>
            </w:r>
          </w:p>
          <w:p w14:paraId="611796D5" w14:textId="77777777" w:rsidR="00544E49" w:rsidRPr="00544E49" w:rsidRDefault="00544E49" w:rsidP="00544E49">
            <w:pPr>
              <w:suppressAutoHyphens/>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ОК 04</w:t>
            </w:r>
          </w:p>
          <w:p w14:paraId="610243F7" w14:textId="77777777" w:rsidR="00544E49" w:rsidRPr="00544E49" w:rsidRDefault="00544E49" w:rsidP="00544E49">
            <w:pPr>
              <w:suppressAutoHyphens/>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ОК 07</w:t>
            </w:r>
          </w:p>
          <w:p w14:paraId="2EF64BB9" w14:textId="77777777" w:rsidR="00544E49" w:rsidRPr="00544E49" w:rsidRDefault="00544E49" w:rsidP="00544E49">
            <w:pPr>
              <w:suppressAutoHyphens/>
              <w:spacing w:after="0" w:line="240" w:lineRule="auto"/>
              <w:jc w:val="center"/>
              <w:rPr>
                <w:rFonts w:ascii="Times New Roman" w:eastAsia="Times New Roman" w:hAnsi="Times New Roman" w:cs="Times New Roman"/>
                <w:lang w:eastAsia="ar-SA"/>
              </w:rPr>
            </w:pPr>
            <w:r w:rsidRPr="00544E49">
              <w:rPr>
                <w:rFonts w:ascii="Times New Roman" w:eastAsia="Times New Roman" w:hAnsi="Times New Roman" w:cs="Times New Roman"/>
                <w:lang w:eastAsia="ru-RU"/>
              </w:rPr>
              <w:t>ЛР 4</w:t>
            </w:r>
          </w:p>
        </w:tc>
      </w:tr>
      <w:tr w:rsidR="00544E49" w:rsidRPr="00544E49" w14:paraId="047ABA3C" w14:textId="77777777" w:rsidTr="00D31442">
        <w:trPr>
          <w:trHeight w:val="480"/>
        </w:trPr>
        <w:tc>
          <w:tcPr>
            <w:tcW w:w="2551" w:type="dxa"/>
            <w:vMerge/>
            <w:tcBorders>
              <w:left w:val="single" w:sz="4" w:space="0" w:color="auto"/>
              <w:right w:val="single" w:sz="4" w:space="0" w:color="auto"/>
            </w:tcBorders>
          </w:tcPr>
          <w:p w14:paraId="27DF6DB9"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p>
        </w:tc>
        <w:tc>
          <w:tcPr>
            <w:tcW w:w="7515" w:type="dxa"/>
            <w:tcBorders>
              <w:top w:val="single" w:sz="4" w:space="0" w:color="000000"/>
              <w:left w:val="single" w:sz="4" w:space="0" w:color="000000"/>
              <w:bottom w:val="single" w:sz="4" w:space="0" w:color="auto"/>
              <w:right w:val="single" w:sz="4" w:space="0" w:color="auto"/>
            </w:tcBorders>
          </w:tcPr>
          <w:p w14:paraId="4181211B" w14:textId="77777777" w:rsidR="00544E49" w:rsidRPr="00544E49" w:rsidRDefault="00544E49" w:rsidP="00544E49">
            <w:pPr>
              <w:spacing w:after="0" w:line="240" w:lineRule="auto"/>
              <w:ind w:left="51"/>
              <w:jc w:val="both"/>
              <w:rPr>
                <w:rFonts w:ascii="Times New Roman" w:eastAsia="Times New Roman" w:hAnsi="Times New Roman" w:cs="Times New Roman"/>
                <w:lang w:eastAsia="ru-RU"/>
              </w:rPr>
            </w:pPr>
            <w:r w:rsidRPr="00544E49">
              <w:rPr>
                <w:rFonts w:ascii="Times New Roman" w:hAnsi="Times New Roman" w:cs="Times New Roman"/>
              </w:rPr>
              <w:t xml:space="preserve">Классификация и типы химических реакций с участием неорганических веществ. </w:t>
            </w:r>
            <w:r w:rsidRPr="00544E49">
              <w:rPr>
                <w:rFonts w:ascii="Times New Roman" w:eastAsia="Times New Roman" w:hAnsi="Times New Roman" w:cs="Times New Roman"/>
                <w:lang w:eastAsia="ru-RU"/>
              </w:rPr>
              <w:t>Реакции соединения, разложения, замещения, обмена. Обратимые и необратимые реакции.</w:t>
            </w:r>
          </w:p>
        </w:tc>
        <w:tc>
          <w:tcPr>
            <w:tcW w:w="2408" w:type="dxa"/>
            <w:gridSpan w:val="2"/>
            <w:vMerge w:val="restart"/>
            <w:tcBorders>
              <w:top w:val="single" w:sz="4" w:space="0" w:color="auto"/>
              <w:left w:val="single" w:sz="4" w:space="0" w:color="auto"/>
              <w:right w:val="single" w:sz="4" w:space="0" w:color="auto"/>
            </w:tcBorders>
          </w:tcPr>
          <w:p w14:paraId="11DFECEA"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2</w:t>
            </w:r>
          </w:p>
        </w:tc>
        <w:tc>
          <w:tcPr>
            <w:tcW w:w="2126" w:type="dxa"/>
            <w:gridSpan w:val="2"/>
            <w:vMerge/>
            <w:tcBorders>
              <w:left w:val="single" w:sz="4" w:space="0" w:color="auto"/>
              <w:right w:val="single" w:sz="4" w:space="0" w:color="auto"/>
            </w:tcBorders>
          </w:tcPr>
          <w:p w14:paraId="56909A42" w14:textId="77777777" w:rsidR="00544E49" w:rsidRPr="00544E49" w:rsidRDefault="00544E49" w:rsidP="00544E49">
            <w:pPr>
              <w:suppressAutoHyphens/>
              <w:spacing w:after="0" w:line="240" w:lineRule="auto"/>
              <w:jc w:val="center"/>
              <w:rPr>
                <w:rFonts w:ascii="Times New Roman" w:eastAsia="Times New Roman" w:hAnsi="Times New Roman" w:cs="Times New Roman"/>
                <w:lang w:eastAsia="ar-SA"/>
              </w:rPr>
            </w:pPr>
          </w:p>
        </w:tc>
      </w:tr>
      <w:tr w:rsidR="00544E49" w:rsidRPr="00544E49" w14:paraId="7CA2897C" w14:textId="77777777" w:rsidTr="00D31442">
        <w:trPr>
          <w:trHeight w:val="398"/>
        </w:trPr>
        <w:tc>
          <w:tcPr>
            <w:tcW w:w="2551" w:type="dxa"/>
            <w:vMerge/>
            <w:tcBorders>
              <w:left w:val="single" w:sz="4" w:space="0" w:color="auto"/>
              <w:right w:val="single" w:sz="4" w:space="0" w:color="auto"/>
            </w:tcBorders>
          </w:tcPr>
          <w:p w14:paraId="7347449E"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p>
        </w:tc>
        <w:tc>
          <w:tcPr>
            <w:tcW w:w="7515" w:type="dxa"/>
            <w:tcBorders>
              <w:top w:val="single" w:sz="4" w:space="0" w:color="000000"/>
              <w:left w:val="single" w:sz="4" w:space="0" w:color="000000"/>
              <w:bottom w:val="single" w:sz="4" w:space="0" w:color="auto"/>
              <w:right w:val="single" w:sz="4" w:space="0" w:color="auto"/>
            </w:tcBorders>
          </w:tcPr>
          <w:p w14:paraId="102063C7" w14:textId="77777777" w:rsidR="00544E49" w:rsidRPr="00544E49" w:rsidRDefault="00544E49" w:rsidP="00544E49">
            <w:pPr>
              <w:spacing w:after="0" w:line="240" w:lineRule="auto"/>
              <w:ind w:left="51"/>
              <w:jc w:val="both"/>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Химическое равновесие, условия его смещения, правила Ле Шателье</w:t>
            </w:r>
          </w:p>
        </w:tc>
        <w:tc>
          <w:tcPr>
            <w:tcW w:w="2408" w:type="dxa"/>
            <w:gridSpan w:val="2"/>
            <w:vMerge/>
            <w:tcBorders>
              <w:top w:val="single" w:sz="4" w:space="0" w:color="auto"/>
              <w:left w:val="single" w:sz="4" w:space="0" w:color="auto"/>
              <w:right w:val="single" w:sz="4" w:space="0" w:color="auto"/>
            </w:tcBorders>
          </w:tcPr>
          <w:p w14:paraId="45A07EDE"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p>
        </w:tc>
        <w:tc>
          <w:tcPr>
            <w:tcW w:w="2126" w:type="dxa"/>
            <w:gridSpan w:val="2"/>
            <w:vMerge/>
            <w:tcBorders>
              <w:left w:val="single" w:sz="4" w:space="0" w:color="auto"/>
              <w:right w:val="single" w:sz="4" w:space="0" w:color="auto"/>
            </w:tcBorders>
          </w:tcPr>
          <w:p w14:paraId="392FDF9E" w14:textId="77777777" w:rsidR="00544E49" w:rsidRPr="00544E49" w:rsidRDefault="00544E49" w:rsidP="00544E49">
            <w:pPr>
              <w:suppressAutoHyphens/>
              <w:spacing w:after="0" w:line="240" w:lineRule="auto"/>
              <w:jc w:val="center"/>
              <w:rPr>
                <w:rFonts w:ascii="Times New Roman" w:eastAsia="Times New Roman" w:hAnsi="Times New Roman" w:cs="Times New Roman"/>
                <w:lang w:eastAsia="ru-RU"/>
              </w:rPr>
            </w:pPr>
          </w:p>
        </w:tc>
      </w:tr>
      <w:tr w:rsidR="00544E49" w:rsidRPr="00544E49" w14:paraId="3F4496B6" w14:textId="77777777" w:rsidTr="00D31442">
        <w:trPr>
          <w:trHeight w:val="233"/>
        </w:trPr>
        <w:tc>
          <w:tcPr>
            <w:tcW w:w="2551" w:type="dxa"/>
            <w:vMerge/>
            <w:tcBorders>
              <w:left w:val="single" w:sz="4" w:space="0" w:color="auto"/>
              <w:right w:val="single" w:sz="4" w:space="0" w:color="auto"/>
            </w:tcBorders>
          </w:tcPr>
          <w:p w14:paraId="02815921"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000000"/>
              <w:bottom w:val="single" w:sz="4" w:space="0" w:color="auto"/>
              <w:right w:val="single" w:sz="4" w:space="0" w:color="auto"/>
            </w:tcBorders>
          </w:tcPr>
          <w:p w14:paraId="3744FCDD" w14:textId="77777777" w:rsidR="00544E49" w:rsidRPr="00544E49" w:rsidRDefault="00544E49" w:rsidP="00544E49">
            <w:pPr>
              <w:spacing w:after="0" w:line="240" w:lineRule="auto"/>
              <w:ind w:left="51"/>
              <w:jc w:val="both"/>
              <w:rPr>
                <w:rFonts w:ascii="Times New Roman" w:eastAsia="Times New Roman" w:hAnsi="Times New Roman" w:cs="Times New Roman"/>
                <w:lang w:eastAsia="ru-RU"/>
              </w:rPr>
            </w:pPr>
            <w:r w:rsidRPr="00544E49">
              <w:rPr>
                <w:rFonts w:ascii="Times New Roman" w:hAnsi="Times New Roman" w:cs="Times New Roman"/>
              </w:rPr>
              <w:t>Основные количественные законы в химии и расчеты по уравнениям химических реакций. Моль как единица количества вещества. Молярная масса. Законы сохранения массы и энергии. Закон Авогадро. Молярный объем газов. Относительная плотность газов</w:t>
            </w:r>
          </w:p>
        </w:tc>
        <w:tc>
          <w:tcPr>
            <w:tcW w:w="2408" w:type="dxa"/>
            <w:gridSpan w:val="2"/>
            <w:vMerge/>
            <w:tcBorders>
              <w:left w:val="single" w:sz="4" w:space="0" w:color="auto"/>
              <w:right w:val="single" w:sz="4" w:space="0" w:color="auto"/>
            </w:tcBorders>
          </w:tcPr>
          <w:p w14:paraId="6CA574C4"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p>
        </w:tc>
        <w:tc>
          <w:tcPr>
            <w:tcW w:w="2126" w:type="dxa"/>
            <w:gridSpan w:val="2"/>
            <w:vMerge/>
            <w:tcBorders>
              <w:left w:val="single" w:sz="4" w:space="0" w:color="auto"/>
              <w:right w:val="single" w:sz="4" w:space="0" w:color="auto"/>
            </w:tcBorders>
          </w:tcPr>
          <w:p w14:paraId="227D62D0" w14:textId="77777777" w:rsidR="00544E49" w:rsidRPr="00544E49" w:rsidRDefault="00544E49" w:rsidP="00544E49">
            <w:pPr>
              <w:suppressAutoHyphens/>
              <w:spacing w:after="0" w:line="240" w:lineRule="auto"/>
              <w:jc w:val="center"/>
              <w:rPr>
                <w:rFonts w:ascii="Times New Roman" w:eastAsia="Times New Roman" w:hAnsi="Times New Roman" w:cs="Times New Roman"/>
                <w:lang w:eastAsia="ar-SA"/>
              </w:rPr>
            </w:pPr>
          </w:p>
        </w:tc>
      </w:tr>
      <w:tr w:rsidR="00544E49" w:rsidRPr="00544E49" w14:paraId="059EDA38" w14:textId="77777777" w:rsidTr="00D31442">
        <w:tc>
          <w:tcPr>
            <w:tcW w:w="2551" w:type="dxa"/>
            <w:vMerge/>
            <w:tcBorders>
              <w:left w:val="single" w:sz="4" w:space="0" w:color="auto"/>
              <w:right w:val="single" w:sz="4" w:space="0" w:color="auto"/>
            </w:tcBorders>
          </w:tcPr>
          <w:p w14:paraId="45569317"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auto"/>
              <w:bottom w:val="single" w:sz="4" w:space="0" w:color="auto"/>
              <w:right w:val="single" w:sz="4" w:space="0" w:color="auto"/>
            </w:tcBorders>
          </w:tcPr>
          <w:p w14:paraId="2555C46E"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r w:rsidRPr="00544E49">
              <w:rPr>
                <w:rFonts w:ascii="Times New Roman" w:eastAsia="Times New Roman" w:hAnsi="Times New Roman" w:cs="Times New Roman"/>
                <w:b/>
                <w:lang w:eastAsia="ru-RU"/>
              </w:rPr>
              <w:t>В том числе практических занятий</w:t>
            </w:r>
          </w:p>
        </w:tc>
        <w:tc>
          <w:tcPr>
            <w:tcW w:w="2408" w:type="dxa"/>
            <w:gridSpan w:val="2"/>
            <w:tcBorders>
              <w:top w:val="single" w:sz="4" w:space="0" w:color="auto"/>
              <w:left w:val="single" w:sz="4" w:space="0" w:color="auto"/>
              <w:bottom w:val="single" w:sz="4" w:space="0" w:color="auto"/>
              <w:right w:val="single" w:sz="4" w:space="0" w:color="auto"/>
            </w:tcBorders>
          </w:tcPr>
          <w:p w14:paraId="665D7917" w14:textId="77777777" w:rsidR="00544E49" w:rsidRPr="00544E49" w:rsidRDefault="00544E49" w:rsidP="00544E49">
            <w:pPr>
              <w:spacing w:after="0" w:line="240" w:lineRule="auto"/>
              <w:jc w:val="center"/>
              <w:rPr>
                <w:rFonts w:ascii="Times New Roman" w:eastAsia="Times New Roman" w:hAnsi="Times New Roman" w:cs="Times New Roman"/>
                <w:b/>
                <w:lang w:eastAsia="ru-RU"/>
              </w:rPr>
            </w:pPr>
            <w:r w:rsidRPr="00544E49">
              <w:rPr>
                <w:rFonts w:ascii="Times New Roman" w:eastAsia="Times New Roman" w:hAnsi="Times New Roman" w:cs="Times New Roman"/>
                <w:b/>
                <w:lang w:eastAsia="ru-RU"/>
              </w:rPr>
              <w:t>4</w:t>
            </w:r>
          </w:p>
        </w:tc>
        <w:tc>
          <w:tcPr>
            <w:tcW w:w="2126" w:type="dxa"/>
            <w:gridSpan w:val="2"/>
            <w:vMerge/>
            <w:tcBorders>
              <w:left w:val="single" w:sz="4" w:space="0" w:color="auto"/>
              <w:right w:val="single" w:sz="4" w:space="0" w:color="auto"/>
            </w:tcBorders>
          </w:tcPr>
          <w:p w14:paraId="2AFB4BFC" w14:textId="77777777" w:rsidR="00544E49" w:rsidRPr="00544E49" w:rsidRDefault="00544E49" w:rsidP="00544E49">
            <w:pPr>
              <w:suppressAutoHyphens/>
              <w:spacing w:after="0" w:line="240" w:lineRule="auto"/>
              <w:jc w:val="center"/>
              <w:rPr>
                <w:rFonts w:ascii="Times New Roman" w:eastAsia="Times New Roman" w:hAnsi="Times New Roman" w:cs="Times New Roman"/>
                <w:lang w:eastAsia="ar-SA"/>
              </w:rPr>
            </w:pPr>
          </w:p>
        </w:tc>
      </w:tr>
      <w:tr w:rsidR="00544E49" w:rsidRPr="00544E49" w14:paraId="75FB1C84" w14:textId="77777777" w:rsidTr="00D31442">
        <w:tc>
          <w:tcPr>
            <w:tcW w:w="2551" w:type="dxa"/>
            <w:vMerge/>
            <w:tcBorders>
              <w:left w:val="single" w:sz="4" w:space="0" w:color="auto"/>
              <w:right w:val="single" w:sz="4" w:space="0" w:color="auto"/>
            </w:tcBorders>
          </w:tcPr>
          <w:p w14:paraId="3A263763"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auto"/>
              <w:bottom w:val="single" w:sz="4" w:space="0" w:color="auto"/>
              <w:right w:val="single" w:sz="4" w:space="0" w:color="auto"/>
            </w:tcBorders>
          </w:tcPr>
          <w:p w14:paraId="6727AEC6"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r w:rsidRPr="00544E49">
              <w:rPr>
                <w:rFonts w:ascii="Times New Roman" w:eastAsia="Times New Roman" w:hAnsi="Times New Roman" w:cs="Times New Roman"/>
                <w:b/>
                <w:lang w:eastAsia="ru-RU"/>
              </w:rPr>
              <w:t xml:space="preserve">Практическое занятие 3. </w:t>
            </w:r>
            <w:r w:rsidRPr="00544E49">
              <w:rPr>
                <w:rFonts w:ascii="Times New Roman" w:hAnsi="Times New Roman" w:cs="Times New Roman"/>
              </w:rPr>
              <w:t>Составление уравнений реакций соединения, разложения, замещения, обмена. Уравнения реакций горения, ионного обмена</w:t>
            </w:r>
          </w:p>
        </w:tc>
        <w:tc>
          <w:tcPr>
            <w:tcW w:w="2408" w:type="dxa"/>
            <w:gridSpan w:val="2"/>
            <w:tcBorders>
              <w:top w:val="single" w:sz="4" w:space="0" w:color="auto"/>
              <w:left w:val="single" w:sz="4" w:space="0" w:color="auto"/>
              <w:bottom w:val="single" w:sz="4" w:space="0" w:color="auto"/>
              <w:right w:val="single" w:sz="4" w:space="0" w:color="auto"/>
            </w:tcBorders>
          </w:tcPr>
          <w:p w14:paraId="7868CBA6"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2</w:t>
            </w:r>
          </w:p>
        </w:tc>
        <w:tc>
          <w:tcPr>
            <w:tcW w:w="2126" w:type="dxa"/>
            <w:gridSpan w:val="2"/>
            <w:vMerge/>
            <w:tcBorders>
              <w:left w:val="single" w:sz="4" w:space="0" w:color="auto"/>
              <w:right w:val="single" w:sz="4" w:space="0" w:color="auto"/>
            </w:tcBorders>
          </w:tcPr>
          <w:p w14:paraId="6759AAD2" w14:textId="77777777" w:rsidR="00544E49" w:rsidRPr="00544E49" w:rsidRDefault="00544E49" w:rsidP="00544E49">
            <w:pPr>
              <w:suppressAutoHyphens/>
              <w:spacing w:after="0" w:line="240" w:lineRule="auto"/>
              <w:jc w:val="center"/>
              <w:rPr>
                <w:rFonts w:ascii="Times New Roman" w:eastAsia="Times New Roman" w:hAnsi="Times New Roman" w:cs="Times New Roman"/>
                <w:lang w:eastAsia="ar-SA"/>
              </w:rPr>
            </w:pPr>
          </w:p>
        </w:tc>
      </w:tr>
      <w:tr w:rsidR="00544E49" w:rsidRPr="00544E49" w14:paraId="3C59B97C" w14:textId="77777777" w:rsidTr="00D31442">
        <w:tc>
          <w:tcPr>
            <w:tcW w:w="2551" w:type="dxa"/>
            <w:vMerge/>
            <w:tcBorders>
              <w:left w:val="single" w:sz="4" w:space="0" w:color="auto"/>
              <w:right w:val="single" w:sz="4" w:space="0" w:color="auto"/>
            </w:tcBorders>
          </w:tcPr>
          <w:p w14:paraId="3D81F92D"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auto"/>
              <w:bottom w:val="single" w:sz="4" w:space="0" w:color="auto"/>
              <w:right w:val="single" w:sz="4" w:space="0" w:color="000000"/>
            </w:tcBorders>
          </w:tcPr>
          <w:p w14:paraId="3E410BB0" w14:textId="77777777" w:rsidR="00544E49" w:rsidRPr="00544E49" w:rsidRDefault="00544E49" w:rsidP="00544E49">
            <w:pPr>
              <w:spacing w:after="0" w:line="240" w:lineRule="auto"/>
              <w:ind w:left="34"/>
              <w:jc w:val="both"/>
              <w:rPr>
                <w:rFonts w:ascii="Times New Roman" w:eastAsia="Times New Roman" w:hAnsi="Times New Roman" w:cs="Times New Roman"/>
                <w:b/>
                <w:lang w:eastAsia="ru-RU"/>
              </w:rPr>
            </w:pPr>
            <w:r w:rsidRPr="00544E49">
              <w:rPr>
                <w:rFonts w:ascii="Times New Roman" w:eastAsia="Times New Roman" w:hAnsi="Times New Roman" w:cs="Times New Roman"/>
                <w:b/>
                <w:i/>
              </w:rPr>
              <w:t>В том числе профессионально-ориентированное содержание</w:t>
            </w:r>
          </w:p>
        </w:tc>
        <w:tc>
          <w:tcPr>
            <w:tcW w:w="2408" w:type="dxa"/>
            <w:gridSpan w:val="2"/>
            <w:tcBorders>
              <w:top w:val="single" w:sz="4" w:space="0" w:color="auto"/>
              <w:left w:val="single" w:sz="4" w:space="0" w:color="auto"/>
              <w:bottom w:val="single" w:sz="4" w:space="0" w:color="auto"/>
              <w:right w:val="single" w:sz="4" w:space="0" w:color="auto"/>
            </w:tcBorders>
          </w:tcPr>
          <w:p w14:paraId="606A3EB2" w14:textId="77777777" w:rsidR="00544E49" w:rsidRPr="00544E49" w:rsidRDefault="00544E49" w:rsidP="00544E49">
            <w:pPr>
              <w:spacing w:after="0" w:line="240" w:lineRule="auto"/>
              <w:jc w:val="center"/>
              <w:rPr>
                <w:rFonts w:ascii="Times New Roman" w:eastAsia="Times New Roman" w:hAnsi="Times New Roman" w:cs="Times New Roman"/>
                <w:b/>
                <w:lang w:eastAsia="ru-RU"/>
              </w:rPr>
            </w:pPr>
            <w:r w:rsidRPr="00544E49">
              <w:rPr>
                <w:rFonts w:ascii="Times New Roman" w:eastAsia="Times New Roman" w:hAnsi="Times New Roman" w:cs="Times New Roman"/>
                <w:b/>
                <w:lang w:eastAsia="ru-RU"/>
              </w:rPr>
              <w:t>2</w:t>
            </w:r>
          </w:p>
        </w:tc>
        <w:tc>
          <w:tcPr>
            <w:tcW w:w="2126" w:type="dxa"/>
            <w:gridSpan w:val="2"/>
            <w:vMerge/>
            <w:tcBorders>
              <w:left w:val="single" w:sz="4" w:space="0" w:color="auto"/>
              <w:right w:val="single" w:sz="4" w:space="0" w:color="auto"/>
            </w:tcBorders>
          </w:tcPr>
          <w:p w14:paraId="66F411BF" w14:textId="77777777" w:rsidR="00544E49" w:rsidRPr="00544E49" w:rsidRDefault="00544E49" w:rsidP="00544E49">
            <w:pPr>
              <w:suppressAutoHyphens/>
              <w:spacing w:after="0" w:line="240" w:lineRule="auto"/>
              <w:jc w:val="center"/>
              <w:rPr>
                <w:rFonts w:ascii="Times New Roman" w:eastAsia="Times New Roman" w:hAnsi="Times New Roman" w:cs="Times New Roman"/>
                <w:lang w:eastAsia="ar-SA"/>
              </w:rPr>
            </w:pPr>
          </w:p>
        </w:tc>
      </w:tr>
      <w:tr w:rsidR="00544E49" w:rsidRPr="00544E49" w14:paraId="76829BA7" w14:textId="77777777" w:rsidTr="00D31442">
        <w:tc>
          <w:tcPr>
            <w:tcW w:w="2551" w:type="dxa"/>
            <w:vMerge/>
            <w:tcBorders>
              <w:left w:val="single" w:sz="4" w:space="0" w:color="auto"/>
              <w:right w:val="single" w:sz="4" w:space="0" w:color="auto"/>
            </w:tcBorders>
          </w:tcPr>
          <w:p w14:paraId="592D8F81"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auto"/>
              <w:bottom w:val="single" w:sz="4" w:space="0" w:color="auto"/>
              <w:right w:val="single" w:sz="4" w:space="0" w:color="000000"/>
            </w:tcBorders>
          </w:tcPr>
          <w:p w14:paraId="43E73050"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r w:rsidRPr="00544E49">
              <w:rPr>
                <w:rFonts w:ascii="Times New Roman" w:hAnsi="Times New Roman" w:cs="Times New Roman"/>
                <w:b/>
              </w:rPr>
              <w:t xml:space="preserve">Практическое занятие 4. </w:t>
            </w:r>
            <w:r w:rsidRPr="00544E49">
              <w:rPr>
                <w:rFonts w:ascii="Times New Roman" w:hAnsi="Times New Roman" w:cs="Times New Roman"/>
              </w:rPr>
              <w:t>Химические явления, происходящих в природе, быту и на производстве.</w:t>
            </w:r>
          </w:p>
        </w:tc>
        <w:tc>
          <w:tcPr>
            <w:tcW w:w="2408" w:type="dxa"/>
            <w:gridSpan w:val="2"/>
            <w:tcBorders>
              <w:top w:val="single" w:sz="4" w:space="0" w:color="auto"/>
              <w:left w:val="single" w:sz="4" w:space="0" w:color="auto"/>
              <w:bottom w:val="single" w:sz="4" w:space="0" w:color="auto"/>
              <w:right w:val="single" w:sz="4" w:space="0" w:color="auto"/>
            </w:tcBorders>
          </w:tcPr>
          <w:p w14:paraId="17354ED9"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2</w:t>
            </w:r>
          </w:p>
        </w:tc>
        <w:tc>
          <w:tcPr>
            <w:tcW w:w="2126" w:type="dxa"/>
            <w:gridSpan w:val="2"/>
            <w:vMerge/>
            <w:tcBorders>
              <w:left w:val="single" w:sz="4" w:space="0" w:color="auto"/>
              <w:right w:val="single" w:sz="4" w:space="0" w:color="auto"/>
            </w:tcBorders>
          </w:tcPr>
          <w:p w14:paraId="731E8FE1" w14:textId="77777777" w:rsidR="00544E49" w:rsidRPr="00544E49" w:rsidRDefault="00544E49" w:rsidP="00544E49">
            <w:pPr>
              <w:suppressAutoHyphens/>
              <w:spacing w:after="0" w:line="240" w:lineRule="auto"/>
              <w:jc w:val="center"/>
              <w:rPr>
                <w:rFonts w:ascii="Times New Roman" w:eastAsia="Times New Roman" w:hAnsi="Times New Roman" w:cs="Times New Roman"/>
                <w:lang w:eastAsia="ar-SA"/>
              </w:rPr>
            </w:pPr>
          </w:p>
        </w:tc>
      </w:tr>
      <w:tr w:rsidR="00544E49" w:rsidRPr="00544E49" w14:paraId="6998AE2D" w14:textId="77777777" w:rsidTr="00D31442">
        <w:trPr>
          <w:trHeight w:val="365"/>
        </w:trPr>
        <w:tc>
          <w:tcPr>
            <w:tcW w:w="2551" w:type="dxa"/>
            <w:vMerge w:val="restart"/>
            <w:tcBorders>
              <w:top w:val="single" w:sz="4" w:space="0" w:color="auto"/>
              <w:left w:val="single" w:sz="4" w:space="0" w:color="auto"/>
              <w:right w:val="single" w:sz="4" w:space="0" w:color="auto"/>
            </w:tcBorders>
          </w:tcPr>
          <w:p w14:paraId="0B9A4BAF"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r w:rsidRPr="00544E49">
              <w:rPr>
                <w:rFonts w:ascii="Times New Roman" w:eastAsia="Times New Roman" w:hAnsi="Times New Roman" w:cs="Times New Roman"/>
                <w:b/>
                <w:lang w:eastAsia="ru-RU"/>
              </w:rPr>
              <w:t xml:space="preserve">Тема 1.6. </w:t>
            </w:r>
          </w:p>
          <w:p w14:paraId="39562F59" w14:textId="77777777" w:rsidR="00544E49" w:rsidRPr="00544E49" w:rsidRDefault="00544E49" w:rsidP="00544E49">
            <w:pPr>
              <w:spacing w:after="0" w:line="240" w:lineRule="auto"/>
              <w:jc w:val="both"/>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Растворы</w:t>
            </w:r>
          </w:p>
          <w:p w14:paraId="3A633AB4" w14:textId="77777777" w:rsidR="00544E49" w:rsidRPr="00544E49" w:rsidRDefault="00544E49" w:rsidP="00544E49">
            <w:pPr>
              <w:spacing w:after="0" w:line="240" w:lineRule="auto"/>
              <w:jc w:val="both"/>
              <w:rPr>
                <w:rFonts w:ascii="Times New Roman" w:eastAsia="Times New Roman" w:hAnsi="Times New Roman" w:cs="Times New Roman"/>
                <w:lang w:eastAsia="ru-RU"/>
              </w:rPr>
            </w:pPr>
          </w:p>
          <w:p w14:paraId="0BCFEF46" w14:textId="77777777" w:rsidR="00544E49" w:rsidRPr="00544E49" w:rsidRDefault="00544E49" w:rsidP="00544E49">
            <w:pPr>
              <w:spacing w:after="0" w:line="240" w:lineRule="auto"/>
              <w:jc w:val="both"/>
              <w:rPr>
                <w:rFonts w:ascii="Times New Roman" w:eastAsia="Times New Roman" w:hAnsi="Times New Roman" w:cs="Times New Roman"/>
                <w:lang w:eastAsia="ru-RU"/>
              </w:rPr>
            </w:pPr>
          </w:p>
        </w:tc>
        <w:tc>
          <w:tcPr>
            <w:tcW w:w="7515" w:type="dxa"/>
            <w:tcBorders>
              <w:top w:val="single" w:sz="4" w:space="0" w:color="auto"/>
              <w:left w:val="single" w:sz="4" w:space="0" w:color="auto"/>
              <w:bottom w:val="single" w:sz="4" w:space="0" w:color="auto"/>
              <w:right w:val="single" w:sz="4" w:space="0" w:color="auto"/>
            </w:tcBorders>
          </w:tcPr>
          <w:p w14:paraId="431B08C7"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r w:rsidRPr="00544E49">
              <w:rPr>
                <w:rFonts w:ascii="Times New Roman" w:eastAsia="Times New Roman" w:hAnsi="Times New Roman" w:cs="Times New Roman"/>
                <w:b/>
                <w:lang w:eastAsia="ru-RU"/>
              </w:rPr>
              <w:t>Содержание учебного материала</w:t>
            </w:r>
          </w:p>
        </w:tc>
        <w:tc>
          <w:tcPr>
            <w:tcW w:w="2408" w:type="dxa"/>
            <w:gridSpan w:val="2"/>
            <w:tcBorders>
              <w:top w:val="single" w:sz="4" w:space="0" w:color="auto"/>
              <w:left w:val="single" w:sz="4" w:space="0" w:color="auto"/>
              <w:bottom w:val="single" w:sz="4" w:space="0" w:color="auto"/>
              <w:right w:val="single" w:sz="4" w:space="0" w:color="auto"/>
            </w:tcBorders>
          </w:tcPr>
          <w:p w14:paraId="7F2C848B" w14:textId="77777777" w:rsidR="00544E49" w:rsidRPr="00544E49" w:rsidRDefault="00544E49" w:rsidP="00544E49">
            <w:pPr>
              <w:spacing w:after="0" w:line="240" w:lineRule="auto"/>
              <w:jc w:val="center"/>
              <w:rPr>
                <w:rFonts w:ascii="Times New Roman" w:eastAsia="Times New Roman" w:hAnsi="Times New Roman" w:cs="Times New Roman"/>
                <w:b/>
                <w:lang w:eastAsia="ru-RU"/>
              </w:rPr>
            </w:pPr>
            <w:r w:rsidRPr="00544E49">
              <w:rPr>
                <w:rFonts w:ascii="Times New Roman" w:eastAsia="Times New Roman" w:hAnsi="Times New Roman" w:cs="Times New Roman"/>
                <w:b/>
                <w:lang w:eastAsia="ru-RU"/>
              </w:rPr>
              <w:t>4</w:t>
            </w:r>
          </w:p>
        </w:tc>
        <w:tc>
          <w:tcPr>
            <w:tcW w:w="2126" w:type="dxa"/>
            <w:gridSpan w:val="2"/>
            <w:vMerge w:val="restart"/>
            <w:tcBorders>
              <w:top w:val="single" w:sz="4" w:space="0" w:color="auto"/>
              <w:left w:val="single" w:sz="4" w:space="0" w:color="auto"/>
              <w:right w:val="single" w:sz="4" w:space="0" w:color="auto"/>
            </w:tcBorders>
          </w:tcPr>
          <w:p w14:paraId="69E5C8EC" w14:textId="77777777" w:rsidR="00544E49" w:rsidRPr="00544E49" w:rsidRDefault="00544E49" w:rsidP="00544E49">
            <w:pPr>
              <w:suppressAutoHyphens/>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ОК 01</w:t>
            </w:r>
          </w:p>
          <w:p w14:paraId="2F59EC76" w14:textId="77777777" w:rsidR="00544E49" w:rsidRPr="00544E49" w:rsidRDefault="00544E49" w:rsidP="00544E49">
            <w:pPr>
              <w:suppressAutoHyphens/>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ОК 02</w:t>
            </w:r>
          </w:p>
          <w:p w14:paraId="27D145D5" w14:textId="77777777" w:rsidR="00544E49" w:rsidRPr="00544E49" w:rsidRDefault="00544E49" w:rsidP="00544E49">
            <w:pPr>
              <w:suppressAutoHyphens/>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ОК 04</w:t>
            </w:r>
          </w:p>
          <w:p w14:paraId="2270C37D"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ЛР 4</w:t>
            </w:r>
          </w:p>
          <w:p w14:paraId="5B085459" w14:textId="77777777" w:rsidR="00544E49" w:rsidRPr="00544E49" w:rsidRDefault="00544E49" w:rsidP="00544E49">
            <w:pPr>
              <w:suppressAutoHyphens/>
              <w:spacing w:after="0" w:line="240" w:lineRule="auto"/>
              <w:jc w:val="center"/>
              <w:rPr>
                <w:rFonts w:ascii="Times New Roman" w:eastAsia="Times New Roman" w:hAnsi="Times New Roman" w:cs="Times New Roman"/>
                <w:lang w:eastAsia="ar-SA"/>
              </w:rPr>
            </w:pPr>
          </w:p>
        </w:tc>
      </w:tr>
      <w:tr w:rsidR="00561E01" w:rsidRPr="00544E49" w14:paraId="45FE2939" w14:textId="77777777" w:rsidTr="00D31442">
        <w:trPr>
          <w:trHeight w:val="553"/>
        </w:trPr>
        <w:tc>
          <w:tcPr>
            <w:tcW w:w="2551" w:type="dxa"/>
            <w:vMerge/>
            <w:tcBorders>
              <w:left w:val="single" w:sz="4" w:space="0" w:color="auto"/>
              <w:right w:val="single" w:sz="4" w:space="0" w:color="auto"/>
            </w:tcBorders>
          </w:tcPr>
          <w:p w14:paraId="215ED801" w14:textId="77777777" w:rsidR="00561E01" w:rsidRPr="00544E49" w:rsidRDefault="00561E01" w:rsidP="00544E49">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auto"/>
              <w:bottom w:val="single" w:sz="4" w:space="0" w:color="auto"/>
              <w:right w:val="single" w:sz="4" w:space="0" w:color="auto"/>
            </w:tcBorders>
          </w:tcPr>
          <w:p w14:paraId="4E91682B" w14:textId="77777777" w:rsidR="00561E01" w:rsidRPr="00544E49" w:rsidRDefault="00561E01" w:rsidP="00544E49">
            <w:pPr>
              <w:spacing w:after="0" w:line="240" w:lineRule="auto"/>
              <w:jc w:val="both"/>
              <w:rPr>
                <w:rFonts w:ascii="Times New Roman" w:eastAsia="Times New Roman" w:hAnsi="Times New Roman" w:cs="Times New Roman"/>
                <w:bCs/>
                <w:lang w:eastAsia="ru-RU"/>
              </w:rPr>
            </w:pPr>
            <w:r w:rsidRPr="00544E49">
              <w:rPr>
                <w:rFonts w:ascii="Times New Roman" w:eastAsia="Times New Roman" w:hAnsi="Times New Roman" w:cs="Times New Roman"/>
                <w:bCs/>
                <w:lang w:eastAsia="ru-RU"/>
              </w:rPr>
              <w:t>Электролиты и неэлектролиты. Электролитическая диссоциация веществ с полярной ковалентной и ионной связью. Степень электролитической диссоциации. Сильные и слабые электролиты.</w:t>
            </w:r>
          </w:p>
        </w:tc>
        <w:tc>
          <w:tcPr>
            <w:tcW w:w="2408" w:type="dxa"/>
            <w:gridSpan w:val="2"/>
            <w:vMerge w:val="restart"/>
            <w:tcBorders>
              <w:top w:val="single" w:sz="4" w:space="0" w:color="auto"/>
              <w:left w:val="single" w:sz="4" w:space="0" w:color="auto"/>
              <w:right w:val="single" w:sz="4" w:space="0" w:color="auto"/>
            </w:tcBorders>
          </w:tcPr>
          <w:p w14:paraId="3B56103D" w14:textId="77777777" w:rsidR="00561E01" w:rsidRPr="00544E49" w:rsidRDefault="00561E01" w:rsidP="00544E49">
            <w:pPr>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2</w:t>
            </w:r>
          </w:p>
        </w:tc>
        <w:tc>
          <w:tcPr>
            <w:tcW w:w="2126" w:type="dxa"/>
            <w:gridSpan w:val="2"/>
            <w:vMerge/>
            <w:tcBorders>
              <w:left w:val="single" w:sz="4" w:space="0" w:color="auto"/>
              <w:right w:val="single" w:sz="4" w:space="0" w:color="auto"/>
            </w:tcBorders>
          </w:tcPr>
          <w:p w14:paraId="6FB9CD19" w14:textId="77777777" w:rsidR="00561E01" w:rsidRPr="00544E49" w:rsidRDefault="00561E01" w:rsidP="00544E49">
            <w:pPr>
              <w:suppressAutoHyphens/>
              <w:spacing w:after="0" w:line="240" w:lineRule="auto"/>
              <w:jc w:val="center"/>
              <w:rPr>
                <w:rFonts w:ascii="Times New Roman" w:eastAsia="Times New Roman" w:hAnsi="Times New Roman" w:cs="Times New Roman"/>
                <w:lang w:eastAsia="ar-SA"/>
              </w:rPr>
            </w:pPr>
          </w:p>
        </w:tc>
      </w:tr>
      <w:tr w:rsidR="00561E01" w:rsidRPr="00544E49" w14:paraId="5AA0D321" w14:textId="77777777" w:rsidTr="00D31442">
        <w:trPr>
          <w:trHeight w:val="525"/>
        </w:trPr>
        <w:tc>
          <w:tcPr>
            <w:tcW w:w="2551" w:type="dxa"/>
            <w:vMerge/>
            <w:tcBorders>
              <w:left w:val="single" w:sz="4" w:space="0" w:color="auto"/>
              <w:right w:val="single" w:sz="4" w:space="0" w:color="auto"/>
            </w:tcBorders>
          </w:tcPr>
          <w:p w14:paraId="42805456" w14:textId="77777777" w:rsidR="00561E01" w:rsidRPr="00544E49" w:rsidRDefault="00561E01" w:rsidP="00544E49">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auto"/>
              <w:bottom w:val="single" w:sz="4" w:space="0" w:color="auto"/>
              <w:right w:val="single" w:sz="4" w:space="0" w:color="auto"/>
            </w:tcBorders>
          </w:tcPr>
          <w:p w14:paraId="50303EE8" w14:textId="77777777" w:rsidR="00561E01" w:rsidRPr="00544E49" w:rsidRDefault="00561E01" w:rsidP="00544E49">
            <w:pPr>
              <w:spacing w:after="0" w:line="240" w:lineRule="auto"/>
              <w:jc w:val="both"/>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Реакции ионного обмена. Условия протекания реакции ионного обмена до конца.</w:t>
            </w:r>
          </w:p>
        </w:tc>
        <w:tc>
          <w:tcPr>
            <w:tcW w:w="2408" w:type="dxa"/>
            <w:gridSpan w:val="2"/>
            <w:vMerge/>
            <w:tcBorders>
              <w:left w:val="single" w:sz="4" w:space="0" w:color="auto"/>
              <w:right w:val="single" w:sz="4" w:space="0" w:color="auto"/>
            </w:tcBorders>
          </w:tcPr>
          <w:p w14:paraId="65EA380D" w14:textId="77777777" w:rsidR="00561E01" w:rsidRPr="00544E49" w:rsidRDefault="00561E01" w:rsidP="00544E49">
            <w:pPr>
              <w:spacing w:after="0" w:line="240" w:lineRule="auto"/>
              <w:jc w:val="center"/>
              <w:rPr>
                <w:rFonts w:ascii="Times New Roman" w:eastAsia="Times New Roman" w:hAnsi="Times New Roman" w:cs="Times New Roman"/>
                <w:lang w:eastAsia="ru-RU"/>
              </w:rPr>
            </w:pPr>
          </w:p>
        </w:tc>
        <w:tc>
          <w:tcPr>
            <w:tcW w:w="2126" w:type="dxa"/>
            <w:gridSpan w:val="2"/>
            <w:vMerge/>
            <w:tcBorders>
              <w:left w:val="single" w:sz="4" w:space="0" w:color="auto"/>
              <w:right w:val="single" w:sz="4" w:space="0" w:color="auto"/>
            </w:tcBorders>
          </w:tcPr>
          <w:p w14:paraId="65752888" w14:textId="77777777" w:rsidR="00561E01" w:rsidRPr="00544E49" w:rsidRDefault="00561E01" w:rsidP="00544E49">
            <w:pPr>
              <w:suppressAutoHyphens/>
              <w:spacing w:after="0" w:line="240" w:lineRule="auto"/>
              <w:jc w:val="center"/>
              <w:rPr>
                <w:rFonts w:ascii="Times New Roman" w:eastAsia="Times New Roman" w:hAnsi="Times New Roman" w:cs="Times New Roman"/>
                <w:lang w:eastAsia="ar-SA"/>
              </w:rPr>
            </w:pPr>
          </w:p>
        </w:tc>
      </w:tr>
      <w:tr w:rsidR="00561E01" w:rsidRPr="00544E49" w14:paraId="7C14627E" w14:textId="77777777" w:rsidTr="002E7A53">
        <w:trPr>
          <w:trHeight w:val="732"/>
        </w:trPr>
        <w:tc>
          <w:tcPr>
            <w:tcW w:w="2551" w:type="dxa"/>
            <w:vMerge/>
            <w:tcBorders>
              <w:left w:val="single" w:sz="4" w:space="0" w:color="auto"/>
              <w:right w:val="single" w:sz="4" w:space="0" w:color="auto"/>
            </w:tcBorders>
          </w:tcPr>
          <w:p w14:paraId="66D07E24" w14:textId="77777777" w:rsidR="00561E01" w:rsidRPr="00544E49" w:rsidRDefault="00561E01" w:rsidP="00544E49">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auto"/>
              <w:bottom w:val="single" w:sz="4" w:space="0" w:color="auto"/>
              <w:right w:val="single" w:sz="4" w:space="0" w:color="auto"/>
            </w:tcBorders>
          </w:tcPr>
          <w:p w14:paraId="67840D28" w14:textId="77777777" w:rsidR="00561E01" w:rsidRPr="00544E49" w:rsidRDefault="00561E01" w:rsidP="00544E49">
            <w:pPr>
              <w:spacing w:after="0" w:line="240" w:lineRule="auto"/>
              <w:jc w:val="both"/>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 xml:space="preserve">Химические свойства кислот, оснований, солей в свете представлений об электролитической диссоциации и окислительно-восстановительных процессах. </w:t>
            </w:r>
          </w:p>
        </w:tc>
        <w:tc>
          <w:tcPr>
            <w:tcW w:w="2408" w:type="dxa"/>
            <w:gridSpan w:val="2"/>
            <w:vMerge/>
            <w:tcBorders>
              <w:left w:val="single" w:sz="4" w:space="0" w:color="auto"/>
              <w:right w:val="single" w:sz="4" w:space="0" w:color="auto"/>
            </w:tcBorders>
          </w:tcPr>
          <w:p w14:paraId="4FF9AED1" w14:textId="77777777" w:rsidR="00561E01" w:rsidRPr="00544E49" w:rsidRDefault="00561E01" w:rsidP="00544E49">
            <w:pPr>
              <w:spacing w:after="0" w:line="240" w:lineRule="auto"/>
              <w:jc w:val="center"/>
              <w:rPr>
                <w:rFonts w:ascii="Times New Roman" w:eastAsia="Times New Roman" w:hAnsi="Times New Roman" w:cs="Times New Roman"/>
                <w:lang w:eastAsia="ru-RU"/>
              </w:rPr>
            </w:pPr>
          </w:p>
        </w:tc>
        <w:tc>
          <w:tcPr>
            <w:tcW w:w="2126" w:type="dxa"/>
            <w:gridSpan w:val="2"/>
            <w:vMerge/>
            <w:tcBorders>
              <w:left w:val="single" w:sz="4" w:space="0" w:color="auto"/>
              <w:right w:val="single" w:sz="4" w:space="0" w:color="auto"/>
            </w:tcBorders>
          </w:tcPr>
          <w:p w14:paraId="38B4685C" w14:textId="77777777" w:rsidR="00561E01" w:rsidRPr="00544E49" w:rsidRDefault="00561E01" w:rsidP="00544E49">
            <w:pPr>
              <w:suppressAutoHyphens/>
              <w:spacing w:after="0" w:line="240" w:lineRule="auto"/>
              <w:jc w:val="center"/>
              <w:rPr>
                <w:rFonts w:ascii="Times New Roman" w:eastAsia="Times New Roman" w:hAnsi="Times New Roman" w:cs="Times New Roman"/>
                <w:lang w:eastAsia="ar-SA"/>
              </w:rPr>
            </w:pPr>
          </w:p>
        </w:tc>
      </w:tr>
      <w:tr w:rsidR="00561E01" w:rsidRPr="00544E49" w14:paraId="1222322F" w14:textId="77777777" w:rsidTr="00D31442">
        <w:trPr>
          <w:trHeight w:val="916"/>
        </w:trPr>
        <w:tc>
          <w:tcPr>
            <w:tcW w:w="2551" w:type="dxa"/>
            <w:vMerge/>
            <w:tcBorders>
              <w:left w:val="single" w:sz="4" w:space="0" w:color="auto"/>
              <w:right w:val="single" w:sz="4" w:space="0" w:color="auto"/>
            </w:tcBorders>
          </w:tcPr>
          <w:p w14:paraId="35136A25" w14:textId="77777777" w:rsidR="00561E01" w:rsidRPr="00544E49" w:rsidRDefault="00561E01" w:rsidP="00544E49">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auto"/>
              <w:bottom w:val="single" w:sz="4" w:space="0" w:color="auto"/>
              <w:right w:val="single" w:sz="4" w:space="0" w:color="auto"/>
            </w:tcBorders>
          </w:tcPr>
          <w:p w14:paraId="44DBD659" w14:textId="77777777" w:rsidR="00561E01" w:rsidRPr="00544E49" w:rsidRDefault="00561E01" w:rsidP="00544E49">
            <w:pPr>
              <w:spacing w:after="0" w:line="240" w:lineRule="auto"/>
              <w:jc w:val="both"/>
              <w:rPr>
                <w:rFonts w:ascii="Times New Roman" w:eastAsia="Times New Roman" w:hAnsi="Times New Roman" w:cs="Times New Roman"/>
                <w:lang w:eastAsia="ru-RU"/>
              </w:rPr>
            </w:pPr>
            <w:r w:rsidRPr="00544E49">
              <w:rPr>
                <w:rFonts w:ascii="Times New Roman" w:eastAsia="Times New Roman" w:hAnsi="Times New Roman" w:cs="Times New Roman"/>
                <w:bCs/>
                <w:lang w:eastAsia="ru-RU"/>
              </w:rPr>
              <w:t>Классификация окислительно-восстановительных реакций</w:t>
            </w:r>
            <w:r w:rsidRPr="00544E49">
              <w:rPr>
                <w:rFonts w:ascii="Times New Roman" w:eastAsia="Times New Roman" w:hAnsi="Times New Roman" w:cs="Times New Roman"/>
                <w:bCs/>
                <w:iCs/>
                <w:lang w:eastAsia="ru-RU"/>
              </w:rPr>
              <w:t>.</w:t>
            </w:r>
            <w:r w:rsidRPr="00544E49">
              <w:rPr>
                <w:rFonts w:ascii="Times New Roman" w:eastAsia="Times New Roman" w:hAnsi="Times New Roman" w:cs="Times New Roman"/>
                <w:bCs/>
                <w:lang w:eastAsia="ru-RU"/>
              </w:rPr>
              <w:t xml:space="preserve"> Реакции межатомного и межмолекулярного окисления-восстановления. Реакции внутримолекулярного окисления-восстановления. Реакции самоокисления-самовосстановления (диспропорционирования).</w:t>
            </w:r>
          </w:p>
        </w:tc>
        <w:tc>
          <w:tcPr>
            <w:tcW w:w="2408" w:type="dxa"/>
            <w:gridSpan w:val="2"/>
            <w:vMerge/>
            <w:tcBorders>
              <w:left w:val="single" w:sz="4" w:space="0" w:color="auto"/>
              <w:bottom w:val="single" w:sz="4" w:space="0" w:color="auto"/>
              <w:right w:val="single" w:sz="4" w:space="0" w:color="auto"/>
            </w:tcBorders>
          </w:tcPr>
          <w:p w14:paraId="40BAE40E" w14:textId="77777777" w:rsidR="00561E01" w:rsidRPr="00544E49" w:rsidRDefault="00561E01" w:rsidP="00544E49">
            <w:pPr>
              <w:spacing w:after="0" w:line="240" w:lineRule="auto"/>
              <w:jc w:val="center"/>
              <w:rPr>
                <w:rFonts w:ascii="Times New Roman" w:eastAsia="Times New Roman" w:hAnsi="Times New Roman" w:cs="Times New Roman"/>
                <w:lang w:eastAsia="ru-RU"/>
              </w:rPr>
            </w:pPr>
          </w:p>
        </w:tc>
        <w:tc>
          <w:tcPr>
            <w:tcW w:w="2126" w:type="dxa"/>
            <w:gridSpan w:val="2"/>
            <w:vMerge/>
            <w:tcBorders>
              <w:left w:val="single" w:sz="4" w:space="0" w:color="auto"/>
              <w:right w:val="single" w:sz="4" w:space="0" w:color="auto"/>
            </w:tcBorders>
          </w:tcPr>
          <w:p w14:paraId="5CCBD11D" w14:textId="77777777" w:rsidR="00561E01" w:rsidRPr="00544E49" w:rsidRDefault="00561E01" w:rsidP="00544E49">
            <w:pPr>
              <w:suppressAutoHyphens/>
              <w:spacing w:after="0" w:line="240" w:lineRule="auto"/>
              <w:jc w:val="center"/>
              <w:rPr>
                <w:rFonts w:ascii="Times New Roman" w:eastAsia="Times New Roman" w:hAnsi="Times New Roman" w:cs="Times New Roman"/>
                <w:lang w:eastAsia="ar-SA"/>
              </w:rPr>
            </w:pPr>
          </w:p>
        </w:tc>
      </w:tr>
      <w:tr w:rsidR="00544E49" w:rsidRPr="00544E49" w14:paraId="65811A8B" w14:textId="77777777" w:rsidTr="00D31442">
        <w:trPr>
          <w:trHeight w:val="293"/>
        </w:trPr>
        <w:tc>
          <w:tcPr>
            <w:tcW w:w="2551" w:type="dxa"/>
            <w:vMerge/>
            <w:tcBorders>
              <w:left w:val="single" w:sz="4" w:space="0" w:color="auto"/>
              <w:bottom w:val="single" w:sz="4" w:space="0" w:color="auto"/>
              <w:right w:val="single" w:sz="4" w:space="0" w:color="auto"/>
            </w:tcBorders>
          </w:tcPr>
          <w:p w14:paraId="44EBF716"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auto"/>
              <w:bottom w:val="single" w:sz="4" w:space="0" w:color="auto"/>
              <w:right w:val="single" w:sz="4" w:space="0" w:color="auto"/>
            </w:tcBorders>
          </w:tcPr>
          <w:p w14:paraId="2B72E1CF" w14:textId="77777777" w:rsidR="00544E49" w:rsidRPr="00544E49" w:rsidRDefault="00544E49" w:rsidP="00544E49">
            <w:pPr>
              <w:spacing w:after="0" w:line="240" w:lineRule="auto"/>
              <w:jc w:val="both"/>
              <w:rPr>
                <w:rFonts w:ascii="Times New Roman" w:eastAsia="Times New Roman" w:hAnsi="Times New Roman" w:cs="Times New Roman"/>
                <w:bCs/>
                <w:lang w:eastAsia="ru-RU"/>
              </w:rPr>
            </w:pPr>
            <w:r w:rsidRPr="00544E49">
              <w:rPr>
                <w:rFonts w:ascii="Times New Roman" w:eastAsia="Times New Roman" w:hAnsi="Times New Roman" w:cs="Times New Roman"/>
                <w:b/>
                <w:lang w:eastAsia="ru-RU"/>
              </w:rPr>
              <w:t>В том числе практических занятий</w:t>
            </w:r>
          </w:p>
        </w:tc>
        <w:tc>
          <w:tcPr>
            <w:tcW w:w="2408" w:type="dxa"/>
            <w:gridSpan w:val="2"/>
            <w:tcBorders>
              <w:left w:val="single" w:sz="4" w:space="0" w:color="auto"/>
              <w:bottom w:val="single" w:sz="4" w:space="0" w:color="auto"/>
              <w:right w:val="single" w:sz="4" w:space="0" w:color="auto"/>
            </w:tcBorders>
          </w:tcPr>
          <w:p w14:paraId="714D7B5E" w14:textId="77777777" w:rsidR="00544E49" w:rsidRPr="00544E49" w:rsidRDefault="00544E49" w:rsidP="00544E49">
            <w:pPr>
              <w:spacing w:after="0" w:line="240" w:lineRule="auto"/>
              <w:jc w:val="center"/>
              <w:rPr>
                <w:rFonts w:ascii="Times New Roman" w:eastAsia="Times New Roman" w:hAnsi="Times New Roman" w:cs="Times New Roman"/>
                <w:b/>
                <w:bCs/>
                <w:lang w:eastAsia="ru-RU"/>
              </w:rPr>
            </w:pPr>
            <w:r w:rsidRPr="00544E49">
              <w:rPr>
                <w:rFonts w:ascii="Times New Roman" w:eastAsia="Times New Roman" w:hAnsi="Times New Roman" w:cs="Times New Roman"/>
                <w:b/>
                <w:bCs/>
                <w:lang w:eastAsia="ru-RU"/>
              </w:rPr>
              <w:t>2</w:t>
            </w:r>
          </w:p>
        </w:tc>
        <w:tc>
          <w:tcPr>
            <w:tcW w:w="2126" w:type="dxa"/>
            <w:gridSpan w:val="2"/>
            <w:vMerge/>
            <w:tcBorders>
              <w:left w:val="single" w:sz="4" w:space="0" w:color="auto"/>
              <w:right w:val="single" w:sz="4" w:space="0" w:color="auto"/>
            </w:tcBorders>
          </w:tcPr>
          <w:p w14:paraId="4482B5B1" w14:textId="77777777" w:rsidR="00544E49" w:rsidRPr="00544E49" w:rsidRDefault="00544E49" w:rsidP="00544E49">
            <w:pPr>
              <w:suppressAutoHyphens/>
              <w:spacing w:after="0" w:line="240" w:lineRule="auto"/>
              <w:jc w:val="center"/>
              <w:rPr>
                <w:rFonts w:ascii="Times New Roman" w:eastAsia="Times New Roman" w:hAnsi="Times New Roman" w:cs="Times New Roman"/>
                <w:lang w:eastAsia="ar-SA"/>
              </w:rPr>
            </w:pPr>
          </w:p>
        </w:tc>
      </w:tr>
      <w:tr w:rsidR="00544E49" w:rsidRPr="00544E49" w14:paraId="718F1390" w14:textId="77777777" w:rsidTr="00D31442">
        <w:trPr>
          <w:trHeight w:val="916"/>
        </w:trPr>
        <w:tc>
          <w:tcPr>
            <w:tcW w:w="2551" w:type="dxa"/>
            <w:vMerge/>
            <w:tcBorders>
              <w:left w:val="single" w:sz="4" w:space="0" w:color="auto"/>
              <w:bottom w:val="single" w:sz="4" w:space="0" w:color="auto"/>
              <w:right w:val="single" w:sz="4" w:space="0" w:color="auto"/>
            </w:tcBorders>
          </w:tcPr>
          <w:p w14:paraId="24E43F22"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auto"/>
              <w:bottom w:val="single" w:sz="4" w:space="0" w:color="auto"/>
              <w:right w:val="single" w:sz="4" w:space="0" w:color="auto"/>
            </w:tcBorders>
          </w:tcPr>
          <w:p w14:paraId="6356BFC2" w14:textId="77777777" w:rsidR="00544E49" w:rsidRPr="00544E49" w:rsidRDefault="00544E49" w:rsidP="00544E49">
            <w:pPr>
              <w:spacing w:after="0" w:line="240" w:lineRule="auto"/>
              <w:jc w:val="both"/>
              <w:rPr>
                <w:rFonts w:ascii="Times New Roman" w:eastAsia="Times New Roman" w:hAnsi="Times New Roman" w:cs="Times New Roman"/>
                <w:bCs/>
                <w:lang w:eastAsia="ru-RU"/>
              </w:rPr>
            </w:pPr>
            <w:r w:rsidRPr="00544E49">
              <w:rPr>
                <w:rFonts w:ascii="Times New Roman" w:eastAsia="Times New Roman" w:hAnsi="Times New Roman" w:cs="Times New Roman"/>
                <w:b/>
                <w:lang w:eastAsia="ru-RU"/>
              </w:rPr>
              <w:t xml:space="preserve">Практическое занятие 5. </w:t>
            </w:r>
            <w:r w:rsidRPr="00544E49">
              <w:rPr>
                <w:rFonts w:ascii="Times New Roman" w:eastAsia="Times New Roman" w:hAnsi="Times New Roman" w:cs="Times New Roman"/>
                <w:lang w:eastAsia="ru-RU"/>
              </w:rPr>
              <w:t>Способы выражения концентрации растворов. Массовая доля растворенного вещества. Молярная концентрация растворов. Расчетные формулы.</w:t>
            </w:r>
          </w:p>
        </w:tc>
        <w:tc>
          <w:tcPr>
            <w:tcW w:w="2408" w:type="dxa"/>
            <w:gridSpan w:val="2"/>
            <w:tcBorders>
              <w:left w:val="single" w:sz="4" w:space="0" w:color="auto"/>
              <w:bottom w:val="single" w:sz="4" w:space="0" w:color="auto"/>
              <w:right w:val="single" w:sz="4" w:space="0" w:color="auto"/>
            </w:tcBorders>
          </w:tcPr>
          <w:p w14:paraId="12076F77"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2</w:t>
            </w:r>
          </w:p>
        </w:tc>
        <w:tc>
          <w:tcPr>
            <w:tcW w:w="2126" w:type="dxa"/>
            <w:gridSpan w:val="2"/>
            <w:vMerge/>
            <w:tcBorders>
              <w:left w:val="single" w:sz="4" w:space="0" w:color="auto"/>
              <w:bottom w:val="single" w:sz="4" w:space="0" w:color="auto"/>
              <w:right w:val="single" w:sz="4" w:space="0" w:color="auto"/>
            </w:tcBorders>
          </w:tcPr>
          <w:p w14:paraId="424BD09E" w14:textId="77777777" w:rsidR="00544E49" w:rsidRPr="00544E49" w:rsidRDefault="00544E49" w:rsidP="00544E49">
            <w:pPr>
              <w:suppressAutoHyphens/>
              <w:spacing w:after="0" w:line="240" w:lineRule="auto"/>
              <w:jc w:val="center"/>
              <w:rPr>
                <w:rFonts w:ascii="Times New Roman" w:eastAsia="Times New Roman" w:hAnsi="Times New Roman" w:cs="Times New Roman"/>
                <w:lang w:eastAsia="ar-SA"/>
              </w:rPr>
            </w:pPr>
          </w:p>
        </w:tc>
      </w:tr>
      <w:tr w:rsidR="00544E49" w:rsidRPr="00544E49" w14:paraId="20BF1216" w14:textId="77777777" w:rsidTr="00D31442">
        <w:trPr>
          <w:trHeight w:val="197"/>
        </w:trPr>
        <w:tc>
          <w:tcPr>
            <w:tcW w:w="2551" w:type="dxa"/>
            <w:vMerge w:val="restart"/>
            <w:tcBorders>
              <w:top w:val="single" w:sz="4" w:space="0" w:color="auto"/>
              <w:left w:val="single" w:sz="4" w:space="0" w:color="auto"/>
              <w:right w:val="single" w:sz="4" w:space="0" w:color="auto"/>
            </w:tcBorders>
          </w:tcPr>
          <w:p w14:paraId="18EE772C" w14:textId="77777777" w:rsidR="00544E49" w:rsidRPr="00544E49" w:rsidRDefault="00544E49" w:rsidP="00544E49">
            <w:pPr>
              <w:spacing w:after="0" w:line="240" w:lineRule="auto"/>
              <w:rPr>
                <w:rFonts w:ascii="Times New Roman" w:eastAsia="Times New Roman" w:hAnsi="Times New Roman" w:cs="Times New Roman"/>
                <w:lang w:eastAsia="ru-RU"/>
              </w:rPr>
            </w:pPr>
            <w:r w:rsidRPr="00544E49">
              <w:rPr>
                <w:rFonts w:ascii="Times New Roman" w:eastAsia="Times New Roman" w:hAnsi="Times New Roman" w:cs="Times New Roman"/>
                <w:b/>
                <w:bCs/>
                <w:lang w:eastAsia="ru-RU"/>
              </w:rPr>
              <w:t>Тема 1.7</w:t>
            </w:r>
            <w:r w:rsidRPr="00544E49">
              <w:rPr>
                <w:rFonts w:ascii="Times New Roman" w:eastAsia="Times New Roman" w:hAnsi="Times New Roman" w:cs="Times New Roman"/>
                <w:lang w:eastAsia="ru-RU"/>
              </w:rPr>
              <w:t>. Электролитическая диссоциация и ионный обмен</w:t>
            </w:r>
          </w:p>
        </w:tc>
        <w:tc>
          <w:tcPr>
            <w:tcW w:w="7515" w:type="dxa"/>
            <w:tcBorders>
              <w:top w:val="single" w:sz="4" w:space="0" w:color="auto"/>
              <w:left w:val="single" w:sz="4" w:space="0" w:color="auto"/>
              <w:bottom w:val="single" w:sz="4" w:space="0" w:color="auto"/>
              <w:right w:val="single" w:sz="4" w:space="0" w:color="auto"/>
            </w:tcBorders>
          </w:tcPr>
          <w:p w14:paraId="0F5E9034" w14:textId="77777777" w:rsidR="00544E49" w:rsidRPr="00544E49" w:rsidRDefault="00544E49" w:rsidP="00544E49">
            <w:pPr>
              <w:spacing w:after="0" w:line="240" w:lineRule="auto"/>
              <w:jc w:val="both"/>
              <w:rPr>
                <w:rFonts w:ascii="Times New Roman" w:eastAsia="Times New Roman" w:hAnsi="Times New Roman" w:cs="Times New Roman"/>
                <w:lang w:eastAsia="ru-RU"/>
              </w:rPr>
            </w:pPr>
            <w:r w:rsidRPr="00544E49">
              <w:rPr>
                <w:rFonts w:ascii="Times New Roman" w:eastAsia="Times New Roman" w:hAnsi="Times New Roman" w:cs="Times New Roman"/>
                <w:b/>
                <w:lang w:eastAsia="ru-RU"/>
              </w:rPr>
              <w:t>Содержание учебного материала</w:t>
            </w:r>
          </w:p>
        </w:tc>
        <w:tc>
          <w:tcPr>
            <w:tcW w:w="2408" w:type="dxa"/>
            <w:gridSpan w:val="2"/>
            <w:tcBorders>
              <w:top w:val="single" w:sz="4" w:space="0" w:color="auto"/>
              <w:left w:val="single" w:sz="4" w:space="0" w:color="auto"/>
              <w:bottom w:val="single" w:sz="4" w:space="0" w:color="auto"/>
              <w:right w:val="single" w:sz="4" w:space="0" w:color="auto"/>
            </w:tcBorders>
          </w:tcPr>
          <w:p w14:paraId="39CEDDBA" w14:textId="77777777" w:rsidR="00544E49" w:rsidRPr="00544E49" w:rsidRDefault="00544E49" w:rsidP="00544E49">
            <w:pPr>
              <w:spacing w:after="0" w:line="240" w:lineRule="auto"/>
              <w:jc w:val="center"/>
              <w:rPr>
                <w:rFonts w:ascii="Times New Roman" w:eastAsia="Times New Roman" w:hAnsi="Times New Roman" w:cs="Times New Roman"/>
                <w:b/>
                <w:bCs/>
                <w:lang w:eastAsia="ru-RU"/>
              </w:rPr>
            </w:pPr>
            <w:r w:rsidRPr="00544E49">
              <w:rPr>
                <w:rFonts w:ascii="Times New Roman" w:eastAsia="Times New Roman" w:hAnsi="Times New Roman" w:cs="Times New Roman"/>
                <w:b/>
                <w:bCs/>
                <w:lang w:eastAsia="ru-RU"/>
              </w:rPr>
              <w:t>2</w:t>
            </w:r>
          </w:p>
        </w:tc>
        <w:tc>
          <w:tcPr>
            <w:tcW w:w="2126" w:type="dxa"/>
            <w:gridSpan w:val="2"/>
            <w:vMerge w:val="restart"/>
            <w:tcBorders>
              <w:top w:val="single" w:sz="4" w:space="0" w:color="auto"/>
              <w:left w:val="single" w:sz="4" w:space="0" w:color="auto"/>
              <w:right w:val="single" w:sz="4" w:space="0" w:color="auto"/>
            </w:tcBorders>
          </w:tcPr>
          <w:p w14:paraId="501D034F" w14:textId="77777777" w:rsidR="00544E49" w:rsidRPr="00544E49" w:rsidRDefault="00544E49" w:rsidP="00544E49">
            <w:pPr>
              <w:suppressAutoHyphens/>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 xml:space="preserve">ОК 01 </w:t>
            </w:r>
          </w:p>
          <w:p w14:paraId="0414C645" w14:textId="77777777" w:rsidR="00544E49" w:rsidRPr="00544E49" w:rsidRDefault="00544E49" w:rsidP="00544E49">
            <w:pPr>
              <w:suppressAutoHyphens/>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ОК 07</w:t>
            </w:r>
          </w:p>
          <w:p w14:paraId="2C06ED01" w14:textId="77777777" w:rsidR="00544E49" w:rsidRPr="00544E49" w:rsidRDefault="00544E49" w:rsidP="00544E49">
            <w:pPr>
              <w:suppressAutoHyphens/>
              <w:spacing w:after="0" w:line="240" w:lineRule="auto"/>
              <w:jc w:val="center"/>
              <w:rPr>
                <w:rFonts w:ascii="Times New Roman" w:eastAsia="Times New Roman" w:hAnsi="Times New Roman" w:cs="Times New Roman"/>
                <w:lang w:eastAsia="ar-SA"/>
              </w:rPr>
            </w:pPr>
            <w:r w:rsidRPr="00544E49">
              <w:rPr>
                <w:rFonts w:ascii="Times New Roman" w:eastAsia="Times New Roman" w:hAnsi="Times New Roman" w:cs="Times New Roman"/>
                <w:lang w:eastAsia="ru-RU"/>
              </w:rPr>
              <w:t>ЛР 10</w:t>
            </w:r>
          </w:p>
        </w:tc>
      </w:tr>
      <w:tr w:rsidR="00544E49" w:rsidRPr="00544E49" w14:paraId="7E476FA6" w14:textId="77777777" w:rsidTr="00D31442">
        <w:trPr>
          <w:trHeight w:val="197"/>
        </w:trPr>
        <w:tc>
          <w:tcPr>
            <w:tcW w:w="2551" w:type="dxa"/>
            <w:vMerge/>
            <w:tcBorders>
              <w:left w:val="single" w:sz="4" w:space="0" w:color="auto"/>
              <w:right w:val="single" w:sz="4" w:space="0" w:color="auto"/>
            </w:tcBorders>
          </w:tcPr>
          <w:p w14:paraId="5D259DD9"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auto"/>
              <w:bottom w:val="single" w:sz="4" w:space="0" w:color="auto"/>
              <w:right w:val="single" w:sz="4" w:space="0" w:color="auto"/>
            </w:tcBorders>
          </w:tcPr>
          <w:p w14:paraId="07256F18" w14:textId="77777777" w:rsidR="00544E49" w:rsidRPr="00544E49" w:rsidRDefault="00544E49" w:rsidP="00544E49">
            <w:pPr>
              <w:spacing w:after="0" w:line="240" w:lineRule="auto"/>
              <w:jc w:val="both"/>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Теория электролитической диссоциации. Реакции ионного обмена. Составление реакций ионного обмена путем составления их полных и</w:t>
            </w:r>
          </w:p>
          <w:p w14:paraId="4223965A" w14:textId="77777777" w:rsidR="00544E49" w:rsidRPr="00544E49" w:rsidRDefault="00544E49" w:rsidP="00544E49">
            <w:pPr>
              <w:spacing w:after="0" w:line="240" w:lineRule="auto"/>
              <w:jc w:val="both"/>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 xml:space="preserve"> сокращенных ионных уравнений.</w:t>
            </w:r>
          </w:p>
        </w:tc>
        <w:tc>
          <w:tcPr>
            <w:tcW w:w="2408" w:type="dxa"/>
            <w:gridSpan w:val="2"/>
            <w:tcBorders>
              <w:top w:val="single" w:sz="4" w:space="0" w:color="auto"/>
              <w:left w:val="single" w:sz="4" w:space="0" w:color="auto"/>
              <w:bottom w:val="single" w:sz="4" w:space="0" w:color="auto"/>
              <w:right w:val="single" w:sz="4" w:space="0" w:color="auto"/>
            </w:tcBorders>
          </w:tcPr>
          <w:p w14:paraId="6A4BE218"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2</w:t>
            </w:r>
          </w:p>
        </w:tc>
        <w:tc>
          <w:tcPr>
            <w:tcW w:w="2126" w:type="dxa"/>
            <w:gridSpan w:val="2"/>
            <w:vMerge/>
            <w:tcBorders>
              <w:left w:val="single" w:sz="4" w:space="0" w:color="auto"/>
              <w:bottom w:val="single" w:sz="4" w:space="0" w:color="auto"/>
              <w:right w:val="single" w:sz="4" w:space="0" w:color="auto"/>
            </w:tcBorders>
          </w:tcPr>
          <w:p w14:paraId="7C2DA608" w14:textId="77777777" w:rsidR="00544E49" w:rsidRPr="00544E49" w:rsidRDefault="00544E49" w:rsidP="00544E49">
            <w:pPr>
              <w:suppressAutoHyphens/>
              <w:spacing w:after="0" w:line="240" w:lineRule="auto"/>
              <w:jc w:val="center"/>
              <w:rPr>
                <w:rFonts w:ascii="Times New Roman" w:eastAsia="Times New Roman" w:hAnsi="Times New Roman" w:cs="Times New Roman"/>
                <w:lang w:eastAsia="ar-SA"/>
              </w:rPr>
            </w:pPr>
          </w:p>
        </w:tc>
      </w:tr>
      <w:tr w:rsidR="00544E49" w:rsidRPr="00544E49" w14:paraId="59558A24" w14:textId="77777777" w:rsidTr="00D31442">
        <w:trPr>
          <w:trHeight w:val="197"/>
        </w:trPr>
        <w:tc>
          <w:tcPr>
            <w:tcW w:w="2551" w:type="dxa"/>
            <w:vMerge w:val="restart"/>
            <w:tcBorders>
              <w:top w:val="single" w:sz="4" w:space="0" w:color="auto"/>
              <w:left w:val="single" w:sz="4" w:space="0" w:color="auto"/>
              <w:right w:val="single" w:sz="4" w:space="0" w:color="auto"/>
            </w:tcBorders>
          </w:tcPr>
          <w:p w14:paraId="15931F21"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r w:rsidRPr="00544E49">
              <w:rPr>
                <w:rFonts w:ascii="Times New Roman" w:eastAsia="Times New Roman" w:hAnsi="Times New Roman" w:cs="Times New Roman"/>
                <w:b/>
                <w:lang w:eastAsia="ru-RU"/>
              </w:rPr>
              <w:t xml:space="preserve">Тема 1.8. </w:t>
            </w:r>
          </w:p>
          <w:p w14:paraId="481DF726"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r w:rsidRPr="00544E49">
              <w:rPr>
                <w:rFonts w:ascii="Times New Roman" w:eastAsia="Times New Roman" w:hAnsi="Times New Roman" w:cs="Times New Roman"/>
                <w:lang w:eastAsia="ru-RU"/>
              </w:rPr>
              <w:t>Гидролиз солей</w:t>
            </w:r>
          </w:p>
        </w:tc>
        <w:tc>
          <w:tcPr>
            <w:tcW w:w="7515" w:type="dxa"/>
            <w:tcBorders>
              <w:top w:val="single" w:sz="4" w:space="0" w:color="auto"/>
              <w:left w:val="single" w:sz="4" w:space="0" w:color="auto"/>
              <w:bottom w:val="single" w:sz="4" w:space="0" w:color="auto"/>
              <w:right w:val="single" w:sz="4" w:space="0" w:color="auto"/>
            </w:tcBorders>
          </w:tcPr>
          <w:p w14:paraId="409F558E" w14:textId="77777777" w:rsidR="00544E49" w:rsidRPr="00544E49" w:rsidRDefault="00544E49" w:rsidP="00544E49">
            <w:pPr>
              <w:spacing w:after="0" w:line="240" w:lineRule="auto"/>
              <w:jc w:val="both"/>
              <w:rPr>
                <w:rFonts w:ascii="Times New Roman" w:eastAsia="Times New Roman" w:hAnsi="Times New Roman" w:cs="Times New Roman"/>
                <w:bCs/>
                <w:lang w:eastAsia="ru-RU"/>
              </w:rPr>
            </w:pPr>
            <w:r w:rsidRPr="00544E49">
              <w:rPr>
                <w:rFonts w:ascii="Times New Roman" w:eastAsia="Times New Roman" w:hAnsi="Times New Roman" w:cs="Times New Roman"/>
                <w:b/>
                <w:lang w:eastAsia="ru-RU"/>
              </w:rPr>
              <w:t>Содержание учебного материала</w:t>
            </w:r>
          </w:p>
        </w:tc>
        <w:tc>
          <w:tcPr>
            <w:tcW w:w="2408" w:type="dxa"/>
            <w:gridSpan w:val="2"/>
            <w:tcBorders>
              <w:top w:val="single" w:sz="4" w:space="0" w:color="auto"/>
              <w:left w:val="single" w:sz="4" w:space="0" w:color="auto"/>
              <w:bottom w:val="single" w:sz="4" w:space="0" w:color="auto"/>
              <w:right w:val="single" w:sz="4" w:space="0" w:color="auto"/>
            </w:tcBorders>
          </w:tcPr>
          <w:p w14:paraId="3BA1FFE1" w14:textId="77777777" w:rsidR="00544E49" w:rsidRPr="00544E49" w:rsidRDefault="00544E49" w:rsidP="00544E49">
            <w:pPr>
              <w:spacing w:after="0" w:line="240" w:lineRule="auto"/>
              <w:jc w:val="center"/>
              <w:rPr>
                <w:rFonts w:ascii="Times New Roman" w:eastAsia="Times New Roman" w:hAnsi="Times New Roman" w:cs="Times New Roman"/>
                <w:b/>
                <w:bCs/>
                <w:lang w:eastAsia="ru-RU"/>
              </w:rPr>
            </w:pPr>
            <w:r w:rsidRPr="00544E49">
              <w:rPr>
                <w:rFonts w:ascii="Times New Roman" w:eastAsia="Times New Roman" w:hAnsi="Times New Roman" w:cs="Times New Roman"/>
                <w:b/>
                <w:bCs/>
                <w:lang w:eastAsia="ru-RU"/>
              </w:rPr>
              <w:t>4</w:t>
            </w:r>
          </w:p>
        </w:tc>
        <w:tc>
          <w:tcPr>
            <w:tcW w:w="2126" w:type="dxa"/>
            <w:gridSpan w:val="2"/>
            <w:vMerge w:val="restart"/>
            <w:tcBorders>
              <w:top w:val="single" w:sz="4" w:space="0" w:color="auto"/>
              <w:left w:val="single" w:sz="4" w:space="0" w:color="auto"/>
              <w:right w:val="single" w:sz="4" w:space="0" w:color="auto"/>
            </w:tcBorders>
          </w:tcPr>
          <w:p w14:paraId="50E225AA" w14:textId="77777777" w:rsidR="00544E49" w:rsidRPr="00544E49" w:rsidRDefault="00544E49" w:rsidP="00544E49">
            <w:pPr>
              <w:suppressAutoHyphens/>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 xml:space="preserve">ОК 01 </w:t>
            </w:r>
          </w:p>
          <w:p w14:paraId="0ECBDD2D" w14:textId="77777777" w:rsidR="00544E49" w:rsidRPr="00544E49" w:rsidRDefault="00544E49" w:rsidP="00544E49">
            <w:pPr>
              <w:suppressAutoHyphens/>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ОК 07</w:t>
            </w:r>
          </w:p>
          <w:p w14:paraId="3DF0C8D6" w14:textId="77777777" w:rsidR="00544E49" w:rsidRPr="00544E49" w:rsidRDefault="00544E49" w:rsidP="00544E49">
            <w:pPr>
              <w:suppressAutoHyphens/>
              <w:spacing w:after="0" w:line="240" w:lineRule="auto"/>
              <w:jc w:val="center"/>
              <w:rPr>
                <w:rFonts w:ascii="Times New Roman" w:eastAsia="Times New Roman" w:hAnsi="Times New Roman" w:cs="Times New Roman"/>
                <w:lang w:eastAsia="ar-SA"/>
              </w:rPr>
            </w:pPr>
            <w:r w:rsidRPr="00544E49">
              <w:rPr>
                <w:rFonts w:ascii="Times New Roman" w:eastAsia="Times New Roman" w:hAnsi="Times New Roman" w:cs="Times New Roman"/>
                <w:lang w:eastAsia="ru-RU"/>
              </w:rPr>
              <w:t>ЛР 10</w:t>
            </w:r>
          </w:p>
        </w:tc>
      </w:tr>
      <w:tr w:rsidR="00544E49" w:rsidRPr="00544E49" w14:paraId="6BE813CF" w14:textId="77777777" w:rsidTr="00D31442">
        <w:trPr>
          <w:trHeight w:val="574"/>
        </w:trPr>
        <w:tc>
          <w:tcPr>
            <w:tcW w:w="2551" w:type="dxa"/>
            <w:vMerge/>
            <w:tcBorders>
              <w:left w:val="single" w:sz="4" w:space="0" w:color="auto"/>
              <w:right w:val="single" w:sz="4" w:space="0" w:color="auto"/>
            </w:tcBorders>
          </w:tcPr>
          <w:p w14:paraId="41A15D19"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auto"/>
              <w:bottom w:val="single" w:sz="4" w:space="0" w:color="auto"/>
              <w:right w:val="single" w:sz="4" w:space="0" w:color="auto"/>
            </w:tcBorders>
          </w:tcPr>
          <w:p w14:paraId="667D4FA3" w14:textId="77777777" w:rsidR="00544E49" w:rsidRPr="00544E49" w:rsidRDefault="00544E49" w:rsidP="00544E49">
            <w:pPr>
              <w:spacing w:after="0" w:line="240" w:lineRule="auto"/>
              <w:jc w:val="both"/>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Гидролиз солей. Ряд напряжений. Обратимый гидролиз солей. Ступенчатый гидролиз. Практическое применение гидролиза.</w:t>
            </w:r>
          </w:p>
        </w:tc>
        <w:tc>
          <w:tcPr>
            <w:tcW w:w="2408" w:type="dxa"/>
            <w:gridSpan w:val="2"/>
            <w:tcBorders>
              <w:top w:val="single" w:sz="4" w:space="0" w:color="auto"/>
              <w:left w:val="single" w:sz="4" w:space="0" w:color="auto"/>
              <w:bottom w:val="single" w:sz="4" w:space="0" w:color="auto"/>
              <w:right w:val="single" w:sz="4" w:space="0" w:color="auto"/>
            </w:tcBorders>
          </w:tcPr>
          <w:p w14:paraId="70650BF6"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2</w:t>
            </w:r>
          </w:p>
        </w:tc>
        <w:tc>
          <w:tcPr>
            <w:tcW w:w="2126" w:type="dxa"/>
            <w:gridSpan w:val="2"/>
            <w:vMerge/>
            <w:tcBorders>
              <w:left w:val="single" w:sz="4" w:space="0" w:color="auto"/>
              <w:right w:val="single" w:sz="4" w:space="0" w:color="auto"/>
            </w:tcBorders>
          </w:tcPr>
          <w:p w14:paraId="6F88BDD9" w14:textId="77777777" w:rsidR="00544E49" w:rsidRPr="00544E49" w:rsidRDefault="00544E49" w:rsidP="00544E49">
            <w:pPr>
              <w:suppressAutoHyphens/>
              <w:spacing w:after="0" w:line="240" w:lineRule="auto"/>
              <w:jc w:val="center"/>
              <w:rPr>
                <w:rFonts w:ascii="Times New Roman" w:eastAsia="Times New Roman" w:hAnsi="Times New Roman" w:cs="Times New Roman"/>
                <w:lang w:eastAsia="ar-SA"/>
              </w:rPr>
            </w:pPr>
          </w:p>
        </w:tc>
      </w:tr>
      <w:tr w:rsidR="00544E49" w:rsidRPr="00544E49" w14:paraId="6658DDA7" w14:textId="77777777" w:rsidTr="00D31442">
        <w:trPr>
          <w:trHeight w:val="265"/>
        </w:trPr>
        <w:tc>
          <w:tcPr>
            <w:tcW w:w="2551" w:type="dxa"/>
            <w:vMerge/>
            <w:tcBorders>
              <w:left w:val="single" w:sz="4" w:space="0" w:color="auto"/>
              <w:right w:val="single" w:sz="4" w:space="0" w:color="auto"/>
            </w:tcBorders>
          </w:tcPr>
          <w:p w14:paraId="414CCE48"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auto"/>
              <w:bottom w:val="single" w:sz="4" w:space="0" w:color="auto"/>
              <w:right w:val="single" w:sz="4" w:space="0" w:color="auto"/>
            </w:tcBorders>
          </w:tcPr>
          <w:p w14:paraId="3A927128"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r w:rsidRPr="00544E49">
              <w:rPr>
                <w:rFonts w:ascii="Times New Roman" w:eastAsia="Times New Roman" w:hAnsi="Times New Roman" w:cs="Times New Roman"/>
                <w:b/>
                <w:lang w:eastAsia="ru-RU"/>
              </w:rPr>
              <w:t>В том числе практических занятий</w:t>
            </w:r>
          </w:p>
        </w:tc>
        <w:tc>
          <w:tcPr>
            <w:tcW w:w="2408" w:type="dxa"/>
            <w:gridSpan w:val="2"/>
            <w:tcBorders>
              <w:left w:val="single" w:sz="4" w:space="0" w:color="auto"/>
              <w:bottom w:val="single" w:sz="4" w:space="0" w:color="auto"/>
              <w:right w:val="single" w:sz="4" w:space="0" w:color="auto"/>
            </w:tcBorders>
          </w:tcPr>
          <w:p w14:paraId="1F0BCC92" w14:textId="77777777" w:rsidR="00544E49" w:rsidRPr="00544E49" w:rsidRDefault="00544E49" w:rsidP="00544E49">
            <w:pPr>
              <w:spacing w:after="0" w:line="240" w:lineRule="auto"/>
              <w:jc w:val="center"/>
              <w:rPr>
                <w:rFonts w:ascii="Times New Roman" w:eastAsia="Times New Roman" w:hAnsi="Times New Roman" w:cs="Times New Roman"/>
                <w:b/>
                <w:bCs/>
                <w:lang w:eastAsia="ru-RU"/>
              </w:rPr>
            </w:pPr>
            <w:r w:rsidRPr="00544E49">
              <w:rPr>
                <w:rFonts w:ascii="Times New Roman" w:eastAsia="Times New Roman" w:hAnsi="Times New Roman" w:cs="Times New Roman"/>
                <w:b/>
                <w:bCs/>
                <w:lang w:eastAsia="ru-RU"/>
              </w:rPr>
              <w:t>2</w:t>
            </w:r>
          </w:p>
        </w:tc>
        <w:tc>
          <w:tcPr>
            <w:tcW w:w="2126" w:type="dxa"/>
            <w:gridSpan w:val="2"/>
            <w:vMerge/>
            <w:tcBorders>
              <w:left w:val="single" w:sz="4" w:space="0" w:color="auto"/>
              <w:right w:val="single" w:sz="4" w:space="0" w:color="auto"/>
            </w:tcBorders>
          </w:tcPr>
          <w:p w14:paraId="22B3C9FE" w14:textId="77777777" w:rsidR="00544E49" w:rsidRPr="00544E49" w:rsidRDefault="00544E49" w:rsidP="00544E49">
            <w:pPr>
              <w:suppressAutoHyphens/>
              <w:spacing w:after="0" w:line="240" w:lineRule="auto"/>
              <w:jc w:val="center"/>
              <w:rPr>
                <w:rFonts w:ascii="Times New Roman" w:eastAsia="Times New Roman" w:hAnsi="Times New Roman" w:cs="Times New Roman"/>
                <w:lang w:eastAsia="ar-SA"/>
              </w:rPr>
            </w:pPr>
          </w:p>
        </w:tc>
      </w:tr>
      <w:tr w:rsidR="00544E49" w:rsidRPr="00544E49" w14:paraId="6AF09985" w14:textId="77777777" w:rsidTr="00D31442">
        <w:trPr>
          <w:trHeight w:val="418"/>
        </w:trPr>
        <w:tc>
          <w:tcPr>
            <w:tcW w:w="2551" w:type="dxa"/>
            <w:vMerge/>
            <w:tcBorders>
              <w:left w:val="single" w:sz="4" w:space="0" w:color="auto"/>
              <w:right w:val="single" w:sz="4" w:space="0" w:color="auto"/>
            </w:tcBorders>
          </w:tcPr>
          <w:p w14:paraId="7A3C3B56"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auto"/>
              <w:bottom w:val="single" w:sz="4" w:space="0" w:color="auto"/>
              <w:right w:val="single" w:sz="4" w:space="0" w:color="auto"/>
            </w:tcBorders>
          </w:tcPr>
          <w:p w14:paraId="73BD531E" w14:textId="77777777" w:rsidR="00544E49" w:rsidRPr="00544E49" w:rsidRDefault="00544E49" w:rsidP="00544E49">
            <w:pPr>
              <w:spacing w:after="0" w:line="240" w:lineRule="auto"/>
              <w:jc w:val="both"/>
              <w:rPr>
                <w:rFonts w:ascii="Times New Roman" w:eastAsia="Times New Roman" w:hAnsi="Times New Roman" w:cs="Times New Roman"/>
              </w:rPr>
            </w:pPr>
            <w:r w:rsidRPr="00544E49">
              <w:rPr>
                <w:rFonts w:ascii="Times New Roman" w:eastAsia="Times New Roman" w:hAnsi="Times New Roman" w:cs="Times New Roman"/>
                <w:b/>
                <w:lang w:eastAsia="ru-RU"/>
              </w:rPr>
              <w:t xml:space="preserve">Практическое занятие 6. </w:t>
            </w:r>
            <w:r w:rsidRPr="00544E49">
              <w:rPr>
                <w:rFonts w:ascii="Times New Roman" w:hAnsi="Times New Roman" w:cs="Times New Roman"/>
              </w:rPr>
              <w:t>Составление уравнений реакций соединения, разложения, замещения, обмена. Уравнения реакций горения, ионного обмена.</w:t>
            </w:r>
            <w:r w:rsidRPr="00544E49">
              <w:rPr>
                <w:rFonts w:ascii="Times New Roman" w:eastAsia="Times New Roman" w:hAnsi="Times New Roman" w:cs="Times New Roman"/>
              </w:rPr>
              <w:t xml:space="preserve"> Реакции обмена в растворах электролитов.</w:t>
            </w:r>
            <w:r w:rsidRPr="00544E49">
              <w:rPr>
                <w:rFonts w:ascii="Times New Roman" w:hAnsi="Times New Roman" w:cs="Times New Roman"/>
              </w:rPr>
              <w:t xml:space="preserve"> </w:t>
            </w:r>
            <w:r w:rsidRPr="00544E49">
              <w:rPr>
                <w:rFonts w:ascii="Times New Roman" w:eastAsia="Times New Roman" w:hAnsi="Times New Roman" w:cs="Times New Roman"/>
              </w:rPr>
              <w:t>Составление уравнений гидролиза солей,  составление схем электролиза.</w:t>
            </w:r>
          </w:p>
        </w:tc>
        <w:tc>
          <w:tcPr>
            <w:tcW w:w="2408" w:type="dxa"/>
            <w:gridSpan w:val="2"/>
            <w:tcBorders>
              <w:left w:val="single" w:sz="4" w:space="0" w:color="auto"/>
              <w:bottom w:val="single" w:sz="4" w:space="0" w:color="auto"/>
              <w:right w:val="single" w:sz="4" w:space="0" w:color="auto"/>
            </w:tcBorders>
          </w:tcPr>
          <w:p w14:paraId="412A8FEC" w14:textId="77777777" w:rsidR="00544E49" w:rsidRPr="00544E49" w:rsidRDefault="00544E49" w:rsidP="00544E49">
            <w:pPr>
              <w:spacing w:after="0" w:line="240" w:lineRule="auto"/>
              <w:jc w:val="center"/>
              <w:rPr>
                <w:rFonts w:ascii="Times New Roman" w:eastAsia="Times New Roman" w:hAnsi="Times New Roman" w:cs="Times New Roman"/>
                <w:bCs/>
                <w:lang w:eastAsia="ru-RU"/>
              </w:rPr>
            </w:pPr>
            <w:r w:rsidRPr="00544E49">
              <w:rPr>
                <w:rFonts w:ascii="Times New Roman" w:eastAsia="Times New Roman" w:hAnsi="Times New Roman" w:cs="Times New Roman"/>
                <w:bCs/>
                <w:lang w:eastAsia="ru-RU"/>
              </w:rPr>
              <w:t>2</w:t>
            </w:r>
          </w:p>
        </w:tc>
        <w:tc>
          <w:tcPr>
            <w:tcW w:w="2126" w:type="dxa"/>
            <w:gridSpan w:val="2"/>
            <w:vMerge/>
            <w:tcBorders>
              <w:left w:val="single" w:sz="4" w:space="0" w:color="auto"/>
              <w:right w:val="single" w:sz="4" w:space="0" w:color="auto"/>
            </w:tcBorders>
          </w:tcPr>
          <w:p w14:paraId="18E02B7A" w14:textId="77777777" w:rsidR="00544E49" w:rsidRPr="00544E49" w:rsidRDefault="00544E49" w:rsidP="00544E49">
            <w:pPr>
              <w:suppressAutoHyphens/>
              <w:spacing w:after="0" w:line="240" w:lineRule="auto"/>
              <w:jc w:val="center"/>
              <w:rPr>
                <w:rFonts w:ascii="Times New Roman" w:eastAsia="Times New Roman" w:hAnsi="Times New Roman" w:cs="Times New Roman"/>
                <w:lang w:eastAsia="ar-SA"/>
              </w:rPr>
            </w:pPr>
          </w:p>
        </w:tc>
      </w:tr>
      <w:tr w:rsidR="00544E49" w:rsidRPr="00544E49" w14:paraId="3DCD9B5B" w14:textId="77777777" w:rsidTr="00D31442">
        <w:tc>
          <w:tcPr>
            <w:tcW w:w="2551" w:type="dxa"/>
            <w:vMerge w:val="restart"/>
            <w:tcBorders>
              <w:top w:val="single" w:sz="4" w:space="0" w:color="auto"/>
              <w:left w:val="single" w:sz="4" w:space="0" w:color="auto"/>
              <w:right w:val="single" w:sz="4" w:space="0" w:color="auto"/>
            </w:tcBorders>
          </w:tcPr>
          <w:p w14:paraId="2B3E77FB" w14:textId="77777777" w:rsidR="00544E49" w:rsidRPr="00544E49" w:rsidRDefault="00544E49" w:rsidP="00544E49">
            <w:pPr>
              <w:spacing w:after="0" w:line="240" w:lineRule="auto"/>
              <w:rPr>
                <w:rFonts w:ascii="Times New Roman" w:eastAsia="Times New Roman" w:hAnsi="Times New Roman" w:cs="Times New Roman"/>
                <w:b/>
                <w:lang w:eastAsia="ru-RU"/>
              </w:rPr>
            </w:pPr>
            <w:r w:rsidRPr="00544E49">
              <w:rPr>
                <w:rFonts w:ascii="Times New Roman" w:eastAsia="Times New Roman" w:hAnsi="Times New Roman" w:cs="Times New Roman"/>
                <w:b/>
                <w:lang w:eastAsia="ru-RU"/>
              </w:rPr>
              <w:t xml:space="preserve">Тема 1.9.  </w:t>
            </w:r>
            <w:r w:rsidRPr="00544E49">
              <w:rPr>
                <w:rFonts w:ascii="Times New Roman" w:eastAsia="Times New Roman" w:hAnsi="Times New Roman" w:cs="Times New Roman"/>
                <w:lang w:eastAsia="ru-RU"/>
              </w:rPr>
              <w:lastRenderedPageBreak/>
              <w:t>Окислительно-восстановительные реакции</w:t>
            </w:r>
          </w:p>
        </w:tc>
        <w:tc>
          <w:tcPr>
            <w:tcW w:w="7515" w:type="dxa"/>
            <w:tcBorders>
              <w:top w:val="single" w:sz="4" w:space="0" w:color="auto"/>
              <w:left w:val="single" w:sz="4" w:space="0" w:color="auto"/>
              <w:bottom w:val="single" w:sz="4" w:space="0" w:color="auto"/>
              <w:right w:val="single" w:sz="4" w:space="0" w:color="auto"/>
            </w:tcBorders>
          </w:tcPr>
          <w:p w14:paraId="168DAAFB" w14:textId="77777777" w:rsidR="00544E49" w:rsidRPr="00544E49" w:rsidRDefault="00544E49" w:rsidP="00544E49">
            <w:pPr>
              <w:spacing w:after="0" w:line="240" w:lineRule="auto"/>
              <w:jc w:val="both"/>
              <w:rPr>
                <w:rFonts w:ascii="Times New Roman" w:eastAsia="Times New Roman" w:hAnsi="Times New Roman" w:cs="Times New Roman"/>
                <w:lang w:eastAsia="ru-RU"/>
              </w:rPr>
            </w:pPr>
            <w:r w:rsidRPr="00544E49">
              <w:rPr>
                <w:rFonts w:ascii="Times New Roman" w:eastAsia="Times New Roman" w:hAnsi="Times New Roman" w:cs="Times New Roman"/>
                <w:b/>
                <w:lang w:eastAsia="ru-RU"/>
              </w:rPr>
              <w:lastRenderedPageBreak/>
              <w:t>Содержание учебного материала</w:t>
            </w:r>
          </w:p>
        </w:tc>
        <w:tc>
          <w:tcPr>
            <w:tcW w:w="2408" w:type="dxa"/>
            <w:gridSpan w:val="2"/>
            <w:tcBorders>
              <w:top w:val="single" w:sz="4" w:space="0" w:color="auto"/>
              <w:left w:val="single" w:sz="4" w:space="0" w:color="auto"/>
              <w:bottom w:val="single" w:sz="4" w:space="0" w:color="auto"/>
              <w:right w:val="single" w:sz="4" w:space="0" w:color="auto"/>
            </w:tcBorders>
          </w:tcPr>
          <w:p w14:paraId="53E52E02" w14:textId="77777777" w:rsidR="00544E49" w:rsidRPr="00544E49" w:rsidRDefault="00544E49" w:rsidP="00544E49">
            <w:pPr>
              <w:spacing w:after="0" w:line="240" w:lineRule="auto"/>
              <w:jc w:val="center"/>
              <w:rPr>
                <w:rFonts w:ascii="Times New Roman" w:eastAsia="Times New Roman" w:hAnsi="Times New Roman" w:cs="Times New Roman"/>
                <w:b/>
                <w:lang w:eastAsia="ru-RU"/>
              </w:rPr>
            </w:pPr>
            <w:r w:rsidRPr="00544E49">
              <w:rPr>
                <w:rFonts w:ascii="Times New Roman" w:eastAsia="Times New Roman" w:hAnsi="Times New Roman" w:cs="Times New Roman"/>
                <w:b/>
                <w:lang w:eastAsia="ru-RU"/>
              </w:rPr>
              <w:t>4</w:t>
            </w:r>
          </w:p>
        </w:tc>
        <w:tc>
          <w:tcPr>
            <w:tcW w:w="2126" w:type="dxa"/>
            <w:gridSpan w:val="2"/>
            <w:vMerge w:val="restart"/>
            <w:tcBorders>
              <w:top w:val="single" w:sz="4" w:space="0" w:color="auto"/>
              <w:left w:val="single" w:sz="4" w:space="0" w:color="auto"/>
              <w:right w:val="single" w:sz="4" w:space="0" w:color="auto"/>
            </w:tcBorders>
          </w:tcPr>
          <w:p w14:paraId="1A22DFDD" w14:textId="77777777" w:rsidR="00544E49" w:rsidRPr="00544E49" w:rsidRDefault="00544E49" w:rsidP="00544E49">
            <w:pPr>
              <w:suppressAutoHyphens/>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 xml:space="preserve">ОК 01 </w:t>
            </w:r>
          </w:p>
          <w:p w14:paraId="46F2F2A8" w14:textId="77777777" w:rsidR="00544E49" w:rsidRPr="00544E49" w:rsidRDefault="00544E49" w:rsidP="00544E49">
            <w:pPr>
              <w:suppressAutoHyphens/>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lastRenderedPageBreak/>
              <w:t>ОК 07</w:t>
            </w:r>
          </w:p>
          <w:p w14:paraId="7153FAE8" w14:textId="77777777" w:rsidR="00544E49" w:rsidRPr="00544E49" w:rsidRDefault="00544E49" w:rsidP="00544E49">
            <w:pPr>
              <w:suppressAutoHyphens/>
              <w:spacing w:after="0" w:line="240" w:lineRule="auto"/>
              <w:jc w:val="center"/>
              <w:rPr>
                <w:rFonts w:ascii="Times New Roman" w:eastAsia="Times New Roman" w:hAnsi="Times New Roman" w:cs="Times New Roman"/>
                <w:lang w:eastAsia="ar-SA"/>
              </w:rPr>
            </w:pPr>
            <w:r w:rsidRPr="00544E49">
              <w:rPr>
                <w:rFonts w:ascii="Times New Roman" w:eastAsia="Times New Roman" w:hAnsi="Times New Roman" w:cs="Times New Roman"/>
                <w:lang w:eastAsia="ru-RU"/>
              </w:rPr>
              <w:t>ЛР 10</w:t>
            </w:r>
          </w:p>
        </w:tc>
      </w:tr>
      <w:tr w:rsidR="00544E49" w:rsidRPr="00544E49" w14:paraId="357252B9" w14:textId="77777777" w:rsidTr="00D31442">
        <w:tc>
          <w:tcPr>
            <w:tcW w:w="2551" w:type="dxa"/>
            <w:vMerge/>
            <w:tcBorders>
              <w:left w:val="single" w:sz="4" w:space="0" w:color="auto"/>
              <w:right w:val="single" w:sz="4" w:space="0" w:color="auto"/>
            </w:tcBorders>
          </w:tcPr>
          <w:p w14:paraId="13CDBC51"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auto"/>
              <w:bottom w:val="single" w:sz="4" w:space="0" w:color="auto"/>
              <w:right w:val="single" w:sz="4" w:space="0" w:color="auto"/>
            </w:tcBorders>
          </w:tcPr>
          <w:p w14:paraId="56BE2320" w14:textId="77777777" w:rsidR="00544E49" w:rsidRPr="00544E49" w:rsidRDefault="00544E49" w:rsidP="00544E49">
            <w:pPr>
              <w:spacing w:after="0" w:line="240" w:lineRule="auto"/>
              <w:jc w:val="both"/>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Окислительно-восстановительные реакции. Заряд ионов, понятие степени окисления. Подбор коэффициентов методом электронного баланса.</w:t>
            </w:r>
          </w:p>
        </w:tc>
        <w:tc>
          <w:tcPr>
            <w:tcW w:w="2408" w:type="dxa"/>
            <w:gridSpan w:val="2"/>
            <w:vMerge w:val="restart"/>
            <w:tcBorders>
              <w:top w:val="single" w:sz="4" w:space="0" w:color="auto"/>
              <w:left w:val="single" w:sz="4" w:space="0" w:color="auto"/>
              <w:right w:val="single" w:sz="4" w:space="0" w:color="auto"/>
            </w:tcBorders>
          </w:tcPr>
          <w:p w14:paraId="57566933"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2</w:t>
            </w:r>
          </w:p>
        </w:tc>
        <w:tc>
          <w:tcPr>
            <w:tcW w:w="2126" w:type="dxa"/>
            <w:gridSpan w:val="2"/>
            <w:vMerge/>
            <w:tcBorders>
              <w:left w:val="single" w:sz="4" w:space="0" w:color="auto"/>
              <w:right w:val="single" w:sz="4" w:space="0" w:color="auto"/>
            </w:tcBorders>
          </w:tcPr>
          <w:p w14:paraId="290EBCEB" w14:textId="77777777" w:rsidR="00544E49" w:rsidRPr="00544E49" w:rsidRDefault="00544E49" w:rsidP="00544E49">
            <w:pPr>
              <w:suppressAutoHyphens/>
              <w:spacing w:after="0" w:line="240" w:lineRule="auto"/>
              <w:jc w:val="center"/>
              <w:rPr>
                <w:rFonts w:ascii="Times New Roman" w:eastAsia="Times New Roman" w:hAnsi="Times New Roman" w:cs="Times New Roman"/>
                <w:lang w:eastAsia="ar-SA"/>
              </w:rPr>
            </w:pPr>
          </w:p>
        </w:tc>
      </w:tr>
      <w:tr w:rsidR="00544E49" w:rsidRPr="00544E49" w14:paraId="3BBDBAFD" w14:textId="77777777" w:rsidTr="00D31442">
        <w:tc>
          <w:tcPr>
            <w:tcW w:w="2551" w:type="dxa"/>
            <w:vMerge/>
            <w:tcBorders>
              <w:left w:val="single" w:sz="4" w:space="0" w:color="auto"/>
              <w:right w:val="single" w:sz="4" w:space="0" w:color="auto"/>
            </w:tcBorders>
          </w:tcPr>
          <w:p w14:paraId="7DDC4464"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auto"/>
              <w:bottom w:val="single" w:sz="4" w:space="0" w:color="auto"/>
              <w:right w:val="single" w:sz="4" w:space="0" w:color="auto"/>
            </w:tcBorders>
          </w:tcPr>
          <w:p w14:paraId="0638B195" w14:textId="77777777" w:rsidR="00544E49" w:rsidRPr="00544E49" w:rsidRDefault="00544E49" w:rsidP="00544E49">
            <w:pPr>
              <w:spacing w:after="0" w:line="240" w:lineRule="auto"/>
              <w:jc w:val="both"/>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Классификация ОВР</w:t>
            </w:r>
          </w:p>
        </w:tc>
        <w:tc>
          <w:tcPr>
            <w:tcW w:w="2408" w:type="dxa"/>
            <w:gridSpan w:val="2"/>
            <w:vMerge/>
            <w:tcBorders>
              <w:left w:val="single" w:sz="4" w:space="0" w:color="auto"/>
              <w:bottom w:val="single" w:sz="4" w:space="0" w:color="auto"/>
              <w:right w:val="single" w:sz="4" w:space="0" w:color="auto"/>
            </w:tcBorders>
          </w:tcPr>
          <w:p w14:paraId="48016158" w14:textId="77777777" w:rsidR="00544E49" w:rsidRPr="00544E49" w:rsidRDefault="00544E49" w:rsidP="00544E49">
            <w:pPr>
              <w:spacing w:after="0" w:line="240" w:lineRule="auto"/>
              <w:jc w:val="center"/>
              <w:rPr>
                <w:rFonts w:ascii="Times New Roman" w:eastAsia="Times New Roman" w:hAnsi="Times New Roman" w:cs="Times New Roman"/>
                <w:b/>
                <w:lang w:eastAsia="ru-RU"/>
              </w:rPr>
            </w:pPr>
          </w:p>
        </w:tc>
        <w:tc>
          <w:tcPr>
            <w:tcW w:w="2126" w:type="dxa"/>
            <w:gridSpan w:val="2"/>
            <w:vMerge/>
            <w:tcBorders>
              <w:left w:val="single" w:sz="4" w:space="0" w:color="auto"/>
              <w:right w:val="single" w:sz="4" w:space="0" w:color="auto"/>
            </w:tcBorders>
          </w:tcPr>
          <w:p w14:paraId="780039FE" w14:textId="77777777" w:rsidR="00544E49" w:rsidRPr="00544E49" w:rsidRDefault="00544E49" w:rsidP="00544E49">
            <w:pPr>
              <w:suppressAutoHyphens/>
              <w:spacing w:after="0" w:line="240" w:lineRule="auto"/>
              <w:jc w:val="center"/>
              <w:rPr>
                <w:rFonts w:ascii="Times New Roman" w:eastAsia="Times New Roman" w:hAnsi="Times New Roman" w:cs="Times New Roman"/>
                <w:lang w:eastAsia="ar-SA"/>
              </w:rPr>
            </w:pPr>
          </w:p>
        </w:tc>
      </w:tr>
      <w:tr w:rsidR="00544E49" w:rsidRPr="00544E49" w14:paraId="073E7334" w14:textId="77777777" w:rsidTr="00D31442">
        <w:tc>
          <w:tcPr>
            <w:tcW w:w="2551" w:type="dxa"/>
            <w:vMerge/>
            <w:tcBorders>
              <w:left w:val="single" w:sz="4" w:space="0" w:color="auto"/>
              <w:right w:val="single" w:sz="4" w:space="0" w:color="auto"/>
            </w:tcBorders>
          </w:tcPr>
          <w:p w14:paraId="78BB3D2B"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auto"/>
              <w:bottom w:val="single" w:sz="4" w:space="0" w:color="auto"/>
              <w:right w:val="single" w:sz="4" w:space="0" w:color="auto"/>
            </w:tcBorders>
          </w:tcPr>
          <w:p w14:paraId="4226A2D7"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r w:rsidRPr="00544E49">
              <w:rPr>
                <w:rFonts w:ascii="Times New Roman" w:eastAsia="Times New Roman" w:hAnsi="Times New Roman" w:cs="Times New Roman"/>
                <w:b/>
                <w:lang w:eastAsia="ru-RU"/>
              </w:rPr>
              <w:t>В том числе практических занятий</w:t>
            </w:r>
          </w:p>
        </w:tc>
        <w:tc>
          <w:tcPr>
            <w:tcW w:w="2408" w:type="dxa"/>
            <w:gridSpan w:val="2"/>
            <w:tcBorders>
              <w:top w:val="single" w:sz="4" w:space="0" w:color="auto"/>
              <w:left w:val="single" w:sz="4" w:space="0" w:color="auto"/>
              <w:bottom w:val="single" w:sz="4" w:space="0" w:color="auto"/>
              <w:right w:val="single" w:sz="4" w:space="0" w:color="auto"/>
            </w:tcBorders>
          </w:tcPr>
          <w:p w14:paraId="5F41F4A2" w14:textId="77777777" w:rsidR="00544E49" w:rsidRPr="00544E49" w:rsidRDefault="00544E49" w:rsidP="00544E49">
            <w:pPr>
              <w:spacing w:after="0" w:line="240" w:lineRule="auto"/>
              <w:jc w:val="center"/>
              <w:rPr>
                <w:rFonts w:ascii="Times New Roman" w:eastAsia="Times New Roman" w:hAnsi="Times New Roman" w:cs="Times New Roman"/>
                <w:b/>
                <w:lang w:eastAsia="ru-RU"/>
              </w:rPr>
            </w:pPr>
            <w:r w:rsidRPr="00544E49">
              <w:rPr>
                <w:rFonts w:ascii="Times New Roman" w:eastAsia="Times New Roman" w:hAnsi="Times New Roman" w:cs="Times New Roman"/>
                <w:b/>
                <w:lang w:eastAsia="ru-RU"/>
              </w:rPr>
              <w:t>2</w:t>
            </w:r>
          </w:p>
        </w:tc>
        <w:tc>
          <w:tcPr>
            <w:tcW w:w="2126" w:type="dxa"/>
            <w:gridSpan w:val="2"/>
            <w:vMerge/>
            <w:tcBorders>
              <w:left w:val="single" w:sz="4" w:space="0" w:color="auto"/>
              <w:right w:val="single" w:sz="4" w:space="0" w:color="auto"/>
            </w:tcBorders>
          </w:tcPr>
          <w:p w14:paraId="0052E597" w14:textId="77777777" w:rsidR="00544E49" w:rsidRPr="00544E49" w:rsidRDefault="00544E49" w:rsidP="00544E49">
            <w:pPr>
              <w:suppressAutoHyphens/>
              <w:spacing w:after="0" w:line="240" w:lineRule="auto"/>
              <w:jc w:val="center"/>
              <w:rPr>
                <w:rFonts w:ascii="Times New Roman" w:eastAsia="Times New Roman" w:hAnsi="Times New Roman" w:cs="Times New Roman"/>
                <w:lang w:eastAsia="ar-SA"/>
              </w:rPr>
            </w:pPr>
          </w:p>
        </w:tc>
      </w:tr>
      <w:tr w:rsidR="00544E49" w:rsidRPr="00544E49" w14:paraId="6C874A8E" w14:textId="77777777" w:rsidTr="00D31442">
        <w:tc>
          <w:tcPr>
            <w:tcW w:w="2551" w:type="dxa"/>
            <w:vMerge/>
            <w:tcBorders>
              <w:left w:val="single" w:sz="4" w:space="0" w:color="auto"/>
              <w:bottom w:val="single" w:sz="4" w:space="0" w:color="auto"/>
              <w:right w:val="single" w:sz="4" w:space="0" w:color="auto"/>
            </w:tcBorders>
          </w:tcPr>
          <w:p w14:paraId="01D63EDA"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auto"/>
              <w:bottom w:val="single" w:sz="4" w:space="0" w:color="auto"/>
              <w:right w:val="single" w:sz="4" w:space="0" w:color="auto"/>
            </w:tcBorders>
          </w:tcPr>
          <w:p w14:paraId="1335F274" w14:textId="77777777" w:rsidR="00544E49" w:rsidRPr="00544E49" w:rsidRDefault="00544E49" w:rsidP="00544E49">
            <w:pPr>
              <w:spacing w:after="0" w:line="240" w:lineRule="auto"/>
              <w:jc w:val="both"/>
              <w:rPr>
                <w:rFonts w:ascii="Times New Roman" w:eastAsia="Times New Roman" w:hAnsi="Times New Roman" w:cs="Times New Roman"/>
                <w:lang w:eastAsia="ru-RU"/>
              </w:rPr>
            </w:pPr>
            <w:r w:rsidRPr="00544E49">
              <w:rPr>
                <w:rFonts w:ascii="Times New Roman" w:eastAsia="Times New Roman" w:hAnsi="Times New Roman" w:cs="Times New Roman"/>
                <w:b/>
                <w:lang w:eastAsia="ru-RU"/>
              </w:rPr>
              <w:t xml:space="preserve">Практическое занятие 7. </w:t>
            </w:r>
            <w:r w:rsidRPr="00544E49">
              <w:rPr>
                <w:rFonts w:ascii="Times New Roman" w:eastAsia="Times New Roman" w:hAnsi="Times New Roman" w:cs="Times New Roman"/>
                <w:lang w:eastAsia="ru-RU"/>
              </w:rPr>
              <w:t xml:space="preserve">Методы составления уравнений окислительно-восстановительных реакций. Метод электронного баланса. </w:t>
            </w:r>
          </w:p>
        </w:tc>
        <w:tc>
          <w:tcPr>
            <w:tcW w:w="2408" w:type="dxa"/>
            <w:gridSpan w:val="2"/>
            <w:tcBorders>
              <w:top w:val="single" w:sz="4" w:space="0" w:color="auto"/>
              <w:left w:val="single" w:sz="4" w:space="0" w:color="auto"/>
              <w:bottom w:val="single" w:sz="4" w:space="0" w:color="auto"/>
              <w:right w:val="single" w:sz="4" w:space="0" w:color="auto"/>
            </w:tcBorders>
          </w:tcPr>
          <w:p w14:paraId="17A2F862"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2</w:t>
            </w:r>
          </w:p>
        </w:tc>
        <w:tc>
          <w:tcPr>
            <w:tcW w:w="2126" w:type="dxa"/>
            <w:gridSpan w:val="2"/>
            <w:vMerge/>
            <w:tcBorders>
              <w:left w:val="single" w:sz="4" w:space="0" w:color="auto"/>
              <w:right w:val="single" w:sz="4" w:space="0" w:color="auto"/>
            </w:tcBorders>
          </w:tcPr>
          <w:p w14:paraId="621F798F" w14:textId="77777777" w:rsidR="00544E49" w:rsidRPr="00544E49" w:rsidRDefault="00544E49" w:rsidP="00544E49">
            <w:pPr>
              <w:suppressAutoHyphens/>
              <w:spacing w:after="0" w:line="240" w:lineRule="auto"/>
              <w:jc w:val="center"/>
              <w:rPr>
                <w:rFonts w:ascii="Times New Roman" w:eastAsia="Times New Roman" w:hAnsi="Times New Roman" w:cs="Times New Roman"/>
                <w:lang w:eastAsia="ar-SA"/>
              </w:rPr>
            </w:pPr>
          </w:p>
        </w:tc>
      </w:tr>
      <w:tr w:rsidR="00544E49" w:rsidRPr="00544E49" w14:paraId="3EDAA01E" w14:textId="77777777" w:rsidTr="00D31442">
        <w:tc>
          <w:tcPr>
            <w:tcW w:w="2551" w:type="dxa"/>
            <w:vMerge w:val="restart"/>
            <w:tcBorders>
              <w:top w:val="single" w:sz="4" w:space="0" w:color="auto"/>
              <w:left w:val="single" w:sz="4" w:space="0" w:color="auto"/>
              <w:right w:val="single" w:sz="4" w:space="0" w:color="auto"/>
            </w:tcBorders>
          </w:tcPr>
          <w:p w14:paraId="1D441350" w14:textId="77777777" w:rsidR="00544E49" w:rsidRPr="00544E49" w:rsidRDefault="00544E49" w:rsidP="00544E49">
            <w:pPr>
              <w:spacing w:after="0" w:line="240" w:lineRule="auto"/>
              <w:rPr>
                <w:rFonts w:ascii="Times New Roman" w:eastAsia="Times New Roman" w:hAnsi="Times New Roman" w:cs="Times New Roman"/>
                <w:b/>
                <w:lang w:eastAsia="ru-RU"/>
              </w:rPr>
            </w:pPr>
            <w:r w:rsidRPr="00544E49">
              <w:rPr>
                <w:rFonts w:ascii="Times New Roman" w:eastAsia="Times New Roman" w:hAnsi="Times New Roman" w:cs="Times New Roman"/>
                <w:b/>
                <w:lang w:eastAsia="ru-RU"/>
              </w:rPr>
              <w:t xml:space="preserve">Тема 1.10.  </w:t>
            </w:r>
            <w:r w:rsidRPr="00544E49">
              <w:rPr>
                <w:rFonts w:ascii="Times New Roman" w:eastAsia="Times New Roman" w:hAnsi="Times New Roman" w:cs="Times New Roman"/>
                <w:lang w:eastAsia="ru-RU"/>
              </w:rPr>
              <w:t>Окислительно-восстановительные реакции</w:t>
            </w:r>
          </w:p>
        </w:tc>
        <w:tc>
          <w:tcPr>
            <w:tcW w:w="7515" w:type="dxa"/>
            <w:tcBorders>
              <w:top w:val="single" w:sz="4" w:space="0" w:color="auto"/>
              <w:left w:val="single" w:sz="4" w:space="0" w:color="auto"/>
              <w:bottom w:val="single" w:sz="4" w:space="0" w:color="auto"/>
              <w:right w:val="single" w:sz="4" w:space="0" w:color="auto"/>
            </w:tcBorders>
          </w:tcPr>
          <w:p w14:paraId="57A5A2ED"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r w:rsidRPr="00544E49">
              <w:rPr>
                <w:rFonts w:ascii="Times New Roman" w:eastAsia="Times New Roman" w:hAnsi="Times New Roman" w:cs="Times New Roman"/>
                <w:b/>
                <w:lang w:eastAsia="ru-RU"/>
              </w:rPr>
              <w:t>Содержание учебного материала</w:t>
            </w:r>
          </w:p>
        </w:tc>
        <w:tc>
          <w:tcPr>
            <w:tcW w:w="2408" w:type="dxa"/>
            <w:gridSpan w:val="2"/>
            <w:tcBorders>
              <w:top w:val="single" w:sz="4" w:space="0" w:color="auto"/>
              <w:left w:val="single" w:sz="4" w:space="0" w:color="auto"/>
              <w:bottom w:val="single" w:sz="4" w:space="0" w:color="auto"/>
              <w:right w:val="single" w:sz="4" w:space="0" w:color="auto"/>
            </w:tcBorders>
          </w:tcPr>
          <w:p w14:paraId="08684727" w14:textId="77777777" w:rsidR="00544E49" w:rsidRPr="00544E49" w:rsidRDefault="00544E49" w:rsidP="00544E49">
            <w:pPr>
              <w:spacing w:after="0" w:line="240" w:lineRule="auto"/>
              <w:jc w:val="center"/>
              <w:rPr>
                <w:rFonts w:ascii="Times New Roman" w:eastAsia="Times New Roman" w:hAnsi="Times New Roman" w:cs="Times New Roman"/>
                <w:b/>
                <w:bCs/>
                <w:lang w:eastAsia="ru-RU"/>
              </w:rPr>
            </w:pPr>
            <w:r w:rsidRPr="00544E49">
              <w:rPr>
                <w:rFonts w:ascii="Times New Roman" w:eastAsia="Times New Roman" w:hAnsi="Times New Roman" w:cs="Times New Roman"/>
                <w:b/>
                <w:bCs/>
                <w:lang w:eastAsia="ru-RU"/>
              </w:rPr>
              <w:t>4</w:t>
            </w:r>
          </w:p>
        </w:tc>
        <w:tc>
          <w:tcPr>
            <w:tcW w:w="2126" w:type="dxa"/>
            <w:gridSpan w:val="2"/>
            <w:vMerge/>
            <w:tcBorders>
              <w:left w:val="single" w:sz="4" w:space="0" w:color="auto"/>
              <w:right w:val="single" w:sz="4" w:space="0" w:color="auto"/>
            </w:tcBorders>
          </w:tcPr>
          <w:p w14:paraId="237E499C" w14:textId="77777777" w:rsidR="00544E49" w:rsidRPr="00544E49" w:rsidRDefault="00544E49" w:rsidP="00544E49">
            <w:pPr>
              <w:suppressAutoHyphens/>
              <w:spacing w:after="0" w:line="240" w:lineRule="auto"/>
              <w:jc w:val="center"/>
              <w:rPr>
                <w:rFonts w:ascii="Times New Roman" w:eastAsia="Times New Roman" w:hAnsi="Times New Roman" w:cs="Times New Roman"/>
                <w:lang w:eastAsia="ar-SA"/>
              </w:rPr>
            </w:pPr>
          </w:p>
        </w:tc>
      </w:tr>
      <w:tr w:rsidR="00544E49" w:rsidRPr="00544E49" w14:paraId="212DF37C" w14:textId="77777777" w:rsidTr="00D31442">
        <w:tc>
          <w:tcPr>
            <w:tcW w:w="2551" w:type="dxa"/>
            <w:vMerge/>
            <w:tcBorders>
              <w:left w:val="single" w:sz="4" w:space="0" w:color="auto"/>
              <w:right w:val="single" w:sz="4" w:space="0" w:color="auto"/>
            </w:tcBorders>
          </w:tcPr>
          <w:p w14:paraId="643D6C73" w14:textId="77777777" w:rsidR="00544E49" w:rsidRPr="00544E49" w:rsidRDefault="00544E49" w:rsidP="00544E49">
            <w:pPr>
              <w:spacing w:after="0" w:line="240" w:lineRule="auto"/>
              <w:rPr>
                <w:rFonts w:ascii="Times New Roman" w:eastAsia="Times New Roman" w:hAnsi="Times New Roman" w:cs="Times New Roman"/>
                <w:b/>
                <w:lang w:eastAsia="ru-RU"/>
              </w:rPr>
            </w:pPr>
          </w:p>
        </w:tc>
        <w:tc>
          <w:tcPr>
            <w:tcW w:w="7515" w:type="dxa"/>
            <w:tcBorders>
              <w:top w:val="single" w:sz="4" w:space="0" w:color="auto"/>
              <w:left w:val="single" w:sz="4" w:space="0" w:color="auto"/>
              <w:bottom w:val="single" w:sz="4" w:space="0" w:color="auto"/>
              <w:right w:val="single" w:sz="4" w:space="0" w:color="auto"/>
            </w:tcBorders>
          </w:tcPr>
          <w:p w14:paraId="2376518B" w14:textId="77777777" w:rsidR="00544E49" w:rsidRPr="00544E49" w:rsidRDefault="00544E49" w:rsidP="00544E49">
            <w:pPr>
              <w:spacing w:after="0" w:line="240" w:lineRule="auto"/>
              <w:jc w:val="both"/>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Окислительно-восстановительные реакции. Заряд ионов, понятие степени окисления. Подбор коэффициентов методом электронного баланса.</w:t>
            </w:r>
          </w:p>
        </w:tc>
        <w:tc>
          <w:tcPr>
            <w:tcW w:w="2408" w:type="dxa"/>
            <w:gridSpan w:val="2"/>
            <w:tcBorders>
              <w:top w:val="single" w:sz="4" w:space="0" w:color="auto"/>
              <w:left w:val="single" w:sz="4" w:space="0" w:color="auto"/>
              <w:bottom w:val="single" w:sz="4" w:space="0" w:color="auto"/>
              <w:right w:val="single" w:sz="4" w:space="0" w:color="auto"/>
            </w:tcBorders>
          </w:tcPr>
          <w:p w14:paraId="0D230C34"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2</w:t>
            </w:r>
          </w:p>
        </w:tc>
        <w:tc>
          <w:tcPr>
            <w:tcW w:w="2126" w:type="dxa"/>
            <w:gridSpan w:val="2"/>
            <w:vMerge/>
            <w:tcBorders>
              <w:left w:val="single" w:sz="4" w:space="0" w:color="auto"/>
              <w:right w:val="single" w:sz="4" w:space="0" w:color="auto"/>
            </w:tcBorders>
          </w:tcPr>
          <w:p w14:paraId="1497DE0A" w14:textId="77777777" w:rsidR="00544E49" w:rsidRPr="00544E49" w:rsidRDefault="00544E49" w:rsidP="00544E49">
            <w:pPr>
              <w:suppressAutoHyphens/>
              <w:spacing w:after="0" w:line="240" w:lineRule="auto"/>
              <w:jc w:val="center"/>
              <w:rPr>
                <w:rFonts w:ascii="Times New Roman" w:eastAsia="Times New Roman" w:hAnsi="Times New Roman" w:cs="Times New Roman"/>
                <w:lang w:eastAsia="ar-SA"/>
              </w:rPr>
            </w:pPr>
          </w:p>
        </w:tc>
      </w:tr>
      <w:tr w:rsidR="00544E49" w:rsidRPr="00544E49" w14:paraId="6828ECE2" w14:textId="77777777" w:rsidTr="00D31442">
        <w:tc>
          <w:tcPr>
            <w:tcW w:w="2551" w:type="dxa"/>
            <w:vMerge/>
            <w:tcBorders>
              <w:left w:val="single" w:sz="4" w:space="0" w:color="auto"/>
              <w:right w:val="single" w:sz="4" w:space="0" w:color="auto"/>
            </w:tcBorders>
          </w:tcPr>
          <w:p w14:paraId="7AE2AB51" w14:textId="77777777" w:rsidR="00544E49" w:rsidRPr="00544E49" w:rsidRDefault="00544E49" w:rsidP="00544E49">
            <w:pPr>
              <w:spacing w:after="0" w:line="240" w:lineRule="auto"/>
              <w:rPr>
                <w:rFonts w:ascii="Times New Roman" w:eastAsia="Times New Roman" w:hAnsi="Times New Roman" w:cs="Times New Roman"/>
                <w:b/>
                <w:lang w:eastAsia="ru-RU"/>
              </w:rPr>
            </w:pPr>
          </w:p>
        </w:tc>
        <w:tc>
          <w:tcPr>
            <w:tcW w:w="7515" w:type="dxa"/>
            <w:tcBorders>
              <w:top w:val="single" w:sz="4" w:space="0" w:color="auto"/>
              <w:left w:val="single" w:sz="4" w:space="0" w:color="auto"/>
              <w:bottom w:val="single" w:sz="4" w:space="0" w:color="auto"/>
              <w:right w:val="single" w:sz="4" w:space="0" w:color="auto"/>
            </w:tcBorders>
          </w:tcPr>
          <w:p w14:paraId="64D3495F"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r w:rsidRPr="00544E49">
              <w:rPr>
                <w:rFonts w:ascii="Times New Roman" w:eastAsia="Times New Roman" w:hAnsi="Times New Roman" w:cs="Times New Roman"/>
                <w:b/>
                <w:lang w:eastAsia="ru-RU"/>
              </w:rPr>
              <w:t>В том числе практических занятий</w:t>
            </w:r>
          </w:p>
        </w:tc>
        <w:tc>
          <w:tcPr>
            <w:tcW w:w="2408" w:type="dxa"/>
            <w:gridSpan w:val="2"/>
            <w:tcBorders>
              <w:top w:val="single" w:sz="4" w:space="0" w:color="auto"/>
              <w:left w:val="single" w:sz="4" w:space="0" w:color="auto"/>
              <w:bottom w:val="single" w:sz="4" w:space="0" w:color="auto"/>
              <w:right w:val="single" w:sz="4" w:space="0" w:color="auto"/>
            </w:tcBorders>
          </w:tcPr>
          <w:p w14:paraId="18B2A099" w14:textId="77777777" w:rsidR="00544E49" w:rsidRPr="00544E49" w:rsidRDefault="00544E49" w:rsidP="00544E49">
            <w:pPr>
              <w:spacing w:after="0" w:line="240" w:lineRule="auto"/>
              <w:jc w:val="center"/>
              <w:rPr>
                <w:rFonts w:ascii="Times New Roman" w:eastAsia="Times New Roman" w:hAnsi="Times New Roman" w:cs="Times New Roman"/>
                <w:b/>
                <w:bCs/>
                <w:lang w:eastAsia="ru-RU"/>
              </w:rPr>
            </w:pPr>
            <w:r w:rsidRPr="00544E49">
              <w:rPr>
                <w:rFonts w:ascii="Times New Roman" w:eastAsia="Times New Roman" w:hAnsi="Times New Roman" w:cs="Times New Roman"/>
                <w:b/>
                <w:bCs/>
                <w:lang w:eastAsia="ru-RU"/>
              </w:rPr>
              <w:t>2</w:t>
            </w:r>
          </w:p>
        </w:tc>
        <w:tc>
          <w:tcPr>
            <w:tcW w:w="2126" w:type="dxa"/>
            <w:gridSpan w:val="2"/>
            <w:vMerge/>
            <w:tcBorders>
              <w:left w:val="single" w:sz="4" w:space="0" w:color="auto"/>
              <w:right w:val="single" w:sz="4" w:space="0" w:color="auto"/>
            </w:tcBorders>
          </w:tcPr>
          <w:p w14:paraId="17C7D451" w14:textId="77777777" w:rsidR="00544E49" w:rsidRPr="00544E49" w:rsidRDefault="00544E49" w:rsidP="00544E49">
            <w:pPr>
              <w:suppressAutoHyphens/>
              <w:spacing w:after="0" w:line="240" w:lineRule="auto"/>
              <w:jc w:val="center"/>
              <w:rPr>
                <w:rFonts w:ascii="Times New Roman" w:eastAsia="Times New Roman" w:hAnsi="Times New Roman" w:cs="Times New Roman"/>
                <w:lang w:eastAsia="ar-SA"/>
              </w:rPr>
            </w:pPr>
          </w:p>
        </w:tc>
      </w:tr>
      <w:tr w:rsidR="00544E49" w:rsidRPr="00544E49" w14:paraId="1BD0FA69" w14:textId="77777777" w:rsidTr="00D31442">
        <w:tc>
          <w:tcPr>
            <w:tcW w:w="2551" w:type="dxa"/>
            <w:vMerge/>
            <w:tcBorders>
              <w:left w:val="single" w:sz="4" w:space="0" w:color="auto"/>
              <w:right w:val="single" w:sz="4" w:space="0" w:color="auto"/>
            </w:tcBorders>
          </w:tcPr>
          <w:p w14:paraId="0514828E" w14:textId="77777777" w:rsidR="00544E49" w:rsidRPr="00544E49" w:rsidRDefault="00544E49" w:rsidP="00544E49">
            <w:pPr>
              <w:spacing w:after="0" w:line="240" w:lineRule="auto"/>
              <w:rPr>
                <w:rFonts w:ascii="Times New Roman" w:eastAsia="Times New Roman" w:hAnsi="Times New Roman" w:cs="Times New Roman"/>
                <w:b/>
                <w:lang w:eastAsia="ru-RU"/>
              </w:rPr>
            </w:pPr>
          </w:p>
        </w:tc>
        <w:tc>
          <w:tcPr>
            <w:tcW w:w="7515" w:type="dxa"/>
            <w:tcBorders>
              <w:top w:val="single" w:sz="4" w:space="0" w:color="auto"/>
              <w:left w:val="single" w:sz="4" w:space="0" w:color="auto"/>
              <w:bottom w:val="single" w:sz="4" w:space="0" w:color="auto"/>
              <w:right w:val="single" w:sz="4" w:space="0" w:color="auto"/>
            </w:tcBorders>
          </w:tcPr>
          <w:p w14:paraId="7EE13D00"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r w:rsidRPr="00544E49">
              <w:rPr>
                <w:rFonts w:ascii="Times New Roman" w:eastAsia="Times New Roman" w:hAnsi="Times New Roman" w:cs="Times New Roman"/>
                <w:b/>
                <w:lang w:eastAsia="ru-RU"/>
              </w:rPr>
              <w:t xml:space="preserve">Практическое занятие 8. </w:t>
            </w:r>
            <w:r w:rsidRPr="00544E49">
              <w:rPr>
                <w:rFonts w:ascii="Times New Roman" w:eastAsia="Times New Roman" w:hAnsi="Times New Roman" w:cs="Times New Roman"/>
                <w:lang w:eastAsia="ru-RU"/>
              </w:rPr>
              <w:t>Методы составления уравнений окислительно-восстановительных реакций. Метод электронного баланса.</w:t>
            </w:r>
          </w:p>
        </w:tc>
        <w:tc>
          <w:tcPr>
            <w:tcW w:w="2408" w:type="dxa"/>
            <w:gridSpan w:val="2"/>
            <w:tcBorders>
              <w:top w:val="single" w:sz="4" w:space="0" w:color="auto"/>
              <w:left w:val="single" w:sz="4" w:space="0" w:color="auto"/>
              <w:bottom w:val="single" w:sz="4" w:space="0" w:color="auto"/>
              <w:right w:val="single" w:sz="4" w:space="0" w:color="auto"/>
            </w:tcBorders>
          </w:tcPr>
          <w:p w14:paraId="21EE2AC7"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2</w:t>
            </w:r>
          </w:p>
        </w:tc>
        <w:tc>
          <w:tcPr>
            <w:tcW w:w="2126" w:type="dxa"/>
            <w:gridSpan w:val="2"/>
            <w:vMerge/>
            <w:tcBorders>
              <w:left w:val="single" w:sz="4" w:space="0" w:color="auto"/>
              <w:right w:val="single" w:sz="4" w:space="0" w:color="auto"/>
            </w:tcBorders>
          </w:tcPr>
          <w:p w14:paraId="48EBDED9" w14:textId="77777777" w:rsidR="00544E49" w:rsidRPr="00544E49" w:rsidRDefault="00544E49" w:rsidP="00544E49">
            <w:pPr>
              <w:suppressAutoHyphens/>
              <w:spacing w:after="0" w:line="240" w:lineRule="auto"/>
              <w:jc w:val="center"/>
              <w:rPr>
                <w:rFonts w:ascii="Times New Roman" w:eastAsia="Times New Roman" w:hAnsi="Times New Roman" w:cs="Times New Roman"/>
                <w:lang w:eastAsia="ar-SA"/>
              </w:rPr>
            </w:pPr>
          </w:p>
        </w:tc>
      </w:tr>
      <w:tr w:rsidR="00544E49" w:rsidRPr="00544E49" w14:paraId="20CB4430" w14:textId="77777777" w:rsidTr="00D31442">
        <w:tc>
          <w:tcPr>
            <w:tcW w:w="2551" w:type="dxa"/>
            <w:vMerge w:val="restart"/>
            <w:tcBorders>
              <w:top w:val="single" w:sz="4" w:space="0" w:color="auto"/>
              <w:left w:val="single" w:sz="4" w:space="0" w:color="auto"/>
              <w:right w:val="single" w:sz="4" w:space="0" w:color="auto"/>
            </w:tcBorders>
          </w:tcPr>
          <w:p w14:paraId="3B233DE0"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r w:rsidRPr="00544E49">
              <w:rPr>
                <w:rFonts w:ascii="Times New Roman" w:eastAsia="Times New Roman" w:hAnsi="Times New Roman" w:cs="Times New Roman"/>
                <w:b/>
                <w:lang w:eastAsia="ru-RU"/>
              </w:rPr>
              <w:t xml:space="preserve">Тема 1.11. </w:t>
            </w:r>
          </w:p>
          <w:p w14:paraId="520988E6"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r w:rsidRPr="00544E49">
              <w:rPr>
                <w:rFonts w:ascii="Times New Roman" w:eastAsia="Times New Roman" w:hAnsi="Times New Roman" w:cs="Times New Roman"/>
                <w:lang w:eastAsia="ru-RU"/>
              </w:rPr>
              <w:t>Химия металлов</w:t>
            </w:r>
            <w:r w:rsidRPr="00544E49">
              <w:rPr>
                <w:rFonts w:ascii="Times New Roman" w:eastAsia="Times New Roman" w:hAnsi="Times New Roman" w:cs="Times New Roman"/>
                <w:b/>
                <w:lang w:eastAsia="ru-RU"/>
              </w:rPr>
              <w:t xml:space="preserve">   </w:t>
            </w:r>
          </w:p>
        </w:tc>
        <w:tc>
          <w:tcPr>
            <w:tcW w:w="7515" w:type="dxa"/>
            <w:tcBorders>
              <w:top w:val="single" w:sz="4" w:space="0" w:color="auto"/>
              <w:left w:val="single" w:sz="4" w:space="0" w:color="auto"/>
              <w:bottom w:val="single" w:sz="4" w:space="0" w:color="auto"/>
              <w:right w:val="single" w:sz="4" w:space="0" w:color="auto"/>
            </w:tcBorders>
          </w:tcPr>
          <w:p w14:paraId="52D5C72E"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r w:rsidRPr="00544E49">
              <w:rPr>
                <w:rFonts w:ascii="Times New Roman" w:eastAsia="Times New Roman" w:hAnsi="Times New Roman" w:cs="Times New Roman"/>
                <w:b/>
                <w:lang w:eastAsia="ru-RU"/>
              </w:rPr>
              <w:t>Содержание учебного материала</w:t>
            </w:r>
          </w:p>
        </w:tc>
        <w:tc>
          <w:tcPr>
            <w:tcW w:w="2408" w:type="dxa"/>
            <w:gridSpan w:val="2"/>
            <w:tcBorders>
              <w:top w:val="single" w:sz="4" w:space="0" w:color="auto"/>
              <w:left w:val="single" w:sz="4" w:space="0" w:color="auto"/>
              <w:bottom w:val="single" w:sz="4" w:space="0" w:color="auto"/>
              <w:right w:val="single" w:sz="4" w:space="0" w:color="auto"/>
            </w:tcBorders>
          </w:tcPr>
          <w:p w14:paraId="6E471191" w14:textId="77777777" w:rsidR="00544E49" w:rsidRPr="00544E49" w:rsidRDefault="00544E49" w:rsidP="00544E49">
            <w:pPr>
              <w:spacing w:after="0" w:line="240" w:lineRule="auto"/>
              <w:jc w:val="center"/>
              <w:rPr>
                <w:rFonts w:ascii="Times New Roman" w:eastAsia="Times New Roman" w:hAnsi="Times New Roman" w:cs="Times New Roman"/>
                <w:b/>
                <w:lang w:eastAsia="ru-RU"/>
              </w:rPr>
            </w:pPr>
            <w:r w:rsidRPr="00544E49">
              <w:rPr>
                <w:rFonts w:ascii="Times New Roman" w:eastAsia="Times New Roman" w:hAnsi="Times New Roman" w:cs="Times New Roman"/>
                <w:b/>
                <w:lang w:eastAsia="ru-RU"/>
              </w:rPr>
              <w:t>4</w:t>
            </w:r>
          </w:p>
        </w:tc>
        <w:tc>
          <w:tcPr>
            <w:tcW w:w="2126" w:type="dxa"/>
            <w:gridSpan w:val="2"/>
            <w:vMerge w:val="restart"/>
            <w:tcBorders>
              <w:top w:val="single" w:sz="4" w:space="0" w:color="auto"/>
              <w:left w:val="single" w:sz="4" w:space="0" w:color="auto"/>
              <w:right w:val="single" w:sz="4" w:space="0" w:color="auto"/>
            </w:tcBorders>
          </w:tcPr>
          <w:p w14:paraId="3779CA0F" w14:textId="77777777" w:rsidR="00544E49" w:rsidRPr="00544E49" w:rsidRDefault="00544E49" w:rsidP="00544E49">
            <w:pPr>
              <w:suppressAutoHyphens/>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ОК 02</w:t>
            </w:r>
          </w:p>
          <w:p w14:paraId="564967F5" w14:textId="77777777" w:rsidR="00544E49" w:rsidRPr="00544E49" w:rsidRDefault="00544E49" w:rsidP="00544E49">
            <w:pPr>
              <w:suppressAutoHyphens/>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 xml:space="preserve">ОК 04 </w:t>
            </w:r>
          </w:p>
          <w:p w14:paraId="5925F8EB" w14:textId="77777777" w:rsidR="00544E49" w:rsidRPr="00544E49" w:rsidRDefault="00544E49" w:rsidP="00544E49">
            <w:pPr>
              <w:suppressAutoHyphens/>
              <w:spacing w:after="0" w:line="240" w:lineRule="auto"/>
              <w:jc w:val="center"/>
              <w:rPr>
                <w:rFonts w:ascii="Times New Roman" w:eastAsia="Times New Roman" w:hAnsi="Times New Roman" w:cs="Times New Roman"/>
                <w:lang w:eastAsia="ar-SA"/>
              </w:rPr>
            </w:pPr>
            <w:r w:rsidRPr="00544E49">
              <w:rPr>
                <w:rFonts w:ascii="Times New Roman" w:eastAsia="Times New Roman" w:hAnsi="Times New Roman" w:cs="Times New Roman"/>
                <w:lang w:eastAsia="ru-RU"/>
              </w:rPr>
              <w:t>ЛР 4</w:t>
            </w:r>
          </w:p>
        </w:tc>
      </w:tr>
      <w:tr w:rsidR="00544E49" w:rsidRPr="00544E49" w14:paraId="7436DA50" w14:textId="77777777" w:rsidTr="00D31442">
        <w:trPr>
          <w:trHeight w:val="450"/>
        </w:trPr>
        <w:tc>
          <w:tcPr>
            <w:tcW w:w="2551" w:type="dxa"/>
            <w:vMerge/>
            <w:tcBorders>
              <w:left w:val="single" w:sz="4" w:space="0" w:color="auto"/>
              <w:right w:val="single" w:sz="4" w:space="0" w:color="auto"/>
            </w:tcBorders>
          </w:tcPr>
          <w:p w14:paraId="31039FBC"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000000"/>
              <w:bottom w:val="single" w:sz="4" w:space="0" w:color="auto"/>
              <w:right w:val="single" w:sz="4" w:space="0" w:color="000000"/>
            </w:tcBorders>
          </w:tcPr>
          <w:p w14:paraId="7313AEE9" w14:textId="77777777" w:rsidR="00544E49" w:rsidRPr="00544E49" w:rsidRDefault="00544E49" w:rsidP="00544E49">
            <w:pPr>
              <w:spacing w:after="0" w:line="240" w:lineRule="auto"/>
              <w:jc w:val="both"/>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Применение понятий: кристаллические решетки металлов, электрохимический ряд напряжений металлов</w:t>
            </w:r>
          </w:p>
        </w:tc>
        <w:tc>
          <w:tcPr>
            <w:tcW w:w="2408" w:type="dxa"/>
            <w:gridSpan w:val="2"/>
            <w:vMerge w:val="restart"/>
            <w:tcBorders>
              <w:top w:val="single" w:sz="4" w:space="0" w:color="auto"/>
              <w:left w:val="single" w:sz="4" w:space="0" w:color="auto"/>
              <w:right w:val="single" w:sz="4" w:space="0" w:color="auto"/>
            </w:tcBorders>
          </w:tcPr>
          <w:p w14:paraId="552A02A6"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2</w:t>
            </w:r>
          </w:p>
        </w:tc>
        <w:tc>
          <w:tcPr>
            <w:tcW w:w="2126" w:type="dxa"/>
            <w:gridSpan w:val="2"/>
            <w:vMerge/>
            <w:tcBorders>
              <w:left w:val="single" w:sz="4" w:space="0" w:color="auto"/>
              <w:right w:val="single" w:sz="4" w:space="0" w:color="auto"/>
            </w:tcBorders>
          </w:tcPr>
          <w:p w14:paraId="47B48A9F" w14:textId="77777777" w:rsidR="00544E49" w:rsidRPr="00544E49" w:rsidRDefault="00544E49" w:rsidP="00544E49">
            <w:pPr>
              <w:suppressAutoHyphens/>
              <w:spacing w:after="0" w:line="240" w:lineRule="auto"/>
              <w:jc w:val="center"/>
              <w:rPr>
                <w:rFonts w:ascii="Times New Roman" w:eastAsia="Times New Roman" w:hAnsi="Times New Roman" w:cs="Times New Roman"/>
                <w:lang w:eastAsia="ar-SA"/>
              </w:rPr>
            </w:pPr>
          </w:p>
        </w:tc>
      </w:tr>
      <w:tr w:rsidR="00544E49" w:rsidRPr="00544E49" w14:paraId="4BED584A" w14:textId="77777777" w:rsidTr="00D31442">
        <w:trPr>
          <w:trHeight w:val="405"/>
        </w:trPr>
        <w:tc>
          <w:tcPr>
            <w:tcW w:w="2551" w:type="dxa"/>
            <w:vMerge/>
            <w:tcBorders>
              <w:left w:val="single" w:sz="4" w:space="0" w:color="auto"/>
              <w:right w:val="single" w:sz="4" w:space="0" w:color="auto"/>
            </w:tcBorders>
          </w:tcPr>
          <w:p w14:paraId="7762261F"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000000"/>
              <w:bottom w:val="single" w:sz="4" w:space="0" w:color="auto"/>
              <w:right w:val="single" w:sz="4" w:space="0" w:color="000000"/>
            </w:tcBorders>
          </w:tcPr>
          <w:p w14:paraId="0B5D653B" w14:textId="77777777" w:rsidR="00544E49" w:rsidRPr="00544E49" w:rsidRDefault="00544E49" w:rsidP="00544E49">
            <w:pPr>
              <w:spacing w:after="0" w:line="240" w:lineRule="auto"/>
              <w:jc w:val="both"/>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 xml:space="preserve">Положение металлов в периодической системе и особенности электронного строения их атомов. Физические и химические свойства металлов. Оксиды и гидроксиды металлов. Химическая и электрохимическая коррозия металлов. Защита от коррозии. </w:t>
            </w:r>
          </w:p>
        </w:tc>
        <w:tc>
          <w:tcPr>
            <w:tcW w:w="2408" w:type="dxa"/>
            <w:gridSpan w:val="2"/>
            <w:vMerge/>
            <w:tcBorders>
              <w:left w:val="single" w:sz="4" w:space="0" w:color="auto"/>
              <w:right w:val="single" w:sz="4" w:space="0" w:color="auto"/>
            </w:tcBorders>
          </w:tcPr>
          <w:p w14:paraId="1901468D"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p>
        </w:tc>
        <w:tc>
          <w:tcPr>
            <w:tcW w:w="2126" w:type="dxa"/>
            <w:gridSpan w:val="2"/>
            <w:vMerge/>
            <w:tcBorders>
              <w:left w:val="single" w:sz="4" w:space="0" w:color="auto"/>
              <w:right w:val="single" w:sz="4" w:space="0" w:color="auto"/>
            </w:tcBorders>
          </w:tcPr>
          <w:p w14:paraId="60FC58F3" w14:textId="77777777" w:rsidR="00544E49" w:rsidRPr="00544E49" w:rsidRDefault="00544E49" w:rsidP="00544E49">
            <w:pPr>
              <w:suppressAutoHyphens/>
              <w:spacing w:after="0" w:line="240" w:lineRule="auto"/>
              <w:jc w:val="center"/>
              <w:rPr>
                <w:rFonts w:ascii="Times New Roman" w:eastAsia="Times New Roman" w:hAnsi="Times New Roman" w:cs="Times New Roman"/>
                <w:lang w:eastAsia="ar-SA"/>
              </w:rPr>
            </w:pPr>
          </w:p>
        </w:tc>
      </w:tr>
      <w:tr w:rsidR="00544E49" w:rsidRPr="00544E49" w14:paraId="1EFF61E1" w14:textId="77777777" w:rsidTr="00D31442">
        <w:trPr>
          <w:trHeight w:val="645"/>
        </w:trPr>
        <w:tc>
          <w:tcPr>
            <w:tcW w:w="2551" w:type="dxa"/>
            <w:vMerge/>
            <w:tcBorders>
              <w:left w:val="single" w:sz="4" w:space="0" w:color="auto"/>
              <w:right w:val="single" w:sz="4" w:space="0" w:color="auto"/>
            </w:tcBorders>
          </w:tcPr>
          <w:p w14:paraId="6B60EBF1"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000000"/>
              <w:bottom w:val="nil"/>
              <w:right w:val="single" w:sz="4" w:space="0" w:color="000000"/>
            </w:tcBorders>
          </w:tcPr>
          <w:p w14:paraId="00486D52" w14:textId="77777777" w:rsidR="00544E49" w:rsidRPr="00544E49" w:rsidRDefault="00544E49" w:rsidP="00544E49">
            <w:pPr>
              <w:spacing w:after="0" w:line="240" w:lineRule="auto"/>
              <w:jc w:val="both"/>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 xml:space="preserve">Общая характеристика металлов главных подгрупп I-II групп периодической системы химических элементов Д.И. Менделеева. Характеристика простых веществ и их соединений: натрий, кальций, алюминий. Природные соединения металлов 1-й группы главных подгрупп и их применение. </w:t>
            </w:r>
          </w:p>
        </w:tc>
        <w:tc>
          <w:tcPr>
            <w:tcW w:w="2408" w:type="dxa"/>
            <w:gridSpan w:val="2"/>
            <w:vMerge/>
            <w:tcBorders>
              <w:left w:val="single" w:sz="4" w:space="0" w:color="auto"/>
              <w:right w:val="single" w:sz="4" w:space="0" w:color="auto"/>
            </w:tcBorders>
          </w:tcPr>
          <w:p w14:paraId="7596A480"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p>
        </w:tc>
        <w:tc>
          <w:tcPr>
            <w:tcW w:w="2126" w:type="dxa"/>
            <w:gridSpan w:val="2"/>
            <w:vMerge/>
            <w:tcBorders>
              <w:left w:val="single" w:sz="4" w:space="0" w:color="auto"/>
              <w:right w:val="single" w:sz="4" w:space="0" w:color="auto"/>
            </w:tcBorders>
          </w:tcPr>
          <w:p w14:paraId="2F31A7CE" w14:textId="77777777" w:rsidR="00544E49" w:rsidRPr="00544E49" w:rsidRDefault="00544E49" w:rsidP="00544E49">
            <w:pPr>
              <w:suppressAutoHyphens/>
              <w:spacing w:after="0" w:line="240" w:lineRule="auto"/>
              <w:jc w:val="center"/>
              <w:rPr>
                <w:rFonts w:ascii="Times New Roman" w:eastAsia="Times New Roman" w:hAnsi="Times New Roman" w:cs="Times New Roman"/>
                <w:lang w:eastAsia="ar-SA"/>
              </w:rPr>
            </w:pPr>
          </w:p>
        </w:tc>
      </w:tr>
      <w:tr w:rsidR="00544E49" w:rsidRPr="00544E49" w14:paraId="7FFE027B" w14:textId="77777777" w:rsidTr="00D31442">
        <w:tc>
          <w:tcPr>
            <w:tcW w:w="2551" w:type="dxa"/>
            <w:vMerge/>
            <w:tcBorders>
              <w:left w:val="single" w:sz="4" w:space="0" w:color="auto"/>
              <w:right w:val="single" w:sz="4" w:space="0" w:color="auto"/>
            </w:tcBorders>
          </w:tcPr>
          <w:p w14:paraId="465AB8A0"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auto"/>
              <w:bottom w:val="single" w:sz="4" w:space="0" w:color="auto"/>
              <w:right w:val="single" w:sz="4" w:space="0" w:color="auto"/>
            </w:tcBorders>
          </w:tcPr>
          <w:p w14:paraId="21699B55"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r w:rsidRPr="00544E49">
              <w:rPr>
                <w:rFonts w:ascii="Times New Roman" w:eastAsia="Times New Roman" w:hAnsi="Times New Roman" w:cs="Times New Roman"/>
                <w:b/>
                <w:lang w:eastAsia="ru-RU"/>
              </w:rPr>
              <w:t>В том числе практических занятий</w:t>
            </w:r>
          </w:p>
        </w:tc>
        <w:tc>
          <w:tcPr>
            <w:tcW w:w="2408" w:type="dxa"/>
            <w:gridSpan w:val="2"/>
            <w:tcBorders>
              <w:top w:val="single" w:sz="4" w:space="0" w:color="auto"/>
              <w:left w:val="single" w:sz="4" w:space="0" w:color="auto"/>
              <w:bottom w:val="single" w:sz="4" w:space="0" w:color="auto"/>
              <w:right w:val="single" w:sz="4" w:space="0" w:color="auto"/>
            </w:tcBorders>
          </w:tcPr>
          <w:p w14:paraId="6B78D11C" w14:textId="77777777" w:rsidR="00544E49" w:rsidRPr="00544E49" w:rsidRDefault="00544E49" w:rsidP="00544E49">
            <w:pPr>
              <w:spacing w:after="0" w:line="240" w:lineRule="auto"/>
              <w:jc w:val="center"/>
              <w:rPr>
                <w:rFonts w:ascii="Times New Roman" w:eastAsia="Times New Roman" w:hAnsi="Times New Roman" w:cs="Times New Roman"/>
                <w:b/>
                <w:lang w:eastAsia="ru-RU"/>
              </w:rPr>
            </w:pPr>
            <w:r w:rsidRPr="00544E49">
              <w:rPr>
                <w:rFonts w:ascii="Times New Roman" w:eastAsia="Times New Roman" w:hAnsi="Times New Roman" w:cs="Times New Roman"/>
                <w:b/>
                <w:lang w:eastAsia="ru-RU"/>
              </w:rPr>
              <w:t>2</w:t>
            </w:r>
          </w:p>
        </w:tc>
        <w:tc>
          <w:tcPr>
            <w:tcW w:w="2126" w:type="dxa"/>
            <w:gridSpan w:val="2"/>
            <w:vMerge/>
            <w:tcBorders>
              <w:left w:val="single" w:sz="4" w:space="0" w:color="auto"/>
              <w:right w:val="single" w:sz="4" w:space="0" w:color="auto"/>
            </w:tcBorders>
          </w:tcPr>
          <w:p w14:paraId="14FB1915" w14:textId="77777777" w:rsidR="00544E49" w:rsidRPr="00544E49" w:rsidRDefault="00544E49" w:rsidP="00544E49">
            <w:pPr>
              <w:suppressAutoHyphens/>
              <w:spacing w:after="0" w:line="240" w:lineRule="auto"/>
              <w:jc w:val="center"/>
              <w:rPr>
                <w:rFonts w:ascii="Times New Roman" w:eastAsia="Times New Roman" w:hAnsi="Times New Roman" w:cs="Times New Roman"/>
                <w:lang w:eastAsia="ar-SA"/>
              </w:rPr>
            </w:pPr>
          </w:p>
        </w:tc>
      </w:tr>
      <w:tr w:rsidR="00544E49" w:rsidRPr="00544E49" w14:paraId="7AE6EEF4" w14:textId="77777777" w:rsidTr="00D31442">
        <w:tc>
          <w:tcPr>
            <w:tcW w:w="2551" w:type="dxa"/>
            <w:vMerge/>
            <w:tcBorders>
              <w:left w:val="single" w:sz="4" w:space="0" w:color="auto"/>
              <w:right w:val="single" w:sz="4" w:space="0" w:color="auto"/>
            </w:tcBorders>
          </w:tcPr>
          <w:p w14:paraId="4EB2304E"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auto"/>
              <w:bottom w:val="single" w:sz="4" w:space="0" w:color="auto"/>
              <w:right w:val="single" w:sz="4" w:space="0" w:color="auto"/>
            </w:tcBorders>
          </w:tcPr>
          <w:p w14:paraId="24F3F17C" w14:textId="77777777" w:rsidR="00544E49" w:rsidRPr="00544E49" w:rsidRDefault="00544E49" w:rsidP="00544E49">
            <w:pPr>
              <w:spacing w:after="0" w:line="240" w:lineRule="auto"/>
              <w:jc w:val="both"/>
              <w:rPr>
                <w:rFonts w:ascii="Times New Roman" w:hAnsi="Times New Roman" w:cs="Times New Roman"/>
              </w:rPr>
            </w:pPr>
            <w:r w:rsidRPr="00544E49">
              <w:rPr>
                <w:rFonts w:ascii="Times New Roman" w:eastAsia="Times New Roman" w:hAnsi="Times New Roman" w:cs="Times New Roman"/>
                <w:b/>
                <w:lang w:eastAsia="ru-RU"/>
              </w:rPr>
              <w:t xml:space="preserve">Практическое занятие 9. </w:t>
            </w:r>
            <w:r w:rsidRPr="00544E49">
              <w:rPr>
                <w:rFonts w:ascii="Times New Roman" w:hAnsi="Times New Roman" w:cs="Times New Roman"/>
              </w:rPr>
              <w:t xml:space="preserve">Исследование физических и химических свойств металлов. </w:t>
            </w:r>
          </w:p>
        </w:tc>
        <w:tc>
          <w:tcPr>
            <w:tcW w:w="2408" w:type="dxa"/>
            <w:gridSpan w:val="2"/>
            <w:tcBorders>
              <w:top w:val="single" w:sz="4" w:space="0" w:color="auto"/>
              <w:left w:val="single" w:sz="4" w:space="0" w:color="auto"/>
              <w:bottom w:val="single" w:sz="4" w:space="0" w:color="auto"/>
              <w:right w:val="single" w:sz="4" w:space="0" w:color="auto"/>
            </w:tcBorders>
          </w:tcPr>
          <w:p w14:paraId="3D83F106"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2</w:t>
            </w:r>
          </w:p>
        </w:tc>
        <w:tc>
          <w:tcPr>
            <w:tcW w:w="2126" w:type="dxa"/>
            <w:gridSpan w:val="2"/>
            <w:vMerge/>
            <w:tcBorders>
              <w:left w:val="single" w:sz="4" w:space="0" w:color="auto"/>
              <w:right w:val="single" w:sz="4" w:space="0" w:color="auto"/>
            </w:tcBorders>
          </w:tcPr>
          <w:p w14:paraId="09C237E4" w14:textId="77777777" w:rsidR="00544E49" w:rsidRPr="00544E49" w:rsidRDefault="00544E49" w:rsidP="00544E49">
            <w:pPr>
              <w:suppressAutoHyphens/>
              <w:spacing w:after="0" w:line="240" w:lineRule="auto"/>
              <w:jc w:val="center"/>
              <w:rPr>
                <w:rFonts w:ascii="Times New Roman" w:eastAsia="Times New Roman" w:hAnsi="Times New Roman" w:cs="Times New Roman"/>
                <w:lang w:eastAsia="ar-SA"/>
              </w:rPr>
            </w:pPr>
          </w:p>
        </w:tc>
      </w:tr>
      <w:tr w:rsidR="00544E49" w:rsidRPr="00544E49" w14:paraId="7AA84A13" w14:textId="77777777" w:rsidTr="00D31442">
        <w:tc>
          <w:tcPr>
            <w:tcW w:w="2551" w:type="dxa"/>
            <w:vMerge w:val="restart"/>
            <w:tcBorders>
              <w:top w:val="single" w:sz="4" w:space="0" w:color="auto"/>
              <w:left w:val="single" w:sz="4" w:space="0" w:color="auto"/>
              <w:right w:val="single" w:sz="4" w:space="0" w:color="auto"/>
            </w:tcBorders>
          </w:tcPr>
          <w:p w14:paraId="086A11A3"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r w:rsidRPr="00544E49">
              <w:rPr>
                <w:rFonts w:ascii="Times New Roman" w:eastAsia="Times New Roman" w:hAnsi="Times New Roman" w:cs="Times New Roman"/>
                <w:b/>
                <w:lang w:eastAsia="ru-RU"/>
              </w:rPr>
              <w:t xml:space="preserve">Тема 1.12. </w:t>
            </w:r>
          </w:p>
          <w:p w14:paraId="68334B97"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r w:rsidRPr="00544E49">
              <w:rPr>
                <w:rFonts w:ascii="Times New Roman" w:eastAsia="Times New Roman" w:hAnsi="Times New Roman" w:cs="Times New Roman"/>
                <w:lang w:eastAsia="ru-RU"/>
              </w:rPr>
              <w:t>Химия металлов</w:t>
            </w:r>
            <w:r w:rsidRPr="00544E49">
              <w:rPr>
                <w:rFonts w:ascii="Times New Roman" w:eastAsia="Times New Roman" w:hAnsi="Times New Roman" w:cs="Times New Roman"/>
                <w:b/>
                <w:lang w:eastAsia="ru-RU"/>
              </w:rPr>
              <w:t xml:space="preserve">   </w:t>
            </w:r>
          </w:p>
        </w:tc>
        <w:tc>
          <w:tcPr>
            <w:tcW w:w="7515" w:type="dxa"/>
            <w:tcBorders>
              <w:top w:val="single" w:sz="4" w:space="0" w:color="auto"/>
              <w:left w:val="single" w:sz="4" w:space="0" w:color="auto"/>
              <w:bottom w:val="single" w:sz="4" w:space="0" w:color="auto"/>
              <w:right w:val="single" w:sz="4" w:space="0" w:color="auto"/>
            </w:tcBorders>
          </w:tcPr>
          <w:p w14:paraId="12E7D499"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r w:rsidRPr="00544E49">
              <w:rPr>
                <w:rFonts w:ascii="Times New Roman" w:eastAsia="Times New Roman" w:hAnsi="Times New Roman" w:cs="Times New Roman"/>
                <w:b/>
                <w:lang w:eastAsia="ru-RU"/>
              </w:rPr>
              <w:t>Содержание учебного материала</w:t>
            </w:r>
          </w:p>
        </w:tc>
        <w:tc>
          <w:tcPr>
            <w:tcW w:w="2408" w:type="dxa"/>
            <w:gridSpan w:val="2"/>
            <w:tcBorders>
              <w:top w:val="single" w:sz="4" w:space="0" w:color="auto"/>
              <w:left w:val="single" w:sz="4" w:space="0" w:color="auto"/>
              <w:bottom w:val="single" w:sz="4" w:space="0" w:color="auto"/>
              <w:right w:val="single" w:sz="4" w:space="0" w:color="auto"/>
            </w:tcBorders>
          </w:tcPr>
          <w:p w14:paraId="62D3A4E8" w14:textId="77777777" w:rsidR="00544E49" w:rsidRPr="00544E49" w:rsidRDefault="00544E49" w:rsidP="00544E49">
            <w:pPr>
              <w:spacing w:after="0" w:line="240" w:lineRule="auto"/>
              <w:jc w:val="center"/>
              <w:rPr>
                <w:rFonts w:ascii="Times New Roman" w:eastAsia="Times New Roman" w:hAnsi="Times New Roman" w:cs="Times New Roman"/>
                <w:b/>
                <w:lang w:eastAsia="ru-RU"/>
              </w:rPr>
            </w:pPr>
            <w:r w:rsidRPr="00544E49">
              <w:rPr>
                <w:rFonts w:ascii="Times New Roman" w:eastAsia="Times New Roman" w:hAnsi="Times New Roman" w:cs="Times New Roman"/>
                <w:b/>
                <w:lang w:eastAsia="ru-RU"/>
              </w:rPr>
              <w:t>2</w:t>
            </w:r>
          </w:p>
        </w:tc>
        <w:tc>
          <w:tcPr>
            <w:tcW w:w="2126" w:type="dxa"/>
            <w:gridSpan w:val="2"/>
            <w:vMerge w:val="restart"/>
            <w:tcBorders>
              <w:top w:val="single" w:sz="4" w:space="0" w:color="auto"/>
              <w:left w:val="single" w:sz="4" w:space="0" w:color="auto"/>
              <w:right w:val="single" w:sz="4" w:space="0" w:color="auto"/>
            </w:tcBorders>
          </w:tcPr>
          <w:p w14:paraId="6C6A4261" w14:textId="77777777" w:rsidR="00544E49" w:rsidRPr="00544E49" w:rsidRDefault="00544E49" w:rsidP="00544E49">
            <w:pPr>
              <w:suppressAutoHyphens/>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 xml:space="preserve">ОК 01 </w:t>
            </w:r>
          </w:p>
          <w:p w14:paraId="438164DF" w14:textId="77777777" w:rsidR="00544E49" w:rsidRPr="00544E49" w:rsidRDefault="00544E49" w:rsidP="00544E49">
            <w:pPr>
              <w:suppressAutoHyphens/>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ОК 07</w:t>
            </w:r>
          </w:p>
          <w:p w14:paraId="56078C90" w14:textId="77777777" w:rsidR="00544E49" w:rsidRPr="00544E49" w:rsidRDefault="00544E49" w:rsidP="00544E49">
            <w:pPr>
              <w:suppressAutoHyphens/>
              <w:spacing w:after="0" w:line="240" w:lineRule="auto"/>
              <w:jc w:val="center"/>
              <w:rPr>
                <w:rFonts w:ascii="Times New Roman" w:eastAsia="Times New Roman" w:hAnsi="Times New Roman" w:cs="Times New Roman"/>
                <w:lang w:eastAsia="ar-SA"/>
              </w:rPr>
            </w:pPr>
            <w:r w:rsidRPr="00544E49">
              <w:rPr>
                <w:rFonts w:ascii="Times New Roman" w:eastAsia="Times New Roman" w:hAnsi="Times New Roman" w:cs="Times New Roman"/>
                <w:lang w:eastAsia="ru-RU"/>
              </w:rPr>
              <w:t>ЛР 10</w:t>
            </w:r>
          </w:p>
        </w:tc>
      </w:tr>
      <w:tr w:rsidR="00561E01" w:rsidRPr="00544E49" w14:paraId="0A054C69" w14:textId="77777777" w:rsidTr="0047480D">
        <w:tc>
          <w:tcPr>
            <w:tcW w:w="2551" w:type="dxa"/>
            <w:vMerge/>
            <w:tcBorders>
              <w:left w:val="single" w:sz="4" w:space="0" w:color="auto"/>
              <w:right w:val="single" w:sz="4" w:space="0" w:color="auto"/>
            </w:tcBorders>
          </w:tcPr>
          <w:p w14:paraId="252EABF9" w14:textId="77777777" w:rsidR="00561E01" w:rsidRPr="00544E49" w:rsidRDefault="00561E01" w:rsidP="00544E49">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000000"/>
              <w:bottom w:val="single" w:sz="4" w:space="0" w:color="auto"/>
              <w:right w:val="single" w:sz="4" w:space="0" w:color="000000"/>
            </w:tcBorders>
          </w:tcPr>
          <w:p w14:paraId="0A8826AF" w14:textId="77777777" w:rsidR="00561E01" w:rsidRPr="00544E49" w:rsidRDefault="00561E01" w:rsidP="00544E49">
            <w:pPr>
              <w:spacing w:after="0" w:line="240" w:lineRule="auto"/>
              <w:jc w:val="both"/>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 xml:space="preserve"> Применение понятий: кристаллические решетки металлов, электрохимический ряд напряжений металлов</w:t>
            </w:r>
          </w:p>
        </w:tc>
        <w:tc>
          <w:tcPr>
            <w:tcW w:w="2408" w:type="dxa"/>
            <w:gridSpan w:val="2"/>
            <w:vMerge w:val="restart"/>
            <w:tcBorders>
              <w:top w:val="single" w:sz="4" w:space="0" w:color="auto"/>
              <w:left w:val="single" w:sz="4" w:space="0" w:color="auto"/>
              <w:right w:val="single" w:sz="4" w:space="0" w:color="auto"/>
            </w:tcBorders>
          </w:tcPr>
          <w:p w14:paraId="2440B608" w14:textId="77777777" w:rsidR="00561E01" w:rsidRPr="00544E49" w:rsidRDefault="00561E01" w:rsidP="00544E49">
            <w:pPr>
              <w:spacing w:after="0" w:line="240" w:lineRule="auto"/>
              <w:jc w:val="center"/>
              <w:rPr>
                <w:rFonts w:ascii="Times New Roman" w:eastAsia="Times New Roman" w:hAnsi="Times New Roman" w:cs="Times New Roman"/>
                <w:bCs/>
                <w:lang w:eastAsia="ru-RU"/>
              </w:rPr>
            </w:pPr>
            <w:r w:rsidRPr="00544E49">
              <w:rPr>
                <w:rFonts w:ascii="Times New Roman" w:eastAsia="Times New Roman" w:hAnsi="Times New Roman" w:cs="Times New Roman"/>
                <w:bCs/>
                <w:lang w:eastAsia="ru-RU"/>
              </w:rPr>
              <w:t>2</w:t>
            </w:r>
          </w:p>
        </w:tc>
        <w:tc>
          <w:tcPr>
            <w:tcW w:w="2126" w:type="dxa"/>
            <w:gridSpan w:val="2"/>
            <w:vMerge/>
            <w:tcBorders>
              <w:left w:val="single" w:sz="4" w:space="0" w:color="auto"/>
              <w:right w:val="single" w:sz="4" w:space="0" w:color="auto"/>
            </w:tcBorders>
          </w:tcPr>
          <w:p w14:paraId="61941C0F" w14:textId="77777777" w:rsidR="00561E01" w:rsidRPr="00544E49" w:rsidRDefault="00561E01" w:rsidP="00544E49">
            <w:pPr>
              <w:suppressAutoHyphens/>
              <w:spacing w:after="0" w:line="240" w:lineRule="auto"/>
              <w:jc w:val="center"/>
              <w:rPr>
                <w:rFonts w:ascii="Times New Roman" w:eastAsia="Times New Roman" w:hAnsi="Times New Roman" w:cs="Times New Roman"/>
                <w:lang w:eastAsia="ar-SA"/>
              </w:rPr>
            </w:pPr>
          </w:p>
        </w:tc>
      </w:tr>
      <w:tr w:rsidR="00561E01" w:rsidRPr="00544E49" w14:paraId="435E46C6" w14:textId="77777777" w:rsidTr="0047480D">
        <w:tc>
          <w:tcPr>
            <w:tcW w:w="2551" w:type="dxa"/>
            <w:vMerge/>
            <w:tcBorders>
              <w:left w:val="single" w:sz="4" w:space="0" w:color="auto"/>
              <w:right w:val="single" w:sz="4" w:space="0" w:color="auto"/>
            </w:tcBorders>
          </w:tcPr>
          <w:p w14:paraId="08510D46" w14:textId="77777777" w:rsidR="00561E01" w:rsidRPr="00544E49" w:rsidRDefault="00561E01" w:rsidP="00544E49">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000000"/>
              <w:bottom w:val="single" w:sz="4" w:space="0" w:color="auto"/>
              <w:right w:val="single" w:sz="4" w:space="0" w:color="000000"/>
            </w:tcBorders>
          </w:tcPr>
          <w:p w14:paraId="2876E197" w14:textId="77777777" w:rsidR="00561E01" w:rsidRPr="00544E49" w:rsidRDefault="00561E01" w:rsidP="00544E49">
            <w:pPr>
              <w:spacing w:after="0" w:line="240" w:lineRule="auto"/>
              <w:ind w:left="51"/>
              <w:jc w:val="both"/>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 xml:space="preserve">Положение металлов в периодической системе и особенности электронного строения их атомов. Физические и химические свойства металлов. Оксиды и гидроксиды металлов. Химическая и электрохимическая коррозия металлов. Защита от коррозии. </w:t>
            </w:r>
          </w:p>
        </w:tc>
        <w:tc>
          <w:tcPr>
            <w:tcW w:w="2408" w:type="dxa"/>
            <w:gridSpan w:val="2"/>
            <w:vMerge/>
            <w:tcBorders>
              <w:left w:val="single" w:sz="4" w:space="0" w:color="auto"/>
              <w:right w:val="single" w:sz="4" w:space="0" w:color="auto"/>
            </w:tcBorders>
          </w:tcPr>
          <w:p w14:paraId="73B9294E" w14:textId="77777777" w:rsidR="00561E01" w:rsidRPr="00544E49" w:rsidRDefault="00561E01" w:rsidP="00544E49">
            <w:pPr>
              <w:spacing w:after="0" w:line="240" w:lineRule="auto"/>
              <w:jc w:val="center"/>
              <w:rPr>
                <w:rFonts w:ascii="Times New Roman" w:eastAsia="Times New Roman" w:hAnsi="Times New Roman" w:cs="Times New Roman"/>
                <w:b/>
                <w:lang w:eastAsia="ru-RU"/>
              </w:rPr>
            </w:pPr>
          </w:p>
        </w:tc>
        <w:tc>
          <w:tcPr>
            <w:tcW w:w="2126" w:type="dxa"/>
            <w:gridSpan w:val="2"/>
            <w:vMerge/>
            <w:tcBorders>
              <w:left w:val="single" w:sz="4" w:space="0" w:color="auto"/>
              <w:right w:val="single" w:sz="4" w:space="0" w:color="auto"/>
            </w:tcBorders>
          </w:tcPr>
          <w:p w14:paraId="2172922B" w14:textId="77777777" w:rsidR="00561E01" w:rsidRPr="00544E49" w:rsidRDefault="00561E01" w:rsidP="00544E49">
            <w:pPr>
              <w:suppressAutoHyphens/>
              <w:spacing w:after="0" w:line="240" w:lineRule="auto"/>
              <w:jc w:val="center"/>
              <w:rPr>
                <w:rFonts w:ascii="Times New Roman" w:eastAsia="Times New Roman" w:hAnsi="Times New Roman" w:cs="Times New Roman"/>
                <w:lang w:eastAsia="ar-SA"/>
              </w:rPr>
            </w:pPr>
          </w:p>
        </w:tc>
      </w:tr>
      <w:tr w:rsidR="00561E01" w:rsidRPr="00544E49" w14:paraId="205C9897" w14:textId="77777777" w:rsidTr="0047480D">
        <w:tc>
          <w:tcPr>
            <w:tcW w:w="2551" w:type="dxa"/>
            <w:vMerge/>
            <w:tcBorders>
              <w:left w:val="single" w:sz="4" w:space="0" w:color="auto"/>
              <w:right w:val="single" w:sz="4" w:space="0" w:color="auto"/>
            </w:tcBorders>
          </w:tcPr>
          <w:p w14:paraId="12CDFAE4" w14:textId="77777777" w:rsidR="00561E01" w:rsidRPr="00544E49" w:rsidRDefault="00561E01" w:rsidP="00544E49">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000000"/>
              <w:bottom w:val="nil"/>
              <w:right w:val="single" w:sz="4" w:space="0" w:color="000000"/>
            </w:tcBorders>
          </w:tcPr>
          <w:p w14:paraId="031EB1F5" w14:textId="77777777" w:rsidR="00561E01" w:rsidRPr="00544E49" w:rsidRDefault="00561E01" w:rsidP="00544E49">
            <w:pPr>
              <w:spacing w:after="0" w:line="240" w:lineRule="auto"/>
              <w:ind w:left="51"/>
              <w:jc w:val="both"/>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Общая характеристика металлов главных подгрупп III-</w:t>
            </w:r>
            <w:r w:rsidRPr="00544E49">
              <w:rPr>
                <w:rFonts w:ascii="Times New Roman" w:eastAsia="Times New Roman" w:hAnsi="Times New Roman" w:cs="Times New Roman"/>
                <w:lang w:val="en-US" w:eastAsia="ru-RU"/>
              </w:rPr>
              <w:t>IV</w:t>
            </w:r>
            <w:r w:rsidRPr="00544E49">
              <w:rPr>
                <w:rFonts w:ascii="Times New Roman" w:eastAsia="Times New Roman" w:hAnsi="Times New Roman" w:cs="Times New Roman"/>
                <w:lang w:eastAsia="ru-RU"/>
              </w:rPr>
              <w:t xml:space="preserve"> групп периодической системы химических элементов Д.И. Менделеева. </w:t>
            </w:r>
          </w:p>
        </w:tc>
        <w:tc>
          <w:tcPr>
            <w:tcW w:w="2408" w:type="dxa"/>
            <w:gridSpan w:val="2"/>
            <w:vMerge/>
            <w:tcBorders>
              <w:left w:val="single" w:sz="4" w:space="0" w:color="auto"/>
              <w:right w:val="single" w:sz="4" w:space="0" w:color="auto"/>
            </w:tcBorders>
          </w:tcPr>
          <w:p w14:paraId="4B9DAF2A" w14:textId="77777777" w:rsidR="00561E01" w:rsidRPr="00544E49" w:rsidRDefault="00561E01" w:rsidP="00544E49">
            <w:pPr>
              <w:spacing w:after="0" w:line="240" w:lineRule="auto"/>
              <w:jc w:val="center"/>
              <w:rPr>
                <w:rFonts w:ascii="Times New Roman" w:eastAsia="Times New Roman" w:hAnsi="Times New Roman" w:cs="Times New Roman"/>
                <w:b/>
                <w:lang w:eastAsia="ru-RU"/>
              </w:rPr>
            </w:pPr>
          </w:p>
        </w:tc>
        <w:tc>
          <w:tcPr>
            <w:tcW w:w="2126" w:type="dxa"/>
            <w:gridSpan w:val="2"/>
            <w:vMerge/>
            <w:tcBorders>
              <w:left w:val="single" w:sz="4" w:space="0" w:color="auto"/>
              <w:right w:val="single" w:sz="4" w:space="0" w:color="auto"/>
            </w:tcBorders>
          </w:tcPr>
          <w:p w14:paraId="7B55A9B6" w14:textId="77777777" w:rsidR="00561E01" w:rsidRPr="00544E49" w:rsidRDefault="00561E01" w:rsidP="00544E49">
            <w:pPr>
              <w:suppressAutoHyphens/>
              <w:spacing w:after="0" w:line="240" w:lineRule="auto"/>
              <w:jc w:val="center"/>
              <w:rPr>
                <w:rFonts w:ascii="Times New Roman" w:eastAsia="Times New Roman" w:hAnsi="Times New Roman" w:cs="Times New Roman"/>
                <w:lang w:eastAsia="ar-SA"/>
              </w:rPr>
            </w:pPr>
          </w:p>
        </w:tc>
      </w:tr>
      <w:tr w:rsidR="00561E01" w:rsidRPr="00544E49" w14:paraId="777648AD" w14:textId="77777777" w:rsidTr="0047480D">
        <w:tc>
          <w:tcPr>
            <w:tcW w:w="2551" w:type="dxa"/>
            <w:vMerge/>
            <w:tcBorders>
              <w:left w:val="single" w:sz="4" w:space="0" w:color="auto"/>
              <w:right w:val="single" w:sz="4" w:space="0" w:color="auto"/>
            </w:tcBorders>
          </w:tcPr>
          <w:p w14:paraId="1B569ADF" w14:textId="77777777" w:rsidR="00561E01" w:rsidRPr="00544E49" w:rsidRDefault="00561E01" w:rsidP="00544E49">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000000"/>
              <w:bottom w:val="nil"/>
              <w:right w:val="single" w:sz="4" w:space="0" w:color="000000"/>
            </w:tcBorders>
          </w:tcPr>
          <w:p w14:paraId="64801176" w14:textId="77777777" w:rsidR="00561E01" w:rsidRPr="00544E49" w:rsidRDefault="00561E01" w:rsidP="00544E49">
            <w:pPr>
              <w:spacing w:after="0" w:line="240" w:lineRule="auto"/>
              <w:ind w:left="51"/>
              <w:jc w:val="both"/>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 xml:space="preserve">Металлы побочных подгрупп (хром, марганец, железо). Свойства химических элементов. Характеристика важнейших соединений хрома, марганца, железа. Их участие в окислительно-восстановительных реакциях. </w:t>
            </w:r>
            <w:r w:rsidRPr="00544E49">
              <w:rPr>
                <w:rFonts w:ascii="Times New Roman" w:eastAsia="Times New Roman" w:hAnsi="Times New Roman" w:cs="Times New Roman"/>
                <w:lang w:eastAsia="ru-RU"/>
              </w:rPr>
              <w:lastRenderedPageBreak/>
              <w:t>Важнейшие сплавы железа, чугун, сталь.</w:t>
            </w:r>
          </w:p>
        </w:tc>
        <w:tc>
          <w:tcPr>
            <w:tcW w:w="2408" w:type="dxa"/>
            <w:gridSpan w:val="2"/>
            <w:vMerge/>
            <w:tcBorders>
              <w:left w:val="single" w:sz="4" w:space="0" w:color="auto"/>
              <w:bottom w:val="single" w:sz="4" w:space="0" w:color="auto"/>
              <w:right w:val="single" w:sz="4" w:space="0" w:color="auto"/>
            </w:tcBorders>
          </w:tcPr>
          <w:p w14:paraId="202ABB67" w14:textId="77777777" w:rsidR="00561E01" w:rsidRPr="00544E49" w:rsidRDefault="00561E01" w:rsidP="00544E49">
            <w:pPr>
              <w:spacing w:after="0" w:line="240" w:lineRule="auto"/>
              <w:jc w:val="center"/>
              <w:rPr>
                <w:rFonts w:ascii="Times New Roman" w:eastAsia="Times New Roman" w:hAnsi="Times New Roman" w:cs="Times New Roman"/>
                <w:b/>
                <w:lang w:eastAsia="ru-RU"/>
              </w:rPr>
            </w:pPr>
          </w:p>
        </w:tc>
        <w:tc>
          <w:tcPr>
            <w:tcW w:w="2126" w:type="dxa"/>
            <w:gridSpan w:val="2"/>
            <w:vMerge/>
            <w:tcBorders>
              <w:left w:val="single" w:sz="4" w:space="0" w:color="auto"/>
              <w:right w:val="single" w:sz="4" w:space="0" w:color="auto"/>
            </w:tcBorders>
          </w:tcPr>
          <w:p w14:paraId="22642899" w14:textId="77777777" w:rsidR="00561E01" w:rsidRPr="00544E49" w:rsidRDefault="00561E01" w:rsidP="00544E49">
            <w:pPr>
              <w:suppressAutoHyphens/>
              <w:spacing w:after="0" w:line="240" w:lineRule="auto"/>
              <w:jc w:val="center"/>
              <w:rPr>
                <w:rFonts w:ascii="Times New Roman" w:eastAsia="Times New Roman" w:hAnsi="Times New Roman" w:cs="Times New Roman"/>
                <w:lang w:eastAsia="ar-SA"/>
              </w:rPr>
            </w:pPr>
          </w:p>
        </w:tc>
      </w:tr>
      <w:tr w:rsidR="00544E49" w:rsidRPr="00544E49" w14:paraId="340A30FE" w14:textId="77777777" w:rsidTr="00D31442">
        <w:tc>
          <w:tcPr>
            <w:tcW w:w="2551" w:type="dxa"/>
            <w:vMerge w:val="restart"/>
            <w:tcBorders>
              <w:top w:val="single" w:sz="4" w:space="0" w:color="auto"/>
              <w:left w:val="single" w:sz="4" w:space="0" w:color="auto"/>
              <w:right w:val="single" w:sz="4" w:space="0" w:color="auto"/>
            </w:tcBorders>
          </w:tcPr>
          <w:p w14:paraId="0FCEFF8C"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r w:rsidRPr="00544E49">
              <w:rPr>
                <w:rFonts w:ascii="Times New Roman" w:eastAsia="Times New Roman" w:hAnsi="Times New Roman" w:cs="Times New Roman"/>
                <w:b/>
                <w:lang w:eastAsia="ru-RU"/>
              </w:rPr>
              <w:t xml:space="preserve">Тема 1.13. </w:t>
            </w:r>
          </w:p>
          <w:p w14:paraId="132E6A84" w14:textId="77777777" w:rsidR="00544E49" w:rsidRPr="00544E49" w:rsidRDefault="00544E49" w:rsidP="00544E49">
            <w:pPr>
              <w:spacing w:after="0" w:line="240" w:lineRule="auto"/>
              <w:jc w:val="both"/>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Химия неметаллов</w:t>
            </w:r>
          </w:p>
        </w:tc>
        <w:tc>
          <w:tcPr>
            <w:tcW w:w="7515" w:type="dxa"/>
            <w:tcBorders>
              <w:top w:val="single" w:sz="4" w:space="0" w:color="auto"/>
              <w:left w:val="single" w:sz="4" w:space="0" w:color="auto"/>
              <w:bottom w:val="single" w:sz="4" w:space="0" w:color="auto"/>
              <w:right w:val="single" w:sz="4" w:space="0" w:color="auto"/>
            </w:tcBorders>
          </w:tcPr>
          <w:p w14:paraId="76B8F675"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r w:rsidRPr="00544E49">
              <w:rPr>
                <w:rFonts w:ascii="Times New Roman" w:eastAsia="Times New Roman" w:hAnsi="Times New Roman" w:cs="Times New Roman"/>
                <w:b/>
                <w:lang w:eastAsia="ru-RU"/>
              </w:rPr>
              <w:t>Содержание учебного материала</w:t>
            </w:r>
          </w:p>
        </w:tc>
        <w:tc>
          <w:tcPr>
            <w:tcW w:w="2408" w:type="dxa"/>
            <w:gridSpan w:val="2"/>
            <w:tcBorders>
              <w:top w:val="single" w:sz="4" w:space="0" w:color="auto"/>
              <w:left w:val="single" w:sz="4" w:space="0" w:color="auto"/>
              <w:bottom w:val="single" w:sz="4" w:space="0" w:color="auto"/>
              <w:right w:val="single" w:sz="4" w:space="0" w:color="auto"/>
            </w:tcBorders>
          </w:tcPr>
          <w:p w14:paraId="30D3E2A9" w14:textId="77777777" w:rsidR="00544E49" w:rsidRPr="00544E49" w:rsidRDefault="00544E49" w:rsidP="00544E49">
            <w:pPr>
              <w:spacing w:after="0" w:line="240" w:lineRule="auto"/>
              <w:jc w:val="center"/>
              <w:rPr>
                <w:rFonts w:ascii="Times New Roman" w:eastAsia="Times New Roman" w:hAnsi="Times New Roman" w:cs="Times New Roman"/>
                <w:b/>
                <w:lang w:eastAsia="ru-RU"/>
              </w:rPr>
            </w:pPr>
            <w:r w:rsidRPr="00544E49">
              <w:rPr>
                <w:rFonts w:ascii="Times New Roman" w:eastAsia="Times New Roman" w:hAnsi="Times New Roman" w:cs="Times New Roman"/>
                <w:b/>
                <w:lang w:eastAsia="ru-RU"/>
              </w:rPr>
              <w:t>4</w:t>
            </w:r>
          </w:p>
        </w:tc>
        <w:tc>
          <w:tcPr>
            <w:tcW w:w="2126" w:type="dxa"/>
            <w:gridSpan w:val="2"/>
            <w:vMerge w:val="restart"/>
            <w:tcBorders>
              <w:top w:val="single" w:sz="4" w:space="0" w:color="auto"/>
              <w:left w:val="single" w:sz="4" w:space="0" w:color="auto"/>
              <w:right w:val="single" w:sz="4" w:space="0" w:color="auto"/>
            </w:tcBorders>
          </w:tcPr>
          <w:p w14:paraId="4BAB467C" w14:textId="77777777" w:rsidR="00544E49" w:rsidRPr="00544E49" w:rsidRDefault="00544E49" w:rsidP="00544E49">
            <w:pPr>
              <w:suppressAutoHyphens/>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 xml:space="preserve">ОК 01 </w:t>
            </w:r>
          </w:p>
          <w:p w14:paraId="04BBDBC4" w14:textId="77777777" w:rsidR="00544E49" w:rsidRPr="00544E49" w:rsidRDefault="00544E49" w:rsidP="00544E49">
            <w:pPr>
              <w:suppressAutoHyphens/>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ОК 04</w:t>
            </w:r>
          </w:p>
          <w:p w14:paraId="35EAA414" w14:textId="77777777" w:rsidR="00544E49" w:rsidRPr="00544E49" w:rsidRDefault="00544E49" w:rsidP="00544E49">
            <w:pPr>
              <w:suppressAutoHyphens/>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ОК 07</w:t>
            </w:r>
          </w:p>
          <w:p w14:paraId="05A55DC0" w14:textId="77777777" w:rsidR="00544E49" w:rsidRPr="00544E49" w:rsidRDefault="00544E49" w:rsidP="00544E49">
            <w:pPr>
              <w:suppressAutoHyphens/>
              <w:spacing w:after="0" w:line="240" w:lineRule="auto"/>
              <w:jc w:val="center"/>
              <w:rPr>
                <w:rFonts w:ascii="Times New Roman" w:eastAsia="Times New Roman" w:hAnsi="Times New Roman" w:cs="Times New Roman"/>
                <w:lang w:eastAsia="ar-SA"/>
              </w:rPr>
            </w:pPr>
            <w:r w:rsidRPr="00544E49">
              <w:rPr>
                <w:rFonts w:ascii="Times New Roman" w:eastAsia="Times New Roman" w:hAnsi="Times New Roman" w:cs="Times New Roman"/>
                <w:lang w:eastAsia="ru-RU"/>
              </w:rPr>
              <w:t>ЛР 4</w:t>
            </w:r>
          </w:p>
        </w:tc>
      </w:tr>
      <w:tr w:rsidR="00544E49" w:rsidRPr="00544E49" w14:paraId="4509C038" w14:textId="77777777" w:rsidTr="00D31442">
        <w:trPr>
          <w:trHeight w:val="255"/>
        </w:trPr>
        <w:tc>
          <w:tcPr>
            <w:tcW w:w="2551" w:type="dxa"/>
            <w:vMerge/>
            <w:tcBorders>
              <w:left w:val="single" w:sz="4" w:space="0" w:color="auto"/>
              <w:right w:val="single" w:sz="4" w:space="0" w:color="auto"/>
            </w:tcBorders>
          </w:tcPr>
          <w:p w14:paraId="06065A7E"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auto"/>
              <w:bottom w:val="single" w:sz="4" w:space="0" w:color="auto"/>
              <w:right w:val="single" w:sz="4" w:space="0" w:color="auto"/>
            </w:tcBorders>
          </w:tcPr>
          <w:p w14:paraId="3CCA3B90" w14:textId="77777777" w:rsidR="00544E49" w:rsidRPr="00544E49" w:rsidRDefault="00544E49" w:rsidP="00544E49">
            <w:pPr>
              <w:spacing w:after="0" w:line="240" w:lineRule="auto"/>
              <w:jc w:val="both"/>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Общие сведения о неметаллах. Атомное и молекулярное их строение. Аллотропия. Химические свойства неметаллов. Характеристика соединений неметаллов: оксидов, гидроксидов, водородных соединений. Кислород содержащие кислоты.</w:t>
            </w:r>
          </w:p>
        </w:tc>
        <w:tc>
          <w:tcPr>
            <w:tcW w:w="2408" w:type="dxa"/>
            <w:gridSpan w:val="2"/>
            <w:vMerge w:val="restart"/>
            <w:tcBorders>
              <w:top w:val="single" w:sz="4" w:space="0" w:color="auto"/>
              <w:left w:val="single" w:sz="4" w:space="0" w:color="auto"/>
              <w:right w:val="single" w:sz="4" w:space="0" w:color="auto"/>
            </w:tcBorders>
          </w:tcPr>
          <w:p w14:paraId="355BC819"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2</w:t>
            </w:r>
          </w:p>
        </w:tc>
        <w:tc>
          <w:tcPr>
            <w:tcW w:w="2126" w:type="dxa"/>
            <w:gridSpan w:val="2"/>
            <w:vMerge/>
            <w:tcBorders>
              <w:left w:val="single" w:sz="4" w:space="0" w:color="auto"/>
              <w:right w:val="single" w:sz="4" w:space="0" w:color="auto"/>
            </w:tcBorders>
          </w:tcPr>
          <w:p w14:paraId="1D18372F" w14:textId="77777777" w:rsidR="00544E49" w:rsidRPr="00544E49" w:rsidRDefault="00544E49" w:rsidP="00544E49">
            <w:pPr>
              <w:suppressAutoHyphens/>
              <w:spacing w:after="0" w:line="240" w:lineRule="auto"/>
              <w:jc w:val="center"/>
              <w:rPr>
                <w:rFonts w:ascii="Times New Roman" w:eastAsia="Times New Roman" w:hAnsi="Times New Roman" w:cs="Times New Roman"/>
                <w:lang w:eastAsia="ru-RU"/>
              </w:rPr>
            </w:pPr>
          </w:p>
        </w:tc>
      </w:tr>
      <w:tr w:rsidR="00544E49" w:rsidRPr="00544E49" w14:paraId="5D0084C3" w14:textId="77777777" w:rsidTr="00D31442">
        <w:trPr>
          <w:trHeight w:val="664"/>
        </w:trPr>
        <w:tc>
          <w:tcPr>
            <w:tcW w:w="2551" w:type="dxa"/>
            <w:vMerge/>
            <w:tcBorders>
              <w:left w:val="single" w:sz="4" w:space="0" w:color="auto"/>
              <w:right w:val="single" w:sz="4" w:space="0" w:color="auto"/>
            </w:tcBorders>
          </w:tcPr>
          <w:p w14:paraId="221FFC63"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auto"/>
              <w:bottom w:val="single" w:sz="4" w:space="0" w:color="auto"/>
              <w:right w:val="single" w:sz="4" w:space="0" w:color="auto"/>
            </w:tcBorders>
          </w:tcPr>
          <w:p w14:paraId="402225DA" w14:textId="77777777" w:rsidR="00544E49" w:rsidRPr="00544E49" w:rsidRDefault="00544E49" w:rsidP="00544E49">
            <w:pPr>
              <w:spacing w:after="0" w:line="240" w:lineRule="auto"/>
              <w:jc w:val="both"/>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 xml:space="preserve">Подгруппа галогенов. Свойства и применение галогенов и их соединений. </w:t>
            </w:r>
          </w:p>
          <w:p w14:paraId="7912E566" w14:textId="77777777" w:rsidR="00544E49" w:rsidRPr="00544E49" w:rsidRDefault="00544E49" w:rsidP="00544E49">
            <w:pPr>
              <w:spacing w:after="0" w:line="240" w:lineRule="auto"/>
              <w:jc w:val="both"/>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Распознавание галогенов.</w:t>
            </w:r>
          </w:p>
        </w:tc>
        <w:tc>
          <w:tcPr>
            <w:tcW w:w="2408" w:type="dxa"/>
            <w:gridSpan w:val="2"/>
            <w:vMerge/>
            <w:tcBorders>
              <w:left w:val="single" w:sz="4" w:space="0" w:color="auto"/>
              <w:bottom w:val="single" w:sz="4" w:space="0" w:color="auto"/>
              <w:right w:val="single" w:sz="4" w:space="0" w:color="auto"/>
            </w:tcBorders>
          </w:tcPr>
          <w:p w14:paraId="64F765A6"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p>
        </w:tc>
        <w:tc>
          <w:tcPr>
            <w:tcW w:w="2126" w:type="dxa"/>
            <w:gridSpan w:val="2"/>
            <w:vMerge/>
            <w:tcBorders>
              <w:left w:val="single" w:sz="4" w:space="0" w:color="auto"/>
              <w:right w:val="single" w:sz="4" w:space="0" w:color="auto"/>
            </w:tcBorders>
          </w:tcPr>
          <w:p w14:paraId="02038B38" w14:textId="77777777" w:rsidR="00544E49" w:rsidRPr="00544E49" w:rsidRDefault="00544E49" w:rsidP="00544E49">
            <w:pPr>
              <w:suppressAutoHyphens/>
              <w:spacing w:after="0" w:line="240" w:lineRule="auto"/>
              <w:jc w:val="center"/>
              <w:rPr>
                <w:rFonts w:ascii="Times New Roman" w:eastAsia="Times New Roman" w:hAnsi="Times New Roman" w:cs="Times New Roman"/>
                <w:lang w:eastAsia="ar-SA"/>
              </w:rPr>
            </w:pPr>
          </w:p>
        </w:tc>
      </w:tr>
      <w:tr w:rsidR="00544E49" w:rsidRPr="00544E49" w14:paraId="74EB691B" w14:textId="77777777" w:rsidTr="00D31442">
        <w:trPr>
          <w:trHeight w:val="159"/>
        </w:trPr>
        <w:tc>
          <w:tcPr>
            <w:tcW w:w="2551" w:type="dxa"/>
            <w:vMerge/>
            <w:tcBorders>
              <w:left w:val="single" w:sz="4" w:space="0" w:color="auto"/>
              <w:right w:val="single" w:sz="4" w:space="0" w:color="auto"/>
            </w:tcBorders>
          </w:tcPr>
          <w:p w14:paraId="77F20721"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auto"/>
              <w:bottom w:val="single" w:sz="4" w:space="0" w:color="auto"/>
              <w:right w:val="single" w:sz="4" w:space="0" w:color="auto"/>
            </w:tcBorders>
          </w:tcPr>
          <w:p w14:paraId="1B08691D" w14:textId="77777777" w:rsidR="00544E49" w:rsidRPr="00544E49" w:rsidRDefault="00544E49" w:rsidP="00544E49">
            <w:pPr>
              <w:spacing w:after="0" w:line="240" w:lineRule="auto"/>
              <w:jc w:val="both"/>
              <w:rPr>
                <w:rFonts w:ascii="Times New Roman" w:eastAsia="Times New Roman" w:hAnsi="Times New Roman" w:cs="Times New Roman"/>
                <w:lang w:eastAsia="ru-RU"/>
              </w:rPr>
            </w:pPr>
            <w:r w:rsidRPr="00544E49">
              <w:rPr>
                <w:rFonts w:ascii="Times New Roman" w:eastAsia="Times New Roman" w:hAnsi="Times New Roman" w:cs="Times New Roman"/>
                <w:b/>
                <w:lang w:eastAsia="ru-RU"/>
              </w:rPr>
              <w:t>В том числе практических занятий</w:t>
            </w:r>
          </w:p>
        </w:tc>
        <w:tc>
          <w:tcPr>
            <w:tcW w:w="2408" w:type="dxa"/>
            <w:gridSpan w:val="2"/>
            <w:tcBorders>
              <w:left w:val="single" w:sz="4" w:space="0" w:color="auto"/>
              <w:bottom w:val="single" w:sz="4" w:space="0" w:color="auto"/>
              <w:right w:val="single" w:sz="4" w:space="0" w:color="auto"/>
            </w:tcBorders>
          </w:tcPr>
          <w:p w14:paraId="2CB53535" w14:textId="77777777" w:rsidR="00544E49" w:rsidRPr="00544E49" w:rsidRDefault="00544E49" w:rsidP="00544E49">
            <w:pPr>
              <w:spacing w:after="0" w:line="240" w:lineRule="auto"/>
              <w:jc w:val="center"/>
              <w:rPr>
                <w:rFonts w:ascii="Times New Roman" w:eastAsia="Times New Roman" w:hAnsi="Times New Roman" w:cs="Times New Roman"/>
                <w:b/>
                <w:lang w:eastAsia="ru-RU"/>
              </w:rPr>
            </w:pPr>
            <w:r w:rsidRPr="00544E49">
              <w:rPr>
                <w:rFonts w:ascii="Times New Roman" w:eastAsia="Times New Roman" w:hAnsi="Times New Roman" w:cs="Times New Roman"/>
                <w:b/>
                <w:lang w:eastAsia="ru-RU"/>
              </w:rPr>
              <w:t>2</w:t>
            </w:r>
          </w:p>
        </w:tc>
        <w:tc>
          <w:tcPr>
            <w:tcW w:w="2126" w:type="dxa"/>
            <w:gridSpan w:val="2"/>
            <w:tcBorders>
              <w:left w:val="single" w:sz="4" w:space="0" w:color="auto"/>
              <w:right w:val="single" w:sz="4" w:space="0" w:color="auto"/>
            </w:tcBorders>
          </w:tcPr>
          <w:p w14:paraId="3EC70A85" w14:textId="77777777" w:rsidR="00544E49" w:rsidRPr="00544E49" w:rsidRDefault="00544E49" w:rsidP="00544E49">
            <w:pPr>
              <w:suppressAutoHyphens/>
              <w:spacing w:after="0" w:line="240" w:lineRule="auto"/>
              <w:jc w:val="center"/>
              <w:rPr>
                <w:rFonts w:ascii="Times New Roman" w:eastAsia="Times New Roman" w:hAnsi="Times New Roman" w:cs="Times New Roman"/>
                <w:lang w:eastAsia="ar-SA"/>
              </w:rPr>
            </w:pPr>
          </w:p>
        </w:tc>
      </w:tr>
      <w:tr w:rsidR="00544E49" w:rsidRPr="00544E49" w14:paraId="56DAF358" w14:textId="77777777" w:rsidTr="00D31442">
        <w:trPr>
          <w:trHeight w:val="664"/>
        </w:trPr>
        <w:tc>
          <w:tcPr>
            <w:tcW w:w="2551" w:type="dxa"/>
            <w:vMerge/>
            <w:tcBorders>
              <w:left w:val="single" w:sz="4" w:space="0" w:color="auto"/>
              <w:right w:val="single" w:sz="4" w:space="0" w:color="auto"/>
            </w:tcBorders>
          </w:tcPr>
          <w:p w14:paraId="062C1404"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auto"/>
              <w:bottom w:val="single" w:sz="4" w:space="0" w:color="auto"/>
              <w:right w:val="single" w:sz="4" w:space="0" w:color="auto"/>
            </w:tcBorders>
          </w:tcPr>
          <w:p w14:paraId="6408A3CF"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r w:rsidRPr="00544E49">
              <w:rPr>
                <w:rFonts w:ascii="Times New Roman" w:eastAsia="Times New Roman" w:hAnsi="Times New Roman" w:cs="Times New Roman"/>
                <w:b/>
                <w:lang w:eastAsia="ru-RU"/>
              </w:rPr>
              <w:t xml:space="preserve">Практическое занятие 10. </w:t>
            </w:r>
            <w:r w:rsidRPr="00544E49">
              <w:rPr>
                <w:rFonts w:ascii="Times New Roman" w:hAnsi="Times New Roman" w:cs="Times New Roman"/>
              </w:rPr>
              <w:t>Решение экспериментальных задач по свойствам химическим свойствам неметаллов, по распознаванию и получению соединений неметаллов</w:t>
            </w:r>
          </w:p>
        </w:tc>
        <w:tc>
          <w:tcPr>
            <w:tcW w:w="2408" w:type="dxa"/>
            <w:gridSpan w:val="2"/>
            <w:tcBorders>
              <w:left w:val="single" w:sz="4" w:space="0" w:color="auto"/>
              <w:bottom w:val="single" w:sz="4" w:space="0" w:color="auto"/>
              <w:right w:val="single" w:sz="4" w:space="0" w:color="auto"/>
            </w:tcBorders>
          </w:tcPr>
          <w:p w14:paraId="3A812B8B"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2</w:t>
            </w:r>
          </w:p>
        </w:tc>
        <w:tc>
          <w:tcPr>
            <w:tcW w:w="2126" w:type="dxa"/>
            <w:gridSpan w:val="2"/>
            <w:tcBorders>
              <w:left w:val="single" w:sz="4" w:space="0" w:color="auto"/>
              <w:right w:val="single" w:sz="4" w:space="0" w:color="auto"/>
            </w:tcBorders>
          </w:tcPr>
          <w:p w14:paraId="08704A31" w14:textId="77777777" w:rsidR="00544E49" w:rsidRPr="00544E49" w:rsidRDefault="00544E49" w:rsidP="00544E49">
            <w:pPr>
              <w:suppressAutoHyphens/>
              <w:spacing w:after="0" w:line="240" w:lineRule="auto"/>
              <w:jc w:val="center"/>
              <w:rPr>
                <w:rFonts w:ascii="Times New Roman" w:eastAsia="Times New Roman" w:hAnsi="Times New Roman" w:cs="Times New Roman"/>
                <w:lang w:eastAsia="ar-SA"/>
              </w:rPr>
            </w:pPr>
          </w:p>
        </w:tc>
      </w:tr>
      <w:tr w:rsidR="00544E49" w:rsidRPr="00544E49" w14:paraId="57136F81" w14:textId="77777777" w:rsidTr="00D31442">
        <w:trPr>
          <w:trHeight w:val="285"/>
        </w:trPr>
        <w:tc>
          <w:tcPr>
            <w:tcW w:w="2551" w:type="dxa"/>
            <w:vMerge w:val="restart"/>
            <w:tcBorders>
              <w:top w:val="single" w:sz="4" w:space="0" w:color="auto"/>
              <w:left w:val="single" w:sz="4" w:space="0" w:color="auto"/>
              <w:right w:val="single" w:sz="4" w:space="0" w:color="auto"/>
            </w:tcBorders>
          </w:tcPr>
          <w:p w14:paraId="28B663FE"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r w:rsidRPr="00544E49">
              <w:rPr>
                <w:rFonts w:ascii="Times New Roman" w:eastAsia="Times New Roman" w:hAnsi="Times New Roman" w:cs="Times New Roman"/>
                <w:b/>
                <w:lang w:eastAsia="ru-RU"/>
              </w:rPr>
              <w:t xml:space="preserve">Тема 1.14. </w:t>
            </w:r>
          </w:p>
          <w:p w14:paraId="7826C5C3"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r w:rsidRPr="00544E49">
              <w:rPr>
                <w:rFonts w:ascii="Times New Roman" w:eastAsia="Times New Roman" w:hAnsi="Times New Roman" w:cs="Times New Roman"/>
                <w:lang w:eastAsia="ru-RU"/>
              </w:rPr>
              <w:t>Химия неметаллов</w:t>
            </w:r>
          </w:p>
        </w:tc>
        <w:tc>
          <w:tcPr>
            <w:tcW w:w="7515" w:type="dxa"/>
            <w:tcBorders>
              <w:top w:val="single" w:sz="4" w:space="0" w:color="auto"/>
              <w:left w:val="single" w:sz="4" w:space="0" w:color="auto"/>
              <w:bottom w:val="single" w:sz="4" w:space="0" w:color="auto"/>
              <w:right w:val="single" w:sz="4" w:space="0" w:color="auto"/>
            </w:tcBorders>
          </w:tcPr>
          <w:p w14:paraId="027DB66A"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r w:rsidRPr="00544E49">
              <w:rPr>
                <w:rFonts w:ascii="Times New Roman" w:eastAsia="Times New Roman" w:hAnsi="Times New Roman" w:cs="Times New Roman"/>
                <w:b/>
                <w:lang w:eastAsia="ru-RU"/>
              </w:rPr>
              <w:t>Содержание учебного материала</w:t>
            </w:r>
          </w:p>
        </w:tc>
        <w:tc>
          <w:tcPr>
            <w:tcW w:w="2408" w:type="dxa"/>
            <w:gridSpan w:val="2"/>
            <w:tcBorders>
              <w:top w:val="single" w:sz="4" w:space="0" w:color="auto"/>
              <w:left w:val="single" w:sz="4" w:space="0" w:color="auto"/>
              <w:bottom w:val="single" w:sz="4" w:space="0" w:color="auto"/>
              <w:right w:val="single" w:sz="4" w:space="0" w:color="auto"/>
            </w:tcBorders>
          </w:tcPr>
          <w:p w14:paraId="2BCBBBA1" w14:textId="77777777" w:rsidR="00544E49" w:rsidRPr="00544E49" w:rsidRDefault="00544E49" w:rsidP="00544E49">
            <w:pPr>
              <w:spacing w:after="0" w:line="240" w:lineRule="auto"/>
              <w:jc w:val="center"/>
              <w:rPr>
                <w:rFonts w:ascii="Times New Roman" w:eastAsia="Times New Roman" w:hAnsi="Times New Roman" w:cs="Times New Roman"/>
                <w:b/>
                <w:lang w:eastAsia="ru-RU"/>
              </w:rPr>
            </w:pPr>
            <w:r w:rsidRPr="00544E49">
              <w:rPr>
                <w:rFonts w:ascii="Times New Roman" w:eastAsia="Times New Roman" w:hAnsi="Times New Roman" w:cs="Times New Roman"/>
                <w:b/>
                <w:lang w:eastAsia="ru-RU"/>
              </w:rPr>
              <w:t>4</w:t>
            </w:r>
          </w:p>
        </w:tc>
        <w:tc>
          <w:tcPr>
            <w:tcW w:w="2126" w:type="dxa"/>
            <w:gridSpan w:val="2"/>
            <w:vMerge w:val="restart"/>
            <w:tcBorders>
              <w:top w:val="single" w:sz="4" w:space="0" w:color="auto"/>
              <w:left w:val="single" w:sz="4" w:space="0" w:color="auto"/>
              <w:right w:val="single" w:sz="4" w:space="0" w:color="auto"/>
            </w:tcBorders>
          </w:tcPr>
          <w:p w14:paraId="41E9CF08" w14:textId="77777777" w:rsidR="00544E49" w:rsidRPr="00544E49" w:rsidRDefault="00544E49" w:rsidP="00544E49">
            <w:pPr>
              <w:suppressAutoHyphens/>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 xml:space="preserve">ОК 01 </w:t>
            </w:r>
          </w:p>
          <w:p w14:paraId="41B83196" w14:textId="77777777" w:rsidR="00544E49" w:rsidRPr="00544E49" w:rsidRDefault="00544E49" w:rsidP="00544E49">
            <w:pPr>
              <w:suppressAutoHyphens/>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ОК 07</w:t>
            </w:r>
          </w:p>
          <w:p w14:paraId="52530C80" w14:textId="77777777" w:rsidR="00544E49" w:rsidRPr="00544E49" w:rsidRDefault="00544E49" w:rsidP="00544E49">
            <w:pPr>
              <w:suppressAutoHyphens/>
              <w:spacing w:after="0" w:line="240" w:lineRule="auto"/>
              <w:rPr>
                <w:rFonts w:ascii="Times New Roman" w:eastAsia="Times New Roman" w:hAnsi="Times New Roman" w:cs="Times New Roman"/>
                <w:lang w:eastAsia="ar-SA"/>
              </w:rPr>
            </w:pPr>
            <w:r w:rsidRPr="00544E49">
              <w:rPr>
                <w:rFonts w:ascii="Times New Roman" w:eastAsia="Times New Roman" w:hAnsi="Times New Roman" w:cs="Times New Roman"/>
                <w:lang w:eastAsia="ru-RU"/>
              </w:rPr>
              <w:t xml:space="preserve">            ЛР 4</w:t>
            </w:r>
          </w:p>
        </w:tc>
      </w:tr>
      <w:tr w:rsidR="00561E01" w:rsidRPr="00544E49" w14:paraId="25A6AE9C" w14:textId="77777777" w:rsidTr="0034393D">
        <w:trPr>
          <w:trHeight w:val="285"/>
        </w:trPr>
        <w:tc>
          <w:tcPr>
            <w:tcW w:w="2551" w:type="dxa"/>
            <w:vMerge/>
            <w:tcBorders>
              <w:left w:val="single" w:sz="4" w:space="0" w:color="auto"/>
              <w:right w:val="single" w:sz="4" w:space="0" w:color="auto"/>
            </w:tcBorders>
          </w:tcPr>
          <w:p w14:paraId="1FA97C03" w14:textId="77777777" w:rsidR="00561E01" w:rsidRPr="00544E49" w:rsidRDefault="00561E01" w:rsidP="00544E49">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auto"/>
              <w:bottom w:val="single" w:sz="4" w:space="0" w:color="auto"/>
              <w:right w:val="single" w:sz="4" w:space="0" w:color="auto"/>
            </w:tcBorders>
          </w:tcPr>
          <w:p w14:paraId="440731E4" w14:textId="77777777" w:rsidR="00561E01" w:rsidRPr="00544E49" w:rsidRDefault="00561E01" w:rsidP="00544E49">
            <w:pPr>
              <w:spacing w:after="0" w:line="240" w:lineRule="auto"/>
              <w:jc w:val="both"/>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Общие сведения о неметаллах. Атомное и молекулярное их строение. Аллотропия. Химические свойства неметаллов. Характеристика соединений неметаллов: оксидов, гидроксидов, водородных соединений. Кислород содержащие кислоты.</w:t>
            </w:r>
          </w:p>
        </w:tc>
        <w:tc>
          <w:tcPr>
            <w:tcW w:w="2408" w:type="dxa"/>
            <w:gridSpan w:val="2"/>
            <w:vMerge w:val="restart"/>
            <w:tcBorders>
              <w:top w:val="single" w:sz="4" w:space="0" w:color="auto"/>
              <w:left w:val="single" w:sz="4" w:space="0" w:color="auto"/>
              <w:right w:val="single" w:sz="4" w:space="0" w:color="auto"/>
            </w:tcBorders>
          </w:tcPr>
          <w:p w14:paraId="6311D782" w14:textId="77777777" w:rsidR="00561E01" w:rsidRPr="00544E49" w:rsidRDefault="00561E01" w:rsidP="00544E49">
            <w:pPr>
              <w:spacing w:after="0" w:line="240" w:lineRule="auto"/>
              <w:jc w:val="center"/>
              <w:rPr>
                <w:rFonts w:ascii="Times New Roman" w:eastAsia="Times New Roman" w:hAnsi="Times New Roman" w:cs="Times New Roman"/>
                <w:bCs/>
                <w:lang w:eastAsia="ru-RU"/>
              </w:rPr>
            </w:pPr>
            <w:r w:rsidRPr="00544E49">
              <w:rPr>
                <w:rFonts w:ascii="Times New Roman" w:eastAsia="Times New Roman" w:hAnsi="Times New Roman" w:cs="Times New Roman"/>
                <w:bCs/>
                <w:lang w:eastAsia="ru-RU"/>
              </w:rPr>
              <w:t>2</w:t>
            </w:r>
          </w:p>
        </w:tc>
        <w:tc>
          <w:tcPr>
            <w:tcW w:w="2126" w:type="dxa"/>
            <w:gridSpan w:val="2"/>
            <w:vMerge/>
            <w:tcBorders>
              <w:left w:val="single" w:sz="4" w:space="0" w:color="auto"/>
              <w:right w:val="single" w:sz="4" w:space="0" w:color="auto"/>
            </w:tcBorders>
          </w:tcPr>
          <w:p w14:paraId="3E8594B5" w14:textId="77777777" w:rsidR="00561E01" w:rsidRPr="00544E49" w:rsidRDefault="00561E01" w:rsidP="00544E49">
            <w:pPr>
              <w:suppressAutoHyphens/>
              <w:spacing w:after="0" w:line="240" w:lineRule="auto"/>
              <w:rPr>
                <w:rFonts w:ascii="Times New Roman" w:eastAsia="Times New Roman" w:hAnsi="Times New Roman" w:cs="Times New Roman"/>
                <w:lang w:eastAsia="ar-SA"/>
              </w:rPr>
            </w:pPr>
          </w:p>
        </w:tc>
      </w:tr>
      <w:tr w:rsidR="00561E01" w:rsidRPr="00544E49" w14:paraId="4AE8ED33" w14:textId="77777777" w:rsidTr="0034393D">
        <w:trPr>
          <w:trHeight w:val="285"/>
        </w:trPr>
        <w:tc>
          <w:tcPr>
            <w:tcW w:w="2551" w:type="dxa"/>
            <w:vMerge/>
            <w:tcBorders>
              <w:left w:val="single" w:sz="4" w:space="0" w:color="auto"/>
              <w:right w:val="single" w:sz="4" w:space="0" w:color="auto"/>
            </w:tcBorders>
          </w:tcPr>
          <w:p w14:paraId="06855BC2" w14:textId="77777777" w:rsidR="00561E01" w:rsidRPr="00544E49" w:rsidRDefault="00561E01" w:rsidP="00544E49">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auto"/>
              <w:bottom w:val="single" w:sz="4" w:space="0" w:color="auto"/>
              <w:right w:val="single" w:sz="4" w:space="0" w:color="auto"/>
            </w:tcBorders>
          </w:tcPr>
          <w:p w14:paraId="451DE716" w14:textId="77777777" w:rsidR="00561E01" w:rsidRPr="00544E49" w:rsidRDefault="00561E01" w:rsidP="00544E49">
            <w:pPr>
              <w:spacing w:after="0" w:line="240" w:lineRule="auto"/>
              <w:jc w:val="both"/>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 xml:space="preserve">Подгруппа галогенов. Свойства и применение галогенов и их соединений. </w:t>
            </w:r>
          </w:p>
          <w:p w14:paraId="27370704" w14:textId="77777777" w:rsidR="00561E01" w:rsidRPr="00544E49" w:rsidRDefault="00561E01" w:rsidP="00544E49">
            <w:pPr>
              <w:spacing w:after="0" w:line="240" w:lineRule="auto"/>
              <w:jc w:val="both"/>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Распознавание галогенов.</w:t>
            </w:r>
          </w:p>
        </w:tc>
        <w:tc>
          <w:tcPr>
            <w:tcW w:w="2408" w:type="dxa"/>
            <w:gridSpan w:val="2"/>
            <w:vMerge/>
            <w:tcBorders>
              <w:left w:val="single" w:sz="4" w:space="0" w:color="auto"/>
              <w:bottom w:val="single" w:sz="4" w:space="0" w:color="auto"/>
              <w:right w:val="single" w:sz="4" w:space="0" w:color="auto"/>
            </w:tcBorders>
          </w:tcPr>
          <w:p w14:paraId="0514FDFF" w14:textId="77777777" w:rsidR="00561E01" w:rsidRPr="00544E49" w:rsidRDefault="00561E01" w:rsidP="00544E49">
            <w:pPr>
              <w:spacing w:after="0" w:line="240" w:lineRule="auto"/>
              <w:jc w:val="center"/>
              <w:rPr>
                <w:rFonts w:ascii="Times New Roman" w:eastAsia="Times New Roman" w:hAnsi="Times New Roman" w:cs="Times New Roman"/>
                <w:b/>
                <w:lang w:eastAsia="ru-RU"/>
              </w:rPr>
            </w:pPr>
          </w:p>
        </w:tc>
        <w:tc>
          <w:tcPr>
            <w:tcW w:w="2126" w:type="dxa"/>
            <w:gridSpan w:val="2"/>
            <w:vMerge/>
            <w:tcBorders>
              <w:left w:val="single" w:sz="4" w:space="0" w:color="auto"/>
              <w:right w:val="single" w:sz="4" w:space="0" w:color="auto"/>
            </w:tcBorders>
          </w:tcPr>
          <w:p w14:paraId="1160D570" w14:textId="77777777" w:rsidR="00561E01" w:rsidRPr="00544E49" w:rsidRDefault="00561E01" w:rsidP="00544E49">
            <w:pPr>
              <w:suppressAutoHyphens/>
              <w:spacing w:after="0" w:line="240" w:lineRule="auto"/>
              <w:rPr>
                <w:rFonts w:ascii="Times New Roman" w:eastAsia="Times New Roman" w:hAnsi="Times New Roman" w:cs="Times New Roman"/>
                <w:lang w:eastAsia="ar-SA"/>
              </w:rPr>
            </w:pPr>
          </w:p>
        </w:tc>
      </w:tr>
      <w:tr w:rsidR="00544E49" w:rsidRPr="00544E49" w14:paraId="3B637ADE" w14:textId="77777777" w:rsidTr="00D31442">
        <w:trPr>
          <w:trHeight w:val="285"/>
        </w:trPr>
        <w:tc>
          <w:tcPr>
            <w:tcW w:w="2551" w:type="dxa"/>
            <w:vMerge/>
            <w:tcBorders>
              <w:left w:val="single" w:sz="4" w:space="0" w:color="auto"/>
              <w:right w:val="single" w:sz="4" w:space="0" w:color="auto"/>
            </w:tcBorders>
          </w:tcPr>
          <w:p w14:paraId="64E08A41"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auto"/>
              <w:bottom w:val="single" w:sz="4" w:space="0" w:color="auto"/>
              <w:right w:val="single" w:sz="4" w:space="0" w:color="auto"/>
            </w:tcBorders>
          </w:tcPr>
          <w:p w14:paraId="1524B975" w14:textId="77777777" w:rsidR="00544E49" w:rsidRPr="00544E49" w:rsidRDefault="00544E49" w:rsidP="00544E49">
            <w:pPr>
              <w:spacing w:after="0" w:line="240" w:lineRule="auto"/>
              <w:jc w:val="both"/>
              <w:rPr>
                <w:rFonts w:ascii="Times New Roman" w:eastAsia="Times New Roman" w:hAnsi="Times New Roman" w:cs="Times New Roman"/>
                <w:lang w:eastAsia="ru-RU"/>
              </w:rPr>
            </w:pPr>
            <w:r w:rsidRPr="00544E49">
              <w:rPr>
                <w:rFonts w:ascii="Times New Roman" w:eastAsia="Times New Roman" w:hAnsi="Times New Roman" w:cs="Times New Roman"/>
                <w:b/>
                <w:lang w:eastAsia="ru-RU"/>
              </w:rPr>
              <w:t>В том числе практических занятий</w:t>
            </w:r>
          </w:p>
        </w:tc>
        <w:tc>
          <w:tcPr>
            <w:tcW w:w="2408" w:type="dxa"/>
            <w:gridSpan w:val="2"/>
            <w:tcBorders>
              <w:top w:val="single" w:sz="4" w:space="0" w:color="auto"/>
              <w:left w:val="single" w:sz="4" w:space="0" w:color="auto"/>
              <w:bottom w:val="single" w:sz="4" w:space="0" w:color="auto"/>
              <w:right w:val="single" w:sz="4" w:space="0" w:color="auto"/>
            </w:tcBorders>
          </w:tcPr>
          <w:p w14:paraId="3CEB68D0" w14:textId="77777777" w:rsidR="00544E49" w:rsidRPr="00544E49" w:rsidRDefault="00544E49" w:rsidP="00544E49">
            <w:pPr>
              <w:spacing w:after="0" w:line="240" w:lineRule="auto"/>
              <w:jc w:val="center"/>
              <w:rPr>
                <w:rFonts w:ascii="Times New Roman" w:eastAsia="Times New Roman" w:hAnsi="Times New Roman" w:cs="Times New Roman"/>
                <w:b/>
                <w:lang w:eastAsia="ru-RU"/>
              </w:rPr>
            </w:pPr>
            <w:r w:rsidRPr="00544E49">
              <w:rPr>
                <w:rFonts w:ascii="Times New Roman" w:eastAsia="Times New Roman" w:hAnsi="Times New Roman" w:cs="Times New Roman"/>
                <w:b/>
                <w:lang w:eastAsia="ru-RU"/>
              </w:rPr>
              <w:t>2</w:t>
            </w:r>
          </w:p>
        </w:tc>
        <w:tc>
          <w:tcPr>
            <w:tcW w:w="2126" w:type="dxa"/>
            <w:gridSpan w:val="2"/>
            <w:vMerge/>
            <w:tcBorders>
              <w:left w:val="single" w:sz="4" w:space="0" w:color="auto"/>
              <w:right w:val="single" w:sz="4" w:space="0" w:color="auto"/>
            </w:tcBorders>
          </w:tcPr>
          <w:p w14:paraId="2E20CCF4" w14:textId="77777777" w:rsidR="00544E49" w:rsidRPr="00544E49" w:rsidRDefault="00544E49" w:rsidP="00544E49">
            <w:pPr>
              <w:suppressAutoHyphens/>
              <w:spacing w:after="0" w:line="240" w:lineRule="auto"/>
              <w:rPr>
                <w:rFonts w:ascii="Times New Roman" w:eastAsia="Times New Roman" w:hAnsi="Times New Roman" w:cs="Times New Roman"/>
                <w:lang w:eastAsia="ar-SA"/>
              </w:rPr>
            </w:pPr>
          </w:p>
        </w:tc>
      </w:tr>
      <w:tr w:rsidR="00544E49" w:rsidRPr="00544E49" w14:paraId="187E1A29" w14:textId="77777777" w:rsidTr="00D31442">
        <w:trPr>
          <w:trHeight w:val="285"/>
        </w:trPr>
        <w:tc>
          <w:tcPr>
            <w:tcW w:w="2551" w:type="dxa"/>
            <w:vMerge/>
            <w:tcBorders>
              <w:left w:val="single" w:sz="4" w:space="0" w:color="auto"/>
              <w:right w:val="single" w:sz="4" w:space="0" w:color="auto"/>
            </w:tcBorders>
          </w:tcPr>
          <w:p w14:paraId="726D6266"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auto"/>
              <w:bottom w:val="single" w:sz="4" w:space="0" w:color="auto"/>
              <w:right w:val="single" w:sz="4" w:space="0" w:color="auto"/>
            </w:tcBorders>
          </w:tcPr>
          <w:p w14:paraId="6964D565"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r w:rsidRPr="00544E49">
              <w:rPr>
                <w:rFonts w:ascii="Times New Roman" w:eastAsia="Times New Roman" w:hAnsi="Times New Roman" w:cs="Times New Roman"/>
                <w:b/>
                <w:lang w:eastAsia="ru-RU"/>
              </w:rPr>
              <w:t xml:space="preserve">Практическое занятие 11. </w:t>
            </w:r>
            <w:r w:rsidRPr="00544E49">
              <w:rPr>
                <w:rFonts w:ascii="Times New Roman" w:hAnsi="Times New Roman" w:cs="Times New Roman"/>
              </w:rPr>
              <w:t>Исследование физических и химических свойств неметаллов. Решение экспериментальных задач по свойствам химическим свойствам неметаллов, по распознаванию и получению соединений неметаллов</w:t>
            </w:r>
          </w:p>
        </w:tc>
        <w:tc>
          <w:tcPr>
            <w:tcW w:w="2408" w:type="dxa"/>
            <w:gridSpan w:val="2"/>
            <w:tcBorders>
              <w:top w:val="single" w:sz="4" w:space="0" w:color="auto"/>
              <w:left w:val="single" w:sz="4" w:space="0" w:color="auto"/>
              <w:bottom w:val="single" w:sz="4" w:space="0" w:color="auto"/>
              <w:right w:val="single" w:sz="4" w:space="0" w:color="auto"/>
            </w:tcBorders>
          </w:tcPr>
          <w:p w14:paraId="5C5B64B9" w14:textId="77777777" w:rsidR="00544E49" w:rsidRPr="00544E49" w:rsidRDefault="00544E49" w:rsidP="00544E49">
            <w:pPr>
              <w:spacing w:after="0" w:line="240" w:lineRule="auto"/>
              <w:jc w:val="center"/>
              <w:rPr>
                <w:rFonts w:ascii="Times New Roman" w:eastAsia="Times New Roman" w:hAnsi="Times New Roman" w:cs="Times New Roman"/>
                <w:bCs/>
                <w:lang w:eastAsia="ru-RU"/>
              </w:rPr>
            </w:pPr>
            <w:r w:rsidRPr="00544E49">
              <w:rPr>
                <w:rFonts w:ascii="Times New Roman" w:eastAsia="Times New Roman" w:hAnsi="Times New Roman" w:cs="Times New Roman"/>
                <w:bCs/>
                <w:lang w:eastAsia="ru-RU"/>
              </w:rPr>
              <w:t>2</w:t>
            </w:r>
          </w:p>
        </w:tc>
        <w:tc>
          <w:tcPr>
            <w:tcW w:w="2126" w:type="dxa"/>
            <w:gridSpan w:val="2"/>
            <w:vMerge/>
            <w:tcBorders>
              <w:left w:val="single" w:sz="4" w:space="0" w:color="auto"/>
              <w:right w:val="single" w:sz="4" w:space="0" w:color="auto"/>
            </w:tcBorders>
          </w:tcPr>
          <w:p w14:paraId="3933EFAA" w14:textId="77777777" w:rsidR="00544E49" w:rsidRPr="00544E49" w:rsidRDefault="00544E49" w:rsidP="00544E49">
            <w:pPr>
              <w:suppressAutoHyphens/>
              <w:spacing w:after="0" w:line="240" w:lineRule="auto"/>
              <w:rPr>
                <w:rFonts w:ascii="Times New Roman" w:eastAsia="Times New Roman" w:hAnsi="Times New Roman" w:cs="Times New Roman"/>
                <w:lang w:eastAsia="ar-SA"/>
              </w:rPr>
            </w:pPr>
          </w:p>
        </w:tc>
      </w:tr>
      <w:tr w:rsidR="00544E49" w:rsidRPr="00544E49" w14:paraId="7927CEF1" w14:textId="77777777" w:rsidTr="00D31442">
        <w:trPr>
          <w:trHeight w:val="285"/>
        </w:trPr>
        <w:tc>
          <w:tcPr>
            <w:tcW w:w="2551" w:type="dxa"/>
            <w:vMerge w:val="restart"/>
            <w:tcBorders>
              <w:top w:val="single" w:sz="4" w:space="0" w:color="auto"/>
              <w:left w:val="single" w:sz="4" w:space="0" w:color="auto"/>
              <w:right w:val="single" w:sz="4" w:space="0" w:color="auto"/>
            </w:tcBorders>
          </w:tcPr>
          <w:p w14:paraId="38BE62B9"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r w:rsidRPr="00544E49">
              <w:rPr>
                <w:rFonts w:ascii="Times New Roman" w:eastAsia="Times New Roman" w:hAnsi="Times New Roman" w:cs="Times New Roman"/>
                <w:b/>
                <w:lang w:eastAsia="ru-RU"/>
              </w:rPr>
              <w:t>Тема 1.15.</w:t>
            </w:r>
          </w:p>
          <w:p w14:paraId="7ADE2626" w14:textId="77777777" w:rsidR="00544E49" w:rsidRPr="00544E49" w:rsidRDefault="00544E49" w:rsidP="00544E49">
            <w:pPr>
              <w:spacing w:after="0" w:line="240" w:lineRule="auto"/>
              <w:jc w:val="both"/>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 xml:space="preserve">Генетическая связь между классами неорганических соединений    </w:t>
            </w:r>
          </w:p>
        </w:tc>
        <w:tc>
          <w:tcPr>
            <w:tcW w:w="7515" w:type="dxa"/>
            <w:tcBorders>
              <w:top w:val="single" w:sz="4" w:space="0" w:color="auto"/>
              <w:left w:val="single" w:sz="4" w:space="0" w:color="auto"/>
              <w:bottom w:val="single" w:sz="4" w:space="0" w:color="auto"/>
              <w:right w:val="single" w:sz="4" w:space="0" w:color="auto"/>
            </w:tcBorders>
          </w:tcPr>
          <w:p w14:paraId="376A82EE"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r w:rsidRPr="00544E49">
              <w:rPr>
                <w:rFonts w:ascii="Times New Roman" w:eastAsia="Times New Roman" w:hAnsi="Times New Roman" w:cs="Times New Roman"/>
                <w:b/>
                <w:lang w:eastAsia="ru-RU"/>
              </w:rPr>
              <w:t>Содержание учебного материала</w:t>
            </w:r>
          </w:p>
        </w:tc>
        <w:tc>
          <w:tcPr>
            <w:tcW w:w="2408" w:type="dxa"/>
            <w:gridSpan w:val="2"/>
            <w:tcBorders>
              <w:top w:val="single" w:sz="4" w:space="0" w:color="auto"/>
              <w:left w:val="single" w:sz="4" w:space="0" w:color="auto"/>
              <w:bottom w:val="single" w:sz="4" w:space="0" w:color="auto"/>
              <w:right w:val="single" w:sz="4" w:space="0" w:color="auto"/>
            </w:tcBorders>
          </w:tcPr>
          <w:p w14:paraId="0C2DB982" w14:textId="77777777" w:rsidR="00544E49" w:rsidRPr="00544E49" w:rsidRDefault="00544E49" w:rsidP="00544E49">
            <w:pPr>
              <w:spacing w:after="0" w:line="240" w:lineRule="auto"/>
              <w:jc w:val="center"/>
              <w:rPr>
                <w:rFonts w:ascii="Times New Roman" w:eastAsia="Times New Roman" w:hAnsi="Times New Roman" w:cs="Times New Roman"/>
                <w:b/>
                <w:lang w:eastAsia="ru-RU"/>
              </w:rPr>
            </w:pPr>
            <w:r w:rsidRPr="00544E49">
              <w:rPr>
                <w:rFonts w:ascii="Times New Roman" w:eastAsia="Times New Roman" w:hAnsi="Times New Roman" w:cs="Times New Roman"/>
                <w:b/>
                <w:lang w:eastAsia="ru-RU"/>
              </w:rPr>
              <w:t>4</w:t>
            </w:r>
          </w:p>
        </w:tc>
        <w:tc>
          <w:tcPr>
            <w:tcW w:w="2126" w:type="dxa"/>
            <w:gridSpan w:val="2"/>
            <w:vMerge w:val="restart"/>
            <w:tcBorders>
              <w:top w:val="single" w:sz="4" w:space="0" w:color="auto"/>
              <w:left w:val="single" w:sz="4" w:space="0" w:color="auto"/>
              <w:right w:val="single" w:sz="4" w:space="0" w:color="auto"/>
            </w:tcBorders>
          </w:tcPr>
          <w:p w14:paraId="513269EC" w14:textId="77777777" w:rsidR="00544E49" w:rsidRPr="00544E49" w:rsidRDefault="00544E49" w:rsidP="00544E49">
            <w:pPr>
              <w:suppressAutoHyphens/>
              <w:spacing w:after="0" w:line="240" w:lineRule="auto"/>
              <w:rPr>
                <w:rFonts w:ascii="Times New Roman" w:eastAsia="Times New Roman" w:hAnsi="Times New Roman" w:cs="Times New Roman"/>
                <w:lang w:eastAsia="ru-RU"/>
              </w:rPr>
            </w:pPr>
            <w:r w:rsidRPr="00544E49">
              <w:rPr>
                <w:rFonts w:ascii="Times New Roman" w:eastAsia="Times New Roman" w:hAnsi="Times New Roman" w:cs="Times New Roman"/>
                <w:lang w:eastAsia="ar-SA"/>
              </w:rPr>
              <w:t xml:space="preserve">            </w:t>
            </w:r>
            <w:r w:rsidRPr="00544E49">
              <w:rPr>
                <w:rFonts w:ascii="Times New Roman" w:eastAsia="Times New Roman" w:hAnsi="Times New Roman" w:cs="Times New Roman"/>
                <w:lang w:eastAsia="ru-RU"/>
              </w:rPr>
              <w:t xml:space="preserve">ОК 01 </w:t>
            </w:r>
          </w:p>
          <w:p w14:paraId="16165755" w14:textId="77777777" w:rsidR="00544E49" w:rsidRPr="00544E49" w:rsidRDefault="00544E49" w:rsidP="00544E49">
            <w:pPr>
              <w:suppressAutoHyphens/>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ОК 02</w:t>
            </w:r>
          </w:p>
          <w:p w14:paraId="72210E20"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ЛР 4</w:t>
            </w:r>
          </w:p>
        </w:tc>
      </w:tr>
      <w:tr w:rsidR="00544E49" w:rsidRPr="00544E49" w14:paraId="6880C128" w14:textId="77777777" w:rsidTr="00D31442">
        <w:tc>
          <w:tcPr>
            <w:tcW w:w="2551" w:type="dxa"/>
            <w:vMerge/>
            <w:tcBorders>
              <w:left w:val="single" w:sz="4" w:space="0" w:color="auto"/>
              <w:right w:val="single" w:sz="4" w:space="0" w:color="auto"/>
            </w:tcBorders>
          </w:tcPr>
          <w:p w14:paraId="073AF45B"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auto"/>
              <w:bottom w:val="single" w:sz="4" w:space="0" w:color="auto"/>
              <w:right w:val="single" w:sz="4" w:space="0" w:color="auto"/>
            </w:tcBorders>
          </w:tcPr>
          <w:p w14:paraId="7BBD03D2" w14:textId="77777777" w:rsidR="00544E49" w:rsidRPr="00544E49" w:rsidRDefault="00544E49" w:rsidP="00544E49">
            <w:pPr>
              <w:spacing w:after="0" w:line="240" w:lineRule="auto"/>
              <w:jc w:val="both"/>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 xml:space="preserve">Состав, названия и характерные свойства окисления, основных кислот и солей. Генетическая связь между классами неорганических соединений.     </w:t>
            </w:r>
          </w:p>
        </w:tc>
        <w:tc>
          <w:tcPr>
            <w:tcW w:w="2408" w:type="dxa"/>
            <w:gridSpan w:val="2"/>
            <w:vMerge w:val="restart"/>
            <w:tcBorders>
              <w:top w:val="single" w:sz="4" w:space="0" w:color="auto"/>
              <w:left w:val="single" w:sz="4" w:space="0" w:color="auto"/>
              <w:right w:val="single" w:sz="4" w:space="0" w:color="auto"/>
            </w:tcBorders>
          </w:tcPr>
          <w:p w14:paraId="1D489B68"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2</w:t>
            </w:r>
          </w:p>
        </w:tc>
        <w:tc>
          <w:tcPr>
            <w:tcW w:w="2126" w:type="dxa"/>
            <w:gridSpan w:val="2"/>
            <w:vMerge/>
            <w:tcBorders>
              <w:left w:val="single" w:sz="4" w:space="0" w:color="auto"/>
              <w:right w:val="single" w:sz="4" w:space="0" w:color="auto"/>
            </w:tcBorders>
          </w:tcPr>
          <w:p w14:paraId="057EB209"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p>
        </w:tc>
      </w:tr>
      <w:tr w:rsidR="00544E49" w:rsidRPr="00544E49" w14:paraId="2711BBD3" w14:textId="77777777" w:rsidTr="00D31442">
        <w:trPr>
          <w:trHeight w:val="642"/>
        </w:trPr>
        <w:tc>
          <w:tcPr>
            <w:tcW w:w="2551" w:type="dxa"/>
            <w:vMerge/>
            <w:tcBorders>
              <w:left w:val="single" w:sz="4" w:space="0" w:color="auto"/>
              <w:right w:val="single" w:sz="4" w:space="0" w:color="auto"/>
            </w:tcBorders>
          </w:tcPr>
          <w:p w14:paraId="2E7F1D15"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auto"/>
              <w:bottom w:val="single" w:sz="4" w:space="0" w:color="auto"/>
              <w:right w:val="single" w:sz="4" w:space="0" w:color="auto"/>
            </w:tcBorders>
          </w:tcPr>
          <w:p w14:paraId="5D8B8AA4" w14:textId="77777777" w:rsidR="00544E49" w:rsidRPr="00544E49" w:rsidRDefault="00544E49" w:rsidP="00544E49">
            <w:pPr>
              <w:spacing w:after="0" w:line="240" w:lineRule="auto"/>
              <w:jc w:val="both"/>
              <w:rPr>
                <w:rFonts w:ascii="Times New Roman" w:eastAsia="Times New Roman" w:hAnsi="Times New Roman" w:cs="Times New Roman"/>
                <w:lang w:eastAsia="ru-RU"/>
              </w:rPr>
            </w:pPr>
            <w:r w:rsidRPr="00544E49">
              <w:rPr>
                <w:rFonts w:ascii="Times New Roman" w:hAnsi="Times New Roman" w:cs="Times New Roman"/>
              </w:rPr>
              <w:t>Составление уравнений химических реакций с участием простых и сложных неорганических веществ: оксидов металлов, неметаллов и амфотерных элементов; неорганических кислот, оснований и амфотерных гидроксидов, неорганических солей, характеризующих их свойства</w:t>
            </w:r>
          </w:p>
        </w:tc>
        <w:tc>
          <w:tcPr>
            <w:tcW w:w="2408" w:type="dxa"/>
            <w:gridSpan w:val="2"/>
            <w:vMerge/>
            <w:tcBorders>
              <w:left w:val="single" w:sz="4" w:space="0" w:color="auto"/>
              <w:bottom w:val="single" w:sz="4" w:space="0" w:color="auto"/>
              <w:right w:val="single" w:sz="4" w:space="0" w:color="auto"/>
            </w:tcBorders>
          </w:tcPr>
          <w:p w14:paraId="4D529184"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p>
        </w:tc>
        <w:tc>
          <w:tcPr>
            <w:tcW w:w="2126" w:type="dxa"/>
            <w:gridSpan w:val="2"/>
            <w:vMerge/>
            <w:tcBorders>
              <w:left w:val="single" w:sz="4" w:space="0" w:color="auto"/>
              <w:right w:val="single" w:sz="4" w:space="0" w:color="auto"/>
            </w:tcBorders>
          </w:tcPr>
          <w:p w14:paraId="73A549EB"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p>
        </w:tc>
      </w:tr>
      <w:tr w:rsidR="00544E49" w:rsidRPr="00544E49" w14:paraId="40CFB766" w14:textId="77777777" w:rsidTr="00D31442">
        <w:trPr>
          <w:trHeight w:val="321"/>
        </w:trPr>
        <w:tc>
          <w:tcPr>
            <w:tcW w:w="2551" w:type="dxa"/>
            <w:vMerge/>
            <w:tcBorders>
              <w:left w:val="single" w:sz="4" w:space="0" w:color="auto"/>
              <w:right w:val="single" w:sz="4" w:space="0" w:color="auto"/>
            </w:tcBorders>
          </w:tcPr>
          <w:p w14:paraId="6E5F6671"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auto"/>
              <w:right w:val="single" w:sz="4" w:space="0" w:color="auto"/>
            </w:tcBorders>
          </w:tcPr>
          <w:p w14:paraId="5CE9E041"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r w:rsidRPr="00544E49">
              <w:rPr>
                <w:rFonts w:ascii="Times New Roman" w:eastAsia="Times New Roman" w:hAnsi="Times New Roman" w:cs="Times New Roman"/>
                <w:b/>
                <w:i/>
              </w:rPr>
              <w:t>В том числе профессионально-ориентированное содержание</w:t>
            </w:r>
          </w:p>
        </w:tc>
        <w:tc>
          <w:tcPr>
            <w:tcW w:w="2408" w:type="dxa"/>
            <w:gridSpan w:val="2"/>
            <w:tcBorders>
              <w:top w:val="single" w:sz="4" w:space="0" w:color="auto"/>
              <w:left w:val="single" w:sz="4" w:space="0" w:color="auto"/>
              <w:right w:val="single" w:sz="4" w:space="0" w:color="auto"/>
            </w:tcBorders>
          </w:tcPr>
          <w:p w14:paraId="134D0A56" w14:textId="77777777" w:rsidR="00544E49" w:rsidRPr="00544E49" w:rsidRDefault="00544E49" w:rsidP="00544E49">
            <w:pPr>
              <w:spacing w:after="0" w:line="240" w:lineRule="auto"/>
              <w:jc w:val="center"/>
              <w:rPr>
                <w:rFonts w:ascii="Times New Roman" w:eastAsia="Times New Roman" w:hAnsi="Times New Roman" w:cs="Times New Roman"/>
                <w:b/>
                <w:lang w:eastAsia="ru-RU"/>
              </w:rPr>
            </w:pPr>
            <w:r w:rsidRPr="00544E49">
              <w:rPr>
                <w:rFonts w:ascii="Times New Roman" w:eastAsia="Times New Roman" w:hAnsi="Times New Roman" w:cs="Times New Roman"/>
                <w:b/>
                <w:lang w:eastAsia="ru-RU"/>
              </w:rPr>
              <w:t>2</w:t>
            </w:r>
          </w:p>
        </w:tc>
        <w:tc>
          <w:tcPr>
            <w:tcW w:w="2126" w:type="dxa"/>
            <w:gridSpan w:val="2"/>
            <w:vMerge/>
            <w:tcBorders>
              <w:left w:val="single" w:sz="4" w:space="0" w:color="auto"/>
              <w:right w:val="single" w:sz="4" w:space="0" w:color="auto"/>
            </w:tcBorders>
          </w:tcPr>
          <w:p w14:paraId="0D924E3A"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p>
        </w:tc>
      </w:tr>
      <w:tr w:rsidR="00544E49" w:rsidRPr="00544E49" w14:paraId="2D9A277E" w14:textId="77777777" w:rsidTr="00D31442">
        <w:trPr>
          <w:trHeight w:val="642"/>
        </w:trPr>
        <w:tc>
          <w:tcPr>
            <w:tcW w:w="2551" w:type="dxa"/>
            <w:vMerge/>
            <w:tcBorders>
              <w:left w:val="single" w:sz="4" w:space="0" w:color="auto"/>
              <w:bottom w:val="single" w:sz="4" w:space="0" w:color="auto"/>
              <w:right w:val="single" w:sz="4" w:space="0" w:color="auto"/>
            </w:tcBorders>
          </w:tcPr>
          <w:p w14:paraId="7BBBA3F6"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auto"/>
              <w:bottom w:val="single" w:sz="4" w:space="0" w:color="auto"/>
              <w:right w:val="single" w:sz="4" w:space="0" w:color="auto"/>
            </w:tcBorders>
          </w:tcPr>
          <w:p w14:paraId="688E0163" w14:textId="77777777" w:rsidR="00544E49" w:rsidRPr="00544E49" w:rsidRDefault="00544E49" w:rsidP="00544E49">
            <w:pPr>
              <w:spacing w:after="0" w:line="240" w:lineRule="auto"/>
              <w:jc w:val="both"/>
              <w:rPr>
                <w:rFonts w:ascii="Times New Roman" w:hAnsi="Times New Roman" w:cs="Times New Roman"/>
              </w:rPr>
            </w:pPr>
            <w:r w:rsidRPr="00544E49">
              <w:rPr>
                <w:rFonts w:ascii="Times New Roman" w:eastAsia="Times New Roman" w:hAnsi="Times New Roman" w:cs="Times New Roman"/>
                <w:b/>
                <w:lang w:eastAsia="ru-RU"/>
              </w:rPr>
              <w:t xml:space="preserve">Практическое занятие 12. </w:t>
            </w:r>
            <w:r w:rsidRPr="00544E49">
              <w:rPr>
                <w:rFonts w:ascii="Times New Roman" w:hAnsi="Times New Roman" w:cs="Times New Roman"/>
              </w:rPr>
              <w:t>Генетическая связь между классами неорганических соединений. Общие представления о промышленных способах получения химических веществ. Стекло и силикатная промышленность. Проблема отходов и побочных продуктов.</w:t>
            </w:r>
          </w:p>
          <w:p w14:paraId="2AD817E5" w14:textId="77777777" w:rsidR="00544E49" w:rsidRPr="00544E49" w:rsidRDefault="00544E49" w:rsidP="00544E49">
            <w:pPr>
              <w:spacing w:after="0" w:line="240" w:lineRule="auto"/>
              <w:jc w:val="both"/>
              <w:rPr>
                <w:rFonts w:ascii="Times New Roman" w:hAnsi="Times New Roman" w:cs="Times New Roman"/>
              </w:rPr>
            </w:pPr>
          </w:p>
          <w:p w14:paraId="3F19795E" w14:textId="77777777" w:rsidR="00544E49" w:rsidRPr="00544E49" w:rsidRDefault="00544E49" w:rsidP="00544E49">
            <w:pPr>
              <w:spacing w:after="0" w:line="240" w:lineRule="auto"/>
              <w:jc w:val="both"/>
              <w:rPr>
                <w:rFonts w:ascii="Times New Roman" w:eastAsia="Times New Roman" w:hAnsi="Times New Roman" w:cs="Times New Roman"/>
              </w:rPr>
            </w:pPr>
          </w:p>
        </w:tc>
        <w:tc>
          <w:tcPr>
            <w:tcW w:w="2408" w:type="dxa"/>
            <w:gridSpan w:val="2"/>
            <w:tcBorders>
              <w:top w:val="single" w:sz="4" w:space="0" w:color="auto"/>
              <w:left w:val="single" w:sz="4" w:space="0" w:color="auto"/>
              <w:right w:val="single" w:sz="4" w:space="0" w:color="auto"/>
            </w:tcBorders>
          </w:tcPr>
          <w:p w14:paraId="4F51E86F"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lastRenderedPageBreak/>
              <w:t>2</w:t>
            </w:r>
          </w:p>
        </w:tc>
        <w:tc>
          <w:tcPr>
            <w:tcW w:w="2126" w:type="dxa"/>
            <w:gridSpan w:val="2"/>
            <w:vMerge/>
            <w:tcBorders>
              <w:left w:val="single" w:sz="4" w:space="0" w:color="auto"/>
              <w:bottom w:val="single" w:sz="4" w:space="0" w:color="auto"/>
              <w:right w:val="single" w:sz="4" w:space="0" w:color="auto"/>
            </w:tcBorders>
          </w:tcPr>
          <w:p w14:paraId="144EC9A3"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p>
        </w:tc>
      </w:tr>
      <w:tr w:rsidR="00544E49" w:rsidRPr="00544E49" w14:paraId="7E085BE3" w14:textId="77777777" w:rsidTr="00D31442">
        <w:trPr>
          <w:trHeight w:val="418"/>
        </w:trPr>
        <w:tc>
          <w:tcPr>
            <w:tcW w:w="2551" w:type="dxa"/>
            <w:vMerge w:val="restart"/>
            <w:tcBorders>
              <w:left w:val="single" w:sz="4" w:space="0" w:color="auto"/>
              <w:right w:val="single" w:sz="4" w:space="0" w:color="auto"/>
            </w:tcBorders>
          </w:tcPr>
          <w:p w14:paraId="0DE9C5DF" w14:textId="77777777" w:rsidR="00544E49" w:rsidRPr="00544E49" w:rsidRDefault="00544E49" w:rsidP="00544E49">
            <w:pPr>
              <w:spacing w:after="0" w:line="240" w:lineRule="auto"/>
              <w:jc w:val="both"/>
              <w:rPr>
                <w:rFonts w:ascii="Times New Roman" w:hAnsi="Times New Roman" w:cs="Times New Roman"/>
                <w:b/>
                <w:bCs/>
              </w:rPr>
            </w:pPr>
            <w:r w:rsidRPr="00544E49">
              <w:rPr>
                <w:rFonts w:ascii="Times New Roman" w:hAnsi="Times New Roman" w:cs="Times New Roman"/>
                <w:b/>
                <w:bCs/>
              </w:rPr>
              <w:t>Тема 1.16.</w:t>
            </w:r>
          </w:p>
          <w:p w14:paraId="5C58BF39" w14:textId="77777777" w:rsidR="00544E49" w:rsidRPr="00544E49" w:rsidRDefault="00544E49" w:rsidP="00544E49">
            <w:pPr>
              <w:spacing w:after="0" w:line="240" w:lineRule="auto"/>
              <w:jc w:val="both"/>
              <w:rPr>
                <w:rFonts w:ascii="Times New Roman" w:hAnsi="Times New Roman" w:cs="Times New Roman"/>
                <w:b/>
                <w:bCs/>
              </w:rPr>
            </w:pPr>
            <w:r w:rsidRPr="00544E49">
              <w:rPr>
                <w:rFonts w:ascii="Times New Roman" w:hAnsi="Times New Roman" w:cs="Times New Roman"/>
                <w:b/>
                <w:bCs/>
              </w:rPr>
              <w:t xml:space="preserve"> </w:t>
            </w:r>
            <w:r w:rsidRPr="00544E49">
              <w:rPr>
                <w:rFonts w:ascii="Times New Roman" w:hAnsi="Times New Roman" w:cs="Times New Roman"/>
              </w:rPr>
              <w:t>Химия в быту и производственной деятельности человека</w:t>
            </w:r>
          </w:p>
        </w:tc>
        <w:tc>
          <w:tcPr>
            <w:tcW w:w="7515" w:type="dxa"/>
            <w:tcBorders>
              <w:top w:val="single" w:sz="4" w:space="0" w:color="auto"/>
              <w:left w:val="single" w:sz="4" w:space="0" w:color="auto"/>
              <w:bottom w:val="single" w:sz="4" w:space="0" w:color="auto"/>
              <w:right w:val="single" w:sz="4" w:space="0" w:color="auto"/>
            </w:tcBorders>
          </w:tcPr>
          <w:p w14:paraId="53ACC4EC"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r w:rsidRPr="00544E49">
              <w:rPr>
                <w:rFonts w:ascii="Times New Roman" w:eastAsia="Times New Roman" w:hAnsi="Times New Roman" w:cs="Times New Roman"/>
                <w:b/>
                <w:i/>
              </w:rPr>
              <w:t>В том числе профессионально-ориентированное содержание</w:t>
            </w:r>
          </w:p>
        </w:tc>
        <w:tc>
          <w:tcPr>
            <w:tcW w:w="2408" w:type="dxa"/>
            <w:gridSpan w:val="2"/>
            <w:tcBorders>
              <w:top w:val="single" w:sz="4" w:space="0" w:color="auto"/>
              <w:left w:val="single" w:sz="4" w:space="0" w:color="auto"/>
              <w:right w:val="single" w:sz="4" w:space="0" w:color="auto"/>
            </w:tcBorders>
          </w:tcPr>
          <w:p w14:paraId="260B7C0F" w14:textId="77777777" w:rsidR="00544E49" w:rsidRPr="00544E49" w:rsidRDefault="00544E49" w:rsidP="00544E49">
            <w:pPr>
              <w:spacing w:after="0" w:line="240" w:lineRule="auto"/>
              <w:jc w:val="center"/>
              <w:rPr>
                <w:rFonts w:ascii="Times New Roman" w:eastAsia="Times New Roman" w:hAnsi="Times New Roman" w:cs="Times New Roman"/>
                <w:b/>
                <w:bCs/>
                <w:lang w:eastAsia="ru-RU"/>
              </w:rPr>
            </w:pPr>
            <w:r w:rsidRPr="00544E49">
              <w:rPr>
                <w:rFonts w:ascii="Times New Roman" w:eastAsia="Times New Roman" w:hAnsi="Times New Roman" w:cs="Times New Roman"/>
                <w:b/>
                <w:bCs/>
                <w:lang w:eastAsia="ru-RU"/>
              </w:rPr>
              <w:t>2</w:t>
            </w:r>
          </w:p>
        </w:tc>
        <w:tc>
          <w:tcPr>
            <w:tcW w:w="2126" w:type="dxa"/>
            <w:gridSpan w:val="2"/>
            <w:vMerge w:val="restart"/>
            <w:tcBorders>
              <w:left w:val="single" w:sz="4" w:space="0" w:color="auto"/>
              <w:right w:val="single" w:sz="4" w:space="0" w:color="auto"/>
            </w:tcBorders>
          </w:tcPr>
          <w:p w14:paraId="21A31BA0" w14:textId="77777777" w:rsidR="00544E49" w:rsidRPr="00544E49" w:rsidRDefault="00544E49" w:rsidP="00544E49">
            <w:pPr>
              <w:suppressAutoHyphens/>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 xml:space="preserve">ОК 01 </w:t>
            </w:r>
          </w:p>
          <w:p w14:paraId="09678A3E" w14:textId="77777777" w:rsidR="00544E49" w:rsidRPr="00544E49" w:rsidRDefault="00544E49" w:rsidP="00544E49">
            <w:pPr>
              <w:suppressAutoHyphens/>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ОК 07</w:t>
            </w:r>
          </w:p>
          <w:p w14:paraId="642F1A14"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ЛР 10</w:t>
            </w:r>
          </w:p>
        </w:tc>
      </w:tr>
      <w:tr w:rsidR="00544E49" w:rsidRPr="00544E49" w14:paraId="69A43C30" w14:textId="77777777" w:rsidTr="00D31442">
        <w:trPr>
          <w:trHeight w:val="642"/>
        </w:trPr>
        <w:tc>
          <w:tcPr>
            <w:tcW w:w="2551" w:type="dxa"/>
            <w:vMerge/>
            <w:tcBorders>
              <w:left w:val="single" w:sz="4" w:space="0" w:color="auto"/>
              <w:bottom w:val="single" w:sz="4" w:space="0" w:color="auto"/>
              <w:right w:val="single" w:sz="4" w:space="0" w:color="auto"/>
            </w:tcBorders>
          </w:tcPr>
          <w:p w14:paraId="21B9FF83" w14:textId="77777777" w:rsidR="00544E49" w:rsidRPr="00544E49" w:rsidRDefault="00544E49" w:rsidP="00544E49">
            <w:pPr>
              <w:spacing w:after="0" w:line="240" w:lineRule="auto"/>
              <w:jc w:val="both"/>
              <w:rPr>
                <w:rFonts w:ascii="Times New Roman" w:eastAsia="Times New Roman" w:hAnsi="Times New Roman" w:cs="Times New Roman"/>
                <w:b/>
                <w:bCs/>
                <w:lang w:eastAsia="ru-RU"/>
              </w:rPr>
            </w:pPr>
          </w:p>
        </w:tc>
        <w:tc>
          <w:tcPr>
            <w:tcW w:w="7515" w:type="dxa"/>
            <w:tcBorders>
              <w:top w:val="single" w:sz="4" w:space="0" w:color="auto"/>
              <w:left w:val="single" w:sz="4" w:space="0" w:color="auto"/>
              <w:bottom w:val="single" w:sz="4" w:space="0" w:color="auto"/>
              <w:right w:val="single" w:sz="4" w:space="0" w:color="auto"/>
            </w:tcBorders>
          </w:tcPr>
          <w:p w14:paraId="778C1BBA"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r w:rsidRPr="00544E49">
              <w:rPr>
                <w:rFonts w:ascii="Times New Roman" w:hAnsi="Times New Roman" w:cs="Times New Roman"/>
              </w:rPr>
              <w:t>Изучение экологической безопасности последствий бытовой и производственной деятельности человека Экологическая безопасность последствий бытовой и производственной деятельности человека, связанная с переработкой веществ; поиск химической информации из различных источников.</w:t>
            </w:r>
          </w:p>
        </w:tc>
        <w:tc>
          <w:tcPr>
            <w:tcW w:w="2408" w:type="dxa"/>
            <w:gridSpan w:val="2"/>
            <w:tcBorders>
              <w:top w:val="single" w:sz="4" w:space="0" w:color="auto"/>
              <w:left w:val="single" w:sz="4" w:space="0" w:color="auto"/>
              <w:right w:val="single" w:sz="4" w:space="0" w:color="auto"/>
            </w:tcBorders>
          </w:tcPr>
          <w:p w14:paraId="5510B84A"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2</w:t>
            </w:r>
          </w:p>
        </w:tc>
        <w:tc>
          <w:tcPr>
            <w:tcW w:w="2126" w:type="dxa"/>
            <w:gridSpan w:val="2"/>
            <w:vMerge/>
            <w:tcBorders>
              <w:left w:val="single" w:sz="4" w:space="0" w:color="auto"/>
              <w:bottom w:val="single" w:sz="4" w:space="0" w:color="auto"/>
              <w:right w:val="single" w:sz="4" w:space="0" w:color="auto"/>
            </w:tcBorders>
          </w:tcPr>
          <w:p w14:paraId="7D7AC353"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p>
        </w:tc>
      </w:tr>
      <w:tr w:rsidR="00544E49" w:rsidRPr="00544E49" w14:paraId="4403736B" w14:textId="77777777" w:rsidTr="00D31442">
        <w:tc>
          <w:tcPr>
            <w:tcW w:w="10077" w:type="dxa"/>
            <w:gridSpan w:val="3"/>
            <w:tcBorders>
              <w:top w:val="single" w:sz="4" w:space="0" w:color="auto"/>
              <w:left w:val="single" w:sz="4" w:space="0" w:color="auto"/>
              <w:bottom w:val="single" w:sz="4" w:space="0" w:color="auto"/>
              <w:right w:val="single" w:sz="4" w:space="0" w:color="auto"/>
            </w:tcBorders>
          </w:tcPr>
          <w:p w14:paraId="5CA5F326"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r w:rsidRPr="00544E49">
              <w:rPr>
                <w:rFonts w:ascii="Times New Roman" w:eastAsia="Times New Roman" w:hAnsi="Times New Roman" w:cs="Times New Roman"/>
                <w:b/>
                <w:lang w:eastAsia="ru-RU"/>
              </w:rPr>
              <w:t>Раздел 2. Органическая химия</w:t>
            </w:r>
          </w:p>
        </w:tc>
        <w:tc>
          <w:tcPr>
            <w:tcW w:w="2408" w:type="dxa"/>
            <w:gridSpan w:val="2"/>
            <w:tcBorders>
              <w:top w:val="single" w:sz="4" w:space="0" w:color="auto"/>
              <w:left w:val="single" w:sz="4" w:space="0" w:color="auto"/>
              <w:bottom w:val="single" w:sz="4" w:space="0" w:color="auto"/>
              <w:right w:val="single" w:sz="4" w:space="0" w:color="auto"/>
            </w:tcBorders>
          </w:tcPr>
          <w:p w14:paraId="656DE05B" w14:textId="336F4052" w:rsidR="00544E49" w:rsidRPr="00544E49" w:rsidRDefault="002A654A" w:rsidP="00544E49">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70</w:t>
            </w:r>
            <w:r w:rsidR="00544E49" w:rsidRPr="00544E49">
              <w:rPr>
                <w:rFonts w:ascii="Times New Roman" w:eastAsia="Times New Roman" w:hAnsi="Times New Roman" w:cs="Times New Roman"/>
                <w:b/>
                <w:lang w:eastAsia="ru-RU"/>
              </w:rPr>
              <w:t>/26</w:t>
            </w:r>
          </w:p>
        </w:tc>
        <w:tc>
          <w:tcPr>
            <w:tcW w:w="2115" w:type="dxa"/>
            <w:tcBorders>
              <w:top w:val="single" w:sz="4" w:space="0" w:color="auto"/>
              <w:left w:val="single" w:sz="4" w:space="0" w:color="auto"/>
              <w:bottom w:val="single" w:sz="4" w:space="0" w:color="auto"/>
              <w:right w:val="single" w:sz="4" w:space="0" w:color="auto"/>
            </w:tcBorders>
          </w:tcPr>
          <w:p w14:paraId="4344DDF2" w14:textId="77777777" w:rsidR="00544E49" w:rsidRPr="00544E49" w:rsidRDefault="00544E49" w:rsidP="00544E49">
            <w:pPr>
              <w:spacing w:after="0" w:line="240" w:lineRule="auto"/>
              <w:rPr>
                <w:rFonts w:ascii="Times New Roman" w:eastAsia="Times New Roman" w:hAnsi="Times New Roman" w:cs="Times New Roman"/>
                <w:sz w:val="24"/>
                <w:szCs w:val="24"/>
                <w:lang w:eastAsia="ru-RU"/>
              </w:rPr>
            </w:pPr>
          </w:p>
        </w:tc>
      </w:tr>
      <w:tr w:rsidR="00544E49" w:rsidRPr="00544E49" w14:paraId="3F9EA1ED" w14:textId="77777777" w:rsidTr="00D31442">
        <w:trPr>
          <w:trHeight w:val="324"/>
        </w:trPr>
        <w:tc>
          <w:tcPr>
            <w:tcW w:w="2551" w:type="dxa"/>
            <w:vMerge w:val="restart"/>
            <w:tcBorders>
              <w:top w:val="single" w:sz="4" w:space="0" w:color="auto"/>
              <w:left w:val="single" w:sz="4" w:space="0" w:color="auto"/>
              <w:right w:val="single" w:sz="4" w:space="0" w:color="auto"/>
            </w:tcBorders>
          </w:tcPr>
          <w:p w14:paraId="536F95EE"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r w:rsidRPr="00544E49">
              <w:rPr>
                <w:rFonts w:ascii="Times New Roman" w:eastAsia="Times New Roman" w:hAnsi="Times New Roman" w:cs="Times New Roman"/>
                <w:b/>
                <w:lang w:eastAsia="ru-RU"/>
              </w:rPr>
              <w:t>Тема 2.1.</w:t>
            </w:r>
          </w:p>
          <w:p w14:paraId="7AD79EEE" w14:textId="77777777" w:rsidR="00544E49" w:rsidRPr="00544E49" w:rsidRDefault="00544E49" w:rsidP="00544E49">
            <w:pPr>
              <w:spacing w:after="0" w:line="240" w:lineRule="auto"/>
              <w:jc w:val="both"/>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Предмет органической химии. Теория строения органических соединений</w:t>
            </w:r>
          </w:p>
        </w:tc>
        <w:tc>
          <w:tcPr>
            <w:tcW w:w="7515" w:type="dxa"/>
            <w:tcBorders>
              <w:top w:val="single" w:sz="4" w:space="0" w:color="auto"/>
              <w:left w:val="single" w:sz="4" w:space="0" w:color="auto"/>
              <w:right w:val="single" w:sz="4" w:space="0" w:color="auto"/>
            </w:tcBorders>
          </w:tcPr>
          <w:p w14:paraId="3CF8F7A3"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r w:rsidRPr="00544E49">
              <w:rPr>
                <w:rFonts w:ascii="Times New Roman" w:eastAsia="Times New Roman" w:hAnsi="Times New Roman" w:cs="Times New Roman"/>
                <w:b/>
                <w:lang w:eastAsia="ru-RU"/>
              </w:rPr>
              <w:t>Содержание учебного материала</w:t>
            </w:r>
          </w:p>
        </w:tc>
        <w:tc>
          <w:tcPr>
            <w:tcW w:w="2408" w:type="dxa"/>
            <w:gridSpan w:val="2"/>
            <w:tcBorders>
              <w:top w:val="single" w:sz="4" w:space="0" w:color="auto"/>
              <w:left w:val="single" w:sz="4" w:space="0" w:color="auto"/>
              <w:bottom w:val="single" w:sz="4" w:space="0" w:color="auto"/>
              <w:right w:val="single" w:sz="4" w:space="0" w:color="auto"/>
            </w:tcBorders>
          </w:tcPr>
          <w:p w14:paraId="364106B3" w14:textId="77777777" w:rsidR="00544E49" w:rsidRPr="00544E49" w:rsidRDefault="00544E49" w:rsidP="00544E49">
            <w:pPr>
              <w:spacing w:after="0" w:line="240" w:lineRule="auto"/>
              <w:jc w:val="center"/>
              <w:rPr>
                <w:rFonts w:ascii="Times New Roman" w:eastAsia="Times New Roman" w:hAnsi="Times New Roman" w:cs="Times New Roman"/>
                <w:b/>
                <w:lang w:eastAsia="ru-RU"/>
              </w:rPr>
            </w:pPr>
            <w:r w:rsidRPr="00544E49">
              <w:rPr>
                <w:rFonts w:ascii="Times New Roman" w:eastAsia="Times New Roman" w:hAnsi="Times New Roman" w:cs="Times New Roman"/>
                <w:b/>
                <w:lang w:eastAsia="ru-RU"/>
              </w:rPr>
              <w:t>2</w:t>
            </w:r>
          </w:p>
        </w:tc>
        <w:tc>
          <w:tcPr>
            <w:tcW w:w="2126" w:type="dxa"/>
            <w:gridSpan w:val="2"/>
            <w:vMerge w:val="restart"/>
            <w:tcBorders>
              <w:top w:val="single" w:sz="4" w:space="0" w:color="auto"/>
              <w:left w:val="single" w:sz="4" w:space="0" w:color="auto"/>
              <w:right w:val="single" w:sz="4" w:space="0" w:color="auto"/>
            </w:tcBorders>
          </w:tcPr>
          <w:p w14:paraId="77AADCBD" w14:textId="77777777" w:rsidR="00544E49" w:rsidRPr="00544E49" w:rsidRDefault="00544E49" w:rsidP="00544E49">
            <w:pPr>
              <w:suppressAutoHyphens/>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ОК 01</w:t>
            </w:r>
          </w:p>
          <w:p w14:paraId="70E32516" w14:textId="77777777" w:rsidR="00544E49" w:rsidRPr="00544E49" w:rsidRDefault="00544E49" w:rsidP="00544E49">
            <w:pPr>
              <w:suppressAutoHyphens/>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ОК 02</w:t>
            </w:r>
          </w:p>
          <w:p w14:paraId="5512A285" w14:textId="77777777" w:rsidR="00544E49" w:rsidRPr="00544E49" w:rsidRDefault="00544E49" w:rsidP="00544E49">
            <w:pPr>
              <w:suppressAutoHyphens/>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 xml:space="preserve">ОК 04 </w:t>
            </w:r>
          </w:p>
          <w:p w14:paraId="46F1A6F3" w14:textId="77777777" w:rsidR="00544E49" w:rsidRPr="00544E49" w:rsidRDefault="00544E49" w:rsidP="00544E49">
            <w:pPr>
              <w:suppressAutoHyphens/>
              <w:spacing w:after="0" w:line="240" w:lineRule="auto"/>
              <w:jc w:val="center"/>
              <w:rPr>
                <w:rFonts w:ascii="Times New Roman" w:eastAsia="Times New Roman" w:hAnsi="Times New Roman" w:cs="Times New Roman"/>
                <w:lang w:eastAsia="ru-RU"/>
              </w:rPr>
            </w:pPr>
          </w:p>
        </w:tc>
      </w:tr>
      <w:tr w:rsidR="00544E49" w:rsidRPr="00544E49" w14:paraId="51246809" w14:textId="77777777" w:rsidTr="00D31442">
        <w:trPr>
          <w:trHeight w:val="510"/>
        </w:trPr>
        <w:tc>
          <w:tcPr>
            <w:tcW w:w="2551" w:type="dxa"/>
            <w:vMerge/>
            <w:tcBorders>
              <w:left w:val="single" w:sz="4" w:space="0" w:color="auto"/>
              <w:right w:val="single" w:sz="4" w:space="0" w:color="auto"/>
            </w:tcBorders>
          </w:tcPr>
          <w:p w14:paraId="43B6DF48"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auto"/>
              <w:bottom w:val="single" w:sz="4" w:space="0" w:color="auto"/>
              <w:right w:val="single" w:sz="4" w:space="0" w:color="auto"/>
            </w:tcBorders>
          </w:tcPr>
          <w:p w14:paraId="59A0B35B" w14:textId="77777777" w:rsidR="00544E49" w:rsidRPr="00544E49" w:rsidRDefault="00544E49" w:rsidP="00544E49">
            <w:pPr>
              <w:spacing w:after="0" w:line="240" w:lineRule="auto"/>
              <w:jc w:val="both"/>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Предмет органической химии.</w:t>
            </w:r>
            <w:r w:rsidRPr="00544E49">
              <w:rPr>
                <w:rFonts w:ascii="Times New Roman" w:eastAsia="Times New Roman" w:hAnsi="Times New Roman" w:cs="Times New Roman"/>
                <w:i/>
                <w:lang w:eastAsia="ru-RU"/>
              </w:rPr>
              <w:t xml:space="preserve"> </w:t>
            </w:r>
            <w:r w:rsidRPr="00544E49">
              <w:rPr>
                <w:rFonts w:ascii="Times New Roman" w:eastAsia="Times New Roman" w:hAnsi="Times New Roman" w:cs="Times New Roman"/>
                <w:lang w:eastAsia="ru-RU"/>
              </w:rPr>
              <w:t>Природные, искусственные и синтетические органические вещества.</w:t>
            </w:r>
          </w:p>
        </w:tc>
        <w:tc>
          <w:tcPr>
            <w:tcW w:w="2408" w:type="dxa"/>
            <w:gridSpan w:val="2"/>
            <w:vMerge w:val="restart"/>
            <w:tcBorders>
              <w:top w:val="single" w:sz="4" w:space="0" w:color="auto"/>
              <w:left w:val="single" w:sz="4" w:space="0" w:color="auto"/>
              <w:right w:val="single" w:sz="4" w:space="0" w:color="auto"/>
            </w:tcBorders>
          </w:tcPr>
          <w:p w14:paraId="050DA0F9"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2</w:t>
            </w:r>
          </w:p>
        </w:tc>
        <w:tc>
          <w:tcPr>
            <w:tcW w:w="2126" w:type="dxa"/>
            <w:gridSpan w:val="2"/>
            <w:vMerge/>
            <w:tcBorders>
              <w:left w:val="single" w:sz="4" w:space="0" w:color="auto"/>
              <w:right w:val="single" w:sz="4" w:space="0" w:color="auto"/>
            </w:tcBorders>
          </w:tcPr>
          <w:p w14:paraId="76E52E0C"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p>
        </w:tc>
      </w:tr>
      <w:tr w:rsidR="00544E49" w:rsidRPr="00544E49" w14:paraId="0322E6CF" w14:textId="77777777" w:rsidTr="00D31442">
        <w:trPr>
          <w:trHeight w:val="899"/>
        </w:trPr>
        <w:tc>
          <w:tcPr>
            <w:tcW w:w="2551" w:type="dxa"/>
            <w:vMerge/>
            <w:tcBorders>
              <w:left w:val="single" w:sz="4" w:space="0" w:color="auto"/>
              <w:right w:val="single" w:sz="4" w:space="0" w:color="auto"/>
            </w:tcBorders>
          </w:tcPr>
          <w:p w14:paraId="7CB80DD6"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auto"/>
              <w:bottom w:val="single" w:sz="4" w:space="0" w:color="auto"/>
              <w:right w:val="single" w:sz="4" w:space="0" w:color="auto"/>
            </w:tcBorders>
          </w:tcPr>
          <w:p w14:paraId="3BF7D283" w14:textId="77777777" w:rsidR="00544E49" w:rsidRPr="00544E49" w:rsidRDefault="00544E49" w:rsidP="00544E49">
            <w:pPr>
              <w:spacing w:after="0" w:line="240" w:lineRule="auto"/>
              <w:jc w:val="both"/>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Теория строения органических соединений А.М. Бутлерова. Основные положения теории химического строения. Понятие об изомерии. Химические формулы и модели молекул в органической химии.</w:t>
            </w:r>
          </w:p>
        </w:tc>
        <w:tc>
          <w:tcPr>
            <w:tcW w:w="2408" w:type="dxa"/>
            <w:gridSpan w:val="2"/>
            <w:vMerge/>
            <w:tcBorders>
              <w:left w:val="single" w:sz="4" w:space="0" w:color="auto"/>
              <w:right w:val="single" w:sz="4" w:space="0" w:color="auto"/>
            </w:tcBorders>
          </w:tcPr>
          <w:p w14:paraId="2D53CA87"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p>
        </w:tc>
        <w:tc>
          <w:tcPr>
            <w:tcW w:w="2126" w:type="dxa"/>
            <w:gridSpan w:val="2"/>
            <w:vMerge/>
            <w:tcBorders>
              <w:left w:val="single" w:sz="4" w:space="0" w:color="auto"/>
              <w:right w:val="single" w:sz="4" w:space="0" w:color="auto"/>
            </w:tcBorders>
          </w:tcPr>
          <w:p w14:paraId="028D55D8"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p>
        </w:tc>
      </w:tr>
      <w:tr w:rsidR="00544E49" w:rsidRPr="00544E49" w14:paraId="0515495E" w14:textId="77777777" w:rsidTr="00D31442">
        <w:trPr>
          <w:trHeight w:val="547"/>
        </w:trPr>
        <w:tc>
          <w:tcPr>
            <w:tcW w:w="2551" w:type="dxa"/>
            <w:vMerge/>
            <w:tcBorders>
              <w:left w:val="single" w:sz="4" w:space="0" w:color="auto"/>
              <w:right w:val="single" w:sz="4" w:space="0" w:color="auto"/>
            </w:tcBorders>
          </w:tcPr>
          <w:p w14:paraId="6CFD5489"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auto"/>
              <w:bottom w:val="single" w:sz="4" w:space="0" w:color="auto"/>
              <w:right w:val="single" w:sz="4" w:space="0" w:color="auto"/>
            </w:tcBorders>
          </w:tcPr>
          <w:p w14:paraId="4DA10B98" w14:textId="77777777" w:rsidR="00544E49" w:rsidRPr="00544E49" w:rsidRDefault="00544E49" w:rsidP="00544E49">
            <w:pPr>
              <w:spacing w:after="0" w:line="240" w:lineRule="auto"/>
              <w:jc w:val="both"/>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Молекулярные и структурные (развернутые, сокращенные) химические формулы. Зависимость свойств веществ от химического строения молекул.</w:t>
            </w:r>
          </w:p>
        </w:tc>
        <w:tc>
          <w:tcPr>
            <w:tcW w:w="2408" w:type="dxa"/>
            <w:gridSpan w:val="2"/>
            <w:vMerge/>
            <w:tcBorders>
              <w:left w:val="single" w:sz="4" w:space="0" w:color="auto"/>
              <w:right w:val="single" w:sz="4" w:space="0" w:color="auto"/>
            </w:tcBorders>
          </w:tcPr>
          <w:p w14:paraId="364693EC"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p>
        </w:tc>
        <w:tc>
          <w:tcPr>
            <w:tcW w:w="2126" w:type="dxa"/>
            <w:gridSpan w:val="2"/>
            <w:vMerge/>
            <w:tcBorders>
              <w:left w:val="single" w:sz="4" w:space="0" w:color="auto"/>
              <w:right w:val="single" w:sz="4" w:space="0" w:color="auto"/>
            </w:tcBorders>
          </w:tcPr>
          <w:p w14:paraId="4CA58612"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p>
        </w:tc>
      </w:tr>
      <w:tr w:rsidR="00544E49" w:rsidRPr="00544E49" w14:paraId="07B48219" w14:textId="77777777" w:rsidTr="00D31442">
        <w:trPr>
          <w:trHeight w:val="899"/>
        </w:trPr>
        <w:tc>
          <w:tcPr>
            <w:tcW w:w="2551" w:type="dxa"/>
            <w:vMerge/>
            <w:tcBorders>
              <w:left w:val="single" w:sz="4" w:space="0" w:color="auto"/>
              <w:right w:val="single" w:sz="4" w:space="0" w:color="auto"/>
            </w:tcBorders>
          </w:tcPr>
          <w:p w14:paraId="1CAC530C"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auto"/>
              <w:bottom w:val="single" w:sz="4" w:space="0" w:color="auto"/>
              <w:right w:val="single" w:sz="4" w:space="0" w:color="auto"/>
            </w:tcBorders>
          </w:tcPr>
          <w:p w14:paraId="19FABA2B" w14:textId="77777777" w:rsidR="00544E49" w:rsidRPr="00544E49" w:rsidRDefault="00544E49" w:rsidP="00544E49">
            <w:pPr>
              <w:spacing w:after="0" w:line="240" w:lineRule="auto"/>
              <w:jc w:val="both"/>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 xml:space="preserve">Понятие о функциональной группе. Принципы классификации органических соединений. Международная номенклатура и принципы номенклатуры органических соединений.  </w:t>
            </w:r>
          </w:p>
        </w:tc>
        <w:tc>
          <w:tcPr>
            <w:tcW w:w="2408" w:type="dxa"/>
            <w:gridSpan w:val="2"/>
            <w:vMerge/>
            <w:tcBorders>
              <w:left w:val="single" w:sz="4" w:space="0" w:color="auto"/>
              <w:bottom w:val="single" w:sz="4" w:space="0" w:color="auto"/>
              <w:right w:val="single" w:sz="4" w:space="0" w:color="auto"/>
            </w:tcBorders>
          </w:tcPr>
          <w:p w14:paraId="42C4D00C"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p>
        </w:tc>
        <w:tc>
          <w:tcPr>
            <w:tcW w:w="2126" w:type="dxa"/>
            <w:gridSpan w:val="2"/>
            <w:vMerge/>
            <w:tcBorders>
              <w:left w:val="single" w:sz="4" w:space="0" w:color="auto"/>
              <w:right w:val="single" w:sz="4" w:space="0" w:color="auto"/>
            </w:tcBorders>
          </w:tcPr>
          <w:p w14:paraId="136E40B1"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p>
        </w:tc>
      </w:tr>
      <w:tr w:rsidR="00544E49" w:rsidRPr="00544E49" w14:paraId="78AC457D" w14:textId="77777777" w:rsidTr="00D31442">
        <w:trPr>
          <w:trHeight w:val="271"/>
        </w:trPr>
        <w:tc>
          <w:tcPr>
            <w:tcW w:w="2551" w:type="dxa"/>
            <w:vMerge w:val="restart"/>
            <w:tcBorders>
              <w:top w:val="single" w:sz="4" w:space="0" w:color="auto"/>
              <w:left w:val="single" w:sz="4" w:space="0" w:color="auto"/>
              <w:right w:val="single" w:sz="4" w:space="0" w:color="auto"/>
            </w:tcBorders>
          </w:tcPr>
          <w:p w14:paraId="32EFAA9C"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r w:rsidRPr="00544E49">
              <w:rPr>
                <w:rFonts w:ascii="Times New Roman" w:eastAsia="Times New Roman" w:hAnsi="Times New Roman" w:cs="Times New Roman"/>
                <w:b/>
                <w:lang w:eastAsia="ru-RU"/>
              </w:rPr>
              <w:t>Тема 2.2.</w:t>
            </w:r>
          </w:p>
          <w:p w14:paraId="2F70FEFC" w14:textId="77777777" w:rsidR="00544E49" w:rsidRPr="00544E49" w:rsidRDefault="00544E49" w:rsidP="00544E49">
            <w:pPr>
              <w:spacing w:after="0" w:line="240" w:lineRule="auto"/>
              <w:jc w:val="both"/>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 xml:space="preserve">Свойства органических соединений </w:t>
            </w:r>
          </w:p>
        </w:tc>
        <w:tc>
          <w:tcPr>
            <w:tcW w:w="7515" w:type="dxa"/>
            <w:tcBorders>
              <w:top w:val="single" w:sz="4" w:space="0" w:color="auto"/>
              <w:left w:val="single" w:sz="4" w:space="0" w:color="auto"/>
              <w:right w:val="single" w:sz="4" w:space="0" w:color="auto"/>
            </w:tcBorders>
          </w:tcPr>
          <w:p w14:paraId="1CF2DAFF" w14:textId="77777777" w:rsidR="00544E49" w:rsidRPr="00544E49" w:rsidRDefault="00544E49" w:rsidP="00544E49">
            <w:pPr>
              <w:spacing w:after="0" w:line="240" w:lineRule="auto"/>
              <w:jc w:val="both"/>
              <w:rPr>
                <w:rFonts w:ascii="Times New Roman" w:eastAsia="Times New Roman" w:hAnsi="Times New Roman" w:cs="Times New Roman"/>
                <w:lang w:eastAsia="ru-RU"/>
              </w:rPr>
            </w:pPr>
            <w:r w:rsidRPr="00544E49">
              <w:rPr>
                <w:rFonts w:ascii="Times New Roman" w:eastAsia="Times New Roman" w:hAnsi="Times New Roman" w:cs="Times New Roman"/>
                <w:b/>
                <w:lang w:eastAsia="ru-RU"/>
              </w:rPr>
              <w:t>Содержание учебного материала</w:t>
            </w:r>
          </w:p>
        </w:tc>
        <w:tc>
          <w:tcPr>
            <w:tcW w:w="2408" w:type="dxa"/>
            <w:gridSpan w:val="2"/>
            <w:tcBorders>
              <w:top w:val="single" w:sz="4" w:space="0" w:color="auto"/>
              <w:left w:val="single" w:sz="4" w:space="0" w:color="auto"/>
              <w:bottom w:val="single" w:sz="4" w:space="0" w:color="auto"/>
              <w:right w:val="single" w:sz="4" w:space="0" w:color="auto"/>
            </w:tcBorders>
          </w:tcPr>
          <w:p w14:paraId="2BC82D1F" w14:textId="77777777" w:rsidR="00544E49" w:rsidRPr="00544E49" w:rsidRDefault="00544E49" w:rsidP="00544E49">
            <w:pPr>
              <w:spacing w:after="0" w:line="240" w:lineRule="auto"/>
              <w:jc w:val="center"/>
              <w:rPr>
                <w:rFonts w:ascii="Times New Roman" w:eastAsia="Times New Roman" w:hAnsi="Times New Roman" w:cs="Times New Roman"/>
                <w:b/>
                <w:lang w:eastAsia="ru-RU"/>
              </w:rPr>
            </w:pPr>
            <w:r w:rsidRPr="00544E49">
              <w:rPr>
                <w:rFonts w:ascii="Times New Roman" w:eastAsia="Times New Roman" w:hAnsi="Times New Roman" w:cs="Times New Roman"/>
                <w:b/>
                <w:lang w:eastAsia="ru-RU"/>
              </w:rPr>
              <w:t>4</w:t>
            </w:r>
          </w:p>
        </w:tc>
        <w:tc>
          <w:tcPr>
            <w:tcW w:w="2126" w:type="dxa"/>
            <w:gridSpan w:val="2"/>
            <w:vMerge w:val="restart"/>
            <w:tcBorders>
              <w:top w:val="single" w:sz="4" w:space="0" w:color="auto"/>
              <w:left w:val="single" w:sz="4" w:space="0" w:color="auto"/>
              <w:right w:val="single" w:sz="4" w:space="0" w:color="auto"/>
            </w:tcBorders>
          </w:tcPr>
          <w:p w14:paraId="3977D8DA" w14:textId="77777777" w:rsidR="00544E49" w:rsidRPr="00544E49" w:rsidRDefault="00544E49" w:rsidP="00544E49">
            <w:pPr>
              <w:suppressAutoHyphens/>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 xml:space="preserve">ОК 01 </w:t>
            </w:r>
          </w:p>
          <w:p w14:paraId="45C6EDD3" w14:textId="77777777" w:rsidR="00544E49" w:rsidRPr="00544E49" w:rsidRDefault="00544E49" w:rsidP="00544E49">
            <w:pPr>
              <w:suppressAutoHyphens/>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ОК 02</w:t>
            </w:r>
          </w:p>
          <w:p w14:paraId="7B9E8E31" w14:textId="77777777" w:rsidR="00544E49" w:rsidRPr="00544E49" w:rsidRDefault="00544E49" w:rsidP="00544E49">
            <w:pPr>
              <w:suppressAutoHyphens/>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 xml:space="preserve">ОК 04 </w:t>
            </w:r>
          </w:p>
          <w:p w14:paraId="0CC1E624"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ЛР 4</w:t>
            </w:r>
          </w:p>
          <w:p w14:paraId="05A69BC5"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p>
          <w:p w14:paraId="63B279E1"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p>
          <w:p w14:paraId="50FA981C"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p>
          <w:p w14:paraId="38AA4F2D" w14:textId="77777777" w:rsidR="00544E49" w:rsidRPr="00544E49" w:rsidRDefault="00544E49" w:rsidP="00544E49">
            <w:pPr>
              <w:spacing w:after="0" w:line="240" w:lineRule="auto"/>
              <w:rPr>
                <w:rFonts w:ascii="Times New Roman" w:eastAsia="Times New Roman" w:hAnsi="Times New Roman" w:cs="Times New Roman"/>
                <w:lang w:eastAsia="ru-RU"/>
              </w:rPr>
            </w:pPr>
          </w:p>
        </w:tc>
      </w:tr>
      <w:tr w:rsidR="00544E49" w:rsidRPr="00544E49" w14:paraId="6EF193F5" w14:textId="77777777" w:rsidTr="00D31442">
        <w:trPr>
          <w:trHeight w:val="818"/>
        </w:trPr>
        <w:tc>
          <w:tcPr>
            <w:tcW w:w="2551" w:type="dxa"/>
            <w:vMerge/>
            <w:tcBorders>
              <w:left w:val="single" w:sz="4" w:space="0" w:color="auto"/>
              <w:right w:val="single" w:sz="4" w:space="0" w:color="auto"/>
            </w:tcBorders>
          </w:tcPr>
          <w:p w14:paraId="03F2CBF1"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auto"/>
              <w:right w:val="single" w:sz="4" w:space="0" w:color="auto"/>
            </w:tcBorders>
          </w:tcPr>
          <w:p w14:paraId="14869606" w14:textId="77777777" w:rsidR="00544E49" w:rsidRPr="00544E49" w:rsidRDefault="00544E49" w:rsidP="00544E49">
            <w:pPr>
              <w:keepNext/>
              <w:spacing w:after="0" w:line="240" w:lineRule="auto"/>
              <w:ind w:left="33"/>
              <w:jc w:val="both"/>
              <w:outlineLvl w:val="2"/>
              <w:rPr>
                <w:rFonts w:ascii="Times New Roman" w:eastAsia="Times New Roman" w:hAnsi="Times New Roman" w:cs="Times New Roman"/>
                <w:bCs/>
                <w:lang w:eastAsia="ru-RU"/>
              </w:rPr>
            </w:pPr>
            <w:r w:rsidRPr="00544E49">
              <w:rPr>
                <w:rFonts w:ascii="Times New Roman" w:eastAsia="Times New Roman" w:hAnsi="Times New Roman" w:cs="Times New Roman"/>
                <w:bCs/>
                <w:lang w:eastAsia="ru-RU"/>
              </w:rPr>
              <w:t xml:space="preserve">Строение атома углерода. Электронное облако и орбиталь, </w:t>
            </w:r>
            <w:r w:rsidRPr="00544E49">
              <w:rPr>
                <w:rFonts w:ascii="Times New Roman" w:eastAsia="Times New Roman" w:hAnsi="Times New Roman" w:cs="Times New Roman"/>
                <w:bCs/>
                <w:i/>
                <w:lang w:val="en-US" w:eastAsia="ru-RU"/>
              </w:rPr>
              <w:t>s</w:t>
            </w:r>
            <w:r w:rsidRPr="00544E49">
              <w:rPr>
                <w:rFonts w:ascii="Times New Roman" w:eastAsia="Times New Roman" w:hAnsi="Times New Roman" w:cs="Times New Roman"/>
                <w:bCs/>
                <w:lang w:eastAsia="ru-RU"/>
              </w:rPr>
              <w:t xml:space="preserve">- и </w:t>
            </w:r>
            <w:r w:rsidRPr="00544E49">
              <w:rPr>
                <w:rFonts w:ascii="Times New Roman" w:eastAsia="Times New Roman" w:hAnsi="Times New Roman" w:cs="Times New Roman"/>
                <w:bCs/>
                <w:i/>
                <w:lang w:eastAsia="ru-RU"/>
              </w:rPr>
              <w:t xml:space="preserve">р- </w:t>
            </w:r>
            <w:r w:rsidRPr="00544E49">
              <w:rPr>
                <w:rFonts w:ascii="Times New Roman" w:eastAsia="Times New Roman" w:hAnsi="Times New Roman" w:cs="Times New Roman"/>
                <w:bCs/>
                <w:lang w:eastAsia="ru-RU"/>
              </w:rPr>
              <w:t xml:space="preserve">орбитали. Электронные и электронно-графические формулы атома углерода в основном и возбужденном состояниях.  </w:t>
            </w:r>
          </w:p>
        </w:tc>
        <w:tc>
          <w:tcPr>
            <w:tcW w:w="2408" w:type="dxa"/>
            <w:gridSpan w:val="2"/>
            <w:vMerge w:val="restart"/>
            <w:tcBorders>
              <w:top w:val="single" w:sz="4" w:space="0" w:color="auto"/>
              <w:left w:val="single" w:sz="4" w:space="0" w:color="auto"/>
              <w:right w:val="single" w:sz="4" w:space="0" w:color="auto"/>
            </w:tcBorders>
          </w:tcPr>
          <w:p w14:paraId="0A3623DF"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2</w:t>
            </w:r>
          </w:p>
        </w:tc>
        <w:tc>
          <w:tcPr>
            <w:tcW w:w="2126" w:type="dxa"/>
            <w:gridSpan w:val="2"/>
            <w:vMerge/>
            <w:tcBorders>
              <w:left w:val="single" w:sz="4" w:space="0" w:color="auto"/>
              <w:right w:val="single" w:sz="4" w:space="0" w:color="auto"/>
            </w:tcBorders>
          </w:tcPr>
          <w:p w14:paraId="5A0AE49F"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p>
        </w:tc>
      </w:tr>
      <w:tr w:rsidR="00544E49" w:rsidRPr="00544E49" w14:paraId="6BFA2098" w14:textId="77777777" w:rsidTr="00D31442">
        <w:trPr>
          <w:trHeight w:val="726"/>
        </w:trPr>
        <w:tc>
          <w:tcPr>
            <w:tcW w:w="2551" w:type="dxa"/>
            <w:vMerge/>
            <w:tcBorders>
              <w:left w:val="single" w:sz="4" w:space="0" w:color="auto"/>
              <w:right w:val="single" w:sz="4" w:space="0" w:color="auto"/>
            </w:tcBorders>
          </w:tcPr>
          <w:p w14:paraId="44C602EF"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auto"/>
              <w:right w:val="single" w:sz="4" w:space="0" w:color="auto"/>
            </w:tcBorders>
          </w:tcPr>
          <w:p w14:paraId="7B6B5812" w14:textId="77777777" w:rsidR="00544E49" w:rsidRPr="00544E49" w:rsidRDefault="00544E49" w:rsidP="00544E49">
            <w:pPr>
              <w:keepNext/>
              <w:spacing w:after="0" w:line="240" w:lineRule="auto"/>
              <w:ind w:left="33"/>
              <w:jc w:val="both"/>
              <w:outlineLvl w:val="2"/>
              <w:rPr>
                <w:rFonts w:ascii="Times New Roman" w:eastAsia="Times New Roman" w:hAnsi="Times New Roman" w:cs="Times New Roman"/>
                <w:bCs/>
                <w:lang w:eastAsia="ru-RU"/>
              </w:rPr>
            </w:pPr>
            <w:r w:rsidRPr="00544E49">
              <w:rPr>
                <w:rFonts w:ascii="Times New Roman" w:eastAsia="Times New Roman" w:hAnsi="Times New Roman" w:cs="Times New Roman"/>
                <w:bCs/>
                <w:lang w:eastAsia="ru-RU"/>
              </w:rPr>
              <w:t>Понятие гибридизации. Различные типы гибридизации и форма атомных орбиталей, взаимное отталкивание гибридных орбиталей и их расположение в пространстве в соответствии с минимумом энергии.</w:t>
            </w:r>
          </w:p>
        </w:tc>
        <w:tc>
          <w:tcPr>
            <w:tcW w:w="2408" w:type="dxa"/>
            <w:gridSpan w:val="2"/>
            <w:vMerge/>
            <w:tcBorders>
              <w:top w:val="single" w:sz="4" w:space="0" w:color="auto"/>
              <w:left w:val="single" w:sz="4" w:space="0" w:color="auto"/>
              <w:right w:val="single" w:sz="4" w:space="0" w:color="auto"/>
            </w:tcBorders>
          </w:tcPr>
          <w:p w14:paraId="601EB528"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p>
        </w:tc>
        <w:tc>
          <w:tcPr>
            <w:tcW w:w="2126" w:type="dxa"/>
            <w:gridSpan w:val="2"/>
            <w:vMerge/>
            <w:tcBorders>
              <w:left w:val="single" w:sz="4" w:space="0" w:color="auto"/>
              <w:right w:val="single" w:sz="4" w:space="0" w:color="auto"/>
            </w:tcBorders>
          </w:tcPr>
          <w:p w14:paraId="15189ADF"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p>
        </w:tc>
      </w:tr>
      <w:tr w:rsidR="00544E49" w:rsidRPr="00544E49" w14:paraId="2963EFB5" w14:textId="77777777" w:rsidTr="00D31442">
        <w:trPr>
          <w:trHeight w:val="1027"/>
        </w:trPr>
        <w:tc>
          <w:tcPr>
            <w:tcW w:w="2551" w:type="dxa"/>
            <w:vMerge/>
            <w:tcBorders>
              <w:left w:val="single" w:sz="4" w:space="0" w:color="auto"/>
              <w:right w:val="single" w:sz="4" w:space="0" w:color="auto"/>
            </w:tcBorders>
          </w:tcPr>
          <w:p w14:paraId="75C16146"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auto"/>
              <w:bottom w:val="single" w:sz="4" w:space="0" w:color="auto"/>
              <w:right w:val="single" w:sz="4" w:space="0" w:color="auto"/>
            </w:tcBorders>
          </w:tcPr>
          <w:p w14:paraId="16BDB697" w14:textId="77777777" w:rsidR="00544E49" w:rsidRPr="00544E49" w:rsidRDefault="00544E49" w:rsidP="00544E49">
            <w:pPr>
              <w:spacing w:line="240" w:lineRule="auto"/>
              <w:jc w:val="both"/>
              <w:rPr>
                <w:rFonts w:ascii="Times New Roman" w:eastAsia="Times New Roman" w:hAnsi="Times New Roman" w:cs="Times New Roman"/>
                <w:bCs/>
                <w:lang w:eastAsia="ru-RU"/>
              </w:rPr>
            </w:pPr>
            <w:r w:rsidRPr="00544E49">
              <w:rPr>
                <w:rFonts w:ascii="Times New Roman" w:eastAsia="Times New Roman" w:hAnsi="Times New Roman" w:cs="Times New Roman"/>
                <w:bCs/>
                <w:lang w:eastAsia="ru-RU"/>
              </w:rPr>
              <w:t>Физико-химические свойства органических соединений отдельных классов (особенности классификации и номенклатуры внутри класса; гомологический ряд и общая формула; изомерия; физические свойства; химические свойства; способы получения)</w:t>
            </w:r>
          </w:p>
        </w:tc>
        <w:tc>
          <w:tcPr>
            <w:tcW w:w="2408" w:type="dxa"/>
            <w:gridSpan w:val="2"/>
            <w:vMerge/>
            <w:tcBorders>
              <w:left w:val="single" w:sz="4" w:space="0" w:color="auto"/>
              <w:bottom w:val="single" w:sz="4" w:space="0" w:color="auto"/>
              <w:right w:val="single" w:sz="4" w:space="0" w:color="auto"/>
            </w:tcBorders>
          </w:tcPr>
          <w:p w14:paraId="07127196"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p>
        </w:tc>
        <w:tc>
          <w:tcPr>
            <w:tcW w:w="2126" w:type="dxa"/>
            <w:gridSpan w:val="2"/>
            <w:vMerge/>
            <w:tcBorders>
              <w:left w:val="single" w:sz="4" w:space="0" w:color="auto"/>
              <w:right w:val="single" w:sz="4" w:space="0" w:color="auto"/>
            </w:tcBorders>
          </w:tcPr>
          <w:p w14:paraId="699C39D7"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p>
        </w:tc>
      </w:tr>
      <w:tr w:rsidR="00544E49" w:rsidRPr="00544E49" w14:paraId="66E851FB" w14:textId="77777777" w:rsidTr="00D31442">
        <w:trPr>
          <w:trHeight w:val="313"/>
        </w:trPr>
        <w:tc>
          <w:tcPr>
            <w:tcW w:w="2551" w:type="dxa"/>
            <w:vMerge/>
            <w:tcBorders>
              <w:left w:val="single" w:sz="4" w:space="0" w:color="auto"/>
              <w:right w:val="single" w:sz="4" w:space="0" w:color="auto"/>
            </w:tcBorders>
          </w:tcPr>
          <w:p w14:paraId="79EFBD3B"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auto"/>
              <w:bottom w:val="single" w:sz="4" w:space="0" w:color="auto"/>
              <w:right w:val="single" w:sz="4" w:space="0" w:color="auto"/>
            </w:tcBorders>
          </w:tcPr>
          <w:p w14:paraId="7D3B6F66" w14:textId="77777777" w:rsidR="00544E49" w:rsidRPr="00544E49" w:rsidRDefault="00544E49" w:rsidP="00544E49">
            <w:pPr>
              <w:spacing w:after="0" w:line="240" w:lineRule="auto"/>
              <w:jc w:val="both"/>
              <w:rPr>
                <w:rFonts w:ascii="Times New Roman" w:eastAsia="Times New Roman" w:hAnsi="Times New Roman" w:cs="Times New Roman"/>
                <w:lang w:eastAsia="ru-RU"/>
              </w:rPr>
            </w:pPr>
            <w:r w:rsidRPr="00544E49">
              <w:rPr>
                <w:rFonts w:ascii="Times New Roman" w:eastAsia="Times New Roman" w:hAnsi="Times New Roman" w:cs="Times New Roman"/>
                <w:b/>
                <w:lang w:eastAsia="ru-RU"/>
              </w:rPr>
              <w:t>В том числе практических занятий</w:t>
            </w:r>
          </w:p>
        </w:tc>
        <w:tc>
          <w:tcPr>
            <w:tcW w:w="2408" w:type="dxa"/>
            <w:gridSpan w:val="2"/>
            <w:tcBorders>
              <w:left w:val="single" w:sz="4" w:space="0" w:color="auto"/>
              <w:bottom w:val="single" w:sz="4" w:space="0" w:color="auto"/>
              <w:right w:val="single" w:sz="4" w:space="0" w:color="auto"/>
            </w:tcBorders>
          </w:tcPr>
          <w:p w14:paraId="6C2D9CB4" w14:textId="77777777" w:rsidR="00544E49" w:rsidRPr="00544E49" w:rsidRDefault="00544E49" w:rsidP="00544E49">
            <w:pPr>
              <w:spacing w:after="0" w:line="240" w:lineRule="auto"/>
              <w:jc w:val="center"/>
              <w:rPr>
                <w:rFonts w:ascii="Times New Roman" w:eastAsia="Times New Roman" w:hAnsi="Times New Roman" w:cs="Times New Roman"/>
                <w:b/>
                <w:lang w:eastAsia="ru-RU"/>
              </w:rPr>
            </w:pPr>
            <w:r w:rsidRPr="00544E49">
              <w:rPr>
                <w:rFonts w:ascii="Times New Roman" w:eastAsia="Times New Roman" w:hAnsi="Times New Roman" w:cs="Times New Roman"/>
                <w:b/>
                <w:lang w:eastAsia="ru-RU"/>
              </w:rPr>
              <w:t>2</w:t>
            </w:r>
          </w:p>
        </w:tc>
        <w:tc>
          <w:tcPr>
            <w:tcW w:w="2126" w:type="dxa"/>
            <w:gridSpan w:val="2"/>
            <w:vMerge/>
            <w:tcBorders>
              <w:left w:val="single" w:sz="4" w:space="0" w:color="auto"/>
              <w:right w:val="single" w:sz="4" w:space="0" w:color="auto"/>
            </w:tcBorders>
          </w:tcPr>
          <w:p w14:paraId="2CE1A0F3"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p>
        </w:tc>
      </w:tr>
      <w:tr w:rsidR="00544E49" w:rsidRPr="00544E49" w14:paraId="70B505D8" w14:textId="77777777" w:rsidTr="00D31442">
        <w:trPr>
          <w:trHeight w:val="418"/>
        </w:trPr>
        <w:tc>
          <w:tcPr>
            <w:tcW w:w="2551" w:type="dxa"/>
            <w:vMerge/>
            <w:tcBorders>
              <w:left w:val="single" w:sz="4" w:space="0" w:color="auto"/>
              <w:right w:val="single" w:sz="4" w:space="0" w:color="auto"/>
            </w:tcBorders>
          </w:tcPr>
          <w:p w14:paraId="799E03DD"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auto"/>
              <w:right w:val="single" w:sz="4" w:space="0" w:color="auto"/>
            </w:tcBorders>
          </w:tcPr>
          <w:p w14:paraId="3E0734E3" w14:textId="77777777" w:rsidR="00544E49" w:rsidRPr="00544E49" w:rsidRDefault="00544E49" w:rsidP="00544E49">
            <w:pPr>
              <w:spacing w:after="0" w:line="240" w:lineRule="auto"/>
              <w:contextualSpacing/>
              <w:jc w:val="both"/>
              <w:rPr>
                <w:rFonts w:ascii="Times New Roman" w:eastAsia="Times New Roman" w:hAnsi="Times New Roman" w:cs="Times New Roman"/>
                <w:lang w:eastAsia="ru-RU"/>
              </w:rPr>
            </w:pPr>
            <w:r w:rsidRPr="00544E49">
              <w:rPr>
                <w:rFonts w:ascii="Times New Roman" w:eastAsia="Times New Roman" w:hAnsi="Times New Roman" w:cs="Times New Roman"/>
                <w:b/>
                <w:lang w:eastAsia="ru-RU"/>
              </w:rPr>
              <w:t xml:space="preserve">Практическое занятие 13. </w:t>
            </w:r>
            <w:r w:rsidRPr="00544E49">
              <w:rPr>
                <w:rFonts w:ascii="Times New Roman" w:eastAsia="Times New Roman" w:hAnsi="Times New Roman" w:cs="Times New Roman"/>
                <w:lang w:eastAsia="ru-RU"/>
              </w:rPr>
              <w:t xml:space="preserve">Решение задач на нахождение молекулярной формулы органического соединения по его плотности и массовой доле </w:t>
            </w:r>
            <w:r w:rsidRPr="00544E49">
              <w:rPr>
                <w:rFonts w:ascii="Times New Roman" w:eastAsia="Times New Roman" w:hAnsi="Times New Roman" w:cs="Times New Roman"/>
                <w:lang w:eastAsia="ru-RU"/>
              </w:rPr>
              <w:lastRenderedPageBreak/>
              <w:t xml:space="preserve">химических элементов или по продуктам сгорания </w:t>
            </w:r>
          </w:p>
          <w:p w14:paraId="3584CF31" w14:textId="77777777" w:rsidR="00544E49" w:rsidRPr="00544E49" w:rsidRDefault="00544E49" w:rsidP="00544E49">
            <w:pPr>
              <w:spacing w:after="0" w:line="240" w:lineRule="auto"/>
              <w:contextualSpacing/>
              <w:jc w:val="both"/>
              <w:rPr>
                <w:rFonts w:ascii="Times New Roman" w:eastAsia="Times New Roman" w:hAnsi="Times New Roman" w:cs="Times New Roman"/>
                <w:lang w:eastAsia="ru-RU"/>
              </w:rPr>
            </w:pPr>
          </w:p>
          <w:p w14:paraId="430D65C4" w14:textId="77777777" w:rsidR="00544E49" w:rsidRPr="00544E49" w:rsidRDefault="00544E49" w:rsidP="00544E49">
            <w:pPr>
              <w:spacing w:after="0" w:line="240" w:lineRule="auto"/>
              <w:contextualSpacing/>
              <w:jc w:val="both"/>
              <w:rPr>
                <w:rFonts w:ascii="Times New Roman" w:eastAsia="Times New Roman" w:hAnsi="Times New Roman" w:cs="Times New Roman"/>
                <w:lang w:eastAsia="ru-RU"/>
              </w:rPr>
            </w:pPr>
          </w:p>
        </w:tc>
        <w:tc>
          <w:tcPr>
            <w:tcW w:w="2408" w:type="dxa"/>
            <w:gridSpan w:val="2"/>
            <w:tcBorders>
              <w:left w:val="single" w:sz="4" w:space="0" w:color="auto"/>
              <w:bottom w:val="single" w:sz="4" w:space="0" w:color="auto"/>
              <w:right w:val="single" w:sz="4" w:space="0" w:color="auto"/>
            </w:tcBorders>
          </w:tcPr>
          <w:p w14:paraId="7405D74F"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lastRenderedPageBreak/>
              <w:t>2</w:t>
            </w:r>
          </w:p>
        </w:tc>
        <w:tc>
          <w:tcPr>
            <w:tcW w:w="2126" w:type="dxa"/>
            <w:gridSpan w:val="2"/>
            <w:vMerge/>
            <w:tcBorders>
              <w:left w:val="single" w:sz="4" w:space="0" w:color="auto"/>
              <w:right w:val="single" w:sz="4" w:space="0" w:color="auto"/>
            </w:tcBorders>
          </w:tcPr>
          <w:p w14:paraId="1F21DA00"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p>
        </w:tc>
      </w:tr>
      <w:tr w:rsidR="00544E49" w:rsidRPr="00544E49" w14:paraId="548DF8C6" w14:textId="77777777" w:rsidTr="00D31442">
        <w:trPr>
          <w:trHeight w:val="217"/>
        </w:trPr>
        <w:tc>
          <w:tcPr>
            <w:tcW w:w="2551" w:type="dxa"/>
            <w:vMerge w:val="restart"/>
            <w:tcBorders>
              <w:top w:val="single" w:sz="4" w:space="0" w:color="auto"/>
              <w:left w:val="single" w:sz="4" w:space="0" w:color="auto"/>
              <w:right w:val="single" w:sz="4" w:space="0" w:color="auto"/>
            </w:tcBorders>
          </w:tcPr>
          <w:p w14:paraId="6BAE131F"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r w:rsidRPr="00544E49">
              <w:rPr>
                <w:rFonts w:ascii="Times New Roman" w:eastAsia="Times New Roman" w:hAnsi="Times New Roman" w:cs="Times New Roman"/>
                <w:b/>
                <w:lang w:eastAsia="ru-RU"/>
              </w:rPr>
              <w:t>Тема 2.3.</w:t>
            </w:r>
          </w:p>
          <w:p w14:paraId="10207C95" w14:textId="77777777" w:rsidR="00544E49" w:rsidRPr="00544E49" w:rsidRDefault="00544E49" w:rsidP="00544E49">
            <w:pPr>
              <w:spacing w:after="0" w:line="240" w:lineRule="auto"/>
              <w:jc w:val="both"/>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 xml:space="preserve">Классификация органических веществ. Изомерия </w:t>
            </w:r>
          </w:p>
        </w:tc>
        <w:tc>
          <w:tcPr>
            <w:tcW w:w="7515" w:type="dxa"/>
            <w:tcBorders>
              <w:top w:val="single" w:sz="4" w:space="0" w:color="auto"/>
              <w:left w:val="single" w:sz="4" w:space="0" w:color="auto"/>
              <w:bottom w:val="nil"/>
              <w:right w:val="single" w:sz="4" w:space="0" w:color="auto"/>
            </w:tcBorders>
          </w:tcPr>
          <w:p w14:paraId="49581E65" w14:textId="77777777" w:rsidR="00544E49" w:rsidRPr="00544E49" w:rsidRDefault="00544E49" w:rsidP="00544E49">
            <w:pPr>
              <w:spacing w:after="0" w:line="240" w:lineRule="auto"/>
              <w:jc w:val="both"/>
              <w:rPr>
                <w:rFonts w:ascii="Times New Roman" w:eastAsia="Times New Roman" w:hAnsi="Times New Roman" w:cs="Times New Roman"/>
                <w:lang w:eastAsia="ru-RU"/>
              </w:rPr>
            </w:pPr>
            <w:r w:rsidRPr="00544E49">
              <w:rPr>
                <w:rFonts w:ascii="Times New Roman" w:eastAsia="Times New Roman" w:hAnsi="Times New Roman" w:cs="Times New Roman"/>
                <w:b/>
                <w:lang w:eastAsia="ru-RU"/>
              </w:rPr>
              <w:t>Содержание учебного материала</w:t>
            </w:r>
          </w:p>
        </w:tc>
        <w:tc>
          <w:tcPr>
            <w:tcW w:w="2408" w:type="dxa"/>
            <w:gridSpan w:val="2"/>
            <w:tcBorders>
              <w:top w:val="single" w:sz="4" w:space="0" w:color="auto"/>
              <w:left w:val="single" w:sz="4" w:space="0" w:color="auto"/>
              <w:bottom w:val="single" w:sz="4" w:space="0" w:color="auto"/>
              <w:right w:val="single" w:sz="4" w:space="0" w:color="auto"/>
            </w:tcBorders>
          </w:tcPr>
          <w:p w14:paraId="5492E05B" w14:textId="77777777" w:rsidR="00544E49" w:rsidRPr="00544E49" w:rsidRDefault="00544E49" w:rsidP="00544E49">
            <w:pPr>
              <w:spacing w:after="0" w:line="240" w:lineRule="auto"/>
              <w:jc w:val="center"/>
              <w:rPr>
                <w:rFonts w:ascii="Times New Roman" w:eastAsia="Times New Roman" w:hAnsi="Times New Roman" w:cs="Times New Roman"/>
                <w:b/>
                <w:lang w:eastAsia="ru-RU"/>
              </w:rPr>
            </w:pPr>
            <w:r w:rsidRPr="00544E49">
              <w:rPr>
                <w:rFonts w:ascii="Times New Roman" w:eastAsia="Times New Roman" w:hAnsi="Times New Roman" w:cs="Times New Roman"/>
                <w:b/>
                <w:lang w:eastAsia="ru-RU"/>
              </w:rPr>
              <w:t>4</w:t>
            </w:r>
          </w:p>
        </w:tc>
        <w:tc>
          <w:tcPr>
            <w:tcW w:w="2126" w:type="dxa"/>
            <w:gridSpan w:val="2"/>
            <w:vMerge w:val="restart"/>
            <w:tcBorders>
              <w:top w:val="single" w:sz="4" w:space="0" w:color="auto"/>
              <w:left w:val="single" w:sz="4" w:space="0" w:color="auto"/>
              <w:right w:val="single" w:sz="4" w:space="0" w:color="auto"/>
            </w:tcBorders>
          </w:tcPr>
          <w:p w14:paraId="21B5F0D5" w14:textId="77777777" w:rsidR="00544E49" w:rsidRPr="00544E49" w:rsidRDefault="00544E49" w:rsidP="00544E49">
            <w:pPr>
              <w:suppressAutoHyphens/>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 xml:space="preserve">ОК 01 </w:t>
            </w:r>
          </w:p>
          <w:p w14:paraId="5BE4D2D3" w14:textId="77777777" w:rsidR="00544E49" w:rsidRPr="00544E49" w:rsidRDefault="00544E49" w:rsidP="00544E49">
            <w:pPr>
              <w:suppressAutoHyphens/>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ОК 02</w:t>
            </w:r>
          </w:p>
          <w:p w14:paraId="7478D260" w14:textId="77777777" w:rsidR="00544E49" w:rsidRPr="00544E49" w:rsidRDefault="00544E49" w:rsidP="00544E49">
            <w:pPr>
              <w:suppressAutoHyphens/>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 xml:space="preserve">ОК 04 </w:t>
            </w:r>
          </w:p>
          <w:p w14:paraId="5A2B9207"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ЛР 10</w:t>
            </w:r>
          </w:p>
        </w:tc>
      </w:tr>
      <w:tr w:rsidR="00544E49" w:rsidRPr="00544E49" w14:paraId="14FD331E" w14:textId="77777777" w:rsidTr="00D31442">
        <w:trPr>
          <w:trHeight w:val="717"/>
        </w:trPr>
        <w:tc>
          <w:tcPr>
            <w:tcW w:w="2551" w:type="dxa"/>
            <w:vMerge/>
            <w:tcBorders>
              <w:left w:val="single" w:sz="4" w:space="0" w:color="auto"/>
              <w:right w:val="single" w:sz="4" w:space="0" w:color="auto"/>
            </w:tcBorders>
          </w:tcPr>
          <w:p w14:paraId="658DA2C9"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auto"/>
              <w:bottom w:val="single" w:sz="4" w:space="0" w:color="auto"/>
              <w:right w:val="single" w:sz="4" w:space="0" w:color="auto"/>
            </w:tcBorders>
          </w:tcPr>
          <w:p w14:paraId="05AAF794" w14:textId="77777777" w:rsidR="00544E49" w:rsidRPr="00544E49" w:rsidRDefault="00544E49" w:rsidP="00544E49">
            <w:pPr>
              <w:spacing w:after="0" w:line="240" w:lineRule="auto"/>
              <w:jc w:val="both"/>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 xml:space="preserve">Классификация органических веществ. Классификация веществ по строению углеродного скелета и наличию функциональных групп. Гомологи и гомология. Начала номенклатуры </w:t>
            </w:r>
            <w:r w:rsidRPr="00544E49">
              <w:rPr>
                <w:rFonts w:ascii="Times New Roman" w:eastAsia="Times New Roman" w:hAnsi="Times New Roman" w:cs="Times New Roman"/>
                <w:lang w:val="en-US" w:eastAsia="ru-RU"/>
              </w:rPr>
              <w:t>IUPAC</w:t>
            </w:r>
            <w:r w:rsidRPr="00544E49">
              <w:rPr>
                <w:rFonts w:ascii="Times New Roman" w:eastAsia="Times New Roman" w:hAnsi="Times New Roman" w:cs="Times New Roman"/>
                <w:lang w:eastAsia="ru-RU"/>
              </w:rPr>
              <w:t>.</w:t>
            </w:r>
          </w:p>
        </w:tc>
        <w:tc>
          <w:tcPr>
            <w:tcW w:w="2408" w:type="dxa"/>
            <w:gridSpan w:val="2"/>
            <w:vMerge w:val="restart"/>
            <w:tcBorders>
              <w:top w:val="single" w:sz="4" w:space="0" w:color="auto"/>
              <w:left w:val="single" w:sz="4" w:space="0" w:color="auto"/>
              <w:right w:val="single" w:sz="4" w:space="0" w:color="auto"/>
            </w:tcBorders>
          </w:tcPr>
          <w:p w14:paraId="0AE8943A"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2</w:t>
            </w:r>
          </w:p>
          <w:p w14:paraId="178B3609"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p>
        </w:tc>
        <w:tc>
          <w:tcPr>
            <w:tcW w:w="2126" w:type="dxa"/>
            <w:gridSpan w:val="2"/>
            <w:vMerge/>
            <w:tcBorders>
              <w:left w:val="single" w:sz="4" w:space="0" w:color="auto"/>
              <w:right w:val="single" w:sz="4" w:space="0" w:color="auto"/>
            </w:tcBorders>
          </w:tcPr>
          <w:p w14:paraId="52A4BD40"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p>
        </w:tc>
      </w:tr>
      <w:tr w:rsidR="00544E49" w:rsidRPr="00544E49" w14:paraId="32E90ACB" w14:textId="77777777" w:rsidTr="00D31442">
        <w:trPr>
          <w:trHeight w:val="555"/>
        </w:trPr>
        <w:tc>
          <w:tcPr>
            <w:tcW w:w="2551" w:type="dxa"/>
            <w:vMerge/>
            <w:tcBorders>
              <w:left w:val="single" w:sz="4" w:space="0" w:color="auto"/>
              <w:right w:val="single" w:sz="4" w:space="0" w:color="auto"/>
            </w:tcBorders>
          </w:tcPr>
          <w:p w14:paraId="509ECAD5"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auto"/>
              <w:bottom w:val="single" w:sz="4" w:space="0" w:color="auto"/>
              <w:right w:val="single" w:sz="4" w:space="0" w:color="auto"/>
            </w:tcBorders>
          </w:tcPr>
          <w:p w14:paraId="76D82B69" w14:textId="77777777" w:rsidR="00544E49" w:rsidRPr="00544E49" w:rsidRDefault="00544E49" w:rsidP="00544E49">
            <w:pPr>
              <w:spacing w:after="0" w:line="240" w:lineRule="auto"/>
              <w:jc w:val="both"/>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Классификация реакций в органической химии. Реакции присоединения (гидрирования, галогенирования, гидрогалогенирования, гидратации).</w:t>
            </w:r>
          </w:p>
        </w:tc>
        <w:tc>
          <w:tcPr>
            <w:tcW w:w="2408" w:type="dxa"/>
            <w:gridSpan w:val="2"/>
            <w:vMerge/>
            <w:tcBorders>
              <w:left w:val="single" w:sz="4" w:space="0" w:color="auto"/>
              <w:right w:val="single" w:sz="4" w:space="0" w:color="auto"/>
            </w:tcBorders>
          </w:tcPr>
          <w:p w14:paraId="5E0659C6"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p>
        </w:tc>
        <w:tc>
          <w:tcPr>
            <w:tcW w:w="2126" w:type="dxa"/>
            <w:gridSpan w:val="2"/>
            <w:vMerge/>
            <w:tcBorders>
              <w:left w:val="single" w:sz="4" w:space="0" w:color="auto"/>
              <w:right w:val="single" w:sz="4" w:space="0" w:color="auto"/>
            </w:tcBorders>
          </w:tcPr>
          <w:p w14:paraId="34AED9DF"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p>
        </w:tc>
      </w:tr>
      <w:tr w:rsidR="00544E49" w:rsidRPr="00544E49" w14:paraId="420673A1" w14:textId="77777777" w:rsidTr="00D31442">
        <w:trPr>
          <w:trHeight w:val="516"/>
        </w:trPr>
        <w:tc>
          <w:tcPr>
            <w:tcW w:w="2551" w:type="dxa"/>
            <w:vMerge/>
            <w:tcBorders>
              <w:left w:val="single" w:sz="4" w:space="0" w:color="auto"/>
              <w:right w:val="single" w:sz="4" w:space="0" w:color="auto"/>
            </w:tcBorders>
          </w:tcPr>
          <w:p w14:paraId="314FCBDD"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auto"/>
              <w:right w:val="single" w:sz="4" w:space="0" w:color="auto"/>
            </w:tcBorders>
          </w:tcPr>
          <w:p w14:paraId="5D4CA703" w14:textId="77777777" w:rsidR="00544E49" w:rsidRPr="00544E49" w:rsidRDefault="00544E49" w:rsidP="00544E49">
            <w:pPr>
              <w:spacing w:after="0" w:line="240" w:lineRule="auto"/>
              <w:jc w:val="both"/>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 xml:space="preserve"> Реакции отщепления (дегидрирования, дегидрогалогенирования, дегидратации). Реакции замещения. Реакции изомеризации</w:t>
            </w:r>
          </w:p>
        </w:tc>
        <w:tc>
          <w:tcPr>
            <w:tcW w:w="2408" w:type="dxa"/>
            <w:gridSpan w:val="2"/>
            <w:vMerge/>
            <w:tcBorders>
              <w:left w:val="single" w:sz="4" w:space="0" w:color="auto"/>
              <w:right w:val="single" w:sz="4" w:space="0" w:color="auto"/>
            </w:tcBorders>
          </w:tcPr>
          <w:p w14:paraId="60B0141A"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p>
        </w:tc>
        <w:tc>
          <w:tcPr>
            <w:tcW w:w="2126" w:type="dxa"/>
            <w:gridSpan w:val="2"/>
            <w:vMerge/>
            <w:tcBorders>
              <w:left w:val="single" w:sz="4" w:space="0" w:color="auto"/>
              <w:bottom w:val="single" w:sz="4" w:space="0" w:color="auto"/>
              <w:right w:val="single" w:sz="4" w:space="0" w:color="auto"/>
            </w:tcBorders>
          </w:tcPr>
          <w:p w14:paraId="5E000681"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p>
        </w:tc>
      </w:tr>
      <w:tr w:rsidR="00544E49" w:rsidRPr="00544E49" w14:paraId="69E7F104" w14:textId="77777777" w:rsidTr="00D31442">
        <w:trPr>
          <w:trHeight w:val="1080"/>
        </w:trPr>
        <w:tc>
          <w:tcPr>
            <w:tcW w:w="2551" w:type="dxa"/>
            <w:vMerge/>
            <w:tcBorders>
              <w:left w:val="single" w:sz="4" w:space="0" w:color="auto"/>
              <w:right w:val="single" w:sz="4" w:space="0" w:color="auto"/>
            </w:tcBorders>
          </w:tcPr>
          <w:p w14:paraId="0C8ECF7E"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auto"/>
              <w:bottom w:val="single" w:sz="4" w:space="0" w:color="auto"/>
              <w:right w:val="single" w:sz="4" w:space="0" w:color="auto"/>
            </w:tcBorders>
          </w:tcPr>
          <w:p w14:paraId="5DBACCBE" w14:textId="77777777" w:rsidR="00544E49" w:rsidRPr="00544E49" w:rsidRDefault="00544E49" w:rsidP="00544E49">
            <w:pPr>
              <w:spacing w:after="0" w:line="240" w:lineRule="auto"/>
              <w:jc w:val="both"/>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Изомерия органических веществ и ее виды. Структурная изомерия: межклассовая, углеродного скелета, положения кратной связи и функциональной группы. Пространственная изомерия: геометрическая и оптическая. Электронные эффекты атомов и атомных групп в органических молекулах.</w:t>
            </w:r>
          </w:p>
        </w:tc>
        <w:tc>
          <w:tcPr>
            <w:tcW w:w="2408" w:type="dxa"/>
            <w:gridSpan w:val="2"/>
            <w:vMerge/>
            <w:tcBorders>
              <w:left w:val="single" w:sz="4" w:space="0" w:color="auto"/>
              <w:right w:val="single" w:sz="4" w:space="0" w:color="auto"/>
            </w:tcBorders>
          </w:tcPr>
          <w:p w14:paraId="624D8929"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p>
        </w:tc>
        <w:tc>
          <w:tcPr>
            <w:tcW w:w="2126" w:type="dxa"/>
            <w:gridSpan w:val="2"/>
            <w:vMerge/>
            <w:tcBorders>
              <w:left w:val="single" w:sz="4" w:space="0" w:color="auto"/>
              <w:right w:val="single" w:sz="4" w:space="0" w:color="auto"/>
            </w:tcBorders>
          </w:tcPr>
          <w:p w14:paraId="5393D890"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p>
        </w:tc>
      </w:tr>
      <w:tr w:rsidR="00544E49" w:rsidRPr="00544E49" w14:paraId="10F108EB" w14:textId="77777777" w:rsidTr="00D31442">
        <w:trPr>
          <w:trHeight w:val="249"/>
        </w:trPr>
        <w:tc>
          <w:tcPr>
            <w:tcW w:w="2551" w:type="dxa"/>
            <w:vMerge/>
            <w:tcBorders>
              <w:left w:val="single" w:sz="4" w:space="0" w:color="auto"/>
              <w:right w:val="single" w:sz="4" w:space="0" w:color="auto"/>
            </w:tcBorders>
          </w:tcPr>
          <w:p w14:paraId="02160517"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auto"/>
              <w:bottom w:val="single" w:sz="4" w:space="0" w:color="auto"/>
              <w:right w:val="single" w:sz="4" w:space="0" w:color="auto"/>
            </w:tcBorders>
          </w:tcPr>
          <w:p w14:paraId="21CE06A5" w14:textId="77777777" w:rsidR="00544E49" w:rsidRPr="00544E49" w:rsidRDefault="00544E49" w:rsidP="00544E49">
            <w:pPr>
              <w:spacing w:after="0" w:line="240" w:lineRule="auto"/>
              <w:jc w:val="both"/>
              <w:rPr>
                <w:rFonts w:ascii="Times New Roman" w:eastAsia="Times New Roman" w:hAnsi="Times New Roman" w:cs="Times New Roman"/>
                <w:lang w:eastAsia="ru-RU"/>
              </w:rPr>
            </w:pPr>
            <w:r w:rsidRPr="00544E49">
              <w:rPr>
                <w:rFonts w:ascii="Times New Roman" w:eastAsia="Times New Roman" w:hAnsi="Times New Roman" w:cs="Times New Roman"/>
                <w:b/>
                <w:lang w:eastAsia="ru-RU"/>
              </w:rPr>
              <w:t>В том числе практических занятий</w:t>
            </w:r>
          </w:p>
        </w:tc>
        <w:tc>
          <w:tcPr>
            <w:tcW w:w="2408" w:type="dxa"/>
            <w:gridSpan w:val="2"/>
            <w:tcBorders>
              <w:top w:val="single" w:sz="4" w:space="0" w:color="auto"/>
              <w:left w:val="single" w:sz="4" w:space="0" w:color="auto"/>
              <w:bottom w:val="single" w:sz="4" w:space="0" w:color="auto"/>
              <w:right w:val="single" w:sz="4" w:space="0" w:color="auto"/>
            </w:tcBorders>
          </w:tcPr>
          <w:p w14:paraId="77E19FC3" w14:textId="77777777" w:rsidR="00544E49" w:rsidRPr="00544E49" w:rsidRDefault="00544E49" w:rsidP="00544E49">
            <w:pPr>
              <w:spacing w:after="0" w:line="240" w:lineRule="auto"/>
              <w:jc w:val="center"/>
              <w:rPr>
                <w:rFonts w:ascii="Times New Roman" w:eastAsia="Times New Roman" w:hAnsi="Times New Roman" w:cs="Times New Roman"/>
                <w:b/>
                <w:lang w:eastAsia="ru-RU"/>
              </w:rPr>
            </w:pPr>
            <w:r w:rsidRPr="00544E49">
              <w:rPr>
                <w:rFonts w:ascii="Times New Roman" w:eastAsia="Times New Roman" w:hAnsi="Times New Roman" w:cs="Times New Roman"/>
                <w:b/>
                <w:lang w:eastAsia="ru-RU"/>
              </w:rPr>
              <w:t>2</w:t>
            </w:r>
          </w:p>
        </w:tc>
        <w:tc>
          <w:tcPr>
            <w:tcW w:w="2126" w:type="dxa"/>
            <w:gridSpan w:val="2"/>
            <w:vMerge/>
            <w:tcBorders>
              <w:left w:val="single" w:sz="4" w:space="0" w:color="auto"/>
              <w:right w:val="single" w:sz="4" w:space="0" w:color="auto"/>
            </w:tcBorders>
          </w:tcPr>
          <w:p w14:paraId="25BAF90C"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p>
        </w:tc>
      </w:tr>
      <w:tr w:rsidR="00544E49" w:rsidRPr="00544E49" w14:paraId="0ABDD20D" w14:textId="77777777" w:rsidTr="00D31442">
        <w:trPr>
          <w:trHeight w:val="708"/>
        </w:trPr>
        <w:tc>
          <w:tcPr>
            <w:tcW w:w="2551" w:type="dxa"/>
            <w:vMerge/>
            <w:tcBorders>
              <w:left w:val="single" w:sz="4" w:space="0" w:color="auto"/>
              <w:right w:val="single" w:sz="4" w:space="0" w:color="auto"/>
            </w:tcBorders>
          </w:tcPr>
          <w:p w14:paraId="09EFE4C2"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auto"/>
              <w:right w:val="single" w:sz="4" w:space="0" w:color="auto"/>
            </w:tcBorders>
          </w:tcPr>
          <w:p w14:paraId="5327A198" w14:textId="77777777" w:rsidR="00544E49" w:rsidRPr="00544E49" w:rsidRDefault="00544E49" w:rsidP="00544E49">
            <w:pPr>
              <w:spacing w:after="0" w:line="240" w:lineRule="auto"/>
              <w:contextualSpacing/>
              <w:jc w:val="both"/>
              <w:rPr>
                <w:rFonts w:ascii="Times New Roman" w:eastAsia="Times New Roman" w:hAnsi="Times New Roman" w:cs="Times New Roman"/>
                <w:b/>
                <w:lang w:eastAsia="ru-RU"/>
              </w:rPr>
            </w:pPr>
            <w:r w:rsidRPr="00544E49">
              <w:rPr>
                <w:rFonts w:ascii="Times New Roman" w:eastAsia="Times New Roman" w:hAnsi="Times New Roman" w:cs="Times New Roman"/>
                <w:b/>
                <w:lang w:eastAsia="ru-RU"/>
              </w:rPr>
              <w:t xml:space="preserve">Практическое занятие 14. </w:t>
            </w:r>
            <w:r w:rsidRPr="00544E49">
              <w:rPr>
                <w:rFonts w:ascii="Times New Roman" w:eastAsia="Times New Roman" w:hAnsi="Times New Roman" w:cs="Times New Roman"/>
                <w:lang w:eastAsia="ru-RU"/>
              </w:rPr>
              <w:t>Составление полных и сокращенных структурных формул органических веществ отдельных классов, используя их названия по систематической номенклатуре. Расчеты простейшей формулы органической молекулы, исходя из элементного состава (в %).</w:t>
            </w:r>
            <w:r w:rsidRPr="00544E49">
              <w:rPr>
                <w:rFonts w:ascii="Times New Roman" w:eastAsia="Times New Roman" w:hAnsi="Times New Roman" w:cs="Times New Roman"/>
                <w:b/>
                <w:lang w:eastAsia="ru-RU"/>
              </w:rPr>
              <w:t xml:space="preserve"> </w:t>
            </w:r>
          </w:p>
        </w:tc>
        <w:tc>
          <w:tcPr>
            <w:tcW w:w="2408" w:type="dxa"/>
            <w:gridSpan w:val="2"/>
            <w:tcBorders>
              <w:top w:val="single" w:sz="4" w:space="0" w:color="auto"/>
              <w:left w:val="single" w:sz="4" w:space="0" w:color="auto"/>
              <w:right w:val="single" w:sz="4" w:space="0" w:color="auto"/>
            </w:tcBorders>
          </w:tcPr>
          <w:p w14:paraId="326F2A1F"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2</w:t>
            </w:r>
          </w:p>
        </w:tc>
        <w:tc>
          <w:tcPr>
            <w:tcW w:w="2126" w:type="dxa"/>
            <w:gridSpan w:val="2"/>
            <w:vMerge/>
            <w:tcBorders>
              <w:left w:val="single" w:sz="4" w:space="0" w:color="auto"/>
              <w:right w:val="single" w:sz="4" w:space="0" w:color="auto"/>
            </w:tcBorders>
          </w:tcPr>
          <w:p w14:paraId="6DAFC24C"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p>
        </w:tc>
      </w:tr>
      <w:tr w:rsidR="00544E49" w:rsidRPr="00544E49" w14:paraId="25681849" w14:textId="77777777" w:rsidTr="00D31442">
        <w:trPr>
          <w:trHeight w:val="210"/>
        </w:trPr>
        <w:tc>
          <w:tcPr>
            <w:tcW w:w="2551" w:type="dxa"/>
            <w:vMerge w:val="restart"/>
            <w:tcBorders>
              <w:top w:val="single" w:sz="4" w:space="0" w:color="auto"/>
              <w:left w:val="single" w:sz="4" w:space="0" w:color="auto"/>
              <w:right w:val="single" w:sz="4" w:space="0" w:color="auto"/>
            </w:tcBorders>
          </w:tcPr>
          <w:p w14:paraId="2F2FFAB1"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r w:rsidRPr="00544E49">
              <w:rPr>
                <w:rFonts w:ascii="Times New Roman" w:eastAsia="Times New Roman" w:hAnsi="Times New Roman" w:cs="Times New Roman"/>
                <w:b/>
                <w:lang w:eastAsia="ru-RU"/>
              </w:rPr>
              <w:t>Тема 2.4.</w:t>
            </w:r>
          </w:p>
          <w:p w14:paraId="5EB11418" w14:textId="77777777" w:rsidR="00544E49" w:rsidRPr="00544E49" w:rsidRDefault="00544E49" w:rsidP="00544E49">
            <w:pPr>
              <w:spacing w:after="0" w:line="240" w:lineRule="auto"/>
              <w:jc w:val="both"/>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 xml:space="preserve">Предельные углеводороды. </w:t>
            </w:r>
          </w:p>
          <w:p w14:paraId="4A5CB49C" w14:textId="77777777" w:rsidR="00544E49" w:rsidRPr="00544E49" w:rsidRDefault="00544E49" w:rsidP="00544E49">
            <w:pPr>
              <w:spacing w:after="0" w:line="240" w:lineRule="auto"/>
              <w:jc w:val="both"/>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Циклоалканы</w:t>
            </w:r>
          </w:p>
        </w:tc>
        <w:tc>
          <w:tcPr>
            <w:tcW w:w="7515" w:type="dxa"/>
            <w:tcBorders>
              <w:top w:val="single" w:sz="4" w:space="0" w:color="auto"/>
              <w:left w:val="single" w:sz="4" w:space="0" w:color="auto"/>
              <w:bottom w:val="nil"/>
              <w:right w:val="single" w:sz="4" w:space="0" w:color="auto"/>
            </w:tcBorders>
          </w:tcPr>
          <w:p w14:paraId="6189A0FB" w14:textId="77777777" w:rsidR="00544E49" w:rsidRPr="00544E49" w:rsidRDefault="00544E49" w:rsidP="00544E49">
            <w:pPr>
              <w:spacing w:after="0" w:line="240" w:lineRule="auto"/>
              <w:jc w:val="both"/>
              <w:rPr>
                <w:rFonts w:ascii="Times New Roman" w:eastAsia="Times New Roman" w:hAnsi="Times New Roman" w:cs="Times New Roman"/>
                <w:lang w:eastAsia="ru-RU"/>
              </w:rPr>
            </w:pPr>
            <w:r w:rsidRPr="00544E49">
              <w:rPr>
                <w:rFonts w:ascii="Times New Roman" w:eastAsia="Times New Roman" w:hAnsi="Times New Roman" w:cs="Times New Roman"/>
                <w:b/>
                <w:lang w:eastAsia="ru-RU"/>
              </w:rPr>
              <w:t>Содержание учебного материала</w:t>
            </w:r>
          </w:p>
        </w:tc>
        <w:tc>
          <w:tcPr>
            <w:tcW w:w="2408" w:type="dxa"/>
            <w:gridSpan w:val="2"/>
            <w:tcBorders>
              <w:top w:val="single" w:sz="4" w:space="0" w:color="auto"/>
              <w:left w:val="single" w:sz="4" w:space="0" w:color="auto"/>
              <w:bottom w:val="single" w:sz="4" w:space="0" w:color="auto"/>
              <w:right w:val="single" w:sz="4" w:space="0" w:color="auto"/>
            </w:tcBorders>
          </w:tcPr>
          <w:p w14:paraId="77F1B4FE" w14:textId="77777777" w:rsidR="00544E49" w:rsidRPr="00544E49" w:rsidRDefault="00544E49" w:rsidP="00544E49">
            <w:pPr>
              <w:spacing w:after="0" w:line="240" w:lineRule="auto"/>
              <w:jc w:val="center"/>
              <w:rPr>
                <w:rFonts w:ascii="Times New Roman" w:eastAsia="Times New Roman" w:hAnsi="Times New Roman" w:cs="Times New Roman"/>
                <w:b/>
                <w:lang w:eastAsia="ru-RU"/>
              </w:rPr>
            </w:pPr>
            <w:r w:rsidRPr="00544E49">
              <w:rPr>
                <w:rFonts w:ascii="Times New Roman" w:eastAsia="Times New Roman" w:hAnsi="Times New Roman" w:cs="Times New Roman"/>
                <w:b/>
                <w:lang w:eastAsia="ru-RU"/>
              </w:rPr>
              <w:t>4</w:t>
            </w:r>
          </w:p>
        </w:tc>
        <w:tc>
          <w:tcPr>
            <w:tcW w:w="2126" w:type="dxa"/>
            <w:gridSpan w:val="2"/>
            <w:vMerge w:val="restart"/>
            <w:tcBorders>
              <w:top w:val="single" w:sz="4" w:space="0" w:color="auto"/>
              <w:left w:val="single" w:sz="4" w:space="0" w:color="auto"/>
              <w:right w:val="single" w:sz="4" w:space="0" w:color="auto"/>
            </w:tcBorders>
          </w:tcPr>
          <w:p w14:paraId="0EB95F20" w14:textId="77777777" w:rsidR="00544E49" w:rsidRPr="00544E49" w:rsidRDefault="00544E49" w:rsidP="00544E49">
            <w:pPr>
              <w:suppressAutoHyphens/>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 xml:space="preserve">ОК 01 </w:t>
            </w:r>
          </w:p>
          <w:p w14:paraId="788302FF" w14:textId="77777777" w:rsidR="00544E49" w:rsidRPr="00544E49" w:rsidRDefault="00544E49" w:rsidP="00544E49">
            <w:pPr>
              <w:suppressAutoHyphens/>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ОК 02</w:t>
            </w:r>
          </w:p>
          <w:p w14:paraId="5516EF90"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ЛР 4</w:t>
            </w:r>
          </w:p>
          <w:p w14:paraId="6BF15C20"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ЛР 10</w:t>
            </w:r>
          </w:p>
        </w:tc>
      </w:tr>
      <w:tr w:rsidR="00544E49" w:rsidRPr="00544E49" w14:paraId="4B04FB65" w14:textId="77777777" w:rsidTr="00D31442">
        <w:trPr>
          <w:trHeight w:val="608"/>
        </w:trPr>
        <w:tc>
          <w:tcPr>
            <w:tcW w:w="2551" w:type="dxa"/>
            <w:vMerge/>
            <w:tcBorders>
              <w:left w:val="single" w:sz="4" w:space="0" w:color="auto"/>
              <w:right w:val="single" w:sz="4" w:space="0" w:color="auto"/>
            </w:tcBorders>
          </w:tcPr>
          <w:p w14:paraId="25786849"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auto"/>
              <w:bottom w:val="single" w:sz="4" w:space="0" w:color="auto"/>
              <w:right w:val="single" w:sz="4" w:space="0" w:color="auto"/>
            </w:tcBorders>
          </w:tcPr>
          <w:p w14:paraId="1745821A" w14:textId="77777777" w:rsidR="00544E49" w:rsidRPr="00544E49" w:rsidRDefault="00544E49" w:rsidP="00544E49">
            <w:pPr>
              <w:spacing w:after="0" w:line="240" w:lineRule="auto"/>
              <w:jc w:val="both"/>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 xml:space="preserve">Гомологический ряд алканов и циклоалканов. Особенности строения предельных углеводородов. </w:t>
            </w:r>
          </w:p>
        </w:tc>
        <w:tc>
          <w:tcPr>
            <w:tcW w:w="2408" w:type="dxa"/>
            <w:gridSpan w:val="2"/>
            <w:vMerge w:val="restart"/>
            <w:tcBorders>
              <w:top w:val="single" w:sz="4" w:space="0" w:color="auto"/>
              <w:left w:val="single" w:sz="4" w:space="0" w:color="auto"/>
              <w:right w:val="single" w:sz="4" w:space="0" w:color="auto"/>
            </w:tcBorders>
          </w:tcPr>
          <w:p w14:paraId="609CE128"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2</w:t>
            </w:r>
          </w:p>
        </w:tc>
        <w:tc>
          <w:tcPr>
            <w:tcW w:w="2126" w:type="dxa"/>
            <w:gridSpan w:val="2"/>
            <w:vMerge/>
            <w:tcBorders>
              <w:left w:val="single" w:sz="4" w:space="0" w:color="auto"/>
              <w:right w:val="single" w:sz="4" w:space="0" w:color="auto"/>
            </w:tcBorders>
          </w:tcPr>
          <w:p w14:paraId="7D76A0D5"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p>
        </w:tc>
      </w:tr>
      <w:tr w:rsidR="00544E49" w:rsidRPr="00544E49" w14:paraId="2A2A5D79" w14:textId="77777777" w:rsidTr="00D31442">
        <w:trPr>
          <w:trHeight w:val="555"/>
        </w:trPr>
        <w:tc>
          <w:tcPr>
            <w:tcW w:w="2551" w:type="dxa"/>
            <w:vMerge/>
            <w:tcBorders>
              <w:left w:val="single" w:sz="4" w:space="0" w:color="auto"/>
              <w:right w:val="single" w:sz="4" w:space="0" w:color="auto"/>
            </w:tcBorders>
          </w:tcPr>
          <w:p w14:paraId="192D40D0"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auto"/>
              <w:bottom w:val="single" w:sz="4" w:space="0" w:color="auto"/>
              <w:right w:val="single" w:sz="4" w:space="0" w:color="auto"/>
            </w:tcBorders>
          </w:tcPr>
          <w:p w14:paraId="781C2D59" w14:textId="77777777" w:rsidR="00544E49" w:rsidRPr="00544E49" w:rsidRDefault="00544E49" w:rsidP="00544E49">
            <w:pPr>
              <w:spacing w:after="0" w:line="240" w:lineRule="auto"/>
              <w:jc w:val="both"/>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Нормальное и разветвленное строение углеродной цепи. Номенклатура и алкильных заместителей.</w:t>
            </w:r>
          </w:p>
        </w:tc>
        <w:tc>
          <w:tcPr>
            <w:tcW w:w="2408" w:type="dxa"/>
            <w:gridSpan w:val="2"/>
            <w:vMerge/>
            <w:tcBorders>
              <w:left w:val="single" w:sz="4" w:space="0" w:color="auto"/>
              <w:right w:val="single" w:sz="4" w:space="0" w:color="auto"/>
            </w:tcBorders>
          </w:tcPr>
          <w:p w14:paraId="6C049B9A"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p>
        </w:tc>
        <w:tc>
          <w:tcPr>
            <w:tcW w:w="2126" w:type="dxa"/>
            <w:gridSpan w:val="2"/>
            <w:vMerge/>
            <w:tcBorders>
              <w:left w:val="single" w:sz="4" w:space="0" w:color="auto"/>
              <w:right w:val="single" w:sz="4" w:space="0" w:color="auto"/>
            </w:tcBorders>
          </w:tcPr>
          <w:p w14:paraId="07D24EEC"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p>
        </w:tc>
      </w:tr>
      <w:tr w:rsidR="00544E49" w:rsidRPr="00544E49" w14:paraId="232F3029" w14:textId="77777777" w:rsidTr="00D31442">
        <w:trPr>
          <w:trHeight w:val="229"/>
        </w:trPr>
        <w:tc>
          <w:tcPr>
            <w:tcW w:w="2551" w:type="dxa"/>
            <w:vMerge/>
            <w:tcBorders>
              <w:left w:val="single" w:sz="4" w:space="0" w:color="auto"/>
              <w:right w:val="single" w:sz="4" w:space="0" w:color="auto"/>
            </w:tcBorders>
          </w:tcPr>
          <w:p w14:paraId="3650A51A"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auto"/>
              <w:bottom w:val="single" w:sz="4" w:space="0" w:color="auto"/>
              <w:right w:val="single" w:sz="4" w:space="0" w:color="auto"/>
            </w:tcBorders>
          </w:tcPr>
          <w:p w14:paraId="4EDAAE7C" w14:textId="77777777" w:rsidR="00544E49" w:rsidRPr="00544E49" w:rsidRDefault="00544E49" w:rsidP="00544E49">
            <w:pPr>
              <w:spacing w:after="0" w:line="240" w:lineRule="auto"/>
              <w:jc w:val="both"/>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Физические свойства алканов и циклоалканов. Алканы в природе.</w:t>
            </w:r>
          </w:p>
        </w:tc>
        <w:tc>
          <w:tcPr>
            <w:tcW w:w="2408" w:type="dxa"/>
            <w:gridSpan w:val="2"/>
            <w:vMerge/>
            <w:tcBorders>
              <w:left w:val="single" w:sz="4" w:space="0" w:color="auto"/>
              <w:right w:val="single" w:sz="4" w:space="0" w:color="auto"/>
            </w:tcBorders>
          </w:tcPr>
          <w:p w14:paraId="3664B54C"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p>
        </w:tc>
        <w:tc>
          <w:tcPr>
            <w:tcW w:w="2126" w:type="dxa"/>
            <w:gridSpan w:val="2"/>
            <w:vMerge/>
            <w:tcBorders>
              <w:left w:val="single" w:sz="4" w:space="0" w:color="auto"/>
              <w:right w:val="single" w:sz="4" w:space="0" w:color="auto"/>
            </w:tcBorders>
          </w:tcPr>
          <w:p w14:paraId="508BEDD0"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p>
        </w:tc>
      </w:tr>
      <w:tr w:rsidR="00544E49" w:rsidRPr="00544E49" w14:paraId="61FCAF2F" w14:textId="77777777" w:rsidTr="00D31442">
        <w:trPr>
          <w:trHeight w:val="495"/>
        </w:trPr>
        <w:tc>
          <w:tcPr>
            <w:tcW w:w="2551" w:type="dxa"/>
            <w:vMerge/>
            <w:tcBorders>
              <w:left w:val="single" w:sz="4" w:space="0" w:color="auto"/>
              <w:right w:val="single" w:sz="4" w:space="0" w:color="auto"/>
            </w:tcBorders>
          </w:tcPr>
          <w:p w14:paraId="64576870"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auto"/>
              <w:bottom w:val="single" w:sz="4" w:space="0" w:color="auto"/>
              <w:right w:val="single" w:sz="4" w:space="0" w:color="auto"/>
            </w:tcBorders>
          </w:tcPr>
          <w:p w14:paraId="084E7ED6" w14:textId="77777777" w:rsidR="00544E49" w:rsidRPr="00544E49" w:rsidRDefault="00544E49" w:rsidP="00544E49">
            <w:pPr>
              <w:spacing w:after="0" w:line="240" w:lineRule="auto"/>
              <w:jc w:val="both"/>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 xml:space="preserve">Химические свойства алканов и циклоалканов. Реакции дегидрирования, горения, каталитического окисления алканов. </w:t>
            </w:r>
          </w:p>
        </w:tc>
        <w:tc>
          <w:tcPr>
            <w:tcW w:w="2408" w:type="dxa"/>
            <w:gridSpan w:val="2"/>
            <w:vMerge/>
            <w:tcBorders>
              <w:left w:val="single" w:sz="4" w:space="0" w:color="auto"/>
              <w:right w:val="single" w:sz="4" w:space="0" w:color="auto"/>
            </w:tcBorders>
          </w:tcPr>
          <w:p w14:paraId="46648BAB"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p>
        </w:tc>
        <w:tc>
          <w:tcPr>
            <w:tcW w:w="2126" w:type="dxa"/>
            <w:gridSpan w:val="2"/>
            <w:vMerge/>
            <w:tcBorders>
              <w:left w:val="single" w:sz="4" w:space="0" w:color="auto"/>
              <w:right w:val="single" w:sz="4" w:space="0" w:color="auto"/>
            </w:tcBorders>
          </w:tcPr>
          <w:p w14:paraId="1A4EF43E"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p>
        </w:tc>
      </w:tr>
      <w:tr w:rsidR="00544E49" w:rsidRPr="00544E49" w14:paraId="7D83EE89" w14:textId="77777777" w:rsidTr="00D31442">
        <w:trPr>
          <w:trHeight w:val="165"/>
        </w:trPr>
        <w:tc>
          <w:tcPr>
            <w:tcW w:w="2551" w:type="dxa"/>
            <w:vMerge/>
            <w:tcBorders>
              <w:left w:val="single" w:sz="4" w:space="0" w:color="auto"/>
              <w:right w:val="single" w:sz="4" w:space="0" w:color="auto"/>
            </w:tcBorders>
          </w:tcPr>
          <w:p w14:paraId="35D994E9"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auto"/>
              <w:bottom w:val="single" w:sz="4" w:space="0" w:color="auto"/>
              <w:right w:val="single" w:sz="4" w:space="0" w:color="auto"/>
            </w:tcBorders>
          </w:tcPr>
          <w:p w14:paraId="77328BA1" w14:textId="77777777" w:rsidR="00544E49" w:rsidRPr="00544E49" w:rsidRDefault="00544E49" w:rsidP="00544E49">
            <w:pPr>
              <w:spacing w:after="0" w:line="240" w:lineRule="auto"/>
              <w:jc w:val="both"/>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Применение и способы получения алканов и циклоалканов . Области применения.</w:t>
            </w:r>
          </w:p>
        </w:tc>
        <w:tc>
          <w:tcPr>
            <w:tcW w:w="2408" w:type="dxa"/>
            <w:gridSpan w:val="2"/>
            <w:vMerge/>
            <w:tcBorders>
              <w:left w:val="single" w:sz="4" w:space="0" w:color="auto"/>
              <w:right w:val="single" w:sz="4" w:space="0" w:color="auto"/>
            </w:tcBorders>
          </w:tcPr>
          <w:p w14:paraId="69238949"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p>
        </w:tc>
        <w:tc>
          <w:tcPr>
            <w:tcW w:w="2126" w:type="dxa"/>
            <w:gridSpan w:val="2"/>
            <w:vMerge/>
            <w:tcBorders>
              <w:left w:val="single" w:sz="4" w:space="0" w:color="auto"/>
              <w:right w:val="single" w:sz="4" w:space="0" w:color="auto"/>
            </w:tcBorders>
          </w:tcPr>
          <w:p w14:paraId="1356A1A5"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p>
        </w:tc>
      </w:tr>
      <w:tr w:rsidR="00544E49" w:rsidRPr="00544E49" w14:paraId="01A13E20" w14:textId="77777777" w:rsidTr="00D31442">
        <w:trPr>
          <w:trHeight w:val="585"/>
        </w:trPr>
        <w:tc>
          <w:tcPr>
            <w:tcW w:w="2551" w:type="dxa"/>
            <w:vMerge/>
            <w:tcBorders>
              <w:left w:val="single" w:sz="4" w:space="0" w:color="auto"/>
              <w:right w:val="single" w:sz="4" w:space="0" w:color="auto"/>
            </w:tcBorders>
          </w:tcPr>
          <w:p w14:paraId="4962F56E"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auto"/>
              <w:bottom w:val="single" w:sz="4" w:space="0" w:color="auto"/>
              <w:right w:val="single" w:sz="4" w:space="0" w:color="auto"/>
            </w:tcBorders>
          </w:tcPr>
          <w:p w14:paraId="746E59F2" w14:textId="77777777" w:rsidR="00544E49" w:rsidRPr="00544E49" w:rsidRDefault="00544E49" w:rsidP="00544E49">
            <w:pPr>
              <w:spacing w:after="0" w:line="240" w:lineRule="auto"/>
              <w:jc w:val="both"/>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 xml:space="preserve"> Лабораторные способы получения алканов: реакция Вюрца, гидролиз карбида алюминия.  </w:t>
            </w:r>
          </w:p>
        </w:tc>
        <w:tc>
          <w:tcPr>
            <w:tcW w:w="2408" w:type="dxa"/>
            <w:gridSpan w:val="2"/>
            <w:vMerge/>
            <w:tcBorders>
              <w:left w:val="single" w:sz="4" w:space="0" w:color="auto"/>
              <w:bottom w:val="single" w:sz="4" w:space="0" w:color="auto"/>
              <w:right w:val="single" w:sz="4" w:space="0" w:color="auto"/>
            </w:tcBorders>
          </w:tcPr>
          <w:p w14:paraId="487D82B6"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p>
        </w:tc>
        <w:tc>
          <w:tcPr>
            <w:tcW w:w="2126" w:type="dxa"/>
            <w:gridSpan w:val="2"/>
            <w:vMerge/>
            <w:tcBorders>
              <w:left w:val="single" w:sz="4" w:space="0" w:color="auto"/>
              <w:right w:val="single" w:sz="4" w:space="0" w:color="auto"/>
            </w:tcBorders>
          </w:tcPr>
          <w:p w14:paraId="120C6C3E"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p>
        </w:tc>
      </w:tr>
      <w:tr w:rsidR="00544E49" w:rsidRPr="00544E49" w14:paraId="5F678509" w14:textId="77777777" w:rsidTr="00D31442">
        <w:tc>
          <w:tcPr>
            <w:tcW w:w="2551" w:type="dxa"/>
            <w:vMerge/>
            <w:tcBorders>
              <w:left w:val="single" w:sz="4" w:space="0" w:color="auto"/>
              <w:right w:val="single" w:sz="4" w:space="0" w:color="auto"/>
            </w:tcBorders>
          </w:tcPr>
          <w:p w14:paraId="21D8FC90"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auto"/>
              <w:bottom w:val="single" w:sz="4" w:space="0" w:color="auto"/>
              <w:right w:val="single" w:sz="4" w:space="0" w:color="auto"/>
            </w:tcBorders>
          </w:tcPr>
          <w:p w14:paraId="1C5DD6DD" w14:textId="77777777" w:rsidR="00544E49" w:rsidRPr="00544E49" w:rsidRDefault="00544E49" w:rsidP="00544E49">
            <w:pPr>
              <w:spacing w:after="0" w:line="240" w:lineRule="auto"/>
              <w:jc w:val="both"/>
              <w:rPr>
                <w:rFonts w:ascii="Times New Roman" w:eastAsia="Times New Roman" w:hAnsi="Times New Roman" w:cs="Times New Roman"/>
                <w:lang w:eastAsia="ru-RU"/>
              </w:rPr>
            </w:pPr>
            <w:r w:rsidRPr="00544E49">
              <w:rPr>
                <w:rFonts w:ascii="Times New Roman" w:eastAsia="Times New Roman" w:hAnsi="Times New Roman" w:cs="Times New Roman"/>
                <w:b/>
                <w:lang w:eastAsia="ru-RU"/>
              </w:rPr>
              <w:t>В том числе практических занятий</w:t>
            </w:r>
          </w:p>
        </w:tc>
        <w:tc>
          <w:tcPr>
            <w:tcW w:w="2408" w:type="dxa"/>
            <w:gridSpan w:val="2"/>
            <w:tcBorders>
              <w:top w:val="single" w:sz="4" w:space="0" w:color="auto"/>
              <w:left w:val="single" w:sz="4" w:space="0" w:color="auto"/>
              <w:bottom w:val="single" w:sz="4" w:space="0" w:color="auto"/>
              <w:right w:val="single" w:sz="4" w:space="0" w:color="auto"/>
            </w:tcBorders>
          </w:tcPr>
          <w:p w14:paraId="5708A441" w14:textId="77777777" w:rsidR="00544E49" w:rsidRPr="00544E49" w:rsidRDefault="00544E49" w:rsidP="00544E49">
            <w:pPr>
              <w:spacing w:after="0" w:line="240" w:lineRule="auto"/>
              <w:jc w:val="center"/>
              <w:rPr>
                <w:rFonts w:ascii="Times New Roman" w:eastAsia="Times New Roman" w:hAnsi="Times New Roman" w:cs="Times New Roman"/>
                <w:b/>
                <w:lang w:eastAsia="ru-RU"/>
              </w:rPr>
            </w:pPr>
            <w:r w:rsidRPr="00544E49">
              <w:rPr>
                <w:rFonts w:ascii="Times New Roman" w:eastAsia="Times New Roman" w:hAnsi="Times New Roman" w:cs="Times New Roman"/>
                <w:b/>
                <w:lang w:eastAsia="ru-RU"/>
              </w:rPr>
              <w:t>2</w:t>
            </w:r>
          </w:p>
        </w:tc>
        <w:tc>
          <w:tcPr>
            <w:tcW w:w="2126" w:type="dxa"/>
            <w:gridSpan w:val="2"/>
            <w:vMerge/>
            <w:tcBorders>
              <w:left w:val="single" w:sz="4" w:space="0" w:color="auto"/>
              <w:right w:val="single" w:sz="4" w:space="0" w:color="auto"/>
            </w:tcBorders>
          </w:tcPr>
          <w:p w14:paraId="01922A25"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p>
        </w:tc>
      </w:tr>
      <w:tr w:rsidR="00544E49" w:rsidRPr="00544E49" w14:paraId="54F856BB" w14:textId="77777777" w:rsidTr="00D31442">
        <w:trPr>
          <w:trHeight w:val="944"/>
        </w:trPr>
        <w:tc>
          <w:tcPr>
            <w:tcW w:w="2551" w:type="dxa"/>
            <w:vMerge/>
            <w:tcBorders>
              <w:left w:val="single" w:sz="4" w:space="0" w:color="auto"/>
              <w:right w:val="single" w:sz="4" w:space="0" w:color="auto"/>
            </w:tcBorders>
          </w:tcPr>
          <w:p w14:paraId="2167A1EF"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auto"/>
              <w:right w:val="single" w:sz="4" w:space="0" w:color="auto"/>
            </w:tcBorders>
          </w:tcPr>
          <w:p w14:paraId="04293172" w14:textId="4E035205" w:rsidR="00544E49" w:rsidRPr="00544E49" w:rsidRDefault="00544E49" w:rsidP="00544E49">
            <w:pPr>
              <w:spacing w:after="0" w:line="240" w:lineRule="auto"/>
              <w:jc w:val="both"/>
              <w:rPr>
                <w:rFonts w:ascii="Times New Roman" w:eastAsia="Times New Roman" w:hAnsi="Times New Roman" w:cs="Times New Roman"/>
                <w:lang w:eastAsia="ru-RU"/>
              </w:rPr>
            </w:pPr>
            <w:r w:rsidRPr="00544E49">
              <w:rPr>
                <w:rFonts w:ascii="Times New Roman" w:eastAsia="Times New Roman" w:hAnsi="Times New Roman" w:cs="Times New Roman"/>
                <w:b/>
                <w:lang w:eastAsia="ru-RU"/>
              </w:rPr>
              <w:t xml:space="preserve">Практическое занятие 15. </w:t>
            </w:r>
            <w:r w:rsidRPr="00544E49">
              <w:rPr>
                <w:rFonts w:ascii="Times New Roman" w:hAnsi="Times New Roman" w:cs="Times New Roman"/>
              </w:rPr>
              <w:t xml:space="preserve">Выполнение упражнений по составлению структурных формул изомеров. </w:t>
            </w:r>
            <w:r w:rsidRPr="00544E49">
              <w:rPr>
                <w:rFonts w:ascii="Times New Roman" w:eastAsia="Times New Roman" w:hAnsi="Times New Roman" w:cs="Times New Roman"/>
                <w:lang w:eastAsia="ru-RU"/>
              </w:rPr>
              <w:t>Химические свойства алканов и циклоалканов.</w:t>
            </w:r>
          </w:p>
        </w:tc>
        <w:tc>
          <w:tcPr>
            <w:tcW w:w="2408" w:type="dxa"/>
            <w:gridSpan w:val="2"/>
            <w:tcBorders>
              <w:top w:val="single" w:sz="4" w:space="0" w:color="auto"/>
              <w:left w:val="single" w:sz="4" w:space="0" w:color="auto"/>
              <w:right w:val="single" w:sz="4" w:space="0" w:color="auto"/>
            </w:tcBorders>
          </w:tcPr>
          <w:p w14:paraId="3B5A8F26"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2</w:t>
            </w:r>
          </w:p>
        </w:tc>
        <w:tc>
          <w:tcPr>
            <w:tcW w:w="2126" w:type="dxa"/>
            <w:gridSpan w:val="2"/>
            <w:vMerge/>
            <w:tcBorders>
              <w:left w:val="single" w:sz="4" w:space="0" w:color="auto"/>
              <w:right w:val="single" w:sz="4" w:space="0" w:color="auto"/>
            </w:tcBorders>
          </w:tcPr>
          <w:p w14:paraId="1C326924"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p>
        </w:tc>
      </w:tr>
      <w:tr w:rsidR="00544E49" w:rsidRPr="00544E49" w14:paraId="0DF712D4" w14:textId="77777777" w:rsidTr="00D31442">
        <w:trPr>
          <w:trHeight w:val="349"/>
        </w:trPr>
        <w:tc>
          <w:tcPr>
            <w:tcW w:w="2551" w:type="dxa"/>
            <w:vMerge w:val="restart"/>
            <w:tcBorders>
              <w:top w:val="single" w:sz="4" w:space="0" w:color="auto"/>
              <w:left w:val="single" w:sz="4" w:space="0" w:color="auto"/>
              <w:right w:val="single" w:sz="4" w:space="0" w:color="auto"/>
            </w:tcBorders>
          </w:tcPr>
          <w:p w14:paraId="562416CE"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r w:rsidRPr="00544E49">
              <w:rPr>
                <w:rFonts w:ascii="Times New Roman" w:eastAsia="Times New Roman" w:hAnsi="Times New Roman" w:cs="Times New Roman"/>
                <w:b/>
                <w:lang w:eastAsia="ru-RU"/>
              </w:rPr>
              <w:t xml:space="preserve">Тема 2.5.  </w:t>
            </w:r>
          </w:p>
          <w:p w14:paraId="418BB2A1" w14:textId="77777777" w:rsidR="00544E49" w:rsidRPr="00544E49" w:rsidRDefault="00544E49" w:rsidP="00544E49">
            <w:pPr>
              <w:spacing w:after="0" w:line="240" w:lineRule="auto"/>
              <w:jc w:val="both"/>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 xml:space="preserve">Этиленовые углеводороды </w:t>
            </w:r>
          </w:p>
          <w:p w14:paraId="2750A381"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auto"/>
              <w:bottom w:val="nil"/>
              <w:right w:val="single" w:sz="4" w:space="0" w:color="auto"/>
            </w:tcBorders>
          </w:tcPr>
          <w:p w14:paraId="5B9D5D9C"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r w:rsidRPr="00544E49">
              <w:rPr>
                <w:rFonts w:ascii="Times New Roman" w:eastAsia="Times New Roman" w:hAnsi="Times New Roman" w:cs="Times New Roman"/>
                <w:b/>
                <w:lang w:eastAsia="ru-RU"/>
              </w:rPr>
              <w:t>Содержание учебного материала</w:t>
            </w:r>
          </w:p>
        </w:tc>
        <w:tc>
          <w:tcPr>
            <w:tcW w:w="2408" w:type="dxa"/>
            <w:gridSpan w:val="2"/>
            <w:tcBorders>
              <w:top w:val="single" w:sz="4" w:space="0" w:color="auto"/>
              <w:left w:val="single" w:sz="4" w:space="0" w:color="auto"/>
              <w:bottom w:val="single" w:sz="4" w:space="0" w:color="auto"/>
              <w:right w:val="single" w:sz="4" w:space="0" w:color="auto"/>
            </w:tcBorders>
          </w:tcPr>
          <w:p w14:paraId="3F1D0A08" w14:textId="77777777" w:rsidR="00544E49" w:rsidRPr="00544E49" w:rsidRDefault="00544E49" w:rsidP="00544E49">
            <w:pPr>
              <w:spacing w:after="0" w:line="240" w:lineRule="auto"/>
              <w:jc w:val="center"/>
              <w:rPr>
                <w:rFonts w:ascii="Times New Roman" w:eastAsia="Times New Roman" w:hAnsi="Times New Roman" w:cs="Times New Roman"/>
                <w:b/>
                <w:lang w:eastAsia="ru-RU"/>
              </w:rPr>
            </w:pPr>
            <w:r w:rsidRPr="00544E49">
              <w:rPr>
                <w:rFonts w:ascii="Times New Roman" w:eastAsia="Times New Roman" w:hAnsi="Times New Roman" w:cs="Times New Roman"/>
                <w:b/>
                <w:lang w:eastAsia="ru-RU"/>
              </w:rPr>
              <w:t>4</w:t>
            </w:r>
          </w:p>
        </w:tc>
        <w:tc>
          <w:tcPr>
            <w:tcW w:w="2126" w:type="dxa"/>
            <w:gridSpan w:val="2"/>
            <w:vMerge w:val="restart"/>
            <w:tcBorders>
              <w:top w:val="single" w:sz="4" w:space="0" w:color="auto"/>
              <w:left w:val="single" w:sz="4" w:space="0" w:color="auto"/>
              <w:right w:val="single" w:sz="4" w:space="0" w:color="auto"/>
            </w:tcBorders>
          </w:tcPr>
          <w:p w14:paraId="58169F02" w14:textId="77777777" w:rsidR="00544E49" w:rsidRPr="00544E49" w:rsidRDefault="00544E49" w:rsidP="00544E49">
            <w:pPr>
              <w:suppressAutoHyphens/>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ОК 02</w:t>
            </w:r>
          </w:p>
          <w:p w14:paraId="76DF0237" w14:textId="77777777" w:rsidR="00544E49" w:rsidRPr="00544E49" w:rsidRDefault="00544E49" w:rsidP="00544E49">
            <w:pPr>
              <w:suppressAutoHyphens/>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ОК 04</w:t>
            </w:r>
          </w:p>
          <w:p w14:paraId="6464E6CC" w14:textId="77777777" w:rsidR="00544E49" w:rsidRPr="00544E49" w:rsidRDefault="00544E49" w:rsidP="00544E49">
            <w:pPr>
              <w:suppressAutoHyphens/>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ОК 07</w:t>
            </w:r>
          </w:p>
        </w:tc>
      </w:tr>
      <w:tr w:rsidR="00544E49" w:rsidRPr="00544E49" w14:paraId="255893E9" w14:textId="77777777" w:rsidTr="00D31442">
        <w:trPr>
          <w:trHeight w:val="480"/>
        </w:trPr>
        <w:tc>
          <w:tcPr>
            <w:tcW w:w="2551" w:type="dxa"/>
            <w:vMerge/>
            <w:tcBorders>
              <w:left w:val="single" w:sz="4" w:space="0" w:color="auto"/>
              <w:right w:val="single" w:sz="4" w:space="0" w:color="auto"/>
            </w:tcBorders>
          </w:tcPr>
          <w:p w14:paraId="5A9A0603"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auto"/>
              <w:bottom w:val="single" w:sz="4" w:space="0" w:color="auto"/>
              <w:right w:val="single" w:sz="4" w:space="0" w:color="auto"/>
            </w:tcBorders>
          </w:tcPr>
          <w:p w14:paraId="61E5875D" w14:textId="77777777" w:rsidR="00544E49" w:rsidRPr="00544E49" w:rsidRDefault="00544E49" w:rsidP="00544E49">
            <w:pPr>
              <w:spacing w:after="0" w:line="240" w:lineRule="auto"/>
              <w:jc w:val="both"/>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 xml:space="preserve">Гомологический ряд алкенов. Электронное и пространственное строение алкенов. </w:t>
            </w:r>
          </w:p>
        </w:tc>
        <w:tc>
          <w:tcPr>
            <w:tcW w:w="2408" w:type="dxa"/>
            <w:gridSpan w:val="2"/>
            <w:vMerge w:val="restart"/>
            <w:tcBorders>
              <w:top w:val="single" w:sz="4" w:space="0" w:color="auto"/>
              <w:left w:val="single" w:sz="4" w:space="0" w:color="auto"/>
              <w:right w:val="single" w:sz="4" w:space="0" w:color="auto"/>
            </w:tcBorders>
          </w:tcPr>
          <w:p w14:paraId="3D86F8AA"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2</w:t>
            </w:r>
          </w:p>
        </w:tc>
        <w:tc>
          <w:tcPr>
            <w:tcW w:w="2126" w:type="dxa"/>
            <w:gridSpan w:val="2"/>
            <w:vMerge/>
            <w:tcBorders>
              <w:left w:val="single" w:sz="4" w:space="0" w:color="auto"/>
              <w:right w:val="single" w:sz="4" w:space="0" w:color="auto"/>
            </w:tcBorders>
          </w:tcPr>
          <w:p w14:paraId="7DFE7196"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p>
        </w:tc>
      </w:tr>
      <w:tr w:rsidR="00544E49" w:rsidRPr="00544E49" w14:paraId="07557528" w14:textId="77777777" w:rsidTr="00D31442">
        <w:trPr>
          <w:trHeight w:val="813"/>
        </w:trPr>
        <w:tc>
          <w:tcPr>
            <w:tcW w:w="2551" w:type="dxa"/>
            <w:vMerge/>
            <w:tcBorders>
              <w:left w:val="single" w:sz="4" w:space="0" w:color="auto"/>
              <w:right w:val="single" w:sz="4" w:space="0" w:color="auto"/>
            </w:tcBorders>
          </w:tcPr>
          <w:p w14:paraId="522F1468"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auto"/>
              <w:bottom w:val="single" w:sz="4" w:space="0" w:color="auto"/>
              <w:right w:val="single" w:sz="4" w:space="0" w:color="auto"/>
            </w:tcBorders>
          </w:tcPr>
          <w:p w14:paraId="732EAD8C" w14:textId="77777777" w:rsidR="00544E49" w:rsidRPr="00544E49" w:rsidRDefault="00544E49" w:rsidP="00544E49">
            <w:pPr>
              <w:spacing w:after="0" w:line="240" w:lineRule="auto"/>
              <w:jc w:val="both"/>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 xml:space="preserve">Гомологический ряд и общая формула алкенов. Изомерия этиленовых углеводородов: межклассовая, углеродного скелета, положения кратной связи, геометрическая. </w:t>
            </w:r>
          </w:p>
        </w:tc>
        <w:tc>
          <w:tcPr>
            <w:tcW w:w="2408" w:type="dxa"/>
            <w:gridSpan w:val="2"/>
            <w:vMerge/>
            <w:tcBorders>
              <w:left w:val="single" w:sz="4" w:space="0" w:color="auto"/>
              <w:right w:val="single" w:sz="4" w:space="0" w:color="auto"/>
            </w:tcBorders>
          </w:tcPr>
          <w:p w14:paraId="60C4D6E8"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p>
        </w:tc>
        <w:tc>
          <w:tcPr>
            <w:tcW w:w="2126" w:type="dxa"/>
            <w:gridSpan w:val="2"/>
            <w:vMerge/>
            <w:tcBorders>
              <w:left w:val="single" w:sz="4" w:space="0" w:color="auto"/>
              <w:right w:val="single" w:sz="4" w:space="0" w:color="auto"/>
            </w:tcBorders>
          </w:tcPr>
          <w:p w14:paraId="7A7576A4"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p>
        </w:tc>
      </w:tr>
      <w:tr w:rsidR="00544E49" w:rsidRPr="00544E49" w14:paraId="1B7BC1E2" w14:textId="77777777" w:rsidTr="00D31442">
        <w:trPr>
          <w:trHeight w:val="540"/>
        </w:trPr>
        <w:tc>
          <w:tcPr>
            <w:tcW w:w="2551" w:type="dxa"/>
            <w:vMerge/>
            <w:tcBorders>
              <w:left w:val="single" w:sz="4" w:space="0" w:color="auto"/>
              <w:bottom w:val="nil"/>
              <w:right w:val="single" w:sz="4" w:space="0" w:color="auto"/>
            </w:tcBorders>
          </w:tcPr>
          <w:p w14:paraId="747C3181"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auto"/>
              <w:bottom w:val="nil"/>
              <w:right w:val="single" w:sz="4" w:space="0" w:color="auto"/>
            </w:tcBorders>
          </w:tcPr>
          <w:p w14:paraId="5B8427FC" w14:textId="77777777" w:rsidR="00544E49" w:rsidRPr="00544E49" w:rsidRDefault="00544E49" w:rsidP="00544E49">
            <w:pPr>
              <w:spacing w:after="0" w:line="240" w:lineRule="auto"/>
              <w:jc w:val="both"/>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Особенности номенклатуры этиленовых углеводородов, названия важнейших радикалов. Физические свойства алкенов.</w:t>
            </w:r>
          </w:p>
        </w:tc>
        <w:tc>
          <w:tcPr>
            <w:tcW w:w="2408" w:type="dxa"/>
            <w:gridSpan w:val="2"/>
            <w:vMerge/>
            <w:tcBorders>
              <w:left w:val="single" w:sz="4" w:space="0" w:color="auto"/>
              <w:right w:val="single" w:sz="4" w:space="0" w:color="auto"/>
            </w:tcBorders>
          </w:tcPr>
          <w:p w14:paraId="77FECDC7"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p>
        </w:tc>
        <w:tc>
          <w:tcPr>
            <w:tcW w:w="2126" w:type="dxa"/>
            <w:gridSpan w:val="2"/>
            <w:vMerge/>
            <w:tcBorders>
              <w:left w:val="single" w:sz="4" w:space="0" w:color="auto"/>
              <w:right w:val="single" w:sz="4" w:space="0" w:color="auto"/>
            </w:tcBorders>
          </w:tcPr>
          <w:p w14:paraId="05294654"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p>
        </w:tc>
      </w:tr>
      <w:tr w:rsidR="00544E49" w:rsidRPr="00544E49" w14:paraId="79A8BCB1" w14:textId="77777777" w:rsidTr="00D31442">
        <w:trPr>
          <w:trHeight w:val="534"/>
        </w:trPr>
        <w:tc>
          <w:tcPr>
            <w:tcW w:w="2551" w:type="dxa"/>
            <w:vMerge/>
            <w:tcBorders>
              <w:left w:val="single" w:sz="4" w:space="0" w:color="auto"/>
              <w:right w:val="single" w:sz="4" w:space="0" w:color="auto"/>
            </w:tcBorders>
          </w:tcPr>
          <w:p w14:paraId="75C9CBDF"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auto"/>
              <w:bottom w:val="single" w:sz="4" w:space="0" w:color="auto"/>
              <w:right w:val="single" w:sz="4" w:space="0" w:color="auto"/>
            </w:tcBorders>
          </w:tcPr>
          <w:p w14:paraId="599F22DF"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r w:rsidRPr="00544E49">
              <w:rPr>
                <w:rFonts w:ascii="Times New Roman" w:eastAsia="Times New Roman" w:hAnsi="Times New Roman" w:cs="Times New Roman"/>
                <w:lang w:eastAsia="ru-RU"/>
              </w:rPr>
              <w:t>Химические свойства алкенов. Электрофильный характер реакций. Реакции присоединения, окисления, полимеризации. Правила Марковникова.</w:t>
            </w:r>
          </w:p>
        </w:tc>
        <w:tc>
          <w:tcPr>
            <w:tcW w:w="2408" w:type="dxa"/>
            <w:gridSpan w:val="2"/>
            <w:vMerge/>
            <w:tcBorders>
              <w:left w:val="single" w:sz="4" w:space="0" w:color="auto"/>
              <w:right w:val="single" w:sz="4" w:space="0" w:color="auto"/>
            </w:tcBorders>
          </w:tcPr>
          <w:p w14:paraId="49099E67"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p>
        </w:tc>
        <w:tc>
          <w:tcPr>
            <w:tcW w:w="2126" w:type="dxa"/>
            <w:gridSpan w:val="2"/>
            <w:vMerge/>
            <w:tcBorders>
              <w:left w:val="single" w:sz="4" w:space="0" w:color="auto"/>
              <w:right w:val="single" w:sz="4" w:space="0" w:color="auto"/>
            </w:tcBorders>
          </w:tcPr>
          <w:p w14:paraId="110EA3A5"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p>
        </w:tc>
      </w:tr>
      <w:tr w:rsidR="00544E49" w:rsidRPr="00544E49" w14:paraId="6AFA0E27" w14:textId="77777777" w:rsidTr="00D31442">
        <w:trPr>
          <w:trHeight w:val="615"/>
        </w:trPr>
        <w:tc>
          <w:tcPr>
            <w:tcW w:w="2551" w:type="dxa"/>
            <w:vMerge/>
            <w:tcBorders>
              <w:left w:val="single" w:sz="4" w:space="0" w:color="auto"/>
              <w:right w:val="single" w:sz="4" w:space="0" w:color="auto"/>
            </w:tcBorders>
          </w:tcPr>
          <w:p w14:paraId="595BC4A4"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auto"/>
              <w:bottom w:val="nil"/>
              <w:right w:val="single" w:sz="4" w:space="0" w:color="auto"/>
            </w:tcBorders>
          </w:tcPr>
          <w:p w14:paraId="3093A89D" w14:textId="77777777" w:rsidR="00544E49" w:rsidRPr="00544E49" w:rsidRDefault="00544E49" w:rsidP="00544E49">
            <w:pPr>
              <w:spacing w:after="0" w:line="240" w:lineRule="auto"/>
              <w:jc w:val="both"/>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Способы получения и применения алкенов. Применение этилена и пропилена. Промышленные и лабораторные способы получения.</w:t>
            </w:r>
          </w:p>
        </w:tc>
        <w:tc>
          <w:tcPr>
            <w:tcW w:w="2408" w:type="dxa"/>
            <w:gridSpan w:val="2"/>
            <w:vMerge/>
            <w:tcBorders>
              <w:left w:val="single" w:sz="4" w:space="0" w:color="auto"/>
              <w:bottom w:val="single" w:sz="4" w:space="0" w:color="auto"/>
              <w:right w:val="single" w:sz="4" w:space="0" w:color="auto"/>
            </w:tcBorders>
          </w:tcPr>
          <w:p w14:paraId="2BB84B21"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p>
        </w:tc>
        <w:tc>
          <w:tcPr>
            <w:tcW w:w="2126" w:type="dxa"/>
            <w:gridSpan w:val="2"/>
            <w:vMerge/>
            <w:tcBorders>
              <w:left w:val="single" w:sz="4" w:space="0" w:color="auto"/>
              <w:right w:val="single" w:sz="4" w:space="0" w:color="auto"/>
            </w:tcBorders>
          </w:tcPr>
          <w:p w14:paraId="5826FE63"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p>
        </w:tc>
      </w:tr>
      <w:tr w:rsidR="00544E49" w:rsidRPr="00544E49" w14:paraId="446B0D83" w14:textId="77777777" w:rsidTr="00D31442">
        <w:trPr>
          <w:trHeight w:val="349"/>
        </w:trPr>
        <w:tc>
          <w:tcPr>
            <w:tcW w:w="2551" w:type="dxa"/>
            <w:vMerge/>
            <w:tcBorders>
              <w:left w:val="single" w:sz="4" w:space="0" w:color="auto"/>
              <w:right w:val="single" w:sz="4" w:space="0" w:color="auto"/>
            </w:tcBorders>
          </w:tcPr>
          <w:p w14:paraId="15FDE77B"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auto"/>
              <w:bottom w:val="nil"/>
              <w:right w:val="single" w:sz="4" w:space="0" w:color="auto"/>
            </w:tcBorders>
          </w:tcPr>
          <w:p w14:paraId="48A61028"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r w:rsidRPr="00544E49">
              <w:rPr>
                <w:rFonts w:ascii="Times New Roman" w:eastAsia="Times New Roman" w:hAnsi="Times New Roman" w:cs="Times New Roman"/>
                <w:b/>
                <w:lang w:eastAsia="ru-RU"/>
              </w:rPr>
              <w:t>В том числе практических занятий</w:t>
            </w:r>
          </w:p>
        </w:tc>
        <w:tc>
          <w:tcPr>
            <w:tcW w:w="2408" w:type="dxa"/>
            <w:gridSpan w:val="2"/>
            <w:tcBorders>
              <w:top w:val="single" w:sz="4" w:space="0" w:color="auto"/>
              <w:left w:val="single" w:sz="4" w:space="0" w:color="auto"/>
              <w:bottom w:val="single" w:sz="4" w:space="0" w:color="auto"/>
              <w:right w:val="single" w:sz="4" w:space="0" w:color="auto"/>
            </w:tcBorders>
          </w:tcPr>
          <w:p w14:paraId="25C6AA65" w14:textId="77777777" w:rsidR="00544E49" w:rsidRPr="00544E49" w:rsidRDefault="00544E49" w:rsidP="00544E49">
            <w:pPr>
              <w:spacing w:after="0" w:line="240" w:lineRule="auto"/>
              <w:jc w:val="center"/>
              <w:rPr>
                <w:rFonts w:ascii="Times New Roman" w:eastAsia="Times New Roman" w:hAnsi="Times New Roman" w:cs="Times New Roman"/>
                <w:b/>
                <w:lang w:eastAsia="ru-RU"/>
              </w:rPr>
            </w:pPr>
            <w:r w:rsidRPr="00544E49">
              <w:rPr>
                <w:rFonts w:ascii="Times New Roman" w:eastAsia="Times New Roman" w:hAnsi="Times New Roman" w:cs="Times New Roman"/>
                <w:b/>
                <w:lang w:eastAsia="ru-RU"/>
              </w:rPr>
              <w:t>2</w:t>
            </w:r>
          </w:p>
        </w:tc>
        <w:tc>
          <w:tcPr>
            <w:tcW w:w="2126" w:type="dxa"/>
            <w:gridSpan w:val="2"/>
            <w:vMerge/>
            <w:tcBorders>
              <w:left w:val="single" w:sz="4" w:space="0" w:color="auto"/>
              <w:right w:val="single" w:sz="4" w:space="0" w:color="auto"/>
            </w:tcBorders>
          </w:tcPr>
          <w:p w14:paraId="5183B2B1"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p>
        </w:tc>
      </w:tr>
      <w:tr w:rsidR="00544E49" w:rsidRPr="00544E49" w14:paraId="12588B20" w14:textId="77777777" w:rsidTr="00D31442">
        <w:trPr>
          <w:trHeight w:val="349"/>
        </w:trPr>
        <w:tc>
          <w:tcPr>
            <w:tcW w:w="2551" w:type="dxa"/>
            <w:vMerge/>
            <w:tcBorders>
              <w:left w:val="single" w:sz="4" w:space="0" w:color="auto"/>
              <w:bottom w:val="nil"/>
              <w:right w:val="single" w:sz="4" w:space="0" w:color="auto"/>
            </w:tcBorders>
          </w:tcPr>
          <w:p w14:paraId="59F232EE"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auto"/>
              <w:bottom w:val="nil"/>
              <w:right w:val="single" w:sz="4" w:space="0" w:color="auto"/>
            </w:tcBorders>
          </w:tcPr>
          <w:p w14:paraId="3B98B438"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r w:rsidRPr="00544E49">
              <w:rPr>
                <w:rFonts w:ascii="Times New Roman" w:eastAsia="Times New Roman" w:hAnsi="Times New Roman" w:cs="Times New Roman"/>
                <w:b/>
                <w:lang w:eastAsia="ru-RU"/>
              </w:rPr>
              <w:t xml:space="preserve">Практическое занятие 16. </w:t>
            </w:r>
            <w:r w:rsidRPr="00544E49">
              <w:rPr>
                <w:rFonts w:ascii="Times New Roman" w:hAnsi="Times New Roman" w:cs="Times New Roman"/>
              </w:rPr>
              <w:t xml:space="preserve">Решение цепочек превращений на генетическую связь между классами органических соединений. </w:t>
            </w:r>
            <w:r w:rsidRPr="00544E49">
              <w:rPr>
                <w:rFonts w:ascii="Times New Roman" w:eastAsia="Times New Roman" w:hAnsi="Times New Roman" w:cs="Times New Roman"/>
                <w:lang w:eastAsia="ru-RU"/>
              </w:rPr>
              <w:t>Химические свойства  алкенов.</w:t>
            </w:r>
          </w:p>
        </w:tc>
        <w:tc>
          <w:tcPr>
            <w:tcW w:w="2408" w:type="dxa"/>
            <w:gridSpan w:val="2"/>
            <w:tcBorders>
              <w:top w:val="single" w:sz="4" w:space="0" w:color="auto"/>
              <w:left w:val="single" w:sz="4" w:space="0" w:color="auto"/>
              <w:bottom w:val="single" w:sz="4" w:space="0" w:color="auto"/>
              <w:right w:val="single" w:sz="4" w:space="0" w:color="auto"/>
            </w:tcBorders>
          </w:tcPr>
          <w:p w14:paraId="6C46A76D"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2</w:t>
            </w:r>
          </w:p>
        </w:tc>
        <w:tc>
          <w:tcPr>
            <w:tcW w:w="2126" w:type="dxa"/>
            <w:gridSpan w:val="2"/>
            <w:vMerge/>
            <w:tcBorders>
              <w:left w:val="single" w:sz="4" w:space="0" w:color="auto"/>
              <w:right w:val="single" w:sz="4" w:space="0" w:color="auto"/>
            </w:tcBorders>
          </w:tcPr>
          <w:p w14:paraId="6D91EDB1"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p>
        </w:tc>
      </w:tr>
      <w:tr w:rsidR="00544E49" w:rsidRPr="00544E49" w14:paraId="6B49648D" w14:textId="77777777" w:rsidTr="00D31442">
        <w:trPr>
          <w:trHeight w:val="349"/>
        </w:trPr>
        <w:tc>
          <w:tcPr>
            <w:tcW w:w="2551" w:type="dxa"/>
            <w:vMerge w:val="restart"/>
            <w:tcBorders>
              <w:top w:val="single" w:sz="4" w:space="0" w:color="auto"/>
              <w:left w:val="single" w:sz="4" w:space="0" w:color="auto"/>
              <w:right w:val="single" w:sz="4" w:space="0" w:color="auto"/>
            </w:tcBorders>
          </w:tcPr>
          <w:p w14:paraId="69DE0CC9"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r w:rsidRPr="00544E49">
              <w:rPr>
                <w:rFonts w:ascii="Times New Roman" w:eastAsia="Times New Roman" w:hAnsi="Times New Roman" w:cs="Times New Roman"/>
                <w:b/>
                <w:lang w:eastAsia="ru-RU"/>
              </w:rPr>
              <w:t xml:space="preserve">Тема 2.6. </w:t>
            </w:r>
          </w:p>
          <w:p w14:paraId="069D63C6" w14:textId="77777777" w:rsidR="00544E49" w:rsidRPr="00544E49" w:rsidRDefault="00544E49" w:rsidP="00544E49">
            <w:pPr>
              <w:spacing w:after="0" w:line="240" w:lineRule="auto"/>
              <w:jc w:val="both"/>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Алкадиены</w:t>
            </w:r>
          </w:p>
          <w:p w14:paraId="5F0953DB" w14:textId="77777777" w:rsidR="00544E49" w:rsidRPr="00544E49" w:rsidRDefault="00544E49" w:rsidP="00544E49">
            <w:pPr>
              <w:spacing w:after="0" w:line="240" w:lineRule="auto"/>
              <w:jc w:val="both"/>
              <w:rPr>
                <w:rFonts w:ascii="Times New Roman" w:eastAsia="Times New Roman" w:hAnsi="Times New Roman" w:cs="Times New Roman"/>
                <w:lang w:eastAsia="ru-RU"/>
              </w:rPr>
            </w:pPr>
          </w:p>
        </w:tc>
        <w:tc>
          <w:tcPr>
            <w:tcW w:w="7515" w:type="dxa"/>
            <w:tcBorders>
              <w:top w:val="single" w:sz="4" w:space="0" w:color="auto"/>
              <w:left w:val="single" w:sz="4" w:space="0" w:color="auto"/>
              <w:bottom w:val="nil"/>
              <w:right w:val="single" w:sz="4" w:space="0" w:color="auto"/>
            </w:tcBorders>
          </w:tcPr>
          <w:p w14:paraId="03E2E9DB"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r w:rsidRPr="00544E49">
              <w:rPr>
                <w:rFonts w:ascii="Times New Roman" w:eastAsia="Times New Roman" w:hAnsi="Times New Roman" w:cs="Times New Roman"/>
                <w:b/>
                <w:lang w:eastAsia="ru-RU"/>
              </w:rPr>
              <w:t>Содержание учебного материала</w:t>
            </w:r>
          </w:p>
        </w:tc>
        <w:tc>
          <w:tcPr>
            <w:tcW w:w="2408" w:type="dxa"/>
            <w:gridSpan w:val="2"/>
            <w:tcBorders>
              <w:top w:val="single" w:sz="4" w:space="0" w:color="auto"/>
              <w:left w:val="single" w:sz="4" w:space="0" w:color="auto"/>
              <w:bottom w:val="single" w:sz="4" w:space="0" w:color="auto"/>
              <w:right w:val="single" w:sz="4" w:space="0" w:color="auto"/>
            </w:tcBorders>
          </w:tcPr>
          <w:p w14:paraId="33321C40" w14:textId="77777777" w:rsidR="00544E49" w:rsidRPr="00544E49" w:rsidRDefault="00544E49" w:rsidP="00544E49">
            <w:pPr>
              <w:spacing w:after="0" w:line="240" w:lineRule="auto"/>
              <w:jc w:val="center"/>
              <w:rPr>
                <w:rFonts w:ascii="Times New Roman" w:eastAsia="Times New Roman" w:hAnsi="Times New Roman" w:cs="Times New Roman"/>
                <w:b/>
                <w:lang w:eastAsia="ru-RU"/>
              </w:rPr>
            </w:pPr>
            <w:r w:rsidRPr="00544E49">
              <w:rPr>
                <w:rFonts w:ascii="Times New Roman" w:eastAsia="Times New Roman" w:hAnsi="Times New Roman" w:cs="Times New Roman"/>
                <w:b/>
                <w:lang w:eastAsia="ru-RU"/>
              </w:rPr>
              <w:t>4</w:t>
            </w:r>
          </w:p>
        </w:tc>
        <w:tc>
          <w:tcPr>
            <w:tcW w:w="2126" w:type="dxa"/>
            <w:gridSpan w:val="2"/>
            <w:vMerge w:val="restart"/>
            <w:tcBorders>
              <w:top w:val="single" w:sz="4" w:space="0" w:color="auto"/>
              <w:left w:val="single" w:sz="4" w:space="0" w:color="auto"/>
              <w:right w:val="single" w:sz="4" w:space="0" w:color="auto"/>
            </w:tcBorders>
          </w:tcPr>
          <w:p w14:paraId="247284BD" w14:textId="77777777" w:rsidR="00544E49" w:rsidRPr="00544E49" w:rsidRDefault="00544E49" w:rsidP="00544E49">
            <w:pPr>
              <w:suppressAutoHyphens/>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 xml:space="preserve">ОК 01 </w:t>
            </w:r>
          </w:p>
          <w:p w14:paraId="585B170F" w14:textId="77777777" w:rsidR="00544E49" w:rsidRPr="00544E49" w:rsidRDefault="00544E49" w:rsidP="00544E49">
            <w:pPr>
              <w:suppressAutoHyphens/>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 xml:space="preserve">ОК 04 </w:t>
            </w:r>
          </w:p>
          <w:p w14:paraId="39907078"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 xml:space="preserve">ЛР 4 </w:t>
            </w:r>
          </w:p>
          <w:p w14:paraId="75377326"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p>
        </w:tc>
      </w:tr>
      <w:tr w:rsidR="00544E49" w:rsidRPr="00544E49" w14:paraId="3061833C" w14:textId="77777777" w:rsidTr="00D31442">
        <w:trPr>
          <w:trHeight w:val="1071"/>
        </w:trPr>
        <w:tc>
          <w:tcPr>
            <w:tcW w:w="2551" w:type="dxa"/>
            <w:vMerge/>
            <w:tcBorders>
              <w:left w:val="single" w:sz="4" w:space="0" w:color="auto"/>
              <w:right w:val="single" w:sz="4" w:space="0" w:color="auto"/>
            </w:tcBorders>
          </w:tcPr>
          <w:p w14:paraId="79A356DA"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auto"/>
              <w:bottom w:val="single" w:sz="4" w:space="0" w:color="auto"/>
              <w:right w:val="single" w:sz="4" w:space="0" w:color="auto"/>
            </w:tcBorders>
          </w:tcPr>
          <w:p w14:paraId="0A47DD1D" w14:textId="77777777" w:rsidR="00544E49" w:rsidRPr="00544E49" w:rsidRDefault="00544E49" w:rsidP="00544E49">
            <w:pPr>
              <w:spacing w:after="0" w:line="240" w:lineRule="auto"/>
              <w:jc w:val="both"/>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 xml:space="preserve">Алкадиены. Понятие и классификация диеновых углеводородов по взаимному расположению кратных связей в молекуле. Особенности электронного и пространственного строения сопряженных диенов. Понятие о </w:t>
            </w:r>
            <w:r w:rsidRPr="00544E49">
              <w:rPr>
                <w:rFonts w:ascii="Times New Roman" w:eastAsia="Times New Roman" w:hAnsi="Times New Roman" w:cs="Times New Roman"/>
                <w:lang w:eastAsia="ru-RU"/>
              </w:rPr>
              <w:sym w:font="Symbol" w:char="0070"/>
            </w:r>
            <w:r w:rsidRPr="00544E49">
              <w:rPr>
                <w:rFonts w:ascii="Times New Roman" w:eastAsia="Times New Roman" w:hAnsi="Times New Roman" w:cs="Times New Roman"/>
                <w:lang w:eastAsia="ru-RU"/>
              </w:rPr>
              <w:t xml:space="preserve">-электронной системе. </w:t>
            </w:r>
          </w:p>
        </w:tc>
        <w:tc>
          <w:tcPr>
            <w:tcW w:w="2408" w:type="dxa"/>
            <w:gridSpan w:val="2"/>
            <w:vMerge w:val="restart"/>
            <w:tcBorders>
              <w:top w:val="single" w:sz="4" w:space="0" w:color="auto"/>
              <w:left w:val="single" w:sz="4" w:space="0" w:color="auto"/>
              <w:right w:val="single" w:sz="4" w:space="0" w:color="auto"/>
            </w:tcBorders>
          </w:tcPr>
          <w:p w14:paraId="01FA5504"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2</w:t>
            </w:r>
          </w:p>
        </w:tc>
        <w:tc>
          <w:tcPr>
            <w:tcW w:w="2126" w:type="dxa"/>
            <w:gridSpan w:val="2"/>
            <w:vMerge/>
            <w:tcBorders>
              <w:left w:val="single" w:sz="4" w:space="0" w:color="auto"/>
              <w:right w:val="single" w:sz="4" w:space="0" w:color="auto"/>
            </w:tcBorders>
          </w:tcPr>
          <w:p w14:paraId="7B9C25C2"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p>
        </w:tc>
      </w:tr>
      <w:tr w:rsidR="00544E49" w:rsidRPr="00544E49" w14:paraId="331759EF" w14:textId="77777777" w:rsidTr="00D31442">
        <w:trPr>
          <w:trHeight w:val="825"/>
        </w:trPr>
        <w:tc>
          <w:tcPr>
            <w:tcW w:w="2551" w:type="dxa"/>
            <w:vMerge/>
            <w:tcBorders>
              <w:left w:val="single" w:sz="4" w:space="0" w:color="auto"/>
              <w:right w:val="single" w:sz="4" w:space="0" w:color="auto"/>
            </w:tcBorders>
          </w:tcPr>
          <w:p w14:paraId="27F453AA"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auto"/>
              <w:bottom w:val="single" w:sz="4" w:space="0" w:color="auto"/>
              <w:right w:val="single" w:sz="4" w:space="0" w:color="auto"/>
            </w:tcBorders>
          </w:tcPr>
          <w:p w14:paraId="633A6371" w14:textId="77777777" w:rsidR="00544E49" w:rsidRPr="00544E49" w:rsidRDefault="00544E49" w:rsidP="00544E49">
            <w:pPr>
              <w:spacing w:after="0" w:line="240" w:lineRule="auto"/>
              <w:jc w:val="both"/>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 xml:space="preserve">Номенклатура диеновых углеводородов. Особенности химических свойств сопряженных диенов, как следствие их электронного строения. Реакции 1,4-присоединения. </w:t>
            </w:r>
          </w:p>
        </w:tc>
        <w:tc>
          <w:tcPr>
            <w:tcW w:w="2408" w:type="dxa"/>
            <w:gridSpan w:val="2"/>
            <w:vMerge/>
            <w:tcBorders>
              <w:left w:val="single" w:sz="4" w:space="0" w:color="auto"/>
              <w:right w:val="single" w:sz="4" w:space="0" w:color="auto"/>
            </w:tcBorders>
          </w:tcPr>
          <w:p w14:paraId="5205D937"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p>
        </w:tc>
        <w:tc>
          <w:tcPr>
            <w:tcW w:w="2126" w:type="dxa"/>
            <w:gridSpan w:val="2"/>
            <w:vMerge/>
            <w:tcBorders>
              <w:left w:val="single" w:sz="4" w:space="0" w:color="auto"/>
              <w:right w:val="single" w:sz="4" w:space="0" w:color="auto"/>
            </w:tcBorders>
          </w:tcPr>
          <w:p w14:paraId="456AF3CA"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p>
        </w:tc>
      </w:tr>
      <w:tr w:rsidR="00544E49" w:rsidRPr="00544E49" w14:paraId="6B529731" w14:textId="77777777" w:rsidTr="00D31442">
        <w:trPr>
          <w:trHeight w:val="261"/>
        </w:trPr>
        <w:tc>
          <w:tcPr>
            <w:tcW w:w="2551" w:type="dxa"/>
            <w:vMerge/>
            <w:tcBorders>
              <w:left w:val="single" w:sz="4" w:space="0" w:color="auto"/>
              <w:right w:val="single" w:sz="4" w:space="0" w:color="auto"/>
            </w:tcBorders>
          </w:tcPr>
          <w:p w14:paraId="21E1FF97"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auto"/>
              <w:bottom w:val="nil"/>
              <w:right w:val="single" w:sz="4" w:space="0" w:color="auto"/>
            </w:tcBorders>
          </w:tcPr>
          <w:p w14:paraId="76170E8E" w14:textId="77777777" w:rsidR="00544E49" w:rsidRPr="00544E49" w:rsidRDefault="00544E49" w:rsidP="00544E49">
            <w:pPr>
              <w:spacing w:after="0" w:line="240" w:lineRule="auto"/>
              <w:jc w:val="both"/>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Полимеризация диенов. Способы получения диеновых углеводородов.</w:t>
            </w:r>
          </w:p>
        </w:tc>
        <w:tc>
          <w:tcPr>
            <w:tcW w:w="2408" w:type="dxa"/>
            <w:gridSpan w:val="2"/>
            <w:vMerge/>
            <w:tcBorders>
              <w:left w:val="single" w:sz="4" w:space="0" w:color="auto"/>
              <w:bottom w:val="single" w:sz="4" w:space="0" w:color="auto"/>
              <w:right w:val="single" w:sz="4" w:space="0" w:color="auto"/>
            </w:tcBorders>
          </w:tcPr>
          <w:p w14:paraId="6D966175"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p>
        </w:tc>
        <w:tc>
          <w:tcPr>
            <w:tcW w:w="2126" w:type="dxa"/>
            <w:gridSpan w:val="2"/>
            <w:vMerge/>
            <w:tcBorders>
              <w:left w:val="single" w:sz="4" w:space="0" w:color="auto"/>
              <w:right w:val="single" w:sz="4" w:space="0" w:color="auto"/>
            </w:tcBorders>
          </w:tcPr>
          <w:p w14:paraId="3D25B9B8"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p>
        </w:tc>
      </w:tr>
      <w:tr w:rsidR="00544E49" w:rsidRPr="00544E49" w14:paraId="2A363186" w14:textId="77777777" w:rsidTr="00D31442">
        <w:trPr>
          <w:trHeight w:val="239"/>
        </w:trPr>
        <w:tc>
          <w:tcPr>
            <w:tcW w:w="2551" w:type="dxa"/>
            <w:vMerge/>
            <w:tcBorders>
              <w:left w:val="single" w:sz="4" w:space="0" w:color="auto"/>
              <w:right w:val="single" w:sz="4" w:space="0" w:color="auto"/>
            </w:tcBorders>
          </w:tcPr>
          <w:p w14:paraId="5A7F1A5A"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auto"/>
              <w:bottom w:val="nil"/>
              <w:right w:val="single" w:sz="4" w:space="0" w:color="auto"/>
            </w:tcBorders>
          </w:tcPr>
          <w:p w14:paraId="5922C9BB"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r w:rsidRPr="00544E49">
              <w:rPr>
                <w:rFonts w:ascii="Times New Roman" w:eastAsia="Times New Roman" w:hAnsi="Times New Roman" w:cs="Times New Roman"/>
                <w:b/>
                <w:lang w:eastAsia="ru-RU"/>
              </w:rPr>
              <w:t>В том числе практических занятий</w:t>
            </w:r>
          </w:p>
        </w:tc>
        <w:tc>
          <w:tcPr>
            <w:tcW w:w="2408" w:type="dxa"/>
            <w:gridSpan w:val="2"/>
            <w:tcBorders>
              <w:left w:val="single" w:sz="4" w:space="0" w:color="auto"/>
              <w:bottom w:val="single" w:sz="4" w:space="0" w:color="auto"/>
              <w:right w:val="single" w:sz="4" w:space="0" w:color="auto"/>
            </w:tcBorders>
          </w:tcPr>
          <w:p w14:paraId="26A1FF60" w14:textId="77777777" w:rsidR="00544E49" w:rsidRPr="00544E49" w:rsidRDefault="00544E49" w:rsidP="00544E49">
            <w:pPr>
              <w:spacing w:after="0" w:line="240" w:lineRule="auto"/>
              <w:jc w:val="center"/>
              <w:rPr>
                <w:rFonts w:ascii="Times New Roman" w:eastAsia="Times New Roman" w:hAnsi="Times New Roman" w:cs="Times New Roman"/>
                <w:b/>
                <w:lang w:eastAsia="ru-RU"/>
              </w:rPr>
            </w:pPr>
            <w:r w:rsidRPr="00544E49">
              <w:rPr>
                <w:rFonts w:ascii="Times New Roman" w:eastAsia="Times New Roman" w:hAnsi="Times New Roman" w:cs="Times New Roman"/>
                <w:b/>
                <w:lang w:eastAsia="ru-RU"/>
              </w:rPr>
              <w:t>2</w:t>
            </w:r>
          </w:p>
        </w:tc>
        <w:tc>
          <w:tcPr>
            <w:tcW w:w="2126" w:type="dxa"/>
            <w:gridSpan w:val="2"/>
            <w:tcBorders>
              <w:left w:val="single" w:sz="4" w:space="0" w:color="auto"/>
              <w:right w:val="single" w:sz="4" w:space="0" w:color="auto"/>
            </w:tcBorders>
          </w:tcPr>
          <w:p w14:paraId="2FCEC3B1"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p>
        </w:tc>
      </w:tr>
      <w:tr w:rsidR="00544E49" w:rsidRPr="00544E49" w14:paraId="071AAB23" w14:textId="77777777" w:rsidTr="00D31442">
        <w:trPr>
          <w:trHeight w:val="420"/>
        </w:trPr>
        <w:tc>
          <w:tcPr>
            <w:tcW w:w="2551" w:type="dxa"/>
            <w:vMerge/>
            <w:tcBorders>
              <w:left w:val="single" w:sz="4" w:space="0" w:color="auto"/>
              <w:bottom w:val="nil"/>
              <w:right w:val="single" w:sz="4" w:space="0" w:color="auto"/>
            </w:tcBorders>
          </w:tcPr>
          <w:p w14:paraId="7C169B72"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auto"/>
              <w:bottom w:val="nil"/>
              <w:right w:val="single" w:sz="4" w:space="0" w:color="auto"/>
            </w:tcBorders>
          </w:tcPr>
          <w:p w14:paraId="0A566658"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r w:rsidRPr="00544E49">
              <w:rPr>
                <w:rFonts w:ascii="Times New Roman" w:eastAsia="Times New Roman" w:hAnsi="Times New Roman" w:cs="Times New Roman"/>
                <w:b/>
                <w:lang w:eastAsia="ru-RU"/>
              </w:rPr>
              <w:t xml:space="preserve">Практическое занятие 17. </w:t>
            </w:r>
            <w:r w:rsidRPr="00544E49">
              <w:rPr>
                <w:rFonts w:ascii="Times New Roman" w:hAnsi="Times New Roman" w:cs="Times New Roman"/>
              </w:rPr>
              <w:t xml:space="preserve">Решение цепочек превращений на генетическую связь между классами органических соединений. </w:t>
            </w:r>
            <w:r w:rsidRPr="00544E49">
              <w:rPr>
                <w:rFonts w:ascii="Times New Roman" w:eastAsia="Times New Roman" w:hAnsi="Times New Roman" w:cs="Times New Roman"/>
                <w:lang w:eastAsia="ru-RU"/>
              </w:rPr>
              <w:t>Химические свойства  алкадиенов.</w:t>
            </w:r>
          </w:p>
        </w:tc>
        <w:tc>
          <w:tcPr>
            <w:tcW w:w="2408" w:type="dxa"/>
            <w:gridSpan w:val="2"/>
            <w:tcBorders>
              <w:left w:val="single" w:sz="4" w:space="0" w:color="auto"/>
              <w:bottom w:val="single" w:sz="4" w:space="0" w:color="auto"/>
              <w:right w:val="single" w:sz="4" w:space="0" w:color="auto"/>
            </w:tcBorders>
          </w:tcPr>
          <w:p w14:paraId="2FA0F03F"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2</w:t>
            </w:r>
          </w:p>
        </w:tc>
        <w:tc>
          <w:tcPr>
            <w:tcW w:w="2126" w:type="dxa"/>
            <w:gridSpan w:val="2"/>
            <w:tcBorders>
              <w:left w:val="single" w:sz="4" w:space="0" w:color="auto"/>
              <w:right w:val="single" w:sz="4" w:space="0" w:color="auto"/>
            </w:tcBorders>
          </w:tcPr>
          <w:p w14:paraId="4C2D7628"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p>
        </w:tc>
      </w:tr>
      <w:tr w:rsidR="00544E49" w:rsidRPr="00544E49" w14:paraId="2AD48057" w14:textId="77777777" w:rsidTr="00D31442">
        <w:trPr>
          <w:trHeight w:val="345"/>
        </w:trPr>
        <w:tc>
          <w:tcPr>
            <w:tcW w:w="2551" w:type="dxa"/>
            <w:vMerge w:val="restart"/>
            <w:tcBorders>
              <w:top w:val="single" w:sz="4" w:space="0" w:color="auto"/>
              <w:left w:val="single" w:sz="4" w:space="0" w:color="auto"/>
              <w:right w:val="single" w:sz="4" w:space="0" w:color="auto"/>
            </w:tcBorders>
          </w:tcPr>
          <w:p w14:paraId="2523FF96"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r w:rsidRPr="00544E49">
              <w:rPr>
                <w:rFonts w:ascii="Times New Roman" w:eastAsia="Times New Roman" w:hAnsi="Times New Roman" w:cs="Times New Roman"/>
                <w:b/>
                <w:lang w:eastAsia="ru-RU"/>
              </w:rPr>
              <w:t xml:space="preserve">Тема 2.7. </w:t>
            </w:r>
          </w:p>
          <w:p w14:paraId="7110D4DD"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r w:rsidRPr="00544E49">
              <w:rPr>
                <w:rFonts w:ascii="Times New Roman" w:eastAsia="Times New Roman" w:hAnsi="Times New Roman" w:cs="Times New Roman"/>
                <w:lang w:eastAsia="ru-RU"/>
              </w:rPr>
              <w:t xml:space="preserve">Ацетиленовые углеводороды  </w:t>
            </w:r>
          </w:p>
        </w:tc>
        <w:tc>
          <w:tcPr>
            <w:tcW w:w="7515" w:type="dxa"/>
            <w:tcBorders>
              <w:top w:val="single" w:sz="4" w:space="0" w:color="auto"/>
              <w:left w:val="single" w:sz="4" w:space="0" w:color="auto"/>
              <w:bottom w:val="single" w:sz="4" w:space="0" w:color="auto"/>
              <w:right w:val="single" w:sz="4" w:space="0" w:color="auto"/>
            </w:tcBorders>
          </w:tcPr>
          <w:p w14:paraId="2DC3050B" w14:textId="77777777" w:rsidR="00544E49" w:rsidRPr="00544E49" w:rsidRDefault="00544E49" w:rsidP="00544E49">
            <w:pPr>
              <w:spacing w:after="0" w:line="240" w:lineRule="auto"/>
              <w:ind w:left="51"/>
              <w:jc w:val="both"/>
              <w:rPr>
                <w:rFonts w:ascii="Times New Roman" w:eastAsia="Times New Roman" w:hAnsi="Times New Roman" w:cs="Times New Roman"/>
                <w:lang w:eastAsia="ru-RU"/>
              </w:rPr>
            </w:pPr>
            <w:r w:rsidRPr="00544E49">
              <w:rPr>
                <w:rFonts w:ascii="Times New Roman" w:eastAsia="Times New Roman" w:hAnsi="Times New Roman" w:cs="Times New Roman"/>
                <w:b/>
                <w:lang w:eastAsia="ru-RU"/>
              </w:rPr>
              <w:t>Содержание учебного материала</w:t>
            </w:r>
          </w:p>
        </w:tc>
        <w:tc>
          <w:tcPr>
            <w:tcW w:w="2408" w:type="dxa"/>
            <w:gridSpan w:val="2"/>
            <w:tcBorders>
              <w:top w:val="single" w:sz="4" w:space="0" w:color="auto"/>
              <w:left w:val="single" w:sz="4" w:space="0" w:color="auto"/>
              <w:bottom w:val="single" w:sz="4" w:space="0" w:color="auto"/>
              <w:right w:val="single" w:sz="4" w:space="0" w:color="auto"/>
            </w:tcBorders>
          </w:tcPr>
          <w:p w14:paraId="2DA53A0F" w14:textId="77777777" w:rsidR="00544E49" w:rsidRPr="00544E49" w:rsidRDefault="00544E49" w:rsidP="00544E49">
            <w:pPr>
              <w:spacing w:after="0" w:line="240" w:lineRule="auto"/>
              <w:jc w:val="center"/>
              <w:rPr>
                <w:rFonts w:ascii="Times New Roman" w:eastAsia="Times New Roman" w:hAnsi="Times New Roman" w:cs="Times New Roman"/>
                <w:b/>
                <w:lang w:eastAsia="ru-RU"/>
              </w:rPr>
            </w:pPr>
            <w:r w:rsidRPr="00544E49">
              <w:rPr>
                <w:rFonts w:ascii="Times New Roman" w:eastAsia="Times New Roman" w:hAnsi="Times New Roman" w:cs="Times New Roman"/>
                <w:b/>
                <w:lang w:eastAsia="ru-RU"/>
              </w:rPr>
              <w:t>4</w:t>
            </w:r>
          </w:p>
        </w:tc>
        <w:tc>
          <w:tcPr>
            <w:tcW w:w="2126" w:type="dxa"/>
            <w:gridSpan w:val="2"/>
            <w:vMerge w:val="restart"/>
            <w:tcBorders>
              <w:top w:val="single" w:sz="4" w:space="0" w:color="auto"/>
              <w:left w:val="single" w:sz="4" w:space="0" w:color="auto"/>
              <w:right w:val="single" w:sz="4" w:space="0" w:color="auto"/>
            </w:tcBorders>
          </w:tcPr>
          <w:p w14:paraId="36B11ABB" w14:textId="77777777" w:rsidR="00544E49" w:rsidRPr="00544E49" w:rsidRDefault="00544E49" w:rsidP="00544E49">
            <w:pPr>
              <w:suppressAutoHyphens/>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ОК 01</w:t>
            </w:r>
          </w:p>
          <w:p w14:paraId="435B4423" w14:textId="77777777" w:rsidR="00544E49" w:rsidRPr="00544E49" w:rsidRDefault="00544E49" w:rsidP="00544E49">
            <w:pPr>
              <w:suppressAutoHyphens/>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ОК 02</w:t>
            </w:r>
          </w:p>
          <w:p w14:paraId="1F51C224" w14:textId="77777777" w:rsidR="00544E49" w:rsidRPr="00544E49" w:rsidRDefault="00544E49" w:rsidP="00544E49">
            <w:pPr>
              <w:suppressAutoHyphens/>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 xml:space="preserve">ОК 04 </w:t>
            </w:r>
          </w:p>
          <w:p w14:paraId="1E91A73D" w14:textId="77777777" w:rsidR="00544E49" w:rsidRPr="00544E49" w:rsidRDefault="00544E49" w:rsidP="00544E49">
            <w:pPr>
              <w:suppressAutoHyphens/>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ОК 07</w:t>
            </w:r>
          </w:p>
          <w:p w14:paraId="54C97F90"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ЛР 4</w:t>
            </w:r>
          </w:p>
          <w:p w14:paraId="512F9E30" w14:textId="77777777" w:rsidR="00544E49" w:rsidRPr="00544E49" w:rsidRDefault="00544E49" w:rsidP="00544E49">
            <w:pPr>
              <w:tabs>
                <w:tab w:val="left" w:pos="642"/>
              </w:tabs>
              <w:spacing w:after="0" w:line="240" w:lineRule="auto"/>
              <w:rPr>
                <w:rFonts w:ascii="Times New Roman" w:eastAsia="Times New Roman" w:hAnsi="Times New Roman" w:cs="Times New Roman"/>
                <w:lang w:eastAsia="ru-RU"/>
              </w:rPr>
            </w:pPr>
          </w:p>
        </w:tc>
      </w:tr>
      <w:tr w:rsidR="00544E49" w:rsidRPr="00544E49" w14:paraId="64C57FEE" w14:textId="77777777" w:rsidTr="00D31442">
        <w:trPr>
          <w:trHeight w:val="515"/>
        </w:trPr>
        <w:tc>
          <w:tcPr>
            <w:tcW w:w="2551" w:type="dxa"/>
            <w:vMerge/>
            <w:tcBorders>
              <w:left w:val="single" w:sz="4" w:space="0" w:color="auto"/>
              <w:right w:val="single" w:sz="4" w:space="0" w:color="auto"/>
            </w:tcBorders>
          </w:tcPr>
          <w:p w14:paraId="354C4879" w14:textId="77777777" w:rsidR="00544E49" w:rsidRPr="00544E49" w:rsidRDefault="00544E49" w:rsidP="00544E49">
            <w:pPr>
              <w:spacing w:after="0" w:line="240" w:lineRule="auto"/>
              <w:jc w:val="both"/>
              <w:rPr>
                <w:rFonts w:ascii="Times New Roman" w:eastAsia="Times New Roman" w:hAnsi="Times New Roman" w:cs="Times New Roman"/>
                <w:b/>
                <w:highlight w:val="yellow"/>
                <w:lang w:eastAsia="ru-RU"/>
              </w:rPr>
            </w:pPr>
          </w:p>
        </w:tc>
        <w:tc>
          <w:tcPr>
            <w:tcW w:w="7515" w:type="dxa"/>
            <w:tcBorders>
              <w:top w:val="single" w:sz="4" w:space="0" w:color="auto"/>
              <w:left w:val="single" w:sz="4" w:space="0" w:color="auto"/>
              <w:bottom w:val="single" w:sz="4" w:space="0" w:color="auto"/>
              <w:right w:val="single" w:sz="4" w:space="0" w:color="auto"/>
            </w:tcBorders>
          </w:tcPr>
          <w:p w14:paraId="4A850CA5" w14:textId="77777777" w:rsidR="00544E49" w:rsidRPr="00544E49" w:rsidRDefault="00544E49" w:rsidP="00544E49">
            <w:pPr>
              <w:spacing w:after="0" w:line="240" w:lineRule="auto"/>
              <w:ind w:left="51"/>
              <w:jc w:val="both"/>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 xml:space="preserve"> Химические свойства и применение алкинов. Особенности реакций присоединения по тройной углерод-углеродной связи. Реакция Кучерова. Правило Марковникова применительно к ацетиленам.</w:t>
            </w:r>
          </w:p>
        </w:tc>
        <w:tc>
          <w:tcPr>
            <w:tcW w:w="2408" w:type="dxa"/>
            <w:gridSpan w:val="2"/>
            <w:vMerge w:val="restart"/>
            <w:tcBorders>
              <w:top w:val="single" w:sz="4" w:space="0" w:color="auto"/>
              <w:left w:val="single" w:sz="4" w:space="0" w:color="auto"/>
              <w:right w:val="single" w:sz="4" w:space="0" w:color="auto"/>
            </w:tcBorders>
          </w:tcPr>
          <w:p w14:paraId="6D42E2BE"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2</w:t>
            </w:r>
          </w:p>
        </w:tc>
        <w:tc>
          <w:tcPr>
            <w:tcW w:w="2126" w:type="dxa"/>
            <w:gridSpan w:val="2"/>
            <w:vMerge/>
            <w:tcBorders>
              <w:left w:val="single" w:sz="4" w:space="0" w:color="auto"/>
              <w:right w:val="single" w:sz="4" w:space="0" w:color="auto"/>
            </w:tcBorders>
          </w:tcPr>
          <w:p w14:paraId="3A0173D5"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p>
        </w:tc>
      </w:tr>
      <w:tr w:rsidR="00544E49" w:rsidRPr="00544E49" w14:paraId="5FC50831" w14:textId="77777777" w:rsidTr="00D31442">
        <w:trPr>
          <w:trHeight w:val="515"/>
        </w:trPr>
        <w:tc>
          <w:tcPr>
            <w:tcW w:w="2551" w:type="dxa"/>
            <w:vMerge/>
            <w:tcBorders>
              <w:left w:val="single" w:sz="4" w:space="0" w:color="auto"/>
              <w:right w:val="single" w:sz="4" w:space="0" w:color="auto"/>
            </w:tcBorders>
          </w:tcPr>
          <w:p w14:paraId="07C9A73B" w14:textId="77777777" w:rsidR="00544E49" w:rsidRPr="00544E49" w:rsidRDefault="00544E49" w:rsidP="00544E49">
            <w:pPr>
              <w:spacing w:after="0" w:line="240" w:lineRule="auto"/>
              <w:jc w:val="both"/>
              <w:rPr>
                <w:rFonts w:ascii="Times New Roman" w:eastAsia="Times New Roman" w:hAnsi="Times New Roman" w:cs="Times New Roman"/>
                <w:b/>
                <w:highlight w:val="yellow"/>
                <w:lang w:eastAsia="ru-RU"/>
              </w:rPr>
            </w:pPr>
          </w:p>
        </w:tc>
        <w:tc>
          <w:tcPr>
            <w:tcW w:w="7515" w:type="dxa"/>
            <w:tcBorders>
              <w:top w:val="single" w:sz="4" w:space="0" w:color="auto"/>
              <w:left w:val="single" w:sz="4" w:space="0" w:color="auto"/>
              <w:bottom w:val="single" w:sz="4" w:space="0" w:color="auto"/>
              <w:right w:val="single" w:sz="4" w:space="0" w:color="auto"/>
            </w:tcBorders>
          </w:tcPr>
          <w:p w14:paraId="5E2126C6" w14:textId="77777777" w:rsidR="00544E49" w:rsidRPr="00544E49" w:rsidRDefault="00544E49" w:rsidP="00544E49">
            <w:pPr>
              <w:spacing w:after="0" w:line="240" w:lineRule="auto"/>
              <w:ind w:left="51"/>
              <w:jc w:val="both"/>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 xml:space="preserve">Получение алкинов. Реакция Зелинского. Применение ацетиленовых углеводородов. </w:t>
            </w:r>
          </w:p>
        </w:tc>
        <w:tc>
          <w:tcPr>
            <w:tcW w:w="2408" w:type="dxa"/>
            <w:gridSpan w:val="2"/>
            <w:vMerge/>
            <w:tcBorders>
              <w:left w:val="single" w:sz="4" w:space="0" w:color="auto"/>
              <w:bottom w:val="single" w:sz="4" w:space="0" w:color="auto"/>
              <w:right w:val="single" w:sz="4" w:space="0" w:color="auto"/>
            </w:tcBorders>
          </w:tcPr>
          <w:p w14:paraId="38D95771"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p>
        </w:tc>
        <w:tc>
          <w:tcPr>
            <w:tcW w:w="2126" w:type="dxa"/>
            <w:gridSpan w:val="2"/>
            <w:vMerge/>
            <w:tcBorders>
              <w:left w:val="single" w:sz="4" w:space="0" w:color="auto"/>
              <w:right w:val="single" w:sz="4" w:space="0" w:color="auto"/>
            </w:tcBorders>
          </w:tcPr>
          <w:p w14:paraId="04FC57E8"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p>
        </w:tc>
      </w:tr>
      <w:tr w:rsidR="00544E49" w:rsidRPr="00544E49" w14:paraId="621DF0CC" w14:textId="77777777" w:rsidTr="00D31442">
        <w:trPr>
          <w:trHeight w:val="357"/>
        </w:trPr>
        <w:tc>
          <w:tcPr>
            <w:tcW w:w="2551" w:type="dxa"/>
            <w:vMerge/>
            <w:tcBorders>
              <w:left w:val="single" w:sz="4" w:space="0" w:color="auto"/>
              <w:right w:val="single" w:sz="4" w:space="0" w:color="auto"/>
            </w:tcBorders>
          </w:tcPr>
          <w:p w14:paraId="24D82063" w14:textId="77777777" w:rsidR="00544E49" w:rsidRPr="00544E49" w:rsidRDefault="00544E49" w:rsidP="00544E49">
            <w:pPr>
              <w:spacing w:after="0" w:line="240" w:lineRule="auto"/>
              <w:jc w:val="both"/>
              <w:rPr>
                <w:rFonts w:ascii="Times New Roman" w:eastAsia="Times New Roman" w:hAnsi="Times New Roman" w:cs="Times New Roman"/>
                <w:b/>
                <w:highlight w:val="yellow"/>
                <w:lang w:eastAsia="ru-RU"/>
              </w:rPr>
            </w:pPr>
          </w:p>
        </w:tc>
        <w:tc>
          <w:tcPr>
            <w:tcW w:w="7515" w:type="dxa"/>
            <w:tcBorders>
              <w:top w:val="single" w:sz="4" w:space="0" w:color="auto"/>
              <w:left w:val="single" w:sz="4" w:space="0" w:color="auto"/>
              <w:bottom w:val="nil"/>
              <w:right w:val="single" w:sz="4" w:space="0" w:color="auto"/>
            </w:tcBorders>
          </w:tcPr>
          <w:p w14:paraId="125F2E9D" w14:textId="77777777" w:rsidR="00544E49" w:rsidRPr="00544E49" w:rsidRDefault="00544E49" w:rsidP="00544E49">
            <w:pPr>
              <w:spacing w:after="0" w:line="240" w:lineRule="auto"/>
              <w:jc w:val="both"/>
              <w:rPr>
                <w:rFonts w:ascii="Times New Roman" w:eastAsia="Times New Roman" w:hAnsi="Times New Roman" w:cs="Times New Roman"/>
                <w:lang w:eastAsia="ru-RU"/>
              </w:rPr>
            </w:pPr>
            <w:r w:rsidRPr="00544E49">
              <w:rPr>
                <w:rFonts w:ascii="Times New Roman" w:eastAsia="Times New Roman" w:hAnsi="Times New Roman" w:cs="Times New Roman"/>
                <w:b/>
                <w:lang w:eastAsia="ru-RU"/>
              </w:rPr>
              <w:t>В том числе практических занятий</w:t>
            </w:r>
          </w:p>
        </w:tc>
        <w:tc>
          <w:tcPr>
            <w:tcW w:w="2408" w:type="dxa"/>
            <w:gridSpan w:val="2"/>
            <w:tcBorders>
              <w:left w:val="single" w:sz="4" w:space="0" w:color="auto"/>
              <w:bottom w:val="single" w:sz="4" w:space="0" w:color="auto"/>
              <w:right w:val="single" w:sz="4" w:space="0" w:color="auto"/>
            </w:tcBorders>
          </w:tcPr>
          <w:p w14:paraId="688BFCCC" w14:textId="77777777" w:rsidR="00544E49" w:rsidRPr="00544E49" w:rsidRDefault="00544E49" w:rsidP="00544E49">
            <w:pPr>
              <w:spacing w:after="0" w:line="240" w:lineRule="auto"/>
              <w:jc w:val="center"/>
              <w:rPr>
                <w:rFonts w:ascii="Times New Roman" w:eastAsia="Times New Roman" w:hAnsi="Times New Roman" w:cs="Times New Roman"/>
                <w:b/>
                <w:lang w:eastAsia="ru-RU"/>
              </w:rPr>
            </w:pPr>
            <w:r w:rsidRPr="00544E49">
              <w:rPr>
                <w:rFonts w:ascii="Times New Roman" w:eastAsia="Times New Roman" w:hAnsi="Times New Roman" w:cs="Times New Roman"/>
                <w:b/>
                <w:lang w:eastAsia="ru-RU"/>
              </w:rPr>
              <w:t>2</w:t>
            </w:r>
          </w:p>
        </w:tc>
        <w:tc>
          <w:tcPr>
            <w:tcW w:w="2126" w:type="dxa"/>
            <w:gridSpan w:val="2"/>
            <w:vMerge/>
            <w:tcBorders>
              <w:left w:val="single" w:sz="4" w:space="0" w:color="auto"/>
              <w:right w:val="single" w:sz="4" w:space="0" w:color="auto"/>
            </w:tcBorders>
          </w:tcPr>
          <w:p w14:paraId="5D6E0E0D"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p>
        </w:tc>
      </w:tr>
      <w:tr w:rsidR="00544E49" w:rsidRPr="00544E49" w14:paraId="6F2E1C8A" w14:textId="77777777" w:rsidTr="00D31442">
        <w:trPr>
          <w:trHeight w:val="515"/>
        </w:trPr>
        <w:tc>
          <w:tcPr>
            <w:tcW w:w="2551" w:type="dxa"/>
            <w:vMerge/>
            <w:tcBorders>
              <w:left w:val="single" w:sz="4" w:space="0" w:color="auto"/>
              <w:right w:val="single" w:sz="4" w:space="0" w:color="auto"/>
            </w:tcBorders>
          </w:tcPr>
          <w:p w14:paraId="31ABA76A" w14:textId="77777777" w:rsidR="00544E49" w:rsidRPr="00544E49" w:rsidRDefault="00544E49" w:rsidP="00544E49">
            <w:pPr>
              <w:spacing w:after="0" w:line="240" w:lineRule="auto"/>
              <w:jc w:val="both"/>
              <w:rPr>
                <w:rFonts w:ascii="Times New Roman" w:eastAsia="Times New Roman" w:hAnsi="Times New Roman" w:cs="Times New Roman"/>
                <w:b/>
                <w:highlight w:val="yellow"/>
                <w:lang w:eastAsia="ru-RU"/>
              </w:rPr>
            </w:pPr>
          </w:p>
        </w:tc>
        <w:tc>
          <w:tcPr>
            <w:tcW w:w="7515" w:type="dxa"/>
            <w:tcBorders>
              <w:top w:val="single" w:sz="4" w:space="0" w:color="auto"/>
              <w:left w:val="single" w:sz="4" w:space="0" w:color="auto"/>
              <w:bottom w:val="nil"/>
              <w:right w:val="single" w:sz="4" w:space="0" w:color="auto"/>
            </w:tcBorders>
          </w:tcPr>
          <w:p w14:paraId="2142572A" w14:textId="77777777" w:rsidR="00544E49" w:rsidRPr="00544E49" w:rsidRDefault="00544E49" w:rsidP="00544E49">
            <w:pPr>
              <w:spacing w:after="0" w:line="240" w:lineRule="auto"/>
              <w:jc w:val="both"/>
              <w:rPr>
                <w:rFonts w:ascii="Times New Roman" w:eastAsia="Times New Roman" w:hAnsi="Times New Roman" w:cs="Times New Roman"/>
                <w:lang w:eastAsia="ru-RU"/>
              </w:rPr>
            </w:pPr>
            <w:r w:rsidRPr="00544E49">
              <w:rPr>
                <w:rFonts w:ascii="Times New Roman" w:eastAsia="Times New Roman" w:hAnsi="Times New Roman" w:cs="Times New Roman"/>
                <w:b/>
                <w:lang w:eastAsia="ru-RU"/>
              </w:rPr>
              <w:t xml:space="preserve">Практическое занятие 18. </w:t>
            </w:r>
            <w:r w:rsidRPr="00544E49">
              <w:rPr>
                <w:rFonts w:ascii="Times New Roman" w:eastAsia="Times New Roman" w:hAnsi="Times New Roman" w:cs="Times New Roman"/>
                <w:lang w:eastAsia="ru-RU"/>
              </w:rPr>
              <w:t xml:space="preserve">  </w:t>
            </w:r>
            <w:r w:rsidRPr="00544E49">
              <w:rPr>
                <w:rFonts w:ascii="Times New Roman" w:hAnsi="Times New Roman" w:cs="Times New Roman"/>
              </w:rPr>
              <w:t xml:space="preserve">Решение цепочек превращений на генетическую связь между классами органических соединений.  </w:t>
            </w:r>
            <w:r w:rsidRPr="00544E49">
              <w:rPr>
                <w:rFonts w:ascii="Times New Roman" w:eastAsia="Times New Roman" w:hAnsi="Times New Roman" w:cs="Times New Roman"/>
                <w:lang w:eastAsia="ru-RU"/>
              </w:rPr>
              <w:t>Химические свойства  алкинов и аренов.</w:t>
            </w:r>
          </w:p>
        </w:tc>
        <w:tc>
          <w:tcPr>
            <w:tcW w:w="2408" w:type="dxa"/>
            <w:gridSpan w:val="2"/>
            <w:tcBorders>
              <w:left w:val="single" w:sz="4" w:space="0" w:color="auto"/>
              <w:bottom w:val="single" w:sz="4" w:space="0" w:color="auto"/>
              <w:right w:val="single" w:sz="4" w:space="0" w:color="auto"/>
            </w:tcBorders>
          </w:tcPr>
          <w:p w14:paraId="0916AEF1"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2</w:t>
            </w:r>
          </w:p>
        </w:tc>
        <w:tc>
          <w:tcPr>
            <w:tcW w:w="2126" w:type="dxa"/>
            <w:gridSpan w:val="2"/>
            <w:vMerge/>
            <w:tcBorders>
              <w:left w:val="single" w:sz="4" w:space="0" w:color="auto"/>
              <w:right w:val="single" w:sz="4" w:space="0" w:color="auto"/>
            </w:tcBorders>
          </w:tcPr>
          <w:p w14:paraId="46420E5F"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p>
        </w:tc>
      </w:tr>
      <w:tr w:rsidR="00544E49" w:rsidRPr="00544E49" w14:paraId="3F277341" w14:textId="77777777" w:rsidTr="00D31442">
        <w:trPr>
          <w:trHeight w:val="349"/>
        </w:trPr>
        <w:tc>
          <w:tcPr>
            <w:tcW w:w="2551" w:type="dxa"/>
            <w:vMerge w:val="restart"/>
            <w:tcBorders>
              <w:top w:val="single" w:sz="4" w:space="0" w:color="auto"/>
              <w:left w:val="single" w:sz="4" w:space="0" w:color="auto"/>
              <w:right w:val="single" w:sz="4" w:space="0" w:color="auto"/>
            </w:tcBorders>
          </w:tcPr>
          <w:p w14:paraId="5709C5A7"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r w:rsidRPr="00544E49">
              <w:rPr>
                <w:rFonts w:ascii="Times New Roman" w:eastAsia="Times New Roman" w:hAnsi="Times New Roman" w:cs="Times New Roman"/>
                <w:b/>
                <w:lang w:eastAsia="ru-RU"/>
              </w:rPr>
              <w:t>Тема 2.8.</w:t>
            </w:r>
          </w:p>
          <w:p w14:paraId="2CF08AAF" w14:textId="77777777" w:rsidR="00544E49" w:rsidRPr="00544E49" w:rsidRDefault="00544E49" w:rsidP="00544E49">
            <w:pPr>
              <w:spacing w:after="0" w:line="240" w:lineRule="auto"/>
              <w:jc w:val="both"/>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Ароматические углеводороды</w:t>
            </w:r>
          </w:p>
          <w:p w14:paraId="23052E72"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auto"/>
              <w:bottom w:val="nil"/>
              <w:right w:val="single" w:sz="4" w:space="0" w:color="auto"/>
            </w:tcBorders>
          </w:tcPr>
          <w:p w14:paraId="18D3A136"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r w:rsidRPr="00544E49">
              <w:rPr>
                <w:rFonts w:ascii="Times New Roman" w:eastAsia="Times New Roman" w:hAnsi="Times New Roman" w:cs="Times New Roman"/>
                <w:b/>
                <w:lang w:eastAsia="ru-RU"/>
              </w:rPr>
              <w:t>Содержание учебного материала</w:t>
            </w:r>
          </w:p>
        </w:tc>
        <w:tc>
          <w:tcPr>
            <w:tcW w:w="2408" w:type="dxa"/>
            <w:gridSpan w:val="2"/>
            <w:tcBorders>
              <w:top w:val="single" w:sz="4" w:space="0" w:color="auto"/>
              <w:left w:val="single" w:sz="4" w:space="0" w:color="auto"/>
              <w:bottom w:val="single" w:sz="4" w:space="0" w:color="auto"/>
              <w:right w:val="single" w:sz="4" w:space="0" w:color="auto"/>
            </w:tcBorders>
          </w:tcPr>
          <w:p w14:paraId="09DC4746" w14:textId="77777777" w:rsidR="00544E49" w:rsidRPr="00544E49" w:rsidRDefault="00544E49" w:rsidP="00544E49">
            <w:pPr>
              <w:spacing w:after="0" w:line="240" w:lineRule="auto"/>
              <w:jc w:val="center"/>
              <w:rPr>
                <w:rFonts w:ascii="Times New Roman" w:eastAsia="Times New Roman" w:hAnsi="Times New Roman" w:cs="Times New Roman"/>
                <w:b/>
                <w:lang w:eastAsia="ru-RU"/>
              </w:rPr>
            </w:pPr>
            <w:r w:rsidRPr="00544E49">
              <w:rPr>
                <w:rFonts w:ascii="Times New Roman" w:eastAsia="Times New Roman" w:hAnsi="Times New Roman" w:cs="Times New Roman"/>
                <w:b/>
                <w:lang w:eastAsia="ru-RU"/>
              </w:rPr>
              <w:t>4</w:t>
            </w:r>
          </w:p>
        </w:tc>
        <w:tc>
          <w:tcPr>
            <w:tcW w:w="2126" w:type="dxa"/>
            <w:gridSpan w:val="2"/>
            <w:vMerge w:val="restart"/>
            <w:tcBorders>
              <w:top w:val="single" w:sz="4" w:space="0" w:color="auto"/>
              <w:left w:val="single" w:sz="4" w:space="0" w:color="auto"/>
              <w:right w:val="single" w:sz="4" w:space="0" w:color="auto"/>
            </w:tcBorders>
          </w:tcPr>
          <w:p w14:paraId="62A6F3D0" w14:textId="77777777" w:rsidR="00544E49" w:rsidRPr="00544E49" w:rsidRDefault="00544E49" w:rsidP="00544E49">
            <w:pPr>
              <w:suppressAutoHyphens/>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 xml:space="preserve">ОК 01 </w:t>
            </w:r>
          </w:p>
          <w:p w14:paraId="39E452EC" w14:textId="77777777" w:rsidR="00544E49" w:rsidRPr="00544E49" w:rsidRDefault="00544E49" w:rsidP="00544E49">
            <w:pPr>
              <w:suppressAutoHyphens/>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ОК 07</w:t>
            </w:r>
          </w:p>
          <w:p w14:paraId="074DF1D8" w14:textId="77777777" w:rsidR="00544E49" w:rsidRPr="00544E49" w:rsidRDefault="00544E49" w:rsidP="00544E49">
            <w:pPr>
              <w:suppressAutoHyphens/>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ЛР 4</w:t>
            </w:r>
          </w:p>
          <w:p w14:paraId="5443913B" w14:textId="77777777" w:rsidR="00544E49" w:rsidRPr="00544E49" w:rsidRDefault="00544E49" w:rsidP="00544E49">
            <w:pPr>
              <w:suppressAutoHyphens/>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ЛР 10</w:t>
            </w:r>
          </w:p>
        </w:tc>
      </w:tr>
      <w:tr w:rsidR="00561E01" w:rsidRPr="00544E49" w14:paraId="4776D19D" w14:textId="77777777" w:rsidTr="0012747E">
        <w:trPr>
          <w:trHeight w:val="349"/>
        </w:trPr>
        <w:tc>
          <w:tcPr>
            <w:tcW w:w="2551" w:type="dxa"/>
            <w:vMerge/>
            <w:tcBorders>
              <w:left w:val="single" w:sz="4" w:space="0" w:color="auto"/>
              <w:right w:val="single" w:sz="4" w:space="0" w:color="auto"/>
            </w:tcBorders>
          </w:tcPr>
          <w:p w14:paraId="677D50E3" w14:textId="77777777" w:rsidR="00561E01" w:rsidRPr="00544E49" w:rsidRDefault="00561E01" w:rsidP="00544E49">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auto"/>
              <w:bottom w:val="single" w:sz="4" w:space="0" w:color="auto"/>
              <w:right w:val="single" w:sz="4" w:space="0" w:color="auto"/>
            </w:tcBorders>
          </w:tcPr>
          <w:p w14:paraId="4D951138" w14:textId="77777777" w:rsidR="00561E01" w:rsidRPr="00544E49" w:rsidRDefault="00561E01" w:rsidP="00544E49">
            <w:pPr>
              <w:spacing w:after="0" w:line="240" w:lineRule="auto"/>
              <w:jc w:val="both"/>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 xml:space="preserve">Гомологический ряд аренов. Бензол как представитель аренов. Образование ароматической </w:t>
            </w:r>
            <w:r w:rsidRPr="00544E49">
              <w:rPr>
                <w:rFonts w:ascii="Times New Roman" w:eastAsia="Times New Roman" w:hAnsi="Times New Roman" w:cs="Times New Roman"/>
                <w:lang w:eastAsia="ru-RU"/>
              </w:rPr>
              <w:sym w:font="Symbol" w:char="0070"/>
            </w:r>
            <w:r w:rsidRPr="00544E49">
              <w:rPr>
                <w:rFonts w:ascii="Times New Roman" w:eastAsia="Times New Roman" w:hAnsi="Times New Roman" w:cs="Times New Roman"/>
                <w:lang w:eastAsia="ru-RU"/>
              </w:rPr>
              <w:t>-системы. Гомологи бензола, их номенклатура, общая формула.</w:t>
            </w:r>
          </w:p>
        </w:tc>
        <w:tc>
          <w:tcPr>
            <w:tcW w:w="2408" w:type="dxa"/>
            <w:gridSpan w:val="2"/>
            <w:vMerge w:val="restart"/>
            <w:tcBorders>
              <w:top w:val="single" w:sz="4" w:space="0" w:color="auto"/>
              <w:left w:val="single" w:sz="4" w:space="0" w:color="auto"/>
              <w:right w:val="single" w:sz="4" w:space="0" w:color="auto"/>
            </w:tcBorders>
          </w:tcPr>
          <w:p w14:paraId="6AC27BBD" w14:textId="77777777" w:rsidR="00561E01" w:rsidRPr="00544E49" w:rsidRDefault="00561E01" w:rsidP="00544E49">
            <w:pPr>
              <w:spacing w:after="0" w:line="240" w:lineRule="auto"/>
              <w:jc w:val="center"/>
              <w:rPr>
                <w:rFonts w:ascii="Times New Roman" w:eastAsia="Times New Roman" w:hAnsi="Times New Roman" w:cs="Times New Roman"/>
                <w:bCs/>
                <w:lang w:eastAsia="ru-RU"/>
              </w:rPr>
            </w:pPr>
            <w:r w:rsidRPr="00544E49">
              <w:rPr>
                <w:rFonts w:ascii="Times New Roman" w:eastAsia="Times New Roman" w:hAnsi="Times New Roman" w:cs="Times New Roman"/>
                <w:bCs/>
                <w:lang w:eastAsia="ru-RU"/>
              </w:rPr>
              <w:t>2</w:t>
            </w:r>
          </w:p>
        </w:tc>
        <w:tc>
          <w:tcPr>
            <w:tcW w:w="2126" w:type="dxa"/>
            <w:gridSpan w:val="2"/>
            <w:vMerge/>
            <w:tcBorders>
              <w:left w:val="single" w:sz="4" w:space="0" w:color="auto"/>
              <w:right w:val="single" w:sz="4" w:space="0" w:color="auto"/>
            </w:tcBorders>
          </w:tcPr>
          <w:p w14:paraId="4211FF2A" w14:textId="77777777" w:rsidR="00561E01" w:rsidRPr="00544E49" w:rsidRDefault="00561E01" w:rsidP="00544E49">
            <w:pPr>
              <w:suppressAutoHyphens/>
              <w:spacing w:after="0" w:line="240" w:lineRule="auto"/>
              <w:jc w:val="center"/>
              <w:rPr>
                <w:rFonts w:ascii="Times New Roman" w:eastAsia="Times New Roman" w:hAnsi="Times New Roman" w:cs="Times New Roman"/>
                <w:lang w:eastAsia="ru-RU"/>
              </w:rPr>
            </w:pPr>
          </w:p>
        </w:tc>
      </w:tr>
      <w:tr w:rsidR="00561E01" w:rsidRPr="00544E49" w14:paraId="05FEC145" w14:textId="77777777" w:rsidTr="0012747E">
        <w:trPr>
          <w:trHeight w:val="349"/>
        </w:trPr>
        <w:tc>
          <w:tcPr>
            <w:tcW w:w="2551" w:type="dxa"/>
            <w:vMerge/>
            <w:tcBorders>
              <w:left w:val="single" w:sz="4" w:space="0" w:color="auto"/>
              <w:right w:val="single" w:sz="4" w:space="0" w:color="auto"/>
            </w:tcBorders>
          </w:tcPr>
          <w:p w14:paraId="34544855" w14:textId="77777777" w:rsidR="00561E01" w:rsidRPr="00544E49" w:rsidRDefault="00561E01" w:rsidP="00544E49">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auto"/>
              <w:bottom w:val="single" w:sz="4" w:space="0" w:color="auto"/>
              <w:right w:val="single" w:sz="4" w:space="0" w:color="auto"/>
            </w:tcBorders>
          </w:tcPr>
          <w:p w14:paraId="2067A59F" w14:textId="77777777" w:rsidR="00561E01" w:rsidRPr="00544E49" w:rsidRDefault="00561E01" w:rsidP="00544E49">
            <w:pPr>
              <w:spacing w:after="0" w:line="240" w:lineRule="auto"/>
              <w:contextualSpacing/>
              <w:jc w:val="both"/>
              <w:rPr>
                <w:rFonts w:ascii="Times New Roman" w:eastAsia="Times New Roman" w:hAnsi="Times New Roman" w:cs="Times New Roman"/>
                <w:b/>
                <w:lang w:eastAsia="ru-RU"/>
              </w:rPr>
            </w:pPr>
            <w:r w:rsidRPr="00544E49">
              <w:rPr>
                <w:rFonts w:ascii="Times New Roman" w:eastAsia="Times New Roman" w:hAnsi="Times New Roman" w:cs="Times New Roman"/>
                <w:lang w:eastAsia="ru-RU"/>
              </w:rPr>
              <w:t xml:space="preserve">Химические свойства аренов. Примеры реакций электрофильного замещения: галогенирование, алкилирование, нитрование, сульфирование. Реакции гидрирования и присоединения хлора к бензолу. </w:t>
            </w:r>
          </w:p>
        </w:tc>
        <w:tc>
          <w:tcPr>
            <w:tcW w:w="2408" w:type="dxa"/>
            <w:gridSpan w:val="2"/>
            <w:vMerge/>
            <w:tcBorders>
              <w:left w:val="single" w:sz="4" w:space="0" w:color="auto"/>
              <w:right w:val="single" w:sz="4" w:space="0" w:color="auto"/>
            </w:tcBorders>
          </w:tcPr>
          <w:p w14:paraId="434975D7" w14:textId="77777777" w:rsidR="00561E01" w:rsidRPr="00544E49" w:rsidRDefault="00561E01" w:rsidP="00544E49">
            <w:pPr>
              <w:spacing w:after="0" w:line="240" w:lineRule="auto"/>
              <w:jc w:val="center"/>
              <w:rPr>
                <w:rFonts w:ascii="Times New Roman" w:eastAsia="Times New Roman" w:hAnsi="Times New Roman" w:cs="Times New Roman"/>
                <w:b/>
                <w:lang w:eastAsia="ru-RU"/>
              </w:rPr>
            </w:pPr>
          </w:p>
        </w:tc>
        <w:tc>
          <w:tcPr>
            <w:tcW w:w="2126" w:type="dxa"/>
            <w:gridSpan w:val="2"/>
            <w:vMerge/>
            <w:tcBorders>
              <w:left w:val="single" w:sz="4" w:space="0" w:color="auto"/>
              <w:right w:val="single" w:sz="4" w:space="0" w:color="auto"/>
            </w:tcBorders>
          </w:tcPr>
          <w:p w14:paraId="743A91F8" w14:textId="77777777" w:rsidR="00561E01" w:rsidRPr="00544E49" w:rsidRDefault="00561E01" w:rsidP="00544E49">
            <w:pPr>
              <w:suppressAutoHyphens/>
              <w:spacing w:after="0" w:line="240" w:lineRule="auto"/>
              <w:jc w:val="center"/>
              <w:rPr>
                <w:rFonts w:ascii="Times New Roman" w:eastAsia="Times New Roman" w:hAnsi="Times New Roman" w:cs="Times New Roman"/>
                <w:lang w:eastAsia="ru-RU"/>
              </w:rPr>
            </w:pPr>
          </w:p>
        </w:tc>
      </w:tr>
      <w:tr w:rsidR="00561E01" w:rsidRPr="00544E49" w14:paraId="133D173E" w14:textId="77777777" w:rsidTr="0012747E">
        <w:trPr>
          <w:trHeight w:val="349"/>
        </w:trPr>
        <w:tc>
          <w:tcPr>
            <w:tcW w:w="2551" w:type="dxa"/>
            <w:vMerge/>
            <w:tcBorders>
              <w:left w:val="single" w:sz="4" w:space="0" w:color="auto"/>
              <w:right w:val="single" w:sz="4" w:space="0" w:color="auto"/>
            </w:tcBorders>
          </w:tcPr>
          <w:p w14:paraId="19493661" w14:textId="77777777" w:rsidR="00561E01" w:rsidRPr="00544E49" w:rsidRDefault="00561E01" w:rsidP="00544E49">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auto"/>
              <w:bottom w:val="single" w:sz="4" w:space="0" w:color="auto"/>
              <w:right w:val="single" w:sz="4" w:space="0" w:color="auto"/>
            </w:tcBorders>
          </w:tcPr>
          <w:p w14:paraId="28B7F790" w14:textId="77777777" w:rsidR="00561E01" w:rsidRPr="00544E49" w:rsidRDefault="00561E01" w:rsidP="00544E49">
            <w:pPr>
              <w:spacing w:after="0" w:line="240" w:lineRule="auto"/>
              <w:contextualSpacing/>
              <w:jc w:val="both"/>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 xml:space="preserve">Особенности химических свойств гомологов бензола. Взаимное влияние атомов на примере гомологов аренов. </w:t>
            </w:r>
          </w:p>
        </w:tc>
        <w:tc>
          <w:tcPr>
            <w:tcW w:w="2408" w:type="dxa"/>
            <w:gridSpan w:val="2"/>
            <w:vMerge/>
            <w:tcBorders>
              <w:left w:val="single" w:sz="4" w:space="0" w:color="auto"/>
              <w:right w:val="single" w:sz="4" w:space="0" w:color="auto"/>
            </w:tcBorders>
          </w:tcPr>
          <w:p w14:paraId="34A11E5D" w14:textId="77777777" w:rsidR="00561E01" w:rsidRPr="00544E49" w:rsidRDefault="00561E01" w:rsidP="00544E49">
            <w:pPr>
              <w:spacing w:after="0" w:line="240" w:lineRule="auto"/>
              <w:jc w:val="center"/>
              <w:rPr>
                <w:rFonts w:ascii="Times New Roman" w:eastAsia="Times New Roman" w:hAnsi="Times New Roman" w:cs="Times New Roman"/>
                <w:b/>
                <w:lang w:eastAsia="ru-RU"/>
              </w:rPr>
            </w:pPr>
          </w:p>
        </w:tc>
        <w:tc>
          <w:tcPr>
            <w:tcW w:w="2126" w:type="dxa"/>
            <w:gridSpan w:val="2"/>
            <w:vMerge/>
            <w:tcBorders>
              <w:left w:val="single" w:sz="4" w:space="0" w:color="auto"/>
              <w:right w:val="single" w:sz="4" w:space="0" w:color="auto"/>
            </w:tcBorders>
          </w:tcPr>
          <w:p w14:paraId="2416A177" w14:textId="77777777" w:rsidR="00561E01" w:rsidRPr="00544E49" w:rsidRDefault="00561E01" w:rsidP="00544E49">
            <w:pPr>
              <w:suppressAutoHyphens/>
              <w:spacing w:after="0" w:line="240" w:lineRule="auto"/>
              <w:jc w:val="center"/>
              <w:rPr>
                <w:rFonts w:ascii="Times New Roman" w:eastAsia="Times New Roman" w:hAnsi="Times New Roman" w:cs="Times New Roman"/>
                <w:lang w:eastAsia="ru-RU"/>
              </w:rPr>
            </w:pPr>
          </w:p>
        </w:tc>
      </w:tr>
      <w:tr w:rsidR="00561E01" w:rsidRPr="00544E49" w14:paraId="008A51AF" w14:textId="77777777" w:rsidTr="0012747E">
        <w:trPr>
          <w:trHeight w:val="349"/>
        </w:trPr>
        <w:tc>
          <w:tcPr>
            <w:tcW w:w="2551" w:type="dxa"/>
            <w:vMerge/>
            <w:tcBorders>
              <w:left w:val="single" w:sz="4" w:space="0" w:color="auto"/>
              <w:right w:val="single" w:sz="4" w:space="0" w:color="auto"/>
            </w:tcBorders>
          </w:tcPr>
          <w:p w14:paraId="29B1642A" w14:textId="77777777" w:rsidR="00561E01" w:rsidRPr="00544E49" w:rsidRDefault="00561E01" w:rsidP="00544E49">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auto"/>
              <w:bottom w:val="single" w:sz="4" w:space="0" w:color="auto"/>
              <w:right w:val="single" w:sz="4" w:space="0" w:color="auto"/>
            </w:tcBorders>
          </w:tcPr>
          <w:p w14:paraId="155C7368" w14:textId="77777777" w:rsidR="00561E01" w:rsidRPr="00544E49" w:rsidRDefault="00561E01" w:rsidP="00544E49">
            <w:pPr>
              <w:spacing w:after="0" w:line="240" w:lineRule="auto"/>
              <w:jc w:val="both"/>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 xml:space="preserve">Применение и получение аренов. Природные источники ароматических углеводородов. </w:t>
            </w:r>
          </w:p>
        </w:tc>
        <w:tc>
          <w:tcPr>
            <w:tcW w:w="2408" w:type="dxa"/>
            <w:gridSpan w:val="2"/>
            <w:vMerge/>
            <w:tcBorders>
              <w:left w:val="single" w:sz="4" w:space="0" w:color="auto"/>
              <w:bottom w:val="single" w:sz="4" w:space="0" w:color="auto"/>
              <w:right w:val="single" w:sz="4" w:space="0" w:color="auto"/>
            </w:tcBorders>
          </w:tcPr>
          <w:p w14:paraId="16C40F96" w14:textId="77777777" w:rsidR="00561E01" w:rsidRPr="00544E49" w:rsidRDefault="00561E01" w:rsidP="00544E49">
            <w:pPr>
              <w:spacing w:after="0" w:line="240" w:lineRule="auto"/>
              <w:jc w:val="center"/>
              <w:rPr>
                <w:rFonts w:ascii="Times New Roman" w:eastAsia="Times New Roman" w:hAnsi="Times New Roman" w:cs="Times New Roman"/>
                <w:b/>
                <w:lang w:eastAsia="ru-RU"/>
              </w:rPr>
            </w:pPr>
          </w:p>
        </w:tc>
        <w:tc>
          <w:tcPr>
            <w:tcW w:w="2126" w:type="dxa"/>
            <w:gridSpan w:val="2"/>
            <w:vMerge/>
            <w:tcBorders>
              <w:left w:val="single" w:sz="4" w:space="0" w:color="auto"/>
              <w:right w:val="single" w:sz="4" w:space="0" w:color="auto"/>
            </w:tcBorders>
          </w:tcPr>
          <w:p w14:paraId="7A96A6CF" w14:textId="77777777" w:rsidR="00561E01" w:rsidRPr="00544E49" w:rsidRDefault="00561E01" w:rsidP="00544E49">
            <w:pPr>
              <w:suppressAutoHyphens/>
              <w:spacing w:after="0" w:line="240" w:lineRule="auto"/>
              <w:jc w:val="center"/>
              <w:rPr>
                <w:rFonts w:ascii="Times New Roman" w:eastAsia="Times New Roman" w:hAnsi="Times New Roman" w:cs="Times New Roman"/>
                <w:lang w:eastAsia="ru-RU"/>
              </w:rPr>
            </w:pPr>
          </w:p>
        </w:tc>
      </w:tr>
      <w:tr w:rsidR="00544E49" w:rsidRPr="00544E49" w14:paraId="309215C9" w14:textId="77777777" w:rsidTr="00D31442">
        <w:trPr>
          <w:trHeight w:val="349"/>
        </w:trPr>
        <w:tc>
          <w:tcPr>
            <w:tcW w:w="2551" w:type="dxa"/>
            <w:vMerge/>
            <w:tcBorders>
              <w:left w:val="single" w:sz="4" w:space="0" w:color="auto"/>
              <w:right w:val="single" w:sz="4" w:space="0" w:color="auto"/>
            </w:tcBorders>
          </w:tcPr>
          <w:p w14:paraId="556C4B10"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auto"/>
              <w:bottom w:val="nil"/>
              <w:right w:val="single" w:sz="4" w:space="0" w:color="auto"/>
            </w:tcBorders>
          </w:tcPr>
          <w:p w14:paraId="36889043"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r w:rsidRPr="00544E49">
              <w:rPr>
                <w:rFonts w:ascii="Times New Roman" w:eastAsia="Times New Roman" w:hAnsi="Times New Roman" w:cs="Times New Roman"/>
                <w:b/>
                <w:lang w:eastAsia="ru-RU"/>
              </w:rPr>
              <w:t>В том числе практических занятий</w:t>
            </w:r>
          </w:p>
        </w:tc>
        <w:tc>
          <w:tcPr>
            <w:tcW w:w="2408" w:type="dxa"/>
            <w:gridSpan w:val="2"/>
            <w:tcBorders>
              <w:top w:val="single" w:sz="4" w:space="0" w:color="auto"/>
              <w:left w:val="single" w:sz="4" w:space="0" w:color="auto"/>
              <w:bottom w:val="single" w:sz="4" w:space="0" w:color="auto"/>
              <w:right w:val="single" w:sz="4" w:space="0" w:color="auto"/>
            </w:tcBorders>
          </w:tcPr>
          <w:p w14:paraId="30132B6A" w14:textId="77777777" w:rsidR="00544E49" w:rsidRPr="00544E49" w:rsidRDefault="00544E49" w:rsidP="00544E49">
            <w:pPr>
              <w:spacing w:after="0" w:line="240" w:lineRule="auto"/>
              <w:jc w:val="center"/>
              <w:rPr>
                <w:rFonts w:ascii="Times New Roman" w:eastAsia="Times New Roman" w:hAnsi="Times New Roman" w:cs="Times New Roman"/>
                <w:b/>
                <w:lang w:eastAsia="ru-RU"/>
              </w:rPr>
            </w:pPr>
            <w:r w:rsidRPr="00544E49">
              <w:rPr>
                <w:rFonts w:ascii="Times New Roman" w:eastAsia="Times New Roman" w:hAnsi="Times New Roman" w:cs="Times New Roman"/>
                <w:b/>
                <w:lang w:eastAsia="ru-RU"/>
              </w:rPr>
              <w:t>2</w:t>
            </w:r>
          </w:p>
        </w:tc>
        <w:tc>
          <w:tcPr>
            <w:tcW w:w="2126" w:type="dxa"/>
            <w:gridSpan w:val="2"/>
            <w:vMerge/>
            <w:tcBorders>
              <w:left w:val="single" w:sz="4" w:space="0" w:color="auto"/>
              <w:right w:val="single" w:sz="4" w:space="0" w:color="auto"/>
            </w:tcBorders>
          </w:tcPr>
          <w:p w14:paraId="6A754983" w14:textId="77777777" w:rsidR="00544E49" w:rsidRPr="00544E49" w:rsidRDefault="00544E49" w:rsidP="00544E49">
            <w:pPr>
              <w:suppressAutoHyphens/>
              <w:spacing w:after="0" w:line="240" w:lineRule="auto"/>
              <w:jc w:val="center"/>
              <w:rPr>
                <w:rFonts w:ascii="Times New Roman" w:eastAsia="Times New Roman" w:hAnsi="Times New Roman" w:cs="Times New Roman"/>
                <w:lang w:eastAsia="ru-RU"/>
              </w:rPr>
            </w:pPr>
          </w:p>
        </w:tc>
      </w:tr>
      <w:tr w:rsidR="00544E49" w:rsidRPr="00544E49" w14:paraId="3C0352D4" w14:textId="77777777" w:rsidTr="00D31442">
        <w:trPr>
          <w:trHeight w:val="349"/>
        </w:trPr>
        <w:tc>
          <w:tcPr>
            <w:tcW w:w="2551" w:type="dxa"/>
            <w:vMerge/>
            <w:tcBorders>
              <w:left w:val="single" w:sz="4" w:space="0" w:color="auto"/>
              <w:right w:val="single" w:sz="4" w:space="0" w:color="auto"/>
            </w:tcBorders>
          </w:tcPr>
          <w:p w14:paraId="6F5A88C6"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auto"/>
              <w:bottom w:val="nil"/>
              <w:right w:val="single" w:sz="4" w:space="0" w:color="auto"/>
            </w:tcBorders>
          </w:tcPr>
          <w:p w14:paraId="7F3DFC14" w14:textId="77777777" w:rsidR="00544E49" w:rsidRPr="00544E49" w:rsidRDefault="00544E49" w:rsidP="00544E49">
            <w:pPr>
              <w:spacing w:after="0" w:line="240" w:lineRule="auto"/>
              <w:jc w:val="both"/>
              <w:rPr>
                <w:rFonts w:ascii="Times New Roman" w:eastAsia="Times New Roman" w:hAnsi="Times New Roman" w:cs="Times New Roman"/>
                <w:lang w:eastAsia="ru-RU"/>
              </w:rPr>
            </w:pPr>
            <w:r w:rsidRPr="00544E49">
              <w:rPr>
                <w:rFonts w:ascii="Times New Roman" w:eastAsia="Times New Roman" w:hAnsi="Times New Roman" w:cs="Times New Roman"/>
                <w:b/>
                <w:lang w:eastAsia="ru-RU"/>
              </w:rPr>
              <w:t xml:space="preserve">Практическое занятие 19. </w:t>
            </w:r>
            <w:r w:rsidRPr="00544E49">
              <w:rPr>
                <w:rFonts w:ascii="Times New Roman" w:eastAsia="Times New Roman" w:hAnsi="Times New Roman" w:cs="Times New Roman"/>
                <w:lang w:eastAsia="ru-RU"/>
              </w:rPr>
              <w:t xml:space="preserve">  </w:t>
            </w:r>
            <w:r w:rsidRPr="00544E49">
              <w:rPr>
                <w:rFonts w:ascii="Times New Roman" w:hAnsi="Times New Roman" w:cs="Times New Roman"/>
              </w:rPr>
              <w:t xml:space="preserve">Решение цепочек превращений на генетическую связь между классами органических соединений.  </w:t>
            </w:r>
            <w:r w:rsidRPr="00544E49">
              <w:rPr>
                <w:rFonts w:ascii="Times New Roman" w:eastAsia="Times New Roman" w:hAnsi="Times New Roman" w:cs="Times New Roman"/>
                <w:lang w:eastAsia="ru-RU"/>
              </w:rPr>
              <w:t>Химические свойства  алкинов и аренов.</w:t>
            </w:r>
          </w:p>
        </w:tc>
        <w:tc>
          <w:tcPr>
            <w:tcW w:w="2408" w:type="dxa"/>
            <w:gridSpan w:val="2"/>
            <w:tcBorders>
              <w:top w:val="single" w:sz="4" w:space="0" w:color="auto"/>
              <w:left w:val="single" w:sz="4" w:space="0" w:color="auto"/>
              <w:bottom w:val="single" w:sz="4" w:space="0" w:color="auto"/>
              <w:right w:val="single" w:sz="4" w:space="0" w:color="auto"/>
            </w:tcBorders>
          </w:tcPr>
          <w:p w14:paraId="07FC77B1" w14:textId="77777777" w:rsidR="00544E49" w:rsidRPr="00544E49" w:rsidRDefault="00544E49" w:rsidP="00544E49">
            <w:pPr>
              <w:spacing w:after="0" w:line="240" w:lineRule="auto"/>
              <w:jc w:val="center"/>
              <w:rPr>
                <w:rFonts w:ascii="Times New Roman" w:eastAsia="Times New Roman" w:hAnsi="Times New Roman" w:cs="Times New Roman"/>
                <w:bCs/>
                <w:lang w:eastAsia="ru-RU"/>
              </w:rPr>
            </w:pPr>
            <w:r w:rsidRPr="00544E49">
              <w:rPr>
                <w:rFonts w:ascii="Times New Roman" w:eastAsia="Times New Roman" w:hAnsi="Times New Roman" w:cs="Times New Roman"/>
                <w:bCs/>
                <w:lang w:eastAsia="ru-RU"/>
              </w:rPr>
              <w:t>2</w:t>
            </w:r>
          </w:p>
        </w:tc>
        <w:tc>
          <w:tcPr>
            <w:tcW w:w="2126" w:type="dxa"/>
            <w:gridSpan w:val="2"/>
            <w:vMerge/>
            <w:tcBorders>
              <w:left w:val="single" w:sz="4" w:space="0" w:color="auto"/>
              <w:right w:val="single" w:sz="4" w:space="0" w:color="auto"/>
            </w:tcBorders>
          </w:tcPr>
          <w:p w14:paraId="7B886E7B" w14:textId="77777777" w:rsidR="00544E49" w:rsidRPr="00544E49" w:rsidRDefault="00544E49" w:rsidP="00544E49">
            <w:pPr>
              <w:suppressAutoHyphens/>
              <w:spacing w:after="0" w:line="240" w:lineRule="auto"/>
              <w:jc w:val="center"/>
              <w:rPr>
                <w:rFonts w:ascii="Times New Roman" w:eastAsia="Times New Roman" w:hAnsi="Times New Roman" w:cs="Times New Roman"/>
                <w:lang w:eastAsia="ru-RU"/>
              </w:rPr>
            </w:pPr>
          </w:p>
        </w:tc>
      </w:tr>
      <w:tr w:rsidR="00544E49" w:rsidRPr="00544E49" w14:paraId="2FCDF5DC" w14:textId="77777777" w:rsidTr="00D31442">
        <w:trPr>
          <w:trHeight w:val="349"/>
        </w:trPr>
        <w:tc>
          <w:tcPr>
            <w:tcW w:w="2551" w:type="dxa"/>
            <w:vMerge w:val="restart"/>
            <w:tcBorders>
              <w:top w:val="single" w:sz="4" w:space="0" w:color="auto"/>
              <w:left w:val="single" w:sz="4" w:space="0" w:color="auto"/>
              <w:right w:val="single" w:sz="4" w:space="0" w:color="auto"/>
            </w:tcBorders>
          </w:tcPr>
          <w:p w14:paraId="668D6974"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r w:rsidRPr="00544E49">
              <w:rPr>
                <w:rFonts w:ascii="Times New Roman" w:eastAsia="Times New Roman" w:hAnsi="Times New Roman" w:cs="Times New Roman"/>
                <w:b/>
                <w:lang w:eastAsia="ru-RU"/>
              </w:rPr>
              <w:t xml:space="preserve">Тема 2.9. </w:t>
            </w:r>
          </w:p>
          <w:p w14:paraId="5A136A32" w14:textId="77777777" w:rsidR="00544E49" w:rsidRPr="00544E49" w:rsidRDefault="00544E49" w:rsidP="00544E49">
            <w:pPr>
              <w:spacing w:after="0" w:line="240" w:lineRule="auto"/>
              <w:jc w:val="both"/>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Спирты</w:t>
            </w:r>
          </w:p>
          <w:p w14:paraId="35DDDEF3" w14:textId="77777777" w:rsidR="00544E49" w:rsidRPr="00544E49" w:rsidRDefault="00544E49" w:rsidP="00544E49">
            <w:pPr>
              <w:spacing w:after="0" w:line="240" w:lineRule="auto"/>
              <w:jc w:val="both"/>
              <w:rPr>
                <w:rFonts w:ascii="Times New Roman" w:eastAsia="Times New Roman" w:hAnsi="Times New Roman" w:cs="Times New Roman"/>
                <w:lang w:eastAsia="ru-RU"/>
              </w:rPr>
            </w:pPr>
          </w:p>
        </w:tc>
        <w:tc>
          <w:tcPr>
            <w:tcW w:w="7515" w:type="dxa"/>
            <w:tcBorders>
              <w:top w:val="single" w:sz="4" w:space="0" w:color="auto"/>
              <w:left w:val="single" w:sz="4" w:space="0" w:color="auto"/>
              <w:bottom w:val="nil"/>
              <w:right w:val="single" w:sz="4" w:space="0" w:color="auto"/>
            </w:tcBorders>
          </w:tcPr>
          <w:p w14:paraId="1BBEE181"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r w:rsidRPr="00544E49">
              <w:rPr>
                <w:rFonts w:ascii="Times New Roman" w:eastAsia="Times New Roman" w:hAnsi="Times New Roman" w:cs="Times New Roman"/>
                <w:b/>
                <w:lang w:eastAsia="ru-RU"/>
              </w:rPr>
              <w:t>Содержание учебного материала</w:t>
            </w:r>
          </w:p>
        </w:tc>
        <w:tc>
          <w:tcPr>
            <w:tcW w:w="2408" w:type="dxa"/>
            <w:gridSpan w:val="2"/>
            <w:tcBorders>
              <w:top w:val="single" w:sz="4" w:space="0" w:color="auto"/>
              <w:left w:val="single" w:sz="4" w:space="0" w:color="auto"/>
              <w:bottom w:val="single" w:sz="4" w:space="0" w:color="auto"/>
              <w:right w:val="single" w:sz="4" w:space="0" w:color="auto"/>
            </w:tcBorders>
          </w:tcPr>
          <w:p w14:paraId="04DDC172" w14:textId="77777777" w:rsidR="00544E49" w:rsidRPr="00544E49" w:rsidRDefault="00544E49" w:rsidP="00544E49">
            <w:pPr>
              <w:spacing w:after="0" w:line="240" w:lineRule="auto"/>
              <w:jc w:val="center"/>
              <w:rPr>
                <w:rFonts w:ascii="Times New Roman" w:eastAsia="Times New Roman" w:hAnsi="Times New Roman" w:cs="Times New Roman"/>
                <w:b/>
                <w:lang w:eastAsia="ru-RU"/>
              </w:rPr>
            </w:pPr>
            <w:r w:rsidRPr="00544E49">
              <w:rPr>
                <w:rFonts w:ascii="Times New Roman" w:eastAsia="Times New Roman" w:hAnsi="Times New Roman" w:cs="Times New Roman"/>
                <w:b/>
                <w:lang w:eastAsia="ru-RU"/>
              </w:rPr>
              <w:t>4</w:t>
            </w:r>
          </w:p>
        </w:tc>
        <w:tc>
          <w:tcPr>
            <w:tcW w:w="2126" w:type="dxa"/>
            <w:gridSpan w:val="2"/>
            <w:vMerge w:val="restart"/>
            <w:tcBorders>
              <w:top w:val="single" w:sz="4" w:space="0" w:color="auto"/>
              <w:left w:val="single" w:sz="4" w:space="0" w:color="auto"/>
              <w:right w:val="single" w:sz="4" w:space="0" w:color="auto"/>
            </w:tcBorders>
          </w:tcPr>
          <w:p w14:paraId="4A52F300" w14:textId="77777777" w:rsidR="00544E49" w:rsidRPr="00544E49" w:rsidRDefault="00544E49" w:rsidP="00544E49">
            <w:pPr>
              <w:suppressAutoHyphens/>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ОК 01</w:t>
            </w:r>
          </w:p>
          <w:p w14:paraId="6B4136DE" w14:textId="77777777" w:rsidR="00544E49" w:rsidRPr="00544E49" w:rsidRDefault="00544E49" w:rsidP="00544E49">
            <w:pPr>
              <w:suppressAutoHyphens/>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 xml:space="preserve"> ОК 02</w:t>
            </w:r>
          </w:p>
          <w:p w14:paraId="3FE2C3C1" w14:textId="77777777" w:rsidR="00544E49" w:rsidRPr="00544E49" w:rsidRDefault="00544E49" w:rsidP="00544E49">
            <w:pPr>
              <w:suppressAutoHyphens/>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ОК 04</w:t>
            </w:r>
          </w:p>
          <w:p w14:paraId="797CAC89"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ЛР 4</w:t>
            </w:r>
          </w:p>
          <w:p w14:paraId="3EF3F36A"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p>
        </w:tc>
      </w:tr>
      <w:tr w:rsidR="00544E49" w:rsidRPr="00544E49" w14:paraId="61215F3D" w14:textId="77777777" w:rsidTr="00D31442">
        <w:trPr>
          <w:trHeight w:val="349"/>
        </w:trPr>
        <w:tc>
          <w:tcPr>
            <w:tcW w:w="2551" w:type="dxa"/>
            <w:vMerge/>
            <w:tcBorders>
              <w:top w:val="single" w:sz="4" w:space="0" w:color="auto"/>
              <w:left w:val="single" w:sz="4" w:space="0" w:color="auto"/>
              <w:right w:val="single" w:sz="4" w:space="0" w:color="auto"/>
            </w:tcBorders>
          </w:tcPr>
          <w:p w14:paraId="0B5DD649"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auto"/>
              <w:bottom w:val="nil"/>
              <w:right w:val="single" w:sz="4" w:space="0" w:color="auto"/>
            </w:tcBorders>
          </w:tcPr>
          <w:p w14:paraId="29F26E6F"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r w:rsidRPr="00544E49">
              <w:rPr>
                <w:rFonts w:ascii="Times New Roman" w:eastAsia="Times New Roman" w:hAnsi="Times New Roman" w:cs="Times New Roman"/>
                <w:lang w:eastAsia="ru-RU"/>
              </w:rPr>
              <w:t>Строение и классификация спиртов. Классификация спиртов по типу углеводородного радикала, числу гидроксильных групп и типу атома углерода, связанного с гидроксильной группой. Электронное и пространственное строение гидроксильной группы.</w:t>
            </w:r>
          </w:p>
        </w:tc>
        <w:tc>
          <w:tcPr>
            <w:tcW w:w="2408" w:type="dxa"/>
            <w:gridSpan w:val="2"/>
            <w:vMerge w:val="restart"/>
            <w:tcBorders>
              <w:top w:val="single" w:sz="4" w:space="0" w:color="auto"/>
              <w:left w:val="single" w:sz="4" w:space="0" w:color="auto"/>
              <w:right w:val="single" w:sz="4" w:space="0" w:color="auto"/>
            </w:tcBorders>
          </w:tcPr>
          <w:p w14:paraId="54836FD7" w14:textId="77777777" w:rsidR="00544E49" w:rsidRPr="00544E49" w:rsidRDefault="00544E49" w:rsidP="00544E49">
            <w:pPr>
              <w:spacing w:after="0" w:line="240" w:lineRule="auto"/>
              <w:jc w:val="center"/>
              <w:rPr>
                <w:rFonts w:ascii="Times New Roman" w:eastAsia="Times New Roman" w:hAnsi="Times New Roman" w:cs="Times New Roman"/>
                <w:b/>
                <w:lang w:eastAsia="ru-RU"/>
              </w:rPr>
            </w:pPr>
            <w:r w:rsidRPr="00544E49">
              <w:rPr>
                <w:rFonts w:ascii="Times New Roman" w:eastAsia="Times New Roman" w:hAnsi="Times New Roman" w:cs="Times New Roman"/>
                <w:lang w:eastAsia="ru-RU"/>
              </w:rPr>
              <w:t>2</w:t>
            </w:r>
          </w:p>
        </w:tc>
        <w:tc>
          <w:tcPr>
            <w:tcW w:w="2126" w:type="dxa"/>
            <w:gridSpan w:val="2"/>
            <w:vMerge/>
            <w:tcBorders>
              <w:top w:val="single" w:sz="4" w:space="0" w:color="auto"/>
              <w:left w:val="single" w:sz="4" w:space="0" w:color="auto"/>
              <w:right w:val="single" w:sz="4" w:space="0" w:color="auto"/>
            </w:tcBorders>
          </w:tcPr>
          <w:p w14:paraId="51666AF0" w14:textId="77777777" w:rsidR="00544E49" w:rsidRPr="00544E49" w:rsidRDefault="00544E49" w:rsidP="00544E49">
            <w:pPr>
              <w:suppressAutoHyphens/>
              <w:spacing w:after="0" w:line="240" w:lineRule="auto"/>
              <w:jc w:val="center"/>
              <w:rPr>
                <w:rFonts w:ascii="Times New Roman" w:eastAsia="Times New Roman" w:hAnsi="Times New Roman" w:cs="Times New Roman"/>
                <w:lang w:eastAsia="ar-SA"/>
              </w:rPr>
            </w:pPr>
          </w:p>
        </w:tc>
      </w:tr>
      <w:tr w:rsidR="00544E49" w:rsidRPr="00544E49" w14:paraId="1110701C" w14:textId="77777777" w:rsidTr="00D31442">
        <w:trPr>
          <w:trHeight w:val="349"/>
        </w:trPr>
        <w:tc>
          <w:tcPr>
            <w:tcW w:w="2551" w:type="dxa"/>
            <w:vMerge/>
            <w:tcBorders>
              <w:top w:val="single" w:sz="4" w:space="0" w:color="auto"/>
              <w:left w:val="single" w:sz="4" w:space="0" w:color="auto"/>
              <w:right w:val="single" w:sz="4" w:space="0" w:color="auto"/>
            </w:tcBorders>
          </w:tcPr>
          <w:p w14:paraId="584F9022"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auto"/>
              <w:bottom w:val="nil"/>
              <w:right w:val="single" w:sz="4" w:space="0" w:color="auto"/>
            </w:tcBorders>
          </w:tcPr>
          <w:p w14:paraId="7F59548B" w14:textId="77777777" w:rsidR="00544E49" w:rsidRPr="00544E49" w:rsidRDefault="00544E49" w:rsidP="00544E49">
            <w:pPr>
              <w:spacing w:after="0" w:line="240" w:lineRule="auto"/>
              <w:jc w:val="both"/>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Влияние строения спиртов на их физические свойства. Межмолекулярная водородная связь. Гомологический ряд спиртов. Изомерия и номенклатура алканолов, их общая формула.</w:t>
            </w:r>
          </w:p>
        </w:tc>
        <w:tc>
          <w:tcPr>
            <w:tcW w:w="2408" w:type="dxa"/>
            <w:gridSpan w:val="2"/>
            <w:vMerge/>
            <w:tcBorders>
              <w:left w:val="single" w:sz="4" w:space="0" w:color="auto"/>
              <w:right w:val="single" w:sz="4" w:space="0" w:color="auto"/>
            </w:tcBorders>
          </w:tcPr>
          <w:p w14:paraId="210D63CA" w14:textId="77777777" w:rsidR="00544E49" w:rsidRPr="00544E49" w:rsidRDefault="00544E49" w:rsidP="00544E49">
            <w:pPr>
              <w:spacing w:after="0" w:line="240" w:lineRule="auto"/>
              <w:jc w:val="center"/>
              <w:rPr>
                <w:rFonts w:ascii="Times New Roman" w:eastAsia="Times New Roman" w:hAnsi="Times New Roman" w:cs="Times New Roman"/>
                <w:b/>
                <w:lang w:eastAsia="ru-RU"/>
              </w:rPr>
            </w:pPr>
          </w:p>
        </w:tc>
        <w:tc>
          <w:tcPr>
            <w:tcW w:w="2126" w:type="dxa"/>
            <w:gridSpan w:val="2"/>
            <w:vMerge/>
            <w:tcBorders>
              <w:top w:val="single" w:sz="4" w:space="0" w:color="auto"/>
              <w:left w:val="single" w:sz="4" w:space="0" w:color="auto"/>
              <w:right w:val="single" w:sz="4" w:space="0" w:color="auto"/>
            </w:tcBorders>
          </w:tcPr>
          <w:p w14:paraId="19BA09A3" w14:textId="77777777" w:rsidR="00544E49" w:rsidRPr="00544E49" w:rsidRDefault="00544E49" w:rsidP="00544E49">
            <w:pPr>
              <w:suppressAutoHyphens/>
              <w:spacing w:after="0" w:line="240" w:lineRule="auto"/>
              <w:jc w:val="center"/>
              <w:rPr>
                <w:rFonts w:ascii="Times New Roman" w:eastAsia="Times New Roman" w:hAnsi="Times New Roman" w:cs="Times New Roman"/>
                <w:lang w:eastAsia="ar-SA"/>
              </w:rPr>
            </w:pPr>
          </w:p>
        </w:tc>
      </w:tr>
      <w:tr w:rsidR="00544E49" w:rsidRPr="00544E49" w14:paraId="130C69DE" w14:textId="77777777" w:rsidTr="00D31442">
        <w:trPr>
          <w:trHeight w:val="885"/>
        </w:trPr>
        <w:tc>
          <w:tcPr>
            <w:tcW w:w="2551" w:type="dxa"/>
            <w:vMerge/>
            <w:tcBorders>
              <w:left w:val="single" w:sz="4" w:space="0" w:color="auto"/>
              <w:right w:val="single" w:sz="4" w:space="0" w:color="auto"/>
            </w:tcBorders>
          </w:tcPr>
          <w:p w14:paraId="3EA996FF"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auto"/>
              <w:bottom w:val="single" w:sz="4" w:space="0" w:color="auto"/>
              <w:right w:val="single" w:sz="4" w:space="0" w:color="auto"/>
            </w:tcBorders>
          </w:tcPr>
          <w:p w14:paraId="0B1290A7"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r w:rsidRPr="00544E49">
              <w:rPr>
                <w:rFonts w:ascii="Times New Roman" w:eastAsia="Times New Roman" w:hAnsi="Times New Roman" w:cs="Times New Roman"/>
                <w:lang w:eastAsia="ru-RU"/>
              </w:rPr>
              <w:t xml:space="preserve">Химические свойства алканолов. Реакционная способность предельных одноатомных спиртов. Сравнение кислотно-основных свойств органических и неорганических соединений, содержащих ОН-группу: кислот, оснований, амфотерных соединений (воды, спиртов). </w:t>
            </w:r>
          </w:p>
        </w:tc>
        <w:tc>
          <w:tcPr>
            <w:tcW w:w="2408" w:type="dxa"/>
            <w:gridSpan w:val="2"/>
            <w:vMerge/>
            <w:tcBorders>
              <w:left w:val="single" w:sz="4" w:space="0" w:color="auto"/>
              <w:right w:val="single" w:sz="4" w:space="0" w:color="auto"/>
            </w:tcBorders>
          </w:tcPr>
          <w:p w14:paraId="62440C3D"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p>
        </w:tc>
        <w:tc>
          <w:tcPr>
            <w:tcW w:w="2126" w:type="dxa"/>
            <w:gridSpan w:val="2"/>
            <w:vMerge/>
            <w:tcBorders>
              <w:left w:val="single" w:sz="4" w:space="0" w:color="auto"/>
              <w:right w:val="single" w:sz="4" w:space="0" w:color="auto"/>
            </w:tcBorders>
          </w:tcPr>
          <w:p w14:paraId="67967B7D"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p>
        </w:tc>
      </w:tr>
      <w:tr w:rsidR="00544E49" w:rsidRPr="00544E49" w14:paraId="1DDD574B" w14:textId="77777777" w:rsidTr="00D31442">
        <w:trPr>
          <w:trHeight w:val="210"/>
        </w:trPr>
        <w:tc>
          <w:tcPr>
            <w:tcW w:w="2551" w:type="dxa"/>
            <w:vMerge/>
            <w:tcBorders>
              <w:left w:val="single" w:sz="4" w:space="0" w:color="auto"/>
              <w:right w:val="single" w:sz="4" w:space="0" w:color="auto"/>
            </w:tcBorders>
          </w:tcPr>
          <w:p w14:paraId="5E461C00"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auto"/>
              <w:bottom w:val="single" w:sz="4" w:space="0" w:color="auto"/>
              <w:right w:val="single" w:sz="4" w:space="0" w:color="auto"/>
            </w:tcBorders>
          </w:tcPr>
          <w:p w14:paraId="42AD083D" w14:textId="77777777" w:rsidR="00544E49" w:rsidRPr="00544E49" w:rsidRDefault="00544E49" w:rsidP="00544E49">
            <w:pPr>
              <w:spacing w:after="0" w:line="240" w:lineRule="auto"/>
              <w:jc w:val="both"/>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Окисление и окислительное дегидрирование спиртов.</w:t>
            </w:r>
          </w:p>
        </w:tc>
        <w:tc>
          <w:tcPr>
            <w:tcW w:w="2408" w:type="dxa"/>
            <w:gridSpan w:val="2"/>
            <w:vMerge/>
            <w:tcBorders>
              <w:left w:val="single" w:sz="4" w:space="0" w:color="auto"/>
              <w:right w:val="single" w:sz="4" w:space="0" w:color="auto"/>
            </w:tcBorders>
          </w:tcPr>
          <w:p w14:paraId="0321D6A5"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p>
        </w:tc>
        <w:tc>
          <w:tcPr>
            <w:tcW w:w="2126" w:type="dxa"/>
            <w:gridSpan w:val="2"/>
            <w:vMerge/>
            <w:tcBorders>
              <w:left w:val="single" w:sz="4" w:space="0" w:color="auto"/>
              <w:right w:val="single" w:sz="4" w:space="0" w:color="auto"/>
            </w:tcBorders>
          </w:tcPr>
          <w:p w14:paraId="44341A2F"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p>
        </w:tc>
      </w:tr>
      <w:tr w:rsidR="00544E49" w:rsidRPr="00544E49" w14:paraId="6906D873" w14:textId="77777777" w:rsidTr="00D31442">
        <w:trPr>
          <w:trHeight w:val="588"/>
        </w:trPr>
        <w:tc>
          <w:tcPr>
            <w:tcW w:w="2551" w:type="dxa"/>
            <w:vMerge/>
            <w:tcBorders>
              <w:left w:val="single" w:sz="4" w:space="0" w:color="auto"/>
              <w:right w:val="single" w:sz="4" w:space="0" w:color="auto"/>
            </w:tcBorders>
          </w:tcPr>
          <w:p w14:paraId="4F6A9709"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auto"/>
              <w:bottom w:val="single" w:sz="4" w:space="0" w:color="auto"/>
              <w:right w:val="single" w:sz="4" w:space="0" w:color="auto"/>
            </w:tcBorders>
          </w:tcPr>
          <w:p w14:paraId="4731165A" w14:textId="77777777" w:rsidR="00544E49" w:rsidRPr="00544E49" w:rsidRDefault="00544E49" w:rsidP="00544E49">
            <w:pPr>
              <w:spacing w:after="0" w:line="240" w:lineRule="auto"/>
              <w:jc w:val="both"/>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 xml:space="preserve"> Биологическое действие метанола. Специфические способы получения этилового спирта. Физиологическое действие этанола.</w:t>
            </w:r>
          </w:p>
        </w:tc>
        <w:tc>
          <w:tcPr>
            <w:tcW w:w="2408" w:type="dxa"/>
            <w:gridSpan w:val="2"/>
            <w:vMerge/>
            <w:tcBorders>
              <w:left w:val="single" w:sz="4" w:space="0" w:color="auto"/>
              <w:bottom w:val="single" w:sz="4" w:space="0" w:color="auto"/>
              <w:right w:val="single" w:sz="4" w:space="0" w:color="auto"/>
            </w:tcBorders>
          </w:tcPr>
          <w:p w14:paraId="41334B9E"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p>
        </w:tc>
        <w:tc>
          <w:tcPr>
            <w:tcW w:w="2126" w:type="dxa"/>
            <w:gridSpan w:val="2"/>
            <w:vMerge/>
            <w:tcBorders>
              <w:left w:val="single" w:sz="4" w:space="0" w:color="auto"/>
              <w:right w:val="single" w:sz="4" w:space="0" w:color="auto"/>
            </w:tcBorders>
          </w:tcPr>
          <w:p w14:paraId="67E8CCD4"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p>
        </w:tc>
      </w:tr>
      <w:tr w:rsidR="00544E49" w:rsidRPr="00544E49" w14:paraId="5B7301CC" w14:textId="77777777" w:rsidTr="00D31442">
        <w:trPr>
          <w:trHeight w:val="349"/>
        </w:trPr>
        <w:tc>
          <w:tcPr>
            <w:tcW w:w="2551" w:type="dxa"/>
            <w:vMerge/>
            <w:tcBorders>
              <w:left w:val="single" w:sz="4" w:space="0" w:color="auto"/>
              <w:right w:val="single" w:sz="4" w:space="0" w:color="auto"/>
            </w:tcBorders>
          </w:tcPr>
          <w:p w14:paraId="46AAA226"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auto"/>
              <w:bottom w:val="nil"/>
              <w:right w:val="single" w:sz="4" w:space="0" w:color="auto"/>
            </w:tcBorders>
          </w:tcPr>
          <w:p w14:paraId="1B1B54A3"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r w:rsidRPr="00544E49">
              <w:rPr>
                <w:rFonts w:ascii="Times New Roman" w:eastAsia="Times New Roman" w:hAnsi="Times New Roman" w:cs="Times New Roman"/>
                <w:b/>
                <w:lang w:eastAsia="ru-RU"/>
              </w:rPr>
              <w:t>В том числе практических занятий</w:t>
            </w:r>
          </w:p>
        </w:tc>
        <w:tc>
          <w:tcPr>
            <w:tcW w:w="2408" w:type="dxa"/>
            <w:gridSpan w:val="2"/>
            <w:tcBorders>
              <w:top w:val="single" w:sz="4" w:space="0" w:color="auto"/>
              <w:left w:val="single" w:sz="4" w:space="0" w:color="auto"/>
              <w:bottom w:val="single" w:sz="4" w:space="0" w:color="auto"/>
              <w:right w:val="single" w:sz="4" w:space="0" w:color="auto"/>
            </w:tcBorders>
          </w:tcPr>
          <w:p w14:paraId="028AB9F9" w14:textId="77777777" w:rsidR="00544E49" w:rsidRPr="00544E49" w:rsidRDefault="00544E49" w:rsidP="00544E49">
            <w:pPr>
              <w:spacing w:after="0" w:line="240" w:lineRule="auto"/>
              <w:jc w:val="center"/>
              <w:rPr>
                <w:rFonts w:ascii="Times New Roman" w:eastAsia="Times New Roman" w:hAnsi="Times New Roman" w:cs="Times New Roman"/>
                <w:b/>
                <w:lang w:eastAsia="ru-RU"/>
              </w:rPr>
            </w:pPr>
            <w:r w:rsidRPr="00544E49">
              <w:rPr>
                <w:rFonts w:ascii="Times New Roman" w:eastAsia="Times New Roman" w:hAnsi="Times New Roman" w:cs="Times New Roman"/>
                <w:b/>
                <w:lang w:eastAsia="ru-RU"/>
              </w:rPr>
              <w:t>2</w:t>
            </w:r>
          </w:p>
        </w:tc>
        <w:tc>
          <w:tcPr>
            <w:tcW w:w="2126" w:type="dxa"/>
            <w:gridSpan w:val="2"/>
            <w:vMerge/>
            <w:tcBorders>
              <w:left w:val="single" w:sz="4" w:space="0" w:color="auto"/>
              <w:right w:val="single" w:sz="4" w:space="0" w:color="auto"/>
            </w:tcBorders>
          </w:tcPr>
          <w:p w14:paraId="1F0D473F"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p>
        </w:tc>
      </w:tr>
      <w:tr w:rsidR="00544E49" w:rsidRPr="00544E49" w14:paraId="41E86B5E" w14:textId="77777777" w:rsidTr="00D31442">
        <w:trPr>
          <w:trHeight w:val="349"/>
        </w:trPr>
        <w:tc>
          <w:tcPr>
            <w:tcW w:w="2551" w:type="dxa"/>
            <w:vMerge/>
            <w:tcBorders>
              <w:left w:val="single" w:sz="4" w:space="0" w:color="auto"/>
              <w:bottom w:val="nil"/>
              <w:right w:val="single" w:sz="4" w:space="0" w:color="auto"/>
            </w:tcBorders>
          </w:tcPr>
          <w:p w14:paraId="6618CBA5"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auto"/>
              <w:bottom w:val="nil"/>
              <w:right w:val="single" w:sz="4" w:space="0" w:color="auto"/>
            </w:tcBorders>
          </w:tcPr>
          <w:p w14:paraId="60495F4B" w14:textId="77777777" w:rsidR="00544E49" w:rsidRPr="00544E49" w:rsidRDefault="00544E49" w:rsidP="00544E49">
            <w:pPr>
              <w:spacing w:after="0" w:line="240" w:lineRule="auto"/>
              <w:ind w:left="34"/>
              <w:jc w:val="both"/>
              <w:rPr>
                <w:rFonts w:ascii="Times New Roman" w:eastAsia="Times New Roman" w:hAnsi="Times New Roman" w:cs="Times New Roman"/>
                <w:b/>
                <w:lang w:eastAsia="ru-RU"/>
              </w:rPr>
            </w:pPr>
            <w:r w:rsidRPr="00544E49">
              <w:rPr>
                <w:rFonts w:ascii="Times New Roman" w:eastAsia="Times New Roman" w:hAnsi="Times New Roman" w:cs="Times New Roman"/>
                <w:b/>
                <w:lang w:eastAsia="ru-RU"/>
              </w:rPr>
              <w:t>Практическое занятие 20.</w:t>
            </w:r>
            <w:r w:rsidRPr="00544E49">
              <w:rPr>
                <w:rFonts w:ascii="Times New Roman" w:hAnsi="Times New Roman" w:cs="Times New Roman"/>
              </w:rPr>
              <w:t xml:space="preserve"> Решение цепочек превращений на генетическую связь между классами органических соединений. </w:t>
            </w:r>
            <w:r w:rsidRPr="00544E49">
              <w:rPr>
                <w:rFonts w:ascii="Times New Roman" w:eastAsia="Times New Roman" w:hAnsi="Times New Roman" w:cs="Times New Roman"/>
                <w:lang w:eastAsia="ru-RU"/>
              </w:rPr>
              <w:t xml:space="preserve"> Изучение химических свойств одноатомных спиртов.</w:t>
            </w:r>
            <w:r w:rsidRPr="00544E49">
              <w:rPr>
                <w:rFonts w:ascii="Times New Roman" w:eastAsia="Times New Roman" w:hAnsi="Times New Roman" w:cs="Times New Roman"/>
                <w:b/>
                <w:lang w:eastAsia="ru-RU"/>
              </w:rPr>
              <w:t xml:space="preserve"> </w:t>
            </w:r>
          </w:p>
        </w:tc>
        <w:tc>
          <w:tcPr>
            <w:tcW w:w="2408" w:type="dxa"/>
            <w:gridSpan w:val="2"/>
            <w:tcBorders>
              <w:top w:val="single" w:sz="4" w:space="0" w:color="auto"/>
              <w:left w:val="single" w:sz="4" w:space="0" w:color="auto"/>
              <w:bottom w:val="single" w:sz="4" w:space="0" w:color="auto"/>
              <w:right w:val="single" w:sz="4" w:space="0" w:color="auto"/>
            </w:tcBorders>
          </w:tcPr>
          <w:p w14:paraId="79D99EBA"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2</w:t>
            </w:r>
          </w:p>
        </w:tc>
        <w:tc>
          <w:tcPr>
            <w:tcW w:w="2126" w:type="dxa"/>
            <w:gridSpan w:val="2"/>
            <w:vMerge/>
            <w:tcBorders>
              <w:left w:val="single" w:sz="4" w:space="0" w:color="auto"/>
              <w:right w:val="single" w:sz="4" w:space="0" w:color="auto"/>
            </w:tcBorders>
          </w:tcPr>
          <w:p w14:paraId="2CAB47A6"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p>
        </w:tc>
      </w:tr>
      <w:tr w:rsidR="00544E49" w:rsidRPr="00544E49" w14:paraId="19A5EE3E" w14:textId="77777777" w:rsidTr="00D31442">
        <w:trPr>
          <w:trHeight w:val="349"/>
        </w:trPr>
        <w:tc>
          <w:tcPr>
            <w:tcW w:w="2551" w:type="dxa"/>
            <w:vMerge w:val="restart"/>
            <w:tcBorders>
              <w:top w:val="single" w:sz="4" w:space="0" w:color="auto"/>
              <w:left w:val="single" w:sz="4" w:space="0" w:color="auto"/>
              <w:right w:val="single" w:sz="4" w:space="0" w:color="auto"/>
            </w:tcBorders>
          </w:tcPr>
          <w:p w14:paraId="0C6BDA9B"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r w:rsidRPr="00544E49">
              <w:rPr>
                <w:rFonts w:ascii="Times New Roman" w:eastAsia="Times New Roman" w:hAnsi="Times New Roman" w:cs="Times New Roman"/>
                <w:b/>
                <w:lang w:eastAsia="ru-RU"/>
              </w:rPr>
              <w:t>Тема 2.10.</w:t>
            </w:r>
          </w:p>
          <w:p w14:paraId="20AE1D8A" w14:textId="77777777" w:rsidR="00544E49" w:rsidRPr="00544E49" w:rsidRDefault="00544E49" w:rsidP="00544E49">
            <w:pPr>
              <w:spacing w:after="0" w:line="240" w:lineRule="auto"/>
              <w:jc w:val="both"/>
              <w:rPr>
                <w:rFonts w:ascii="Times New Roman" w:eastAsia="Times New Roman" w:hAnsi="Times New Roman" w:cs="Times New Roman"/>
                <w:bCs/>
                <w:lang w:eastAsia="ru-RU"/>
              </w:rPr>
            </w:pPr>
            <w:r w:rsidRPr="00544E49">
              <w:rPr>
                <w:rFonts w:ascii="Times New Roman" w:eastAsia="Times New Roman" w:hAnsi="Times New Roman" w:cs="Times New Roman"/>
                <w:bCs/>
                <w:lang w:eastAsia="ru-RU"/>
              </w:rPr>
              <w:t xml:space="preserve">Многоатомные спирты </w:t>
            </w:r>
          </w:p>
        </w:tc>
        <w:tc>
          <w:tcPr>
            <w:tcW w:w="7515" w:type="dxa"/>
            <w:tcBorders>
              <w:top w:val="single" w:sz="4" w:space="0" w:color="auto"/>
              <w:left w:val="single" w:sz="4" w:space="0" w:color="auto"/>
              <w:bottom w:val="nil"/>
              <w:right w:val="single" w:sz="4" w:space="0" w:color="auto"/>
            </w:tcBorders>
          </w:tcPr>
          <w:p w14:paraId="52AFF792"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r w:rsidRPr="00544E49">
              <w:rPr>
                <w:rFonts w:ascii="Times New Roman" w:eastAsia="Times New Roman" w:hAnsi="Times New Roman" w:cs="Times New Roman"/>
                <w:b/>
                <w:lang w:eastAsia="ru-RU"/>
              </w:rPr>
              <w:t>Содержание учебного материала</w:t>
            </w:r>
          </w:p>
        </w:tc>
        <w:tc>
          <w:tcPr>
            <w:tcW w:w="2408" w:type="dxa"/>
            <w:gridSpan w:val="2"/>
            <w:tcBorders>
              <w:top w:val="single" w:sz="4" w:space="0" w:color="auto"/>
              <w:left w:val="single" w:sz="4" w:space="0" w:color="auto"/>
              <w:bottom w:val="single" w:sz="4" w:space="0" w:color="auto"/>
              <w:right w:val="single" w:sz="4" w:space="0" w:color="auto"/>
            </w:tcBorders>
          </w:tcPr>
          <w:p w14:paraId="43B97DF8" w14:textId="77777777" w:rsidR="00544E49" w:rsidRPr="00544E49" w:rsidRDefault="00544E49" w:rsidP="00544E49">
            <w:pPr>
              <w:spacing w:after="0" w:line="240" w:lineRule="auto"/>
              <w:jc w:val="center"/>
              <w:rPr>
                <w:rFonts w:ascii="Times New Roman" w:eastAsia="Times New Roman" w:hAnsi="Times New Roman" w:cs="Times New Roman"/>
                <w:b/>
                <w:lang w:eastAsia="ru-RU"/>
              </w:rPr>
            </w:pPr>
            <w:r w:rsidRPr="00544E49">
              <w:rPr>
                <w:rFonts w:ascii="Times New Roman" w:eastAsia="Times New Roman" w:hAnsi="Times New Roman" w:cs="Times New Roman"/>
                <w:b/>
                <w:lang w:eastAsia="ru-RU"/>
              </w:rPr>
              <w:t>4</w:t>
            </w:r>
          </w:p>
        </w:tc>
        <w:tc>
          <w:tcPr>
            <w:tcW w:w="2126" w:type="dxa"/>
            <w:gridSpan w:val="2"/>
            <w:vMerge w:val="restart"/>
            <w:tcBorders>
              <w:top w:val="single" w:sz="4" w:space="0" w:color="auto"/>
              <w:left w:val="single" w:sz="4" w:space="0" w:color="auto"/>
              <w:right w:val="single" w:sz="4" w:space="0" w:color="auto"/>
            </w:tcBorders>
          </w:tcPr>
          <w:p w14:paraId="3E227C72" w14:textId="77777777" w:rsidR="00544E49" w:rsidRPr="00544E49" w:rsidRDefault="00544E49" w:rsidP="00544E49">
            <w:pPr>
              <w:suppressAutoHyphens/>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 xml:space="preserve">ОК 01 </w:t>
            </w:r>
          </w:p>
          <w:p w14:paraId="4C0CE3BA" w14:textId="77777777" w:rsidR="00544E49" w:rsidRPr="00544E49" w:rsidRDefault="00544E49" w:rsidP="00544E49">
            <w:pPr>
              <w:suppressAutoHyphens/>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ОК 07</w:t>
            </w:r>
          </w:p>
          <w:p w14:paraId="258926E5" w14:textId="77777777" w:rsidR="00544E49" w:rsidRPr="00544E49" w:rsidRDefault="00544E49" w:rsidP="00544E49">
            <w:pPr>
              <w:suppressAutoHyphens/>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ЛР 10</w:t>
            </w:r>
          </w:p>
        </w:tc>
      </w:tr>
      <w:tr w:rsidR="00561E01" w:rsidRPr="00544E49" w14:paraId="10CFBEE3" w14:textId="77777777" w:rsidTr="000C4236">
        <w:trPr>
          <w:trHeight w:val="349"/>
        </w:trPr>
        <w:tc>
          <w:tcPr>
            <w:tcW w:w="2551" w:type="dxa"/>
            <w:vMerge/>
            <w:tcBorders>
              <w:left w:val="single" w:sz="4" w:space="0" w:color="auto"/>
              <w:right w:val="single" w:sz="4" w:space="0" w:color="auto"/>
            </w:tcBorders>
          </w:tcPr>
          <w:p w14:paraId="0DB18C34" w14:textId="77777777" w:rsidR="00561E01" w:rsidRPr="00544E49" w:rsidRDefault="00561E01" w:rsidP="00544E49">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auto"/>
              <w:bottom w:val="nil"/>
              <w:right w:val="single" w:sz="4" w:space="0" w:color="auto"/>
            </w:tcBorders>
          </w:tcPr>
          <w:p w14:paraId="6F5C6BE6" w14:textId="77777777" w:rsidR="00561E01" w:rsidRPr="00544E49" w:rsidRDefault="00561E01" w:rsidP="00544E49">
            <w:pPr>
              <w:spacing w:after="0" w:line="240" w:lineRule="auto"/>
              <w:jc w:val="both"/>
              <w:rPr>
                <w:rFonts w:ascii="Times New Roman" w:eastAsia="Times New Roman" w:hAnsi="Times New Roman" w:cs="Times New Roman"/>
                <w:b/>
                <w:lang w:eastAsia="ru-RU"/>
              </w:rPr>
            </w:pPr>
            <w:r w:rsidRPr="00544E49">
              <w:rPr>
                <w:rFonts w:ascii="Times New Roman" w:eastAsia="Times New Roman" w:hAnsi="Times New Roman" w:cs="Times New Roman"/>
                <w:lang w:eastAsia="ru-RU"/>
              </w:rPr>
              <w:t>Строение и классификация многоатомных спиртов. Классификация спиртов по типу углеводородного радикала, числу гидроксильных групп и типу атома углерода, связанного с гидроксильной группой. Электронное и пространственное строение гидроксильной группы.</w:t>
            </w:r>
          </w:p>
        </w:tc>
        <w:tc>
          <w:tcPr>
            <w:tcW w:w="2408" w:type="dxa"/>
            <w:gridSpan w:val="2"/>
            <w:vMerge w:val="restart"/>
            <w:tcBorders>
              <w:top w:val="single" w:sz="4" w:space="0" w:color="auto"/>
              <w:left w:val="single" w:sz="4" w:space="0" w:color="auto"/>
              <w:right w:val="single" w:sz="4" w:space="0" w:color="auto"/>
            </w:tcBorders>
          </w:tcPr>
          <w:p w14:paraId="47A43B8F" w14:textId="77777777" w:rsidR="00561E01" w:rsidRPr="00544E49" w:rsidRDefault="00561E01" w:rsidP="00544E49">
            <w:pPr>
              <w:spacing w:after="0" w:line="240" w:lineRule="auto"/>
              <w:jc w:val="center"/>
              <w:rPr>
                <w:rFonts w:ascii="Times New Roman" w:eastAsia="Times New Roman" w:hAnsi="Times New Roman" w:cs="Times New Roman"/>
                <w:bCs/>
                <w:lang w:eastAsia="ru-RU"/>
              </w:rPr>
            </w:pPr>
            <w:r w:rsidRPr="00544E49">
              <w:rPr>
                <w:rFonts w:ascii="Times New Roman" w:eastAsia="Times New Roman" w:hAnsi="Times New Roman" w:cs="Times New Roman"/>
                <w:bCs/>
                <w:lang w:eastAsia="ru-RU"/>
              </w:rPr>
              <w:t>2</w:t>
            </w:r>
          </w:p>
        </w:tc>
        <w:tc>
          <w:tcPr>
            <w:tcW w:w="2126" w:type="dxa"/>
            <w:gridSpan w:val="2"/>
            <w:vMerge/>
            <w:tcBorders>
              <w:left w:val="single" w:sz="4" w:space="0" w:color="auto"/>
              <w:right w:val="single" w:sz="4" w:space="0" w:color="auto"/>
            </w:tcBorders>
          </w:tcPr>
          <w:p w14:paraId="028DB119" w14:textId="77777777" w:rsidR="00561E01" w:rsidRPr="00544E49" w:rsidRDefault="00561E01" w:rsidP="00544E49">
            <w:pPr>
              <w:suppressAutoHyphens/>
              <w:spacing w:after="0" w:line="240" w:lineRule="auto"/>
              <w:jc w:val="center"/>
              <w:rPr>
                <w:rFonts w:ascii="Times New Roman" w:eastAsia="Times New Roman" w:hAnsi="Times New Roman" w:cs="Times New Roman"/>
                <w:lang w:eastAsia="ru-RU"/>
              </w:rPr>
            </w:pPr>
          </w:p>
        </w:tc>
      </w:tr>
      <w:tr w:rsidR="00561E01" w:rsidRPr="00544E49" w14:paraId="697B248E" w14:textId="77777777" w:rsidTr="000C4236">
        <w:trPr>
          <w:trHeight w:val="349"/>
        </w:trPr>
        <w:tc>
          <w:tcPr>
            <w:tcW w:w="2551" w:type="dxa"/>
            <w:vMerge/>
            <w:tcBorders>
              <w:left w:val="single" w:sz="4" w:space="0" w:color="auto"/>
              <w:right w:val="single" w:sz="4" w:space="0" w:color="auto"/>
            </w:tcBorders>
          </w:tcPr>
          <w:p w14:paraId="0CDAC3CA" w14:textId="77777777" w:rsidR="00561E01" w:rsidRPr="00544E49" w:rsidRDefault="00561E01" w:rsidP="00544E49">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auto"/>
              <w:bottom w:val="nil"/>
              <w:right w:val="single" w:sz="4" w:space="0" w:color="auto"/>
            </w:tcBorders>
          </w:tcPr>
          <w:p w14:paraId="3F95E523" w14:textId="77777777" w:rsidR="00561E01" w:rsidRPr="00544E49" w:rsidRDefault="00561E01" w:rsidP="00544E49">
            <w:pPr>
              <w:spacing w:after="0" w:line="240" w:lineRule="auto"/>
              <w:jc w:val="both"/>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Влияние строения спиртов на их физические свойства. Межмолекулярная водородная связь. Гомологический ряд спиртов. Изомерия и номенклатура алканолов, их общая формула.</w:t>
            </w:r>
          </w:p>
        </w:tc>
        <w:tc>
          <w:tcPr>
            <w:tcW w:w="2408" w:type="dxa"/>
            <w:gridSpan w:val="2"/>
            <w:vMerge/>
            <w:tcBorders>
              <w:left w:val="single" w:sz="4" w:space="0" w:color="auto"/>
              <w:right w:val="single" w:sz="4" w:space="0" w:color="auto"/>
            </w:tcBorders>
          </w:tcPr>
          <w:p w14:paraId="748457DD" w14:textId="77777777" w:rsidR="00561E01" w:rsidRPr="00544E49" w:rsidRDefault="00561E01" w:rsidP="00544E49">
            <w:pPr>
              <w:spacing w:after="0" w:line="240" w:lineRule="auto"/>
              <w:jc w:val="center"/>
              <w:rPr>
                <w:rFonts w:ascii="Times New Roman" w:eastAsia="Times New Roman" w:hAnsi="Times New Roman" w:cs="Times New Roman"/>
                <w:b/>
                <w:lang w:eastAsia="ru-RU"/>
              </w:rPr>
            </w:pPr>
          </w:p>
        </w:tc>
        <w:tc>
          <w:tcPr>
            <w:tcW w:w="2126" w:type="dxa"/>
            <w:gridSpan w:val="2"/>
            <w:vMerge/>
            <w:tcBorders>
              <w:left w:val="single" w:sz="4" w:space="0" w:color="auto"/>
              <w:right w:val="single" w:sz="4" w:space="0" w:color="auto"/>
            </w:tcBorders>
          </w:tcPr>
          <w:p w14:paraId="142BA58F" w14:textId="77777777" w:rsidR="00561E01" w:rsidRPr="00544E49" w:rsidRDefault="00561E01" w:rsidP="00544E49">
            <w:pPr>
              <w:suppressAutoHyphens/>
              <w:spacing w:after="0" w:line="240" w:lineRule="auto"/>
              <w:jc w:val="center"/>
              <w:rPr>
                <w:rFonts w:ascii="Times New Roman" w:eastAsia="Times New Roman" w:hAnsi="Times New Roman" w:cs="Times New Roman"/>
                <w:lang w:eastAsia="ru-RU"/>
              </w:rPr>
            </w:pPr>
          </w:p>
        </w:tc>
      </w:tr>
      <w:tr w:rsidR="00561E01" w:rsidRPr="00544E49" w14:paraId="09954F5A" w14:textId="77777777" w:rsidTr="000C4236">
        <w:trPr>
          <w:trHeight w:val="349"/>
        </w:trPr>
        <w:tc>
          <w:tcPr>
            <w:tcW w:w="2551" w:type="dxa"/>
            <w:vMerge/>
            <w:tcBorders>
              <w:left w:val="single" w:sz="4" w:space="0" w:color="auto"/>
              <w:right w:val="single" w:sz="4" w:space="0" w:color="auto"/>
            </w:tcBorders>
          </w:tcPr>
          <w:p w14:paraId="343651F9" w14:textId="77777777" w:rsidR="00561E01" w:rsidRPr="00544E49" w:rsidRDefault="00561E01" w:rsidP="00544E49">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auto"/>
              <w:bottom w:val="single" w:sz="4" w:space="0" w:color="auto"/>
              <w:right w:val="single" w:sz="4" w:space="0" w:color="auto"/>
            </w:tcBorders>
          </w:tcPr>
          <w:p w14:paraId="22F39700" w14:textId="77777777" w:rsidR="00561E01" w:rsidRPr="00544E49" w:rsidRDefault="00561E01" w:rsidP="00544E49">
            <w:pPr>
              <w:spacing w:after="0" w:line="240" w:lineRule="auto"/>
              <w:jc w:val="both"/>
              <w:rPr>
                <w:rFonts w:ascii="Times New Roman" w:eastAsia="Times New Roman" w:hAnsi="Times New Roman" w:cs="Times New Roman"/>
                <w:b/>
                <w:lang w:eastAsia="ru-RU"/>
              </w:rPr>
            </w:pPr>
            <w:r w:rsidRPr="00544E49">
              <w:rPr>
                <w:rFonts w:ascii="Times New Roman" w:eastAsia="Times New Roman" w:hAnsi="Times New Roman" w:cs="Times New Roman"/>
                <w:lang w:eastAsia="ru-RU"/>
              </w:rPr>
              <w:t xml:space="preserve">Химические свойства алканолов. Реакционная способность предельных одноатомных спиртов. Сравнение кислотно-основных свойств органических и неорганических соединений, содержащих ОН-группу: кислот, оснований, амфотерных соединений (воды, спиртов). </w:t>
            </w:r>
          </w:p>
        </w:tc>
        <w:tc>
          <w:tcPr>
            <w:tcW w:w="2408" w:type="dxa"/>
            <w:gridSpan w:val="2"/>
            <w:vMerge/>
            <w:tcBorders>
              <w:left w:val="single" w:sz="4" w:space="0" w:color="auto"/>
              <w:right w:val="single" w:sz="4" w:space="0" w:color="auto"/>
            </w:tcBorders>
          </w:tcPr>
          <w:p w14:paraId="75F490CC" w14:textId="77777777" w:rsidR="00561E01" w:rsidRPr="00544E49" w:rsidRDefault="00561E01" w:rsidP="00544E49">
            <w:pPr>
              <w:spacing w:after="0" w:line="240" w:lineRule="auto"/>
              <w:jc w:val="center"/>
              <w:rPr>
                <w:rFonts w:ascii="Times New Roman" w:eastAsia="Times New Roman" w:hAnsi="Times New Roman" w:cs="Times New Roman"/>
                <w:b/>
                <w:lang w:eastAsia="ru-RU"/>
              </w:rPr>
            </w:pPr>
          </w:p>
        </w:tc>
        <w:tc>
          <w:tcPr>
            <w:tcW w:w="2126" w:type="dxa"/>
            <w:gridSpan w:val="2"/>
            <w:vMerge/>
            <w:tcBorders>
              <w:left w:val="single" w:sz="4" w:space="0" w:color="auto"/>
              <w:right w:val="single" w:sz="4" w:space="0" w:color="auto"/>
            </w:tcBorders>
          </w:tcPr>
          <w:p w14:paraId="4263CBFC" w14:textId="77777777" w:rsidR="00561E01" w:rsidRPr="00544E49" w:rsidRDefault="00561E01" w:rsidP="00544E49">
            <w:pPr>
              <w:suppressAutoHyphens/>
              <w:spacing w:after="0" w:line="240" w:lineRule="auto"/>
              <w:jc w:val="center"/>
              <w:rPr>
                <w:rFonts w:ascii="Times New Roman" w:eastAsia="Times New Roman" w:hAnsi="Times New Roman" w:cs="Times New Roman"/>
                <w:lang w:eastAsia="ru-RU"/>
              </w:rPr>
            </w:pPr>
          </w:p>
        </w:tc>
      </w:tr>
      <w:tr w:rsidR="00561E01" w:rsidRPr="00544E49" w14:paraId="2543B6F0" w14:textId="77777777" w:rsidTr="000C4236">
        <w:trPr>
          <w:trHeight w:val="349"/>
        </w:trPr>
        <w:tc>
          <w:tcPr>
            <w:tcW w:w="2551" w:type="dxa"/>
            <w:vMerge/>
            <w:tcBorders>
              <w:left w:val="single" w:sz="4" w:space="0" w:color="auto"/>
              <w:right w:val="single" w:sz="4" w:space="0" w:color="auto"/>
            </w:tcBorders>
          </w:tcPr>
          <w:p w14:paraId="4011EA24" w14:textId="77777777" w:rsidR="00561E01" w:rsidRPr="00544E49" w:rsidRDefault="00561E01" w:rsidP="00544E49">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auto"/>
              <w:bottom w:val="single" w:sz="4" w:space="0" w:color="auto"/>
              <w:right w:val="single" w:sz="4" w:space="0" w:color="auto"/>
            </w:tcBorders>
          </w:tcPr>
          <w:p w14:paraId="0A5034A2" w14:textId="77777777" w:rsidR="00561E01" w:rsidRPr="00544E49" w:rsidRDefault="00561E01" w:rsidP="00544E49">
            <w:pPr>
              <w:spacing w:after="0" w:line="240" w:lineRule="auto"/>
              <w:jc w:val="both"/>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 xml:space="preserve"> Биологическое действие метанола. Специфические способы получения этилового спирта. Физиологическое действие этанола.</w:t>
            </w:r>
          </w:p>
        </w:tc>
        <w:tc>
          <w:tcPr>
            <w:tcW w:w="2408" w:type="dxa"/>
            <w:gridSpan w:val="2"/>
            <w:vMerge/>
            <w:tcBorders>
              <w:left w:val="single" w:sz="4" w:space="0" w:color="auto"/>
              <w:bottom w:val="single" w:sz="4" w:space="0" w:color="auto"/>
              <w:right w:val="single" w:sz="4" w:space="0" w:color="auto"/>
            </w:tcBorders>
          </w:tcPr>
          <w:p w14:paraId="41FFDE41" w14:textId="77777777" w:rsidR="00561E01" w:rsidRPr="00544E49" w:rsidRDefault="00561E01" w:rsidP="00544E49">
            <w:pPr>
              <w:spacing w:after="0" w:line="240" w:lineRule="auto"/>
              <w:jc w:val="center"/>
              <w:rPr>
                <w:rFonts w:ascii="Times New Roman" w:eastAsia="Times New Roman" w:hAnsi="Times New Roman" w:cs="Times New Roman"/>
                <w:b/>
                <w:lang w:eastAsia="ru-RU"/>
              </w:rPr>
            </w:pPr>
          </w:p>
        </w:tc>
        <w:tc>
          <w:tcPr>
            <w:tcW w:w="2126" w:type="dxa"/>
            <w:gridSpan w:val="2"/>
            <w:vMerge/>
            <w:tcBorders>
              <w:left w:val="single" w:sz="4" w:space="0" w:color="auto"/>
              <w:right w:val="single" w:sz="4" w:space="0" w:color="auto"/>
            </w:tcBorders>
          </w:tcPr>
          <w:p w14:paraId="0FFE2E52" w14:textId="77777777" w:rsidR="00561E01" w:rsidRPr="00544E49" w:rsidRDefault="00561E01" w:rsidP="00544E49">
            <w:pPr>
              <w:suppressAutoHyphens/>
              <w:spacing w:after="0" w:line="240" w:lineRule="auto"/>
              <w:jc w:val="center"/>
              <w:rPr>
                <w:rFonts w:ascii="Times New Roman" w:eastAsia="Times New Roman" w:hAnsi="Times New Roman" w:cs="Times New Roman"/>
                <w:lang w:eastAsia="ru-RU"/>
              </w:rPr>
            </w:pPr>
          </w:p>
        </w:tc>
      </w:tr>
      <w:tr w:rsidR="00544E49" w:rsidRPr="00544E49" w14:paraId="0C79A960" w14:textId="77777777" w:rsidTr="00D31442">
        <w:trPr>
          <w:trHeight w:val="349"/>
        </w:trPr>
        <w:tc>
          <w:tcPr>
            <w:tcW w:w="2551" w:type="dxa"/>
            <w:vMerge/>
            <w:tcBorders>
              <w:left w:val="single" w:sz="4" w:space="0" w:color="auto"/>
              <w:right w:val="single" w:sz="4" w:space="0" w:color="auto"/>
            </w:tcBorders>
          </w:tcPr>
          <w:p w14:paraId="31CDE30A"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auto"/>
              <w:bottom w:val="nil"/>
              <w:right w:val="single" w:sz="4" w:space="0" w:color="auto"/>
            </w:tcBorders>
          </w:tcPr>
          <w:p w14:paraId="428BC5E8"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r w:rsidRPr="00544E49">
              <w:rPr>
                <w:rFonts w:ascii="Times New Roman" w:eastAsia="Times New Roman" w:hAnsi="Times New Roman" w:cs="Times New Roman"/>
                <w:b/>
                <w:lang w:eastAsia="ru-RU"/>
              </w:rPr>
              <w:t>В том числе практических занятий</w:t>
            </w:r>
          </w:p>
        </w:tc>
        <w:tc>
          <w:tcPr>
            <w:tcW w:w="2408" w:type="dxa"/>
            <w:gridSpan w:val="2"/>
            <w:tcBorders>
              <w:top w:val="single" w:sz="4" w:space="0" w:color="auto"/>
              <w:left w:val="single" w:sz="4" w:space="0" w:color="auto"/>
              <w:bottom w:val="single" w:sz="4" w:space="0" w:color="auto"/>
              <w:right w:val="single" w:sz="4" w:space="0" w:color="auto"/>
            </w:tcBorders>
          </w:tcPr>
          <w:p w14:paraId="073435DE" w14:textId="77777777" w:rsidR="00544E49" w:rsidRPr="00544E49" w:rsidRDefault="00544E49" w:rsidP="00544E49">
            <w:pPr>
              <w:spacing w:after="0" w:line="240" w:lineRule="auto"/>
              <w:jc w:val="center"/>
              <w:rPr>
                <w:rFonts w:ascii="Times New Roman" w:eastAsia="Times New Roman" w:hAnsi="Times New Roman" w:cs="Times New Roman"/>
                <w:b/>
                <w:lang w:eastAsia="ru-RU"/>
              </w:rPr>
            </w:pPr>
            <w:r w:rsidRPr="00544E49">
              <w:rPr>
                <w:rFonts w:ascii="Times New Roman" w:eastAsia="Times New Roman" w:hAnsi="Times New Roman" w:cs="Times New Roman"/>
                <w:b/>
                <w:lang w:eastAsia="ru-RU"/>
              </w:rPr>
              <w:t>2</w:t>
            </w:r>
          </w:p>
        </w:tc>
        <w:tc>
          <w:tcPr>
            <w:tcW w:w="2126" w:type="dxa"/>
            <w:gridSpan w:val="2"/>
            <w:vMerge/>
            <w:tcBorders>
              <w:left w:val="single" w:sz="4" w:space="0" w:color="auto"/>
              <w:right w:val="single" w:sz="4" w:space="0" w:color="auto"/>
            </w:tcBorders>
          </w:tcPr>
          <w:p w14:paraId="79033E4B" w14:textId="77777777" w:rsidR="00544E49" w:rsidRPr="00544E49" w:rsidRDefault="00544E49" w:rsidP="00544E49">
            <w:pPr>
              <w:suppressAutoHyphens/>
              <w:spacing w:after="0" w:line="240" w:lineRule="auto"/>
              <w:jc w:val="center"/>
              <w:rPr>
                <w:rFonts w:ascii="Times New Roman" w:eastAsia="Times New Roman" w:hAnsi="Times New Roman" w:cs="Times New Roman"/>
                <w:lang w:eastAsia="ru-RU"/>
              </w:rPr>
            </w:pPr>
          </w:p>
        </w:tc>
      </w:tr>
      <w:tr w:rsidR="00544E49" w:rsidRPr="00544E49" w14:paraId="7C663E65" w14:textId="77777777" w:rsidTr="00D31442">
        <w:trPr>
          <w:trHeight w:val="349"/>
        </w:trPr>
        <w:tc>
          <w:tcPr>
            <w:tcW w:w="2551" w:type="dxa"/>
            <w:vMerge/>
            <w:tcBorders>
              <w:left w:val="single" w:sz="4" w:space="0" w:color="auto"/>
              <w:right w:val="single" w:sz="4" w:space="0" w:color="auto"/>
            </w:tcBorders>
          </w:tcPr>
          <w:p w14:paraId="32639188"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auto"/>
              <w:bottom w:val="nil"/>
              <w:right w:val="single" w:sz="4" w:space="0" w:color="auto"/>
            </w:tcBorders>
          </w:tcPr>
          <w:p w14:paraId="30D2D717" w14:textId="77777777" w:rsidR="00544E49" w:rsidRPr="00544E49" w:rsidRDefault="00544E49" w:rsidP="00544E49">
            <w:pPr>
              <w:spacing w:after="0" w:line="240" w:lineRule="auto"/>
              <w:ind w:left="34"/>
              <w:jc w:val="both"/>
              <w:rPr>
                <w:rFonts w:ascii="Times New Roman" w:eastAsia="Times New Roman" w:hAnsi="Times New Roman" w:cs="Times New Roman"/>
                <w:b/>
                <w:lang w:eastAsia="ru-RU"/>
              </w:rPr>
            </w:pPr>
            <w:r w:rsidRPr="00544E49">
              <w:rPr>
                <w:rFonts w:ascii="Times New Roman" w:eastAsia="Times New Roman" w:hAnsi="Times New Roman" w:cs="Times New Roman"/>
                <w:b/>
                <w:lang w:eastAsia="ru-RU"/>
              </w:rPr>
              <w:t>Практическое занятие 21.</w:t>
            </w:r>
            <w:r w:rsidRPr="00544E49">
              <w:rPr>
                <w:rFonts w:ascii="Times New Roman" w:hAnsi="Times New Roman" w:cs="Times New Roman"/>
              </w:rPr>
              <w:t xml:space="preserve"> Решение цепочек превращений на генетическую связь между классами органических соединений. </w:t>
            </w:r>
            <w:r w:rsidRPr="00544E49">
              <w:rPr>
                <w:rFonts w:ascii="Times New Roman" w:eastAsia="Times New Roman" w:hAnsi="Times New Roman" w:cs="Times New Roman"/>
                <w:lang w:eastAsia="ru-RU"/>
              </w:rPr>
              <w:t xml:space="preserve"> Изучение химических свойств многоатомных спиртов.</w:t>
            </w:r>
          </w:p>
        </w:tc>
        <w:tc>
          <w:tcPr>
            <w:tcW w:w="2408" w:type="dxa"/>
            <w:gridSpan w:val="2"/>
            <w:tcBorders>
              <w:top w:val="single" w:sz="4" w:space="0" w:color="auto"/>
              <w:left w:val="single" w:sz="4" w:space="0" w:color="auto"/>
              <w:bottom w:val="single" w:sz="4" w:space="0" w:color="auto"/>
              <w:right w:val="single" w:sz="4" w:space="0" w:color="auto"/>
            </w:tcBorders>
          </w:tcPr>
          <w:p w14:paraId="2392482D" w14:textId="77777777" w:rsidR="00544E49" w:rsidRPr="00544E49" w:rsidRDefault="00544E49" w:rsidP="00544E49">
            <w:pPr>
              <w:spacing w:after="0" w:line="240" w:lineRule="auto"/>
              <w:jc w:val="center"/>
              <w:rPr>
                <w:rFonts w:ascii="Times New Roman" w:eastAsia="Times New Roman" w:hAnsi="Times New Roman" w:cs="Times New Roman"/>
                <w:bCs/>
                <w:lang w:eastAsia="ru-RU"/>
              </w:rPr>
            </w:pPr>
            <w:r w:rsidRPr="00544E49">
              <w:rPr>
                <w:rFonts w:ascii="Times New Roman" w:eastAsia="Times New Roman" w:hAnsi="Times New Roman" w:cs="Times New Roman"/>
                <w:bCs/>
                <w:lang w:eastAsia="ru-RU"/>
              </w:rPr>
              <w:t>2</w:t>
            </w:r>
          </w:p>
        </w:tc>
        <w:tc>
          <w:tcPr>
            <w:tcW w:w="2126" w:type="dxa"/>
            <w:gridSpan w:val="2"/>
            <w:vMerge/>
            <w:tcBorders>
              <w:left w:val="single" w:sz="4" w:space="0" w:color="auto"/>
              <w:right w:val="single" w:sz="4" w:space="0" w:color="auto"/>
            </w:tcBorders>
          </w:tcPr>
          <w:p w14:paraId="3DE7B061" w14:textId="77777777" w:rsidR="00544E49" w:rsidRPr="00544E49" w:rsidRDefault="00544E49" w:rsidP="00544E49">
            <w:pPr>
              <w:suppressAutoHyphens/>
              <w:spacing w:after="0" w:line="240" w:lineRule="auto"/>
              <w:jc w:val="center"/>
              <w:rPr>
                <w:rFonts w:ascii="Times New Roman" w:eastAsia="Times New Roman" w:hAnsi="Times New Roman" w:cs="Times New Roman"/>
                <w:lang w:eastAsia="ru-RU"/>
              </w:rPr>
            </w:pPr>
          </w:p>
        </w:tc>
      </w:tr>
      <w:tr w:rsidR="00544E49" w:rsidRPr="00544E49" w14:paraId="6A834C19" w14:textId="77777777" w:rsidTr="00D31442">
        <w:trPr>
          <w:trHeight w:val="349"/>
        </w:trPr>
        <w:tc>
          <w:tcPr>
            <w:tcW w:w="2551" w:type="dxa"/>
            <w:vMerge w:val="restart"/>
            <w:tcBorders>
              <w:top w:val="single" w:sz="4" w:space="0" w:color="auto"/>
              <w:left w:val="single" w:sz="4" w:space="0" w:color="auto"/>
              <w:right w:val="single" w:sz="4" w:space="0" w:color="auto"/>
            </w:tcBorders>
          </w:tcPr>
          <w:p w14:paraId="79749BA1"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r w:rsidRPr="00544E49">
              <w:rPr>
                <w:rFonts w:ascii="Times New Roman" w:eastAsia="Times New Roman" w:hAnsi="Times New Roman" w:cs="Times New Roman"/>
                <w:b/>
                <w:lang w:eastAsia="ru-RU"/>
              </w:rPr>
              <w:t>Тема 2.11.</w:t>
            </w:r>
          </w:p>
          <w:p w14:paraId="098361E8" w14:textId="77777777" w:rsidR="00544E49" w:rsidRPr="00544E49" w:rsidRDefault="00544E49" w:rsidP="00544E49">
            <w:pPr>
              <w:spacing w:after="0" w:line="240" w:lineRule="auto"/>
              <w:jc w:val="both"/>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Альдегиды</w:t>
            </w:r>
          </w:p>
          <w:p w14:paraId="104FC2D9"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auto"/>
              <w:bottom w:val="single" w:sz="4" w:space="0" w:color="auto"/>
              <w:right w:val="single" w:sz="4" w:space="0" w:color="auto"/>
            </w:tcBorders>
          </w:tcPr>
          <w:p w14:paraId="5EF2AFD5" w14:textId="77777777" w:rsidR="00544E49" w:rsidRPr="00544E49" w:rsidRDefault="00544E49" w:rsidP="00544E49">
            <w:pPr>
              <w:spacing w:after="0" w:line="240" w:lineRule="auto"/>
              <w:jc w:val="both"/>
              <w:rPr>
                <w:rFonts w:ascii="Times New Roman" w:eastAsia="Times New Roman" w:hAnsi="Times New Roman" w:cs="Times New Roman"/>
                <w:lang w:eastAsia="ru-RU"/>
              </w:rPr>
            </w:pPr>
            <w:r w:rsidRPr="00544E49">
              <w:rPr>
                <w:rFonts w:ascii="Times New Roman" w:eastAsia="Times New Roman" w:hAnsi="Times New Roman" w:cs="Times New Roman"/>
                <w:b/>
                <w:lang w:eastAsia="ru-RU"/>
              </w:rPr>
              <w:t>Содержание учебного материала</w:t>
            </w:r>
          </w:p>
        </w:tc>
        <w:tc>
          <w:tcPr>
            <w:tcW w:w="2408" w:type="dxa"/>
            <w:gridSpan w:val="2"/>
            <w:tcBorders>
              <w:top w:val="single" w:sz="4" w:space="0" w:color="auto"/>
              <w:left w:val="single" w:sz="4" w:space="0" w:color="auto"/>
              <w:bottom w:val="single" w:sz="4" w:space="0" w:color="auto"/>
              <w:right w:val="single" w:sz="4" w:space="0" w:color="auto"/>
            </w:tcBorders>
          </w:tcPr>
          <w:p w14:paraId="1F5076A4" w14:textId="77777777" w:rsidR="00544E49" w:rsidRPr="00544E49" w:rsidRDefault="00544E49" w:rsidP="00544E49">
            <w:pPr>
              <w:spacing w:after="0" w:line="240" w:lineRule="auto"/>
              <w:jc w:val="center"/>
              <w:rPr>
                <w:rFonts w:ascii="Times New Roman" w:eastAsia="Times New Roman" w:hAnsi="Times New Roman" w:cs="Times New Roman"/>
                <w:b/>
                <w:lang w:eastAsia="ru-RU"/>
              </w:rPr>
            </w:pPr>
            <w:r w:rsidRPr="00544E49">
              <w:rPr>
                <w:rFonts w:ascii="Times New Roman" w:eastAsia="Times New Roman" w:hAnsi="Times New Roman" w:cs="Times New Roman"/>
                <w:b/>
                <w:lang w:eastAsia="ru-RU"/>
              </w:rPr>
              <w:t>4</w:t>
            </w:r>
          </w:p>
        </w:tc>
        <w:tc>
          <w:tcPr>
            <w:tcW w:w="2126" w:type="dxa"/>
            <w:gridSpan w:val="2"/>
            <w:vMerge w:val="restart"/>
            <w:tcBorders>
              <w:top w:val="single" w:sz="4" w:space="0" w:color="auto"/>
              <w:left w:val="single" w:sz="4" w:space="0" w:color="auto"/>
              <w:right w:val="single" w:sz="4" w:space="0" w:color="auto"/>
            </w:tcBorders>
          </w:tcPr>
          <w:p w14:paraId="6CE43982" w14:textId="77777777" w:rsidR="00544E49" w:rsidRPr="00544E49" w:rsidRDefault="00544E49" w:rsidP="00544E49">
            <w:pPr>
              <w:suppressAutoHyphens/>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 xml:space="preserve">ОК 01 </w:t>
            </w:r>
          </w:p>
          <w:p w14:paraId="0A7F1875" w14:textId="77777777" w:rsidR="00544E49" w:rsidRPr="00544E49" w:rsidRDefault="00544E49" w:rsidP="00544E49">
            <w:pPr>
              <w:suppressAutoHyphens/>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ОК 07</w:t>
            </w:r>
          </w:p>
          <w:p w14:paraId="48D9E717" w14:textId="77777777" w:rsidR="00544E49" w:rsidRPr="00544E49" w:rsidRDefault="00544E49" w:rsidP="00544E49">
            <w:pPr>
              <w:suppressAutoHyphens/>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ЛР 10</w:t>
            </w:r>
          </w:p>
        </w:tc>
      </w:tr>
      <w:tr w:rsidR="00561E01" w:rsidRPr="00544E49" w14:paraId="72CDB130" w14:textId="77777777" w:rsidTr="008F1AF7">
        <w:trPr>
          <w:trHeight w:val="349"/>
        </w:trPr>
        <w:tc>
          <w:tcPr>
            <w:tcW w:w="2551" w:type="dxa"/>
            <w:vMerge/>
            <w:tcBorders>
              <w:left w:val="single" w:sz="4" w:space="0" w:color="auto"/>
              <w:right w:val="single" w:sz="4" w:space="0" w:color="auto"/>
            </w:tcBorders>
          </w:tcPr>
          <w:p w14:paraId="4A0B46C1" w14:textId="77777777" w:rsidR="00561E01" w:rsidRPr="00544E49" w:rsidRDefault="00561E01" w:rsidP="00544E49">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auto"/>
              <w:bottom w:val="single" w:sz="4" w:space="0" w:color="auto"/>
              <w:right w:val="single" w:sz="4" w:space="0" w:color="auto"/>
            </w:tcBorders>
          </w:tcPr>
          <w:p w14:paraId="2DA634A1" w14:textId="77777777" w:rsidR="00561E01" w:rsidRPr="00544E49" w:rsidRDefault="00561E01" w:rsidP="00544E49">
            <w:pPr>
              <w:spacing w:after="0" w:line="240" w:lineRule="auto"/>
              <w:jc w:val="both"/>
              <w:rPr>
                <w:rFonts w:ascii="Times New Roman" w:eastAsia="Times New Roman" w:hAnsi="Times New Roman" w:cs="Times New Roman"/>
                <w:b/>
                <w:lang w:eastAsia="ru-RU"/>
              </w:rPr>
            </w:pPr>
            <w:r w:rsidRPr="00544E49">
              <w:rPr>
                <w:rFonts w:ascii="Times New Roman" w:eastAsia="Times New Roman" w:hAnsi="Times New Roman" w:cs="Times New Roman"/>
                <w:lang w:eastAsia="ru-RU"/>
              </w:rPr>
              <w:t>Гомологические ряды альдегидов. Электронное строение карбонильной группы. Изомерия и номенклатура альдегидов. Физические свойства альдегидов.</w:t>
            </w:r>
          </w:p>
        </w:tc>
        <w:tc>
          <w:tcPr>
            <w:tcW w:w="2408" w:type="dxa"/>
            <w:gridSpan w:val="2"/>
            <w:vMerge w:val="restart"/>
            <w:tcBorders>
              <w:top w:val="single" w:sz="4" w:space="0" w:color="auto"/>
              <w:left w:val="single" w:sz="4" w:space="0" w:color="auto"/>
              <w:right w:val="single" w:sz="4" w:space="0" w:color="auto"/>
            </w:tcBorders>
          </w:tcPr>
          <w:p w14:paraId="5C3DC826" w14:textId="77777777" w:rsidR="00561E01" w:rsidRPr="00544E49" w:rsidRDefault="00561E01" w:rsidP="00544E49">
            <w:pPr>
              <w:spacing w:after="0" w:line="240" w:lineRule="auto"/>
              <w:jc w:val="center"/>
              <w:rPr>
                <w:rFonts w:ascii="Times New Roman" w:eastAsia="Times New Roman" w:hAnsi="Times New Roman" w:cs="Times New Roman"/>
                <w:bCs/>
                <w:lang w:eastAsia="ru-RU"/>
              </w:rPr>
            </w:pPr>
            <w:r w:rsidRPr="00544E49">
              <w:rPr>
                <w:rFonts w:ascii="Times New Roman" w:eastAsia="Times New Roman" w:hAnsi="Times New Roman" w:cs="Times New Roman"/>
                <w:bCs/>
                <w:lang w:eastAsia="ru-RU"/>
              </w:rPr>
              <w:t>2</w:t>
            </w:r>
          </w:p>
        </w:tc>
        <w:tc>
          <w:tcPr>
            <w:tcW w:w="2126" w:type="dxa"/>
            <w:gridSpan w:val="2"/>
            <w:vMerge/>
            <w:tcBorders>
              <w:left w:val="single" w:sz="4" w:space="0" w:color="auto"/>
              <w:right w:val="single" w:sz="4" w:space="0" w:color="auto"/>
            </w:tcBorders>
          </w:tcPr>
          <w:p w14:paraId="49343478" w14:textId="77777777" w:rsidR="00561E01" w:rsidRPr="00544E49" w:rsidRDefault="00561E01" w:rsidP="00544E49">
            <w:pPr>
              <w:suppressAutoHyphens/>
              <w:spacing w:after="0" w:line="240" w:lineRule="auto"/>
              <w:jc w:val="center"/>
              <w:rPr>
                <w:rFonts w:ascii="Times New Roman" w:eastAsia="Times New Roman" w:hAnsi="Times New Roman" w:cs="Times New Roman"/>
                <w:lang w:eastAsia="ru-RU"/>
              </w:rPr>
            </w:pPr>
          </w:p>
        </w:tc>
      </w:tr>
      <w:tr w:rsidR="00561E01" w:rsidRPr="00544E49" w14:paraId="568524E0" w14:textId="77777777" w:rsidTr="008F1AF7">
        <w:trPr>
          <w:trHeight w:val="349"/>
        </w:trPr>
        <w:tc>
          <w:tcPr>
            <w:tcW w:w="2551" w:type="dxa"/>
            <w:vMerge/>
            <w:tcBorders>
              <w:left w:val="single" w:sz="4" w:space="0" w:color="auto"/>
              <w:right w:val="single" w:sz="4" w:space="0" w:color="auto"/>
            </w:tcBorders>
          </w:tcPr>
          <w:p w14:paraId="58137739" w14:textId="77777777" w:rsidR="00561E01" w:rsidRPr="00544E49" w:rsidRDefault="00561E01" w:rsidP="00544E49">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auto"/>
              <w:bottom w:val="single" w:sz="4" w:space="0" w:color="auto"/>
              <w:right w:val="single" w:sz="4" w:space="0" w:color="auto"/>
            </w:tcBorders>
          </w:tcPr>
          <w:p w14:paraId="7DD1980D" w14:textId="77777777" w:rsidR="00561E01" w:rsidRPr="00544E49" w:rsidRDefault="00561E01" w:rsidP="00544E49">
            <w:pPr>
              <w:spacing w:after="0" w:line="240" w:lineRule="auto"/>
              <w:jc w:val="both"/>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Химические свойства альдегидов. Качественные реакции на альдегидную группу. Реакции поликонденсации: образование фенолоформальдегидных смол.</w:t>
            </w:r>
          </w:p>
        </w:tc>
        <w:tc>
          <w:tcPr>
            <w:tcW w:w="2408" w:type="dxa"/>
            <w:gridSpan w:val="2"/>
            <w:vMerge/>
            <w:tcBorders>
              <w:left w:val="single" w:sz="4" w:space="0" w:color="auto"/>
              <w:bottom w:val="single" w:sz="4" w:space="0" w:color="auto"/>
              <w:right w:val="single" w:sz="4" w:space="0" w:color="auto"/>
            </w:tcBorders>
          </w:tcPr>
          <w:p w14:paraId="6CC31C76" w14:textId="77777777" w:rsidR="00561E01" w:rsidRPr="00544E49" w:rsidRDefault="00561E01" w:rsidP="00544E49">
            <w:pPr>
              <w:spacing w:after="0" w:line="240" w:lineRule="auto"/>
              <w:jc w:val="center"/>
              <w:rPr>
                <w:rFonts w:ascii="Times New Roman" w:eastAsia="Times New Roman" w:hAnsi="Times New Roman" w:cs="Times New Roman"/>
                <w:b/>
                <w:lang w:eastAsia="ru-RU"/>
              </w:rPr>
            </w:pPr>
          </w:p>
        </w:tc>
        <w:tc>
          <w:tcPr>
            <w:tcW w:w="2126" w:type="dxa"/>
            <w:gridSpan w:val="2"/>
            <w:vMerge/>
            <w:tcBorders>
              <w:left w:val="single" w:sz="4" w:space="0" w:color="auto"/>
              <w:right w:val="single" w:sz="4" w:space="0" w:color="auto"/>
            </w:tcBorders>
          </w:tcPr>
          <w:p w14:paraId="1427D0E2" w14:textId="77777777" w:rsidR="00561E01" w:rsidRPr="00544E49" w:rsidRDefault="00561E01" w:rsidP="00544E49">
            <w:pPr>
              <w:suppressAutoHyphens/>
              <w:spacing w:after="0" w:line="240" w:lineRule="auto"/>
              <w:jc w:val="center"/>
              <w:rPr>
                <w:rFonts w:ascii="Times New Roman" w:eastAsia="Times New Roman" w:hAnsi="Times New Roman" w:cs="Times New Roman"/>
                <w:lang w:eastAsia="ru-RU"/>
              </w:rPr>
            </w:pPr>
          </w:p>
        </w:tc>
      </w:tr>
      <w:tr w:rsidR="00544E49" w:rsidRPr="00544E49" w14:paraId="13703AE8" w14:textId="77777777" w:rsidTr="00D31442">
        <w:trPr>
          <w:trHeight w:val="349"/>
        </w:trPr>
        <w:tc>
          <w:tcPr>
            <w:tcW w:w="2551" w:type="dxa"/>
            <w:vMerge/>
            <w:tcBorders>
              <w:left w:val="single" w:sz="4" w:space="0" w:color="auto"/>
              <w:right w:val="single" w:sz="4" w:space="0" w:color="auto"/>
            </w:tcBorders>
          </w:tcPr>
          <w:p w14:paraId="4CE476BF"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auto"/>
              <w:bottom w:val="nil"/>
              <w:right w:val="single" w:sz="4" w:space="0" w:color="auto"/>
            </w:tcBorders>
          </w:tcPr>
          <w:p w14:paraId="73AC6143"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r w:rsidRPr="00544E49">
              <w:rPr>
                <w:rFonts w:ascii="Times New Roman" w:eastAsia="Times New Roman" w:hAnsi="Times New Roman" w:cs="Times New Roman"/>
                <w:b/>
                <w:lang w:eastAsia="ru-RU"/>
              </w:rPr>
              <w:t>В том числе практических занятий</w:t>
            </w:r>
          </w:p>
        </w:tc>
        <w:tc>
          <w:tcPr>
            <w:tcW w:w="2408" w:type="dxa"/>
            <w:gridSpan w:val="2"/>
            <w:tcBorders>
              <w:top w:val="single" w:sz="4" w:space="0" w:color="auto"/>
              <w:left w:val="single" w:sz="4" w:space="0" w:color="auto"/>
              <w:bottom w:val="single" w:sz="4" w:space="0" w:color="auto"/>
              <w:right w:val="single" w:sz="4" w:space="0" w:color="auto"/>
            </w:tcBorders>
          </w:tcPr>
          <w:p w14:paraId="371C4C6A" w14:textId="77777777" w:rsidR="00544E49" w:rsidRPr="00544E49" w:rsidRDefault="00544E49" w:rsidP="00544E49">
            <w:pPr>
              <w:spacing w:after="0" w:line="240" w:lineRule="auto"/>
              <w:jc w:val="center"/>
              <w:rPr>
                <w:rFonts w:ascii="Times New Roman" w:eastAsia="Times New Roman" w:hAnsi="Times New Roman" w:cs="Times New Roman"/>
                <w:b/>
                <w:lang w:eastAsia="ru-RU"/>
              </w:rPr>
            </w:pPr>
            <w:r w:rsidRPr="00544E49">
              <w:rPr>
                <w:rFonts w:ascii="Times New Roman" w:eastAsia="Times New Roman" w:hAnsi="Times New Roman" w:cs="Times New Roman"/>
                <w:b/>
                <w:lang w:eastAsia="ru-RU"/>
              </w:rPr>
              <w:t>2</w:t>
            </w:r>
          </w:p>
        </w:tc>
        <w:tc>
          <w:tcPr>
            <w:tcW w:w="2126" w:type="dxa"/>
            <w:gridSpan w:val="2"/>
            <w:vMerge/>
            <w:tcBorders>
              <w:left w:val="single" w:sz="4" w:space="0" w:color="auto"/>
              <w:right w:val="single" w:sz="4" w:space="0" w:color="auto"/>
            </w:tcBorders>
          </w:tcPr>
          <w:p w14:paraId="53AC48C3" w14:textId="77777777" w:rsidR="00544E49" w:rsidRPr="00544E49" w:rsidRDefault="00544E49" w:rsidP="00544E49">
            <w:pPr>
              <w:suppressAutoHyphens/>
              <w:spacing w:after="0" w:line="240" w:lineRule="auto"/>
              <w:jc w:val="center"/>
              <w:rPr>
                <w:rFonts w:ascii="Times New Roman" w:eastAsia="Times New Roman" w:hAnsi="Times New Roman" w:cs="Times New Roman"/>
                <w:lang w:eastAsia="ru-RU"/>
              </w:rPr>
            </w:pPr>
          </w:p>
        </w:tc>
      </w:tr>
      <w:tr w:rsidR="00544E49" w:rsidRPr="00544E49" w14:paraId="30D3B8C2" w14:textId="77777777" w:rsidTr="00D31442">
        <w:trPr>
          <w:trHeight w:val="349"/>
        </w:trPr>
        <w:tc>
          <w:tcPr>
            <w:tcW w:w="2551" w:type="dxa"/>
            <w:vMerge/>
            <w:tcBorders>
              <w:left w:val="single" w:sz="4" w:space="0" w:color="auto"/>
              <w:right w:val="single" w:sz="4" w:space="0" w:color="auto"/>
            </w:tcBorders>
          </w:tcPr>
          <w:p w14:paraId="5390967E"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auto"/>
              <w:bottom w:val="nil"/>
              <w:right w:val="single" w:sz="4" w:space="0" w:color="auto"/>
            </w:tcBorders>
          </w:tcPr>
          <w:p w14:paraId="6CEA5329" w14:textId="77777777" w:rsidR="00544E49" w:rsidRPr="00544E49" w:rsidRDefault="00544E49" w:rsidP="00544E49">
            <w:pPr>
              <w:spacing w:after="0" w:line="240" w:lineRule="auto"/>
              <w:contextualSpacing/>
              <w:jc w:val="both"/>
              <w:rPr>
                <w:rFonts w:ascii="Times New Roman" w:eastAsia="Times New Roman" w:hAnsi="Times New Roman" w:cs="Times New Roman"/>
                <w:lang w:eastAsia="ru-RU"/>
              </w:rPr>
            </w:pPr>
            <w:r w:rsidRPr="00544E49">
              <w:rPr>
                <w:rFonts w:ascii="Times New Roman" w:eastAsia="Times New Roman" w:hAnsi="Times New Roman" w:cs="Times New Roman"/>
                <w:b/>
                <w:lang w:eastAsia="ru-RU"/>
              </w:rPr>
              <w:t>Практическое занятие 22.</w:t>
            </w:r>
            <w:r w:rsidRPr="00544E49">
              <w:rPr>
                <w:rFonts w:ascii="Times New Roman" w:eastAsia="Times New Roman" w:hAnsi="Times New Roman" w:cs="Times New Roman"/>
                <w:lang w:eastAsia="ru-RU"/>
              </w:rPr>
              <w:t xml:space="preserve"> </w:t>
            </w:r>
            <w:r w:rsidRPr="00544E49">
              <w:rPr>
                <w:rFonts w:ascii="Times New Roman" w:hAnsi="Times New Roman" w:cs="Times New Roman"/>
              </w:rPr>
              <w:t xml:space="preserve">Решение цепочек превращений на генетическую связь между классами органических соединений. Химические свойства  и </w:t>
            </w:r>
            <w:r w:rsidRPr="00544E49">
              <w:rPr>
                <w:rFonts w:ascii="Times New Roman" w:eastAsia="Times New Roman" w:hAnsi="Times New Roman" w:cs="Times New Roman"/>
                <w:lang w:eastAsia="ru-RU"/>
              </w:rPr>
              <w:t xml:space="preserve">получение альдегидов </w:t>
            </w:r>
          </w:p>
        </w:tc>
        <w:tc>
          <w:tcPr>
            <w:tcW w:w="2408" w:type="dxa"/>
            <w:gridSpan w:val="2"/>
            <w:tcBorders>
              <w:top w:val="single" w:sz="4" w:space="0" w:color="auto"/>
              <w:left w:val="single" w:sz="4" w:space="0" w:color="auto"/>
              <w:bottom w:val="single" w:sz="4" w:space="0" w:color="auto"/>
              <w:right w:val="single" w:sz="4" w:space="0" w:color="auto"/>
            </w:tcBorders>
          </w:tcPr>
          <w:p w14:paraId="7485419B" w14:textId="77777777" w:rsidR="00544E49" w:rsidRPr="00544E49" w:rsidRDefault="00544E49" w:rsidP="00544E49">
            <w:pPr>
              <w:spacing w:after="0" w:line="240" w:lineRule="auto"/>
              <w:jc w:val="center"/>
              <w:rPr>
                <w:rFonts w:ascii="Times New Roman" w:eastAsia="Times New Roman" w:hAnsi="Times New Roman" w:cs="Times New Roman"/>
                <w:bCs/>
                <w:lang w:eastAsia="ru-RU"/>
              </w:rPr>
            </w:pPr>
            <w:r w:rsidRPr="00544E49">
              <w:rPr>
                <w:rFonts w:ascii="Times New Roman" w:eastAsia="Times New Roman" w:hAnsi="Times New Roman" w:cs="Times New Roman"/>
                <w:bCs/>
                <w:lang w:eastAsia="ru-RU"/>
              </w:rPr>
              <w:t>2</w:t>
            </w:r>
          </w:p>
        </w:tc>
        <w:tc>
          <w:tcPr>
            <w:tcW w:w="2126" w:type="dxa"/>
            <w:gridSpan w:val="2"/>
            <w:vMerge/>
            <w:tcBorders>
              <w:left w:val="single" w:sz="4" w:space="0" w:color="auto"/>
              <w:right w:val="single" w:sz="4" w:space="0" w:color="auto"/>
            </w:tcBorders>
          </w:tcPr>
          <w:p w14:paraId="3732BEEF" w14:textId="77777777" w:rsidR="00544E49" w:rsidRPr="00544E49" w:rsidRDefault="00544E49" w:rsidP="00544E49">
            <w:pPr>
              <w:suppressAutoHyphens/>
              <w:spacing w:after="0" w:line="240" w:lineRule="auto"/>
              <w:jc w:val="center"/>
              <w:rPr>
                <w:rFonts w:ascii="Times New Roman" w:eastAsia="Times New Roman" w:hAnsi="Times New Roman" w:cs="Times New Roman"/>
                <w:lang w:eastAsia="ru-RU"/>
              </w:rPr>
            </w:pPr>
          </w:p>
        </w:tc>
      </w:tr>
      <w:tr w:rsidR="00544E49" w:rsidRPr="00544E49" w14:paraId="47E8CB07" w14:textId="77777777" w:rsidTr="00D31442">
        <w:trPr>
          <w:trHeight w:val="349"/>
        </w:trPr>
        <w:tc>
          <w:tcPr>
            <w:tcW w:w="2551" w:type="dxa"/>
            <w:vMerge w:val="restart"/>
            <w:tcBorders>
              <w:top w:val="single" w:sz="4" w:space="0" w:color="auto"/>
              <w:left w:val="single" w:sz="4" w:space="0" w:color="auto"/>
              <w:right w:val="single" w:sz="4" w:space="0" w:color="auto"/>
            </w:tcBorders>
          </w:tcPr>
          <w:p w14:paraId="4563AD76"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r w:rsidRPr="00544E49">
              <w:rPr>
                <w:rFonts w:ascii="Times New Roman" w:eastAsia="Times New Roman" w:hAnsi="Times New Roman" w:cs="Times New Roman"/>
                <w:b/>
                <w:lang w:eastAsia="ru-RU"/>
              </w:rPr>
              <w:t>Тема 2.12.</w:t>
            </w:r>
          </w:p>
          <w:p w14:paraId="1C02708B" w14:textId="77777777" w:rsidR="00544E49" w:rsidRPr="00544E49" w:rsidRDefault="00544E49" w:rsidP="00544E49">
            <w:pPr>
              <w:spacing w:after="0" w:line="240" w:lineRule="auto"/>
              <w:jc w:val="both"/>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Фенол</w:t>
            </w:r>
          </w:p>
          <w:p w14:paraId="24A454D2" w14:textId="77777777" w:rsidR="00544E49" w:rsidRPr="00544E49" w:rsidRDefault="00544E49" w:rsidP="00544E49">
            <w:pPr>
              <w:spacing w:after="0" w:line="240" w:lineRule="auto"/>
              <w:jc w:val="both"/>
              <w:rPr>
                <w:rFonts w:ascii="Times New Roman" w:eastAsia="Times New Roman" w:hAnsi="Times New Roman" w:cs="Times New Roman"/>
                <w:lang w:eastAsia="ru-RU"/>
              </w:rPr>
            </w:pPr>
          </w:p>
        </w:tc>
        <w:tc>
          <w:tcPr>
            <w:tcW w:w="7515" w:type="dxa"/>
            <w:tcBorders>
              <w:top w:val="single" w:sz="4" w:space="0" w:color="auto"/>
              <w:left w:val="single" w:sz="4" w:space="0" w:color="auto"/>
              <w:bottom w:val="nil"/>
              <w:right w:val="single" w:sz="4" w:space="0" w:color="auto"/>
            </w:tcBorders>
          </w:tcPr>
          <w:p w14:paraId="4F56CB56"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r w:rsidRPr="00544E49">
              <w:rPr>
                <w:rFonts w:ascii="Times New Roman" w:eastAsia="Times New Roman" w:hAnsi="Times New Roman" w:cs="Times New Roman"/>
                <w:b/>
                <w:lang w:eastAsia="ru-RU"/>
              </w:rPr>
              <w:t>Содержание учебного материала</w:t>
            </w:r>
          </w:p>
        </w:tc>
        <w:tc>
          <w:tcPr>
            <w:tcW w:w="2408" w:type="dxa"/>
            <w:gridSpan w:val="2"/>
            <w:tcBorders>
              <w:top w:val="single" w:sz="4" w:space="0" w:color="auto"/>
              <w:left w:val="single" w:sz="4" w:space="0" w:color="auto"/>
              <w:bottom w:val="single" w:sz="4" w:space="0" w:color="auto"/>
              <w:right w:val="single" w:sz="4" w:space="0" w:color="auto"/>
            </w:tcBorders>
          </w:tcPr>
          <w:p w14:paraId="4FC39448" w14:textId="77777777" w:rsidR="00544E49" w:rsidRPr="00544E49" w:rsidRDefault="00544E49" w:rsidP="00544E49">
            <w:pPr>
              <w:spacing w:after="0" w:line="240" w:lineRule="auto"/>
              <w:jc w:val="center"/>
              <w:rPr>
                <w:rFonts w:ascii="Times New Roman" w:eastAsia="Times New Roman" w:hAnsi="Times New Roman" w:cs="Times New Roman"/>
                <w:b/>
                <w:lang w:eastAsia="ru-RU"/>
              </w:rPr>
            </w:pPr>
            <w:r w:rsidRPr="00544E49">
              <w:rPr>
                <w:rFonts w:ascii="Times New Roman" w:eastAsia="Times New Roman" w:hAnsi="Times New Roman" w:cs="Times New Roman"/>
                <w:b/>
                <w:lang w:eastAsia="ru-RU"/>
              </w:rPr>
              <w:t>4</w:t>
            </w:r>
          </w:p>
        </w:tc>
        <w:tc>
          <w:tcPr>
            <w:tcW w:w="2126" w:type="dxa"/>
            <w:gridSpan w:val="2"/>
            <w:vMerge w:val="restart"/>
            <w:tcBorders>
              <w:top w:val="single" w:sz="4" w:space="0" w:color="auto"/>
              <w:left w:val="single" w:sz="4" w:space="0" w:color="auto"/>
              <w:right w:val="single" w:sz="4" w:space="0" w:color="auto"/>
            </w:tcBorders>
          </w:tcPr>
          <w:p w14:paraId="1D1C7988" w14:textId="77777777" w:rsidR="00544E49" w:rsidRPr="00544E49" w:rsidRDefault="00544E49" w:rsidP="00544E49">
            <w:pPr>
              <w:suppressAutoHyphens/>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ОК 02</w:t>
            </w:r>
          </w:p>
          <w:p w14:paraId="686F150B" w14:textId="77777777" w:rsidR="00544E49" w:rsidRPr="00544E49" w:rsidRDefault="00544E49" w:rsidP="00544E49">
            <w:pPr>
              <w:suppressAutoHyphens/>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ОК 04</w:t>
            </w:r>
          </w:p>
          <w:p w14:paraId="08874182"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ЛР 10</w:t>
            </w:r>
          </w:p>
        </w:tc>
      </w:tr>
      <w:tr w:rsidR="00544E49" w:rsidRPr="00544E49" w14:paraId="47DA6B82" w14:textId="77777777" w:rsidTr="00D31442">
        <w:trPr>
          <w:trHeight w:val="468"/>
        </w:trPr>
        <w:tc>
          <w:tcPr>
            <w:tcW w:w="2551" w:type="dxa"/>
            <w:vMerge/>
            <w:tcBorders>
              <w:left w:val="single" w:sz="4" w:space="0" w:color="auto"/>
              <w:right w:val="single" w:sz="4" w:space="0" w:color="auto"/>
            </w:tcBorders>
          </w:tcPr>
          <w:p w14:paraId="48C1AB3A"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auto"/>
              <w:bottom w:val="single" w:sz="4" w:space="0" w:color="auto"/>
              <w:right w:val="single" w:sz="4" w:space="0" w:color="auto"/>
            </w:tcBorders>
          </w:tcPr>
          <w:p w14:paraId="48D2A830"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r w:rsidRPr="00544E49">
              <w:rPr>
                <w:rFonts w:ascii="Times New Roman" w:eastAsia="Times New Roman" w:hAnsi="Times New Roman" w:cs="Times New Roman"/>
                <w:lang w:eastAsia="ru-RU"/>
              </w:rPr>
              <w:t xml:space="preserve">Фенол. Электронное и пространственное строение фенола. Взаимное влияние ароматического кольца и гидроксильной группы. </w:t>
            </w:r>
          </w:p>
        </w:tc>
        <w:tc>
          <w:tcPr>
            <w:tcW w:w="2408" w:type="dxa"/>
            <w:gridSpan w:val="2"/>
            <w:vMerge w:val="restart"/>
            <w:tcBorders>
              <w:top w:val="single" w:sz="4" w:space="0" w:color="auto"/>
              <w:left w:val="single" w:sz="4" w:space="0" w:color="auto"/>
              <w:right w:val="single" w:sz="4" w:space="0" w:color="auto"/>
            </w:tcBorders>
          </w:tcPr>
          <w:p w14:paraId="548B044A"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2</w:t>
            </w:r>
          </w:p>
          <w:p w14:paraId="74307654"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p>
        </w:tc>
        <w:tc>
          <w:tcPr>
            <w:tcW w:w="2126" w:type="dxa"/>
            <w:gridSpan w:val="2"/>
            <w:vMerge/>
            <w:tcBorders>
              <w:left w:val="single" w:sz="4" w:space="0" w:color="auto"/>
              <w:right w:val="single" w:sz="4" w:space="0" w:color="auto"/>
            </w:tcBorders>
          </w:tcPr>
          <w:p w14:paraId="0238607E"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p>
        </w:tc>
      </w:tr>
      <w:tr w:rsidR="00544E49" w:rsidRPr="00544E49" w14:paraId="72CBB5AA" w14:textId="77777777" w:rsidTr="00D31442">
        <w:trPr>
          <w:trHeight w:val="720"/>
        </w:trPr>
        <w:tc>
          <w:tcPr>
            <w:tcW w:w="2551" w:type="dxa"/>
            <w:vMerge/>
            <w:tcBorders>
              <w:left w:val="single" w:sz="4" w:space="0" w:color="auto"/>
              <w:right w:val="single" w:sz="4" w:space="0" w:color="auto"/>
            </w:tcBorders>
          </w:tcPr>
          <w:p w14:paraId="215B3ABD"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auto"/>
              <w:bottom w:val="single" w:sz="4" w:space="0" w:color="auto"/>
              <w:right w:val="single" w:sz="4" w:space="0" w:color="auto"/>
            </w:tcBorders>
          </w:tcPr>
          <w:p w14:paraId="43E92D57" w14:textId="77777777" w:rsidR="00544E49" w:rsidRPr="00544E49" w:rsidRDefault="00544E49" w:rsidP="00544E49">
            <w:pPr>
              <w:spacing w:after="0" w:line="240" w:lineRule="auto"/>
              <w:jc w:val="both"/>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 xml:space="preserve">Химические свойства фенола как функция его химического строения. Бромирование фенола (качественная реакция), нитрование (пикриновая кислота, ее свойства и применение). </w:t>
            </w:r>
          </w:p>
        </w:tc>
        <w:tc>
          <w:tcPr>
            <w:tcW w:w="2408" w:type="dxa"/>
            <w:gridSpan w:val="2"/>
            <w:vMerge/>
            <w:tcBorders>
              <w:left w:val="single" w:sz="4" w:space="0" w:color="auto"/>
              <w:right w:val="single" w:sz="4" w:space="0" w:color="auto"/>
            </w:tcBorders>
          </w:tcPr>
          <w:p w14:paraId="637D43C9"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p>
        </w:tc>
        <w:tc>
          <w:tcPr>
            <w:tcW w:w="2126" w:type="dxa"/>
            <w:gridSpan w:val="2"/>
            <w:vMerge/>
            <w:tcBorders>
              <w:left w:val="single" w:sz="4" w:space="0" w:color="auto"/>
              <w:right w:val="single" w:sz="4" w:space="0" w:color="auto"/>
            </w:tcBorders>
          </w:tcPr>
          <w:p w14:paraId="579E6669"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p>
        </w:tc>
      </w:tr>
      <w:tr w:rsidR="00544E49" w:rsidRPr="00544E49" w14:paraId="667623A0" w14:textId="77777777" w:rsidTr="00D31442">
        <w:trPr>
          <w:trHeight w:val="315"/>
        </w:trPr>
        <w:tc>
          <w:tcPr>
            <w:tcW w:w="2551" w:type="dxa"/>
            <w:vMerge/>
            <w:tcBorders>
              <w:left w:val="single" w:sz="4" w:space="0" w:color="auto"/>
              <w:right w:val="single" w:sz="4" w:space="0" w:color="auto"/>
            </w:tcBorders>
          </w:tcPr>
          <w:p w14:paraId="0C052DB4"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auto"/>
              <w:bottom w:val="nil"/>
              <w:right w:val="single" w:sz="4" w:space="0" w:color="auto"/>
            </w:tcBorders>
          </w:tcPr>
          <w:p w14:paraId="3DB6F814" w14:textId="77777777" w:rsidR="00544E49" w:rsidRPr="00544E49" w:rsidRDefault="00544E49" w:rsidP="00544E49">
            <w:pPr>
              <w:spacing w:after="0" w:line="240" w:lineRule="auto"/>
              <w:jc w:val="both"/>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Применение фенола. Получение фенола в промышленности.</w:t>
            </w:r>
          </w:p>
        </w:tc>
        <w:tc>
          <w:tcPr>
            <w:tcW w:w="2408" w:type="dxa"/>
            <w:gridSpan w:val="2"/>
            <w:vMerge/>
            <w:tcBorders>
              <w:left w:val="single" w:sz="4" w:space="0" w:color="auto"/>
              <w:bottom w:val="single" w:sz="4" w:space="0" w:color="auto"/>
              <w:right w:val="single" w:sz="4" w:space="0" w:color="auto"/>
            </w:tcBorders>
          </w:tcPr>
          <w:p w14:paraId="2F57FF1E"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p>
        </w:tc>
        <w:tc>
          <w:tcPr>
            <w:tcW w:w="2126" w:type="dxa"/>
            <w:gridSpan w:val="2"/>
            <w:vMerge/>
            <w:tcBorders>
              <w:left w:val="single" w:sz="4" w:space="0" w:color="auto"/>
              <w:right w:val="single" w:sz="4" w:space="0" w:color="auto"/>
            </w:tcBorders>
          </w:tcPr>
          <w:p w14:paraId="5DE2F24C"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p>
        </w:tc>
      </w:tr>
      <w:tr w:rsidR="00544E49" w:rsidRPr="00544E49" w14:paraId="14819A3E" w14:textId="77777777" w:rsidTr="00D31442">
        <w:trPr>
          <w:trHeight w:val="301"/>
        </w:trPr>
        <w:tc>
          <w:tcPr>
            <w:tcW w:w="2551" w:type="dxa"/>
            <w:vMerge/>
            <w:tcBorders>
              <w:left w:val="single" w:sz="4" w:space="0" w:color="auto"/>
              <w:right w:val="single" w:sz="4" w:space="0" w:color="auto"/>
            </w:tcBorders>
          </w:tcPr>
          <w:p w14:paraId="5D419F0B"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auto"/>
              <w:bottom w:val="nil"/>
              <w:right w:val="single" w:sz="4" w:space="0" w:color="auto"/>
            </w:tcBorders>
          </w:tcPr>
          <w:p w14:paraId="397F54BE"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r w:rsidRPr="00544E49">
              <w:rPr>
                <w:rFonts w:ascii="Times New Roman" w:eastAsia="Times New Roman" w:hAnsi="Times New Roman" w:cs="Times New Roman"/>
                <w:b/>
                <w:lang w:eastAsia="ru-RU"/>
              </w:rPr>
              <w:t>В том числе практических занятий</w:t>
            </w:r>
          </w:p>
        </w:tc>
        <w:tc>
          <w:tcPr>
            <w:tcW w:w="2408" w:type="dxa"/>
            <w:gridSpan w:val="2"/>
            <w:tcBorders>
              <w:top w:val="single" w:sz="4" w:space="0" w:color="auto"/>
              <w:left w:val="single" w:sz="4" w:space="0" w:color="auto"/>
              <w:bottom w:val="single" w:sz="4" w:space="0" w:color="auto"/>
              <w:right w:val="single" w:sz="4" w:space="0" w:color="auto"/>
            </w:tcBorders>
          </w:tcPr>
          <w:p w14:paraId="64E2DE81" w14:textId="77777777" w:rsidR="00544E49" w:rsidRPr="00544E49" w:rsidRDefault="00544E49" w:rsidP="00544E49">
            <w:pPr>
              <w:spacing w:after="0" w:line="240" w:lineRule="auto"/>
              <w:jc w:val="center"/>
              <w:rPr>
                <w:rFonts w:ascii="Times New Roman" w:eastAsia="Times New Roman" w:hAnsi="Times New Roman" w:cs="Times New Roman"/>
                <w:b/>
                <w:lang w:eastAsia="ru-RU"/>
              </w:rPr>
            </w:pPr>
            <w:r w:rsidRPr="00544E49">
              <w:rPr>
                <w:rFonts w:ascii="Times New Roman" w:eastAsia="Times New Roman" w:hAnsi="Times New Roman" w:cs="Times New Roman"/>
                <w:b/>
                <w:lang w:eastAsia="ru-RU"/>
              </w:rPr>
              <w:t>2</w:t>
            </w:r>
          </w:p>
        </w:tc>
        <w:tc>
          <w:tcPr>
            <w:tcW w:w="2126" w:type="dxa"/>
            <w:gridSpan w:val="2"/>
            <w:vMerge/>
            <w:tcBorders>
              <w:left w:val="single" w:sz="4" w:space="0" w:color="auto"/>
              <w:right w:val="single" w:sz="4" w:space="0" w:color="auto"/>
            </w:tcBorders>
          </w:tcPr>
          <w:p w14:paraId="6E7EE0C3"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p>
        </w:tc>
      </w:tr>
      <w:tr w:rsidR="00544E49" w:rsidRPr="00544E49" w14:paraId="6339BE0F" w14:textId="77777777" w:rsidTr="00D31442">
        <w:trPr>
          <w:trHeight w:val="840"/>
        </w:trPr>
        <w:tc>
          <w:tcPr>
            <w:tcW w:w="2551" w:type="dxa"/>
            <w:vMerge/>
            <w:tcBorders>
              <w:left w:val="single" w:sz="4" w:space="0" w:color="auto"/>
              <w:right w:val="single" w:sz="4" w:space="0" w:color="auto"/>
            </w:tcBorders>
          </w:tcPr>
          <w:p w14:paraId="4B070AAC"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auto"/>
              <w:bottom w:val="nil"/>
              <w:right w:val="single" w:sz="4" w:space="0" w:color="auto"/>
            </w:tcBorders>
          </w:tcPr>
          <w:p w14:paraId="683153A1" w14:textId="77777777" w:rsidR="00544E49" w:rsidRPr="00544E49" w:rsidRDefault="00544E49" w:rsidP="00544E49">
            <w:pPr>
              <w:spacing w:after="0" w:line="240" w:lineRule="auto"/>
              <w:contextualSpacing/>
              <w:jc w:val="both"/>
              <w:rPr>
                <w:rFonts w:ascii="Times New Roman" w:eastAsia="Times New Roman" w:hAnsi="Times New Roman" w:cs="Times New Roman"/>
                <w:lang w:eastAsia="ru-RU"/>
              </w:rPr>
            </w:pPr>
            <w:r w:rsidRPr="00544E49">
              <w:rPr>
                <w:rFonts w:ascii="Times New Roman" w:eastAsia="Times New Roman" w:hAnsi="Times New Roman" w:cs="Times New Roman"/>
                <w:b/>
                <w:lang w:eastAsia="ru-RU"/>
              </w:rPr>
              <w:t xml:space="preserve">Практическое занятие 23. </w:t>
            </w:r>
            <w:r w:rsidRPr="00544E49">
              <w:rPr>
                <w:rFonts w:ascii="Times New Roman" w:eastAsia="Times New Roman" w:hAnsi="Times New Roman" w:cs="Times New Roman"/>
                <w:lang w:eastAsia="ru-RU"/>
              </w:rPr>
              <w:t xml:space="preserve"> </w:t>
            </w:r>
            <w:r w:rsidRPr="00544E49">
              <w:rPr>
                <w:rFonts w:ascii="Times New Roman" w:hAnsi="Times New Roman" w:cs="Times New Roman"/>
              </w:rPr>
              <w:t xml:space="preserve">Решение цепочек превращений на генетическую связь между классами органических соединений. Химические свойства  и </w:t>
            </w:r>
            <w:r w:rsidRPr="00544E49">
              <w:rPr>
                <w:rFonts w:ascii="Times New Roman" w:eastAsia="Times New Roman" w:hAnsi="Times New Roman" w:cs="Times New Roman"/>
                <w:lang w:eastAsia="ru-RU"/>
              </w:rPr>
              <w:t xml:space="preserve">получение фенолов </w:t>
            </w:r>
          </w:p>
        </w:tc>
        <w:tc>
          <w:tcPr>
            <w:tcW w:w="2408" w:type="dxa"/>
            <w:gridSpan w:val="2"/>
            <w:tcBorders>
              <w:left w:val="single" w:sz="4" w:space="0" w:color="auto"/>
              <w:bottom w:val="single" w:sz="4" w:space="0" w:color="auto"/>
              <w:right w:val="single" w:sz="4" w:space="0" w:color="auto"/>
            </w:tcBorders>
          </w:tcPr>
          <w:p w14:paraId="47623DF3"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2</w:t>
            </w:r>
          </w:p>
        </w:tc>
        <w:tc>
          <w:tcPr>
            <w:tcW w:w="2126" w:type="dxa"/>
            <w:gridSpan w:val="2"/>
            <w:tcBorders>
              <w:left w:val="single" w:sz="4" w:space="0" w:color="auto"/>
              <w:right w:val="single" w:sz="4" w:space="0" w:color="auto"/>
            </w:tcBorders>
          </w:tcPr>
          <w:p w14:paraId="1EEF73CA"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p>
        </w:tc>
      </w:tr>
      <w:tr w:rsidR="00561E01" w:rsidRPr="00544E49" w14:paraId="3BB38106" w14:textId="77777777" w:rsidTr="00D31442">
        <w:trPr>
          <w:trHeight w:val="265"/>
        </w:trPr>
        <w:tc>
          <w:tcPr>
            <w:tcW w:w="2551" w:type="dxa"/>
            <w:vMerge w:val="restart"/>
            <w:tcBorders>
              <w:top w:val="single" w:sz="4" w:space="0" w:color="auto"/>
              <w:left w:val="single" w:sz="4" w:space="0" w:color="auto"/>
              <w:right w:val="single" w:sz="4" w:space="0" w:color="auto"/>
            </w:tcBorders>
          </w:tcPr>
          <w:p w14:paraId="393D2FB3" w14:textId="77777777" w:rsidR="00561E01" w:rsidRPr="00544E49" w:rsidRDefault="00561E01" w:rsidP="00544E49">
            <w:pPr>
              <w:spacing w:after="0" w:line="240" w:lineRule="auto"/>
              <w:jc w:val="both"/>
              <w:rPr>
                <w:rFonts w:ascii="Times New Roman" w:eastAsia="Times New Roman" w:hAnsi="Times New Roman" w:cs="Times New Roman"/>
                <w:b/>
                <w:lang w:eastAsia="ru-RU"/>
              </w:rPr>
            </w:pPr>
            <w:r w:rsidRPr="00544E49">
              <w:rPr>
                <w:rFonts w:ascii="Times New Roman" w:eastAsia="Times New Roman" w:hAnsi="Times New Roman" w:cs="Times New Roman"/>
                <w:b/>
                <w:lang w:eastAsia="ru-RU"/>
              </w:rPr>
              <w:t>Тема 2.13.</w:t>
            </w:r>
          </w:p>
          <w:p w14:paraId="7B5BAF3B" w14:textId="77777777" w:rsidR="00561E01" w:rsidRPr="00544E49" w:rsidRDefault="00561E01" w:rsidP="00544E49">
            <w:pPr>
              <w:spacing w:after="0" w:line="240" w:lineRule="auto"/>
              <w:jc w:val="both"/>
              <w:rPr>
                <w:rFonts w:ascii="Times New Roman" w:eastAsia="Times New Roman" w:hAnsi="Times New Roman" w:cs="Times New Roman"/>
                <w:b/>
                <w:lang w:eastAsia="ru-RU"/>
              </w:rPr>
            </w:pPr>
            <w:r w:rsidRPr="00544E49">
              <w:rPr>
                <w:rFonts w:ascii="Times New Roman" w:eastAsia="Times New Roman" w:hAnsi="Times New Roman" w:cs="Times New Roman"/>
                <w:lang w:eastAsia="ru-RU"/>
              </w:rPr>
              <w:t>Карбоновые кислоты</w:t>
            </w:r>
          </w:p>
        </w:tc>
        <w:tc>
          <w:tcPr>
            <w:tcW w:w="7515" w:type="dxa"/>
            <w:tcBorders>
              <w:top w:val="single" w:sz="4" w:space="0" w:color="auto"/>
              <w:left w:val="single" w:sz="4" w:space="0" w:color="auto"/>
              <w:bottom w:val="nil"/>
              <w:right w:val="single" w:sz="4" w:space="0" w:color="auto"/>
            </w:tcBorders>
          </w:tcPr>
          <w:p w14:paraId="075E5609" w14:textId="77777777" w:rsidR="00561E01" w:rsidRPr="00544E49" w:rsidRDefault="00561E01" w:rsidP="00544E49">
            <w:pPr>
              <w:spacing w:after="0" w:line="240" w:lineRule="auto"/>
              <w:jc w:val="both"/>
              <w:rPr>
                <w:rFonts w:ascii="Times New Roman" w:eastAsia="Times New Roman" w:hAnsi="Times New Roman" w:cs="Times New Roman"/>
                <w:b/>
                <w:lang w:eastAsia="ru-RU"/>
              </w:rPr>
            </w:pPr>
            <w:r w:rsidRPr="00544E49">
              <w:rPr>
                <w:rFonts w:ascii="Times New Roman" w:eastAsia="Times New Roman" w:hAnsi="Times New Roman" w:cs="Times New Roman"/>
                <w:b/>
                <w:lang w:eastAsia="ru-RU"/>
              </w:rPr>
              <w:t>Содержание учебного материала</w:t>
            </w:r>
          </w:p>
        </w:tc>
        <w:tc>
          <w:tcPr>
            <w:tcW w:w="2408" w:type="dxa"/>
            <w:gridSpan w:val="2"/>
            <w:tcBorders>
              <w:top w:val="single" w:sz="4" w:space="0" w:color="auto"/>
              <w:left w:val="single" w:sz="4" w:space="0" w:color="auto"/>
              <w:bottom w:val="single" w:sz="4" w:space="0" w:color="auto"/>
              <w:right w:val="single" w:sz="4" w:space="0" w:color="auto"/>
            </w:tcBorders>
          </w:tcPr>
          <w:p w14:paraId="49174473" w14:textId="1C34F0F9" w:rsidR="00561E01" w:rsidRPr="00544E49" w:rsidRDefault="00561E01" w:rsidP="00544E49">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4</w:t>
            </w:r>
          </w:p>
        </w:tc>
        <w:tc>
          <w:tcPr>
            <w:tcW w:w="2126" w:type="dxa"/>
            <w:gridSpan w:val="2"/>
            <w:vMerge w:val="restart"/>
            <w:tcBorders>
              <w:top w:val="single" w:sz="4" w:space="0" w:color="auto"/>
              <w:left w:val="single" w:sz="4" w:space="0" w:color="auto"/>
              <w:right w:val="single" w:sz="4" w:space="0" w:color="auto"/>
            </w:tcBorders>
          </w:tcPr>
          <w:p w14:paraId="42CDD994" w14:textId="77777777" w:rsidR="00561E01" w:rsidRPr="00544E49" w:rsidRDefault="00561E01" w:rsidP="00561E01">
            <w:pPr>
              <w:suppressAutoHyphens/>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ОК 02</w:t>
            </w:r>
          </w:p>
          <w:p w14:paraId="6E20CA52" w14:textId="77777777" w:rsidR="00561E01" w:rsidRPr="00544E49" w:rsidRDefault="00561E01" w:rsidP="00561E01">
            <w:pPr>
              <w:suppressAutoHyphens/>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ОК 04</w:t>
            </w:r>
          </w:p>
          <w:p w14:paraId="1CA9DDED" w14:textId="7AFE9788" w:rsidR="00561E01" w:rsidRPr="00544E49" w:rsidRDefault="00561E01" w:rsidP="00561E01">
            <w:pPr>
              <w:suppressAutoHyphens/>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ЛР 10</w:t>
            </w:r>
          </w:p>
        </w:tc>
      </w:tr>
      <w:tr w:rsidR="00561E01" w:rsidRPr="00544E49" w14:paraId="4C8BEC6C" w14:textId="77777777" w:rsidTr="00B56848">
        <w:trPr>
          <w:trHeight w:val="265"/>
        </w:trPr>
        <w:tc>
          <w:tcPr>
            <w:tcW w:w="2551" w:type="dxa"/>
            <w:vMerge/>
            <w:tcBorders>
              <w:left w:val="single" w:sz="4" w:space="0" w:color="auto"/>
              <w:right w:val="single" w:sz="4" w:space="0" w:color="auto"/>
            </w:tcBorders>
          </w:tcPr>
          <w:p w14:paraId="7069984C" w14:textId="77777777" w:rsidR="00561E01" w:rsidRPr="00544E49" w:rsidRDefault="00561E01" w:rsidP="00544E49">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auto"/>
              <w:bottom w:val="single" w:sz="4" w:space="0" w:color="auto"/>
              <w:right w:val="single" w:sz="4" w:space="0" w:color="auto"/>
            </w:tcBorders>
          </w:tcPr>
          <w:p w14:paraId="1E0482A3" w14:textId="77777777" w:rsidR="00561E01" w:rsidRPr="00544E49" w:rsidRDefault="00561E01" w:rsidP="00544E49">
            <w:pPr>
              <w:spacing w:after="0" w:line="240" w:lineRule="auto"/>
              <w:jc w:val="both"/>
              <w:rPr>
                <w:rFonts w:ascii="Times New Roman" w:eastAsia="Times New Roman" w:hAnsi="Times New Roman" w:cs="Times New Roman"/>
                <w:b/>
                <w:lang w:eastAsia="ru-RU"/>
              </w:rPr>
            </w:pPr>
            <w:r w:rsidRPr="00544E49">
              <w:rPr>
                <w:rFonts w:ascii="Times New Roman" w:eastAsia="Times New Roman" w:hAnsi="Times New Roman" w:cs="Times New Roman"/>
                <w:lang w:eastAsia="ru-RU"/>
              </w:rPr>
              <w:t>Гомологический ряд предельных одноосновных карбоновых кислот</w:t>
            </w:r>
            <w:r w:rsidRPr="00544E49">
              <w:rPr>
                <w:rFonts w:ascii="Times New Roman" w:eastAsia="Times New Roman" w:hAnsi="Times New Roman" w:cs="Times New Roman"/>
                <w:bCs/>
                <w:iCs/>
                <w:lang w:eastAsia="ru-RU"/>
              </w:rPr>
              <w:t>.</w:t>
            </w:r>
            <w:r w:rsidRPr="00544E49">
              <w:rPr>
                <w:rFonts w:ascii="Times New Roman" w:eastAsia="Times New Roman" w:hAnsi="Times New Roman" w:cs="Times New Roman"/>
                <w:lang w:eastAsia="ru-RU"/>
              </w:rPr>
              <w:t xml:space="preserve"> Понятие о карбоновых кислотах и их классификация. Гомологический ряд карбоновых кислот, их номенклатура и изомерия. </w:t>
            </w:r>
          </w:p>
        </w:tc>
        <w:tc>
          <w:tcPr>
            <w:tcW w:w="2408" w:type="dxa"/>
            <w:gridSpan w:val="2"/>
            <w:vMerge w:val="restart"/>
            <w:tcBorders>
              <w:top w:val="single" w:sz="4" w:space="0" w:color="auto"/>
              <w:left w:val="single" w:sz="4" w:space="0" w:color="auto"/>
              <w:right w:val="single" w:sz="4" w:space="0" w:color="auto"/>
            </w:tcBorders>
          </w:tcPr>
          <w:p w14:paraId="2E1477C4" w14:textId="360D33DC" w:rsidR="00561E01" w:rsidRPr="00561E01" w:rsidRDefault="00561E01" w:rsidP="00544E49">
            <w:pPr>
              <w:spacing w:after="0" w:line="240" w:lineRule="auto"/>
              <w:jc w:val="center"/>
              <w:rPr>
                <w:rFonts w:ascii="Times New Roman" w:eastAsia="Times New Roman" w:hAnsi="Times New Roman" w:cs="Times New Roman"/>
                <w:bCs/>
                <w:lang w:eastAsia="ru-RU"/>
              </w:rPr>
            </w:pPr>
            <w:r w:rsidRPr="00561E01">
              <w:rPr>
                <w:rFonts w:ascii="Times New Roman" w:eastAsia="Times New Roman" w:hAnsi="Times New Roman" w:cs="Times New Roman"/>
                <w:bCs/>
                <w:lang w:eastAsia="ru-RU"/>
              </w:rPr>
              <w:t>2</w:t>
            </w:r>
          </w:p>
        </w:tc>
        <w:tc>
          <w:tcPr>
            <w:tcW w:w="2126" w:type="dxa"/>
            <w:gridSpan w:val="2"/>
            <w:vMerge/>
            <w:tcBorders>
              <w:left w:val="single" w:sz="4" w:space="0" w:color="auto"/>
              <w:right w:val="single" w:sz="4" w:space="0" w:color="auto"/>
            </w:tcBorders>
          </w:tcPr>
          <w:p w14:paraId="624357CB" w14:textId="2979DADB" w:rsidR="00561E01" w:rsidRPr="00544E49" w:rsidRDefault="00561E01" w:rsidP="00561E01">
            <w:pPr>
              <w:suppressAutoHyphens/>
              <w:spacing w:after="0" w:line="240" w:lineRule="auto"/>
              <w:jc w:val="center"/>
              <w:rPr>
                <w:rFonts w:ascii="Times New Roman" w:eastAsia="Times New Roman" w:hAnsi="Times New Roman" w:cs="Times New Roman"/>
                <w:lang w:eastAsia="ru-RU"/>
              </w:rPr>
            </w:pPr>
          </w:p>
        </w:tc>
      </w:tr>
      <w:tr w:rsidR="00561E01" w:rsidRPr="00544E49" w14:paraId="5EDA5317" w14:textId="77777777" w:rsidTr="00B56848">
        <w:trPr>
          <w:trHeight w:val="265"/>
        </w:trPr>
        <w:tc>
          <w:tcPr>
            <w:tcW w:w="2551" w:type="dxa"/>
            <w:vMerge/>
            <w:tcBorders>
              <w:left w:val="single" w:sz="4" w:space="0" w:color="auto"/>
              <w:right w:val="single" w:sz="4" w:space="0" w:color="auto"/>
            </w:tcBorders>
          </w:tcPr>
          <w:p w14:paraId="2EF9D7BB" w14:textId="77777777" w:rsidR="00561E01" w:rsidRPr="00544E49" w:rsidRDefault="00561E01" w:rsidP="00544E49">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auto"/>
              <w:bottom w:val="single" w:sz="4" w:space="0" w:color="auto"/>
              <w:right w:val="single" w:sz="4" w:space="0" w:color="auto"/>
            </w:tcBorders>
          </w:tcPr>
          <w:p w14:paraId="41D5FB5F" w14:textId="77777777" w:rsidR="00561E01" w:rsidRPr="00544E49" w:rsidRDefault="00561E01" w:rsidP="00544E49">
            <w:pPr>
              <w:spacing w:after="0" w:line="240" w:lineRule="auto"/>
              <w:jc w:val="both"/>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Химические свойства карбоновых кислот</w:t>
            </w:r>
            <w:r w:rsidRPr="00544E49">
              <w:rPr>
                <w:rFonts w:ascii="Times New Roman" w:eastAsia="Times New Roman" w:hAnsi="Times New Roman" w:cs="Times New Roman"/>
                <w:bCs/>
                <w:iCs/>
                <w:lang w:eastAsia="ru-RU"/>
              </w:rPr>
              <w:t>.</w:t>
            </w:r>
            <w:r w:rsidRPr="00544E49">
              <w:rPr>
                <w:rFonts w:ascii="Times New Roman" w:eastAsia="Times New Roman" w:hAnsi="Times New Roman" w:cs="Times New Roman"/>
                <w:lang w:eastAsia="ru-RU"/>
              </w:rPr>
              <w:t xml:space="preserve"> Реакции, иллюстрирующие кислотные свойства и их сравнение со свойствами неорганических кислот. Образование функциональных производных карбоновых кислот. Реакции этерификации</w:t>
            </w:r>
          </w:p>
        </w:tc>
        <w:tc>
          <w:tcPr>
            <w:tcW w:w="2408" w:type="dxa"/>
            <w:gridSpan w:val="2"/>
            <w:vMerge/>
            <w:tcBorders>
              <w:left w:val="single" w:sz="4" w:space="0" w:color="auto"/>
              <w:right w:val="single" w:sz="4" w:space="0" w:color="auto"/>
            </w:tcBorders>
          </w:tcPr>
          <w:p w14:paraId="49194E91" w14:textId="77777777" w:rsidR="00561E01" w:rsidRPr="00544E49" w:rsidRDefault="00561E01" w:rsidP="00544E49">
            <w:pPr>
              <w:spacing w:after="0" w:line="240" w:lineRule="auto"/>
              <w:jc w:val="center"/>
              <w:rPr>
                <w:rFonts w:ascii="Times New Roman" w:eastAsia="Times New Roman" w:hAnsi="Times New Roman" w:cs="Times New Roman"/>
                <w:b/>
                <w:lang w:eastAsia="ru-RU"/>
              </w:rPr>
            </w:pPr>
          </w:p>
        </w:tc>
        <w:tc>
          <w:tcPr>
            <w:tcW w:w="2126" w:type="dxa"/>
            <w:gridSpan w:val="2"/>
            <w:vMerge/>
            <w:tcBorders>
              <w:left w:val="single" w:sz="4" w:space="0" w:color="auto"/>
              <w:right w:val="single" w:sz="4" w:space="0" w:color="auto"/>
            </w:tcBorders>
          </w:tcPr>
          <w:p w14:paraId="6AE7EF75" w14:textId="77777777" w:rsidR="00561E01" w:rsidRPr="00544E49" w:rsidRDefault="00561E01" w:rsidP="00544E49">
            <w:pPr>
              <w:suppressAutoHyphens/>
              <w:spacing w:after="0" w:line="240" w:lineRule="auto"/>
              <w:jc w:val="center"/>
              <w:rPr>
                <w:rFonts w:ascii="Times New Roman" w:eastAsia="Times New Roman" w:hAnsi="Times New Roman" w:cs="Times New Roman"/>
                <w:lang w:eastAsia="ru-RU"/>
              </w:rPr>
            </w:pPr>
          </w:p>
        </w:tc>
      </w:tr>
      <w:tr w:rsidR="00561E01" w:rsidRPr="00544E49" w14:paraId="29816CFC" w14:textId="77777777" w:rsidTr="00B56848">
        <w:trPr>
          <w:trHeight w:val="265"/>
        </w:trPr>
        <w:tc>
          <w:tcPr>
            <w:tcW w:w="2551" w:type="dxa"/>
            <w:vMerge/>
            <w:tcBorders>
              <w:left w:val="single" w:sz="4" w:space="0" w:color="auto"/>
              <w:right w:val="single" w:sz="4" w:space="0" w:color="auto"/>
            </w:tcBorders>
          </w:tcPr>
          <w:p w14:paraId="78B26F4C" w14:textId="77777777" w:rsidR="00561E01" w:rsidRPr="00544E49" w:rsidRDefault="00561E01" w:rsidP="00544E49">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auto"/>
              <w:bottom w:val="single" w:sz="4" w:space="0" w:color="auto"/>
              <w:right w:val="single" w:sz="4" w:space="0" w:color="auto"/>
            </w:tcBorders>
          </w:tcPr>
          <w:p w14:paraId="70649D8F" w14:textId="77777777" w:rsidR="00561E01" w:rsidRPr="00544E49" w:rsidRDefault="00561E01" w:rsidP="00544E49">
            <w:pPr>
              <w:spacing w:after="0" w:line="240" w:lineRule="auto"/>
              <w:jc w:val="both"/>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Способы получения карбоновых кислот. Отдельные представители и их значение</w:t>
            </w:r>
            <w:r w:rsidRPr="00544E49">
              <w:rPr>
                <w:rFonts w:ascii="Times New Roman" w:eastAsia="Times New Roman" w:hAnsi="Times New Roman" w:cs="Times New Roman"/>
                <w:bCs/>
                <w:iCs/>
                <w:lang w:eastAsia="ru-RU"/>
              </w:rPr>
              <w:t>.</w:t>
            </w:r>
            <w:r w:rsidRPr="00544E49">
              <w:rPr>
                <w:rFonts w:ascii="Times New Roman" w:eastAsia="Times New Roman" w:hAnsi="Times New Roman" w:cs="Times New Roman"/>
                <w:lang w:eastAsia="ru-RU"/>
              </w:rPr>
              <w:t xml:space="preserve"> Общие способы получения: окисление алканов, алкенов, первичных спиртов, альдегидов.</w:t>
            </w:r>
          </w:p>
        </w:tc>
        <w:tc>
          <w:tcPr>
            <w:tcW w:w="2408" w:type="dxa"/>
            <w:gridSpan w:val="2"/>
            <w:vMerge/>
            <w:tcBorders>
              <w:left w:val="single" w:sz="4" w:space="0" w:color="auto"/>
              <w:bottom w:val="single" w:sz="4" w:space="0" w:color="auto"/>
              <w:right w:val="single" w:sz="4" w:space="0" w:color="auto"/>
            </w:tcBorders>
          </w:tcPr>
          <w:p w14:paraId="5EFD66F7" w14:textId="77777777" w:rsidR="00561E01" w:rsidRPr="00544E49" w:rsidRDefault="00561E01" w:rsidP="00544E49">
            <w:pPr>
              <w:spacing w:after="0" w:line="240" w:lineRule="auto"/>
              <w:jc w:val="center"/>
              <w:rPr>
                <w:rFonts w:ascii="Times New Roman" w:eastAsia="Times New Roman" w:hAnsi="Times New Roman" w:cs="Times New Roman"/>
                <w:b/>
                <w:lang w:eastAsia="ru-RU"/>
              </w:rPr>
            </w:pPr>
          </w:p>
        </w:tc>
        <w:tc>
          <w:tcPr>
            <w:tcW w:w="2126" w:type="dxa"/>
            <w:gridSpan w:val="2"/>
            <w:vMerge/>
            <w:tcBorders>
              <w:left w:val="single" w:sz="4" w:space="0" w:color="auto"/>
              <w:right w:val="single" w:sz="4" w:space="0" w:color="auto"/>
            </w:tcBorders>
          </w:tcPr>
          <w:p w14:paraId="3A6400DA" w14:textId="77777777" w:rsidR="00561E01" w:rsidRPr="00544E49" w:rsidRDefault="00561E01" w:rsidP="00544E49">
            <w:pPr>
              <w:suppressAutoHyphens/>
              <w:spacing w:after="0" w:line="240" w:lineRule="auto"/>
              <w:jc w:val="center"/>
              <w:rPr>
                <w:rFonts w:ascii="Times New Roman" w:eastAsia="Times New Roman" w:hAnsi="Times New Roman" w:cs="Times New Roman"/>
                <w:lang w:eastAsia="ru-RU"/>
              </w:rPr>
            </w:pPr>
          </w:p>
        </w:tc>
      </w:tr>
      <w:tr w:rsidR="00561E01" w:rsidRPr="00544E49" w14:paraId="54DAD55E" w14:textId="77777777" w:rsidTr="00486A8E">
        <w:trPr>
          <w:trHeight w:val="265"/>
        </w:trPr>
        <w:tc>
          <w:tcPr>
            <w:tcW w:w="2551" w:type="dxa"/>
            <w:tcBorders>
              <w:left w:val="single" w:sz="4" w:space="0" w:color="auto"/>
              <w:right w:val="single" w:sz="4" w:space="0" w:color="auto"/>
            </w:tcBorders>
          </w:tcPr>
          <w:p w14:paraId="653EC574" w14:textId="77777777" w:rsidR="00561E01" w:rsidRPr="00544E49" w:rsidRDefault="00561E01" w:rsidP="00544E49">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auto"/>
              <w:bottom w:val="nil"/>
              <w:right w:val="single" w:sz="4" w:space="0" w:color="auto"/>
            </w:tcBorders>
          </w:tcPr>
          <w:p w14:paraId="3429DF0A" w14:textId="77777777" w:rsidR="00561E01" w:rsidRPr="00544E49" w:rsidRDefault="00561E01" w:rsidP="00544E49">
            <w:pPr>
              <w:spacing w:after="0" w:line="240" w:lineRule="auto"/>
              <w:jc w:val="both"/>
              <w:rPr>
                <w:rFonts w:ascii="Times New Roman" w:eastAsia="Times New Roman" w:hAnsi="Times New Roman" w:cs="Times New Roman"/>
                <w:b/>
                <w:lang w:eastAsia="ru-RU"/>
              </w:rPr>
            </w:pPr>
            <w:r w:rsidRPr="00544E49">
              <w:rPr>
                <w:rFonts w:ascii="Times New Roman" w:eastAsia="Times New Roman" w:hAnsi="Times New Roman" w:cs="Times New Roman"/>
                <w:b/>
                <w:lang w:eastAsia="ru-RU"/>
              </w:rPr>
              <w:t>В том числе практических занятий</w:t>
            </w:r>
          </w:p>
        </w:tc>
        <w:tc>
          <w:tcPr>
            <w:tcW w:w="2408" w:type="dxa"/>
            <w:gridSpan w:val="2"/>
            <w:tcBorders>
              <w:top w:val="single" w:sz="4" w:space="0" w:color="auto"/>
              <w:left w:val="single" w:sz="4" w:space="0" w:color="auto"/>
              <w:bottom w:val="single" w:sz="4" w:space="0" w:color="auto"/>
              <w:right w:val="single" w:sz="4" w:space="0" w:color="auto"/>
            </w:tcBorders>
          </w:tcPr>
          <w:p w14:paraId="455E4BB0" w14:textId="3EB10B14" w:rsidR="00561E01" w:rsidRPr="00544E49" w:rsidRDefault="00561E01" w:rsidP="00544E49">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2</w:t>
            </w:r>
          </w:p>
        </w:tc>
        <w:tc>
          <w:tcPr>
            <w:tcW w:w="2126" w:type="dxa"/>
            <w:gridSpan w:val="2"/>
            <w:vMerge/>
            <w:tcBorders>
              <w:left w:val="single" w:sz="4" w:space="0" w:color="auto"/>
              <w:right w:val="single" w:sz="4" w:space="0" w:color="auto"/>
            </w:tcBorders>
          </w:tcPr>
          <w:p w14:paraId="4D8A7C99" w14:textId="77777777" w:rsidR="00561E01" w:rsidRPr="00544E49" w:rsidRDefault="00561E01" w:rsidP="00544E49">
            <w:pPr>
              <w:suppressAutoHyphens/>
              <w:spacing w:after="0" w:line="240" w:lineRule="auto"/>
              <w:jc w:val="center"/>
              <w:rPr>
                <w:rFonts w:ascii="Times New Roman" w:eastAsia="Times New Roman" w:hAnsi="Times New Roman" w:cs="Times New Roman"/>
                <w:lang w:eastAsia="ru-RU"/>
              </w:rPr>
            </w:pPr>
          </w:p>
        </w:tc>
      </w:tr>
      <w:tr w:rsidR="00561E01" w:rsidRPr="00544E49" w14:paraId="18FFCB8F" w14:textId="77777777" w:rsidTr="00486A8E">
        <w:trPr>
          <w:trHeight w:val="265"/>
        </w:trPr>
        <w:tc>
          <w:tcPr>
            <w:tcW w:w="2551" w:type="dxa"/>
            <w:tcBorders>
              <w:left w:val="single" w:sz="4" w:space="0" w:color="auto"/>
              <w:right w:val="single" w:sz="4" w:space="0" w:color="auto"/>
            </w:tcBorders>
          </w:tcPr>
          <w:p w14:paraId="6A38648B" w14:textId="77777777" w:rsidR="00561E01" w:rsidRPr="00544E49" w:rsidRDefault="00561E01" w:rsidP="00544E49">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auto"/>
              <w:bottom w:val="nil"/>
              <w:right w:val="single" w:sz="4" w:space="0" w:color="auto"/>
            </w:tcBorders>
          </w:tcPr>
          <w:p w14:paraId="107609D5" w14:textId="77777777" w:rsidR="00561E01" w:rsidRPr="00544E49" w:rsidRDefault="00561E01" w:rsidP="00544E49">
            <w:pPr>
              <w:spacing w:after="0" w:line="240" w:lineRule="auto"/>
              <w:contextualSpacing/>
              <w:jc w:val="both"/>
              <w:rPr>
                <w:rFonts w:ascii="Times New Roman" w:eastAsia="Times New Roman" w:hAnsi="Times New Roman" w:cs="Times New Roman"/>
                <w:lang w:eastAsia="ru-RU"/>
              </w:rPr>
            </w:pPr>
            <w:r w:rsidRPr="00544E49">
              <w:rPr>
                <w:rFonts w:ascii="Times New Roman" w:eastAsia="Times New Roman" w:hAnsi="Times New Roman" w:cs="Times New Roman"/>
                <w:b/>
                <w:lang w:eastAsia="ru-RU"/>
              </w:rPr>
              <w:t xml:space="preserve">Практическое занятие 24. </w:t>
            </w:r>
            <w:r w:rsidRPr="00544E49">
              <w:rPr>
                <w:rFonts w:ascii="Times New Roman" w:eastAsia="Times New Roman" w:hAnsi="Times New Roman" w:cs="Times New Roman"/>
                <w:lang w:eastAsia="ru-RU"/>
              </w:rPr>
              <w:t xml:space="preserve"> </w:t>
            </w:r>
            <w:r w:rsidRPr="00544E49">
              <w:rPr>
                <w:rFonts w:ascii="Times New Roman" w:hAnsi="Times New Roman" w:cs="Times New Roman"/>
              </w:rPr>
              <w:t xml:space="preserve">Решение цепочек превращений на генетическую связь между классами органических соединений. Химические свойства  и </w:t>
            </w:r>
            <w:r w:rsidRPr="00544E49">
              <w:rPr>
                <w:rFonts w:ascii="Times New Roman" w:eastAsia="Times New Roman" w:hAnsi="Times New Roman" w:cs="Times New Roman"/>
                <w:lang w:eastAsia="ru-RU"/>
              </w:rPr>
              <w:t>получение карбоновых кислот</w:t>
            </w:r>
          </w:p>
        </w:tc>
        <w:tc>
          <w:tcPr>
            <w:tcW w:w="2408" w:type="dxa"/>
            <w:gridSpan w:val="2"/>
            <w:tcBorders>
              <w:top w:val="single" w:sz="4" w:space="0" w:color="auto"/>
              <w:left w:val="single" w:sz="4" w:space="0" w:color="auto"/>
              <w:bottom w:val="single" w:sz="4" w:space="0" w:color="auto"/>
              <w:right w:val="single" w:sz="4" w:space="0" w:color="auto"/>
            </w:tcBorders>
          </w:tcPr>
          <w:p w14:paraId="1B63E1FC" w14:textId="2902CA52" w:rsidR="00561E01" w:rsidRPr="00561E01" w:rsidRDefault="00561E01" w:rsidP="00544E49">
            <w:pPr>
              <w:spacing w:after="0" w:line="240" w:lineRule="auto"/>
              <w:jc w:val="center"/>
              <w:rPr>
                <w:rFonts w:ascii="Times New Roman" w:eastAsia="Times New Roman" w:hAnsi="Times New Roman" w:cs="Times New Roman"/>
                <w:bCs/>
                <w:lang w:eastAsia="ru-RU"/>
              </w:rPr>
            </w:pPr>
            <w:r w:rsidRPr="00561E01">
              <w:rPr>
                <w:rFonts w:ascii="Times New Roman" w:eastAsia="Times New Roman" w:hAnsi="Times New Roman" w:cs="Times New Roman"/>
                <w:bCs/>
                <w:lang w:eastAsia="ru-RU"/>
              </w:rPr>
              <w:t>2</w:t>
            </w:r>
          </w:p>
        </w:tc>
        <w:tc>
          <w:tcPr>
            <w:tcW w:w="2126" w:type="dxa"/>
            <w:gridSpan w:val="2"/>
            <w:vMerge/>
            <w:tcBorders>
              <w:left w:val="single" w:sz="4" w:space="0" w:color="auto"/>
              <w:right w:val="single" w:sz="4" w:space="0" w:color="auto"/>
            </w:tcBorders>
          </w:tcPr>
          <w:p w14:paraId="61E13D76" w14:textId="77777777" w:rsidR="00561E01" w:rsidRPr="00544E49" w:rsidRDefault="00561E01" w:rsidP="00544E49">
            <w:pPr>
              <w:suppressAutoHyphens/>
              <w:spacing w:after="0" w:line="240" w:lineRule="auto"/>
              <w:jc w:val="center"/>
              <w:rPr>
                <w:rFonts w:ascii="Times New Roman" w:eastAsia="Times New Roman" w:hAnsi="Times New Roman" w:cs="Times New Roman"/>
                <w:lang w:eastAsia="ru-RU"/>
              </w:rPr>
            </w:pPr>
          </w:p>
        </w:tc>
      </w:tr>
      <w:tr w:rsidR="00544E49" w:rsidRPr="00544E49" w14:paraId="361EC4EB" w14:textId="77777777" w:rsidTr="00D31442">
        <w:trPr>
          <w:trHeight w:val="265"/>
        </w:trPr>
        <w:tc>
          <w:tcPr>
            <w:tcW w:w="2551" w:type="dxa"/>
            <w:vMerge w:val="restart"/>
            <w:tcBorders>
              <w:top w:val="single" w:sz="4" w:space="0" w:color="auto"/>
              <w:left w:val="single" w:sz="4" w:space="0" w:color="auto"/>
              <w:right w:val="single" w:sz="4" w:space="0" w:color="auto"/>
            </w:tcBorders>
          </w:tcPr>
          <w:p w14:paraId="2830F1CF"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r w:rsidRPr="00544E49">
              <w:rPr>
                <w:rFonts w:ascii="Times New Roman" w:eastAsia="Times New Roman" w:hAnsi="Times New Roman" w:cs="Times New Roman"/>
                <w:b/>
                <w:lang w:eastAsia="ru-RU"/>
              </w:rPr>
              <w:t>Тема 2.14.</w:t>
            </w:r>
          </w:p>
          <w:p w14:paraId="78B96943"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r w:rsidRPr="00544E49">
              <w:rPr>
                <w:rFonts w:ascii="Times New Roman" w:eastAsia="Times New Roman" w:hAnsi="Times New Roman" w:cs="Times New Roman"/>
                <w:lang w:eastAsia="ru-RU"/>
              </w:rPr>
              <w:t xml:space="preserve"> Сложные эфиры </w:t>
            </w:r>
          </w:p>
          <w:p w14:paraId="7C083216" w14:textId="77777777" w:rsidR="00544E49" w:rsidRPr="00544E49" w:rsidRDefault="00544E49" w:rsidP="00544E49">
            <w:pPr>
              <w:spacing w:after="0" w:line="240" w:lineRule="auto"/>
              <w:jc w:val="both"/>
              <w:rPr>
                <w:rFonts w:ascii="Times New Roman" w:eastAsia="Times New Roman" w:hAnsi="Times New Roman" w:cs="Times New Roman"/>
                <w:lang w:eastAsia="ru-RU"/>
              </w:rPr>
            </w:pPr>
          </w:p>
        </w:tc>
        <w:tc>
          <w:tcPr>
            <w:tcW w:w="7515" w:type="dxa"/>
            <w:tcBorders>
              <w:top w:val="single" w:sz="4" w:space="0" w:color="auto"/>
              <w:left w:val="single" w:sz="4" w:space="0" w:color="auto"/>
              <w:bottom w:val="nil"/>
              <w:right w:val="single" w:sz="4" w:space="0" w:color="auto"/>
            </w:tcBorders>
          </w:tcPr>
          <w:p w14:paraId="617674D8"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r w:rsidRPr="00544E49">
              <w:rPr>
                <w:rFonts w:ascii="Times New Roman" w:eastAsia="Times New Roman" w:hAnsi="Times New Roman" w:cs="Times New Roman"/>
                <w:b/>
                <w:lang w:eastAsia="ru-RU"/>
              </w:rPr>
              <w:t>Содержание учебного материала</w:t>
            </w:r>
          </w:p>
        </w:tc>
        <w:tc>
          <w:tcPr>
            <w:tcW w:w="2408" w:type="dxa"/>
            <w:gridSpan w:val="2"/>
            <w:tcBorders>
              <w:top w:val="single" w:sz="4" w:space="0" w:color="auto"/>
              <w:left w:val="single" w:sz="4" w:space="0" w:color="auto"/>
              <w:bottom w:val="single" w:sz="4" w:space="0" w:color="auto"/>
              <w:right w:val="single" w:sz="4" w:space="0" w:color="auto"/>
            </w:tcBorders>
          </w:tcPr>
          <w:p w14:paraId="186D703E" w14:textId="77777777" w:rsidR="00544E49" w:rsidRPr="00544E49" w:rsidRDefault="00544E49" w:rsidP="00544E49">
            <w:pPr>
              <w:spacing w:after="0" w:line="240" w:lineRule="auto"/>
              <w:jc w:val="center"/>
              <w:rPr>
                <w:rFonts w:ascii="Times New Roman" w:eastAsia="Times New Roman" w:hAnsi="Times New Roman" w:cs="Times New Roman"/>
                <w:b/>
                <w:lang w:eastAsia="ru-RU"/>
              </w:rPr>
            </w:pPr>
            <w:r w:rsidRPr="00544E49">
              <w:rPr>
                <w:rFonts w:ascii="Times New Roman" w:eastAsia="Times New Roman" w:hAnsi="Times New Roman" w:cs="Times New Roman"/>
                <w:b/>
                <w:lang w:eastAsia="ru-RU"/>
              </w:rPr>
              <w:t>4</w:t>
            </w:r>
          </w:p>
        </w:tc>
        <w:tc>
          <w:tcPr>
            <w:tcW w:w="2126" w:type="dxa"/>
            <w:gridSpan w:val="2"/>
            <w:vMerge w:val="restart"/>
            <w:tcBorders>
              <w:top w:val="single" w:sz="4" w:space="0" w:color="auto"/>
              <w:left w:val="single" w:sz="4" w:space="0" w:color="auto"/>
              <w:right w:val="single" w:sz="4" w:space="0" w:color="auto"/>
            </w:tcBorders>
          </w:tcPr>
          <w:p w14:paraId="3977B1F9" w14:textId="77777777" w:rsidR="00544E49" w:rsidRPr="00544E49" w:rsidRDefault="00544E49" w:rsidP="00544E49">
            <w:pPr>
              <w:suppressAutoHyphens/>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ОК 01</w:t>
            </w:r>
          </w:p>
          <w:p w14:paraId="3FF360D1" w14:textId="77777777" w:rsidR="00544E49" w:rsidRPr="00544E49" w:rsidRDefault="00544E49" w:rsidP="00544E49">
            <w:pPr>
              <w:suppressAutoHyphens/>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ОК 02</w:t>
            </w:r>
          </w:p>
          <w:p w14:paraId="76D61713" w14:textId="77777777" w:rsidR="00544E49" w:rsidRPr="00544E49" w:rsidRDefault="00544E49" w:rsidP="00544E49">
            <w:pPr>
              <w:suppressAutoHyphens/>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 xml:space="preserve">ОК 04 </w:t>
            </w:r>
          </w:p>
          <w:p w14:paraId="0E403C5A"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ЛР 4</w:t>
            </w:r>
          </w:p>
          <w:p w14:paraId="5157F354"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ЛР 10</w:t>
            </w:r>
          </w:p>
        </w:tc>
      </w:tr>
      <w:tr w:rsidR="00544E49" w:rsidRPr="00544E49" w14:paraId="7199D650" w14:textId="77777777" w:rsidTr="00D31442">
        <w:trPr>
          <w:trHeight w:val="555"/>
        </w:trPr>
        <w:tc>
          <w:tcPr>
            <w:tcW w:w="2551" w:type="dxa"/>
            <w:vMerge/>
            <w:tcBorders>
              <w:left w:val="single" w:sz="4" w:space="0" w:color="auto"/>
              <w:right w:val="single" w:sz="4" w:space="0" w:color="auto"/>
            </w:tcBorders>
          </w:tcPr>
          <w:p w14:paraId="55753852"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auto"/>
              <w:bottom w:val="single" w:sz="4" w:space="0" w:color="auto"/>
              <w:right w:val="single" w:sz="4" w:space="0" w:color="auto"/>
            </w:tcBorders>
          </w:tcPr>
          <w:p w14:paraId="0CFE9089"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r w:rsidRPr="00544E49">
              <w:rPr>
                <w:rFonts w:ascii="Times New Roman" w:eastAsia="Times New Roman" w:hAnsi="Times New Roman" w:cs="Times New Roman"/>
                <w:lang w:eastAsia="ru-RU"/>
              </w:rPr>
              <w:t>Сложные эфиры</w:t>
            </w:r>
            <w:r w:rsidRPr="00544E49">
              <w:rPr>
                <w:rFonts w:ascii="Times New Roman" w:eastAsia="Times New Roman" w:hAnsi="Times New Roman" w:cs="Times New Roman"/>
                <w:bCs/>
                <w:iCs/>
                <w:lang w:eastAsia="ru-RU"/>
              </w:rPr>
              <w:t>.</w:t>
            </w:r>
            <w:r w:rsidRPr="00544E49">
              <w:rPr>
                <w:rFonts w:ascii="Times New Roman" w:eastAsia="Times New Roman" w:hAnsi="Times New Roman" w:cs="Times New Roman"/>
                <w:lang w:eastAsia="ru-RU"/>
              </w:rPr>
              <w:t xml:space="preserve"> Строение и номенклатура сложных эфиров, межклассовая изомерия с карбоновыми кислотами. </w:t>
            </w:r>
          </w:p>
        </w:tc>
        <w:tc>
          <w:tcPr>
            <w:tcW w:w="2408" w:type="dxa"/>
            <w:gridSpan w:val="2"/>
            <w:vMerge w:val="restart"/>
            <w:tcBorders>
              <w:left w:val="single" w:sz="4" w:space="0" w:color="auto"/>
              <w:right w:val="single" w:sz="4" w:space="0" w:color="auto"/>
            </w:tcBorders>
          </w:tcPr>
          <w:p w14:paraId="1CFB9D15" w14:textId="6B186D46" w:rsidR="00544E49" w:rsidRPr="00544E49" w:rsidRDefault="00561E01" w:rsidP="00544E4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2126" w:type="dxa"/>
            <w:gridSpan w:val="2"/>
            <w:vMerge/>
            <w:tcBorders>
              <w:left w:val="single" w:sz="4" w:space="0" w:color="auto"/>
              <w:right w:val="single" w:sz="4" w:space="0" w:color="auto"/>
            </w:tcBorders>
          </w:tcPr>
          <w:p w14:paraId="7BC5E2C7"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p>
        </w:tc>
      </w:tr>
      <w:tr w:rsidR="00544E49" w:rsidRPr="00544E49" w14:paraId="638AF5D8" w14:textId="77777777" w:rsidTr="00D31442">
        <w:trPr>
          <w:trHeight w:val="555"/>
        </w:trPr>
        <w:tc>
          <w:tcPr>
            <w:tcW w:w="2551" w:type="dxa"/>
            <w:vMerge/>
            <w:tcBorders>
              <w:left w:val="single" w:sz="4" w:space="0" w:color="auto"/>
              <w:right w:val="single" w:sz="4" w:space="0" w:color="auto"/>
            </w:tcBorders>
          </w:tcPr>
          <w:p w14:paraId="35BFBC2A"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auto"/>
              <w:bottom w:val="single" w:sz="4" w:space="0" w:color="auto"/>
              <w:right w:val="single" w:sz="4" w:space="0" w:color="auto"/>
            </w:tcBorders>
          </w:tcPr>
          <w:p w14:paraId="17A26FE7" w14:textId="77777777" w:rsidR="00544E49" w:rsidRPr="00544E49" w:rsidRDefault="00544E49" w:rsidP="00544E49">
            <w:pPr>
              <w:spacing w:after="0" w:line="240" w:lineRule="auto"/>
              <w:jc w:val="both"/>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 xml:space="preserve">Способы получения сложных эфиров. Обратимость реакции этерификации и факторы, влияющие на смещение равновесия. </w:t>
            </w:r>
          </w:p>
        </w:tc>
        <w:tc>
          <w:tcPr>
            <w:tcW w:w="2408" w:type="dxa"/>
            <w:gridSpan w:val="2"/>
            <w:vMerge/>
            <w:tcBorders>
              <w:left w:val="single" w:sz="4" w:space="0" w:color="auto"/>
              <w:right w:val="single" w:sz="4" w:space="0" w:color="auto"/>
            </w:tcBorders>
          </w:tcPr>
          <w:p w14:paraId="4DAB9FD3"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p>
        </w:tc>
        <w:tc>
          <w:tcPr>
            <w:tcW w:w="2126" w:type="dxa"/>
            <w:gridSpan w:val="2"/>
            <w:vMerge/>
            <w:tcBorders>
              <w:left w:val="single" w:sz="4" w:space="0" w:color="auto"/>
              <w:right w:val="single" w:sz="4" w:space="0" w:color="auto"/>
            </w:tcBorders>
          </w:tcPr>
          <w:p w14:paraId="4C1F3040"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p>
        </w:tc>
      </w:tr>
      <w:tr w:rsidR="00544E49" w:rsidRPr="00544E49" w14:paraId="2D83A062" w14:textId="77777777" w:rsidTr="00D31442">
        <w:trPr>
          <w:trHeight w:val="562"/>
        </w:trPr>
        <w:tc>
          <w:tcPr>
            <w:tcW w:w="2551" w:type="dxa"/>
            <w:vMerge/>
            <w:tcBorders>
              <w:left w:val="single" w:sz="4" w:space="0" w:color="auto"/>
              <w:right w:val="single" w:sz="4" w:space="0" w:color="auto"/>
            </w:tcBorders>
          </w:tcPr>
          <w:p w14:paraId="65063D34"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auto"/>
              <w:bottom w:val="nil"/>
              <w:right w:val="single" w:sz="4" w:space="0" w:color="auto"/>
            </w:tcBorders>
          </w:tcPr>
          <w:p w14:paraId="3B66D6A6" w14:textId="77777777" w:rsidR="00544E49" w:rsidRPr="00544E49" w:rsidRDefault="00544E49" w:rsidP="00544E49">
            <w:pPr>
              <w:spacing w:after="0" w:line="240" w:lineRule="auto"/>
              <w:jc w:val="both"/>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Важнейшие представители карбоновых кислот, их биологическая роль, специфические способы получения, свойства и применение.</w:t>
            </w:r>
          </w:p>
        </w:tc>
        <w:tc>
          <w:tcPr>
            <w:tcW w:w="2408" w:type="dxa"/>
            <w:gridSpan w:val="2"/>
            <w:vMerge/>
            <w:tcBorders>
              <w:left w:val="single" w:sz="4" w:space="0" w:color="auto"/>
              <w:bottom w:val="single" w:sz="4" w:space="0" w:color="auto"/>
              <w:right w:val="single" w:sz="4" w:space="0" w:color="auto"/>
            </w:tcBorders>
          </w:tcPr>
          <w:p w14:paraId="73456136"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p>
        </w:tc>
        <w:tc>
          <w:tcPr>
            <w:tcW w:w="2126" w:type="dxa"/>
            <w:gridSpan w:val="2"/>
            <w:vMerge/>
            <w:tcBorders>
              <w:left w:val="single" w:sz="4" w:space="0" w:color="auto"/>
              <w:right w:val="single" w:sz="4" w:space="0" w:color="auto"/>
            </w:tcBorders>
          </w:tcPr>
          <w:p w14:paraId="47AF5CB0"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p>
        </w:tc>
      </w:tr>
      <w:tr w:rsidR="00544E49" w:rsidRPr="00544E49" w14:paraId="0579C0FA" w14:textId="77777777" w:rsidTr="00D31442">
        <w:trPr>
          <w:trHeight w:val="349"/>
        </w:trPr>
        <w:tc>
          <w:tcPr>
            <w:tcW w:w="2551" w:type="dxa"/>
            <w:vMerge/>
            <w:tcBorders>
              <w:left w:val="single" w:sz="4" w:space="0" w:color="auto"/>
              <w:right w:val="single" w:sz="4" w:space="0" w:color="auto"/>
            </w:tcBorders>
          </w:tcPr>
          <w:p w14:paraId="2DAC9E47"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auto"/>
              <w:bottom w:val="nil"/>
              <w:right w:val="single" w:sz="4" w:space="0" w:color="auto"/>
            </w:tcBorders>
          </w:tcPr>
          <w:p w14:paraId="5240D8FE"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r w:rsidRPr="00544E49">
              <w:rPr>
                <w:rFonts w:ascii="Times New Roman" w:eastAsia="Times New Roman" w:hAnsi="Times New Roman" w:cs="Times New Roman"/>
                <w:b/>
                <w:i/>
              </w:rPr>
              <w:t>В том числе профессионально-ориентированное содержание</w:t>
            </w:r>
          </w:p>
        </w:tc>
        <w:tc>
          <w:tcPr>
            <w:tcW w:w="2408" w:type="dxa"/>
            <w:gridSpan w:val="2"/>
            <w:tcBorders>
              <w:top w:val="single" w:sz="4" w:space="0" w:color="auto"/>
              <w:left w:val="single" w:sz="4" w:space="0" w:color="auto"/>
              <w:bottom w:val="single" w:sz="4" w:space="0" w:color="auto"/>
              <w:right w:val="single" w:sz="4" w:space="0" w:color="auto"/>
            </w:tcBorders>
          </w:tcPr>
          <w:p w14:paraId="1CD161E4" w14:textId="77777777" w:rsidR="00544E49" w:rsidRPr="00544E49" w:rsidRDefault="00544E49" w:rsidP="00544E49">
            <w:pPr>
              <w:spacing w:after="0" w:line="240" w:lineRule="auto"/>
              <w:jc w:val="center"/>
              <w:rPr>
                <w:rFonts w:ascii="Times New Roman" w:eastAsia="Times New Roman" w:hAnsi="Times New Roman" w:cs="Times New Roman"/>
                <w:b/>
                <w:color w:val="FF0000"/>
                <w:lang w:eastAsia="ru-RU"/>
              </w:rPr>
            </w:pPr>
            <w:r w:rsidRPr="00544E49">
              <w:rPr>
                <w:rFonts w:ascii="Times New Roman" w:eastAsia="Times New Roman" w:hAnsi="Times New Roman" w:cs="Times New Roman"/>
                <w:b/>
                <w:lang w:eastAsia="ru-RU"/>
              </w:rPr>
              <w:t>2</w:t>
            </w:r>
          </w:p>
        </w:tc>
        <w:tc>
          <w:tcPr>
            <w:tcW w:w="2126" w:type="dxa"/>
            <w:gridSpan w:val="2"/>
            <w:tcBorders>
              <w:left w:val="single" w:sz="4" w:space="0" w:color="auto"/>
              <w:right w:val="single" w:sz="4" w:space="0" w:color="auto"/>
            </w:tcBorders>
          </w:tcPr>
          <w:p w14:paraId="27A52499"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p>
        </w:tc>
      </w:tr>
      <w:tr w:rsidR="00544E49" w:rsidRPr="00544E49" w14:paraId="26B52605" w14:textId="77777777" w:rsidTr="00D31442">
        <w:trPr>
          <w:trHeight w:val="349"/>
        </w:trPr>
        <w:tc>
          <w:tcPr>
            <w:tcW w:w="2551" w:type="dxa"/>
            <w:vMerge/>
            <w:tcBorders>
              <w:left w:val="single" w:sz="4" w:space="0" w:color="auto"/>
              <w:bottom w:val="nil"/>
              <w:right w:val="single" w:sz="4" w:space="0" w:color="auto"/>
            </w:tcBorders>
          </w:tcPr>
          <w:p w14:paraId="2AECDD8F"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auto"/>
              <w:bottom w:val="nil"/>
              <w:right w:val="single" w:sz="4" w:space="0" w:color="auto"/>
            </w:tcBorders>
          </w:tcPr>
          <w:p w14:paraId="5BFC8D44" w14:textId="77777777" w:rsidR="00544E49" w:rsidRPr="00544E49" w:rsidRDefault="00544E49" w:rsidP="00544E49">
            <w:pPr>
              <w:keepNext/>
              <w:autoSpaceDE w:val="0"/>
              <w:autoSpaceDN w:val="0"/>
              <w:spacing w:after="0" w:line="240" w:lineRule="auto"/>
              <w:jc w:val="both"/>
              <w:outlineLvl w:val="0"/>
              <w:rPr>
                <w:rFonts w:ascii="Times New Roman" w:eastAsia="Times New Roman" w:hAnsi="Times New Roman" w:cs="Times New Roman"/>
                <w:kern w:val="36"/>
                <w:lang w:eastAsia="ru-RU"/>
              </w:rPr>
            </w:pPr>
            <w:r w:rsidRPr="00544E49">
              <w:rPr>
                <w:rFonts w:ascii="Times New Roman" w:eastAsia="Times New Roman" w:hAnsi="Times New Roman" w:cs="Times New Roman"/>
                <w:b/>
                <w:lang w:eastAsia="ru-RU"/>
              </w:rPr>
              <w:t>Практическое занятие 25</w:t>
            </w:r>
            <w:r w:rsidRPr="00544E49">
              <w:rPr>
                <w:rFonts w:ascii="Times New Roman" w:eastAsia="Times New Roman" w:hAnsi="Times New Roman" w:cs="Times New Roman"/>
                <w:lang w:eastAsia="ru-RU"/>
              </w:rPr>
              <w:t>. Изучение свойств карбоновых кислот и  сложных эфиров</w:t>
            </w:r>
            <w:r w:rsidRPr="00544E49">
              <w:rPr>
                <w:rFonts w:ascii="Times New Roman" w:eastAsia="Times New Roman" w:hAnsi="Times New Roman" w:cs="Times New Roman"/>
                <w:kern w:val="36"/>
                <w:lang w:eastAsia="ru-RU"/>
              </w:rPr>
              <w:t xml:space="preserve"> Медико-биологическое значение карбоновых кислот и их производных</w:t>
            </w:r>
          </w:p>
        </w:tc>
        <w:tc>
          <w:tcPr>
            <w:tcW w:w="2408" w:type="dxa"/>
            <w:gridSpan w:val="2"/>
            <w:tcBorders>
              <w:top w:val="single" w:sz="4" w:space="0" w:color="auto"/>
              <w:left w:val="single" w:sz="4" w:space="0" w:color="auto"/>
              <w:bottom w:val="single" w:sz="4" w:space="0" w:color="auto"/>
              <w:right w:val="single" w:sz="4" w:space="0" w:color="auto"/>
            </w:tcBorders>
          </w:tcPr>
          <w:p w14:paraId="02C44D23" w14:textId="77777777" w:rsidR="00544E49" w:rsidRPr="00544E49" w:rsidRDefault="00544E49" w:rsidP="00544E49">
            <w:pPr>
              <w:spacing w:after="0" w:line="240" w:lineRule="auto"/>
              <w:jc w:val="center"/>
              <w:rPr>
                <w:rFonts w:ascii="Times New Roman" w:eastAsia="Times New Roman" w:hAnsi="Times New Roman" w:cs="Times New Roman"/>
                <w:color w:val="FF0000"/>
                <w:lang w:eastAsia="ru-RU"/>
              </w:rPr>
            </w:pPr>
            <w:r w:rsidRPr="00544E49">
              <w:rPr>
                <w:rFonts w:ascii="Times New Roman" w:eastAsia="Times New Roman" w:hAnsi="Times New Roman" w:cs="Times New Roman"/>
                <w:lang w:eastAsia="ru-RU"/>
              </w:rPr>
              <w:t>2</w:t>
            </w:r>
          </w:p>
        </w:tc>
        <w:tc>
          <w:tcPr>
            <w:tcW w:w="2126" w:type="dxa"/>
            <w:gridSpan w:val="2"/>
            <w:tcBorders>
              <w:left w:val="single" w:sz="4" w:space="0" w:color="auto"/>
              <w:right w:val="single" w:sz="4" w:space="0" w:color="auto"/>
            </w:tcBorders>
          </w:tcPr>
          <w:p w14:paraId="3FCFEC9D"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p>
        </w:tc>
      </w:tr>
      <w:tr w:rsidR="00544E49" w:rsidRPr="00544E49" w14:paraId="79DFB6E3" w14:textId="77777777" w:rsidTr="00D31442">
        <w:trPr>
          <w:trHeight w:val="349"/>
        </w:trPr>
        <w:tc>
          <w:tcPr>
            <w:tcW w:w="2551" w:type="dxa"/>
            <w:vMerge w:val="restart"/>
            <w:tcBorders>
              <w:top w:val="single" w:sz="4" w:space="0" w:color="auto"/>
              <w:left w:val="single" w:sz="4" w:space="0" w:color="auto"/>
              <w:right w:val="single" w:sz="4" w:space="0" w:color="auto"/>
            </w:tcBorders>
          </w:tcPr>
          <w:p w14:paraId="0E805647"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r w:rsidRPr="00544E49">
              <w:rPr>
                <w:rFonts w:ascii="Times New Roman" w:eastAsia="Times New Roman" w:hAnsi="Times New Roman" w:cs="Times New Roman"/>
                <w:b/>
                <w:lang w:eastAsia="ru-RU"/>
              </w:rPr>
              <w:t>Тема 2.15.</w:t>
            </w:r>
          </w:p>
          <w:p w14:paraId="6C7A87B4" w14:textId="77777777" w:rsidR="00544E49" w:rsidRPr="00544E49" w:rsidRDefault="00544E49" w:rsidP="00544E49">
            <w:pPr>
              <w:spacing w:after="0" w:line="240" w:lineRule="auto"/>
              <w:jc w:val="both"/>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Углеводы и жиры</w:t>
            </w:r>
          </w:p>
          <w:p w14:paraId="33B50126" w14:textId="77777777" w:rsidR="00544E49" w:rsidRPr="00544E49" w:rsidRDefault="00544E49" w:rsidP="00544E49">
            <w:pPr>
              <w:spacing w:after="0" w:line="240" w:lineRule="auto"/>
              <w:jc w:val="both"/>
              <w:rPr>
                <w:rFonts w:ascii="Times New Roman" w:eastAsia="Times New Roman" w:hAnsi="Times New Roman" w:cs="Times New Roman"/>
                <w:lang w:eastAsia="ru-RU"/>
              </w:rPr>
            </w:pPr>
          </w:p>
        </w:tc>
        <w:tc>
          <w:tcPr>
            <w:tcW w:w="7515" w:type="dxa"/>
            <w:tcBorders>
              <w:top w:val="single" w:sz="4" w:space="0" w:color="auto"/>
              <w:left w:val="single" w:sz="4" w:space="0" w:color="auto"/>
              <w:bottom w:val="nil"/>
              <w:right w:val="single" w:sz="4" w:space="0" w:color="auto"/>
            </w:tcBorders>
          </w:tcPr>
          <w:p w14:paraId="41F9D2EA"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r w:rsidRPr="00544E49">
              <w:rPr>
                <w:rFonts w:ascii="Times New Roman" w:eastAsia="Times New Roman" w:hAnsi="Times New Roman" w:cs="Times New Roman"/>
                <w:b/>
                <w:lang w:eastAsia="ru-RU"/>
              </w:rPr>
              <w:t>Содержание учебного материала</w:t>
            </w:r>
          </w:p>
        </w:tc>
        <w:tc>
          <w:tcPr>
            <w:tcW w:w="2408" w:type="dxa"/>
            <w:gridSpan w:val="2"/>
            <w:tcBorders>
              <w:top w:val="single" w:sz="4" w:space="0" w:color="auto"/>
              <w:left w:val="single" w:sz="4" w:space="0" w:color="auto"/>
              <w:bottom w:val="single" w:sz="4" w:space="0" w:color="auto"/>
              <w:right w:val="single" w:sz="4" w:space="0" w:color="auto"/>
            </w:tcBorders>
          </w:tcPr>
          <w:p w14:paraId="281D391F" w14:textId="77777777" w:rsidR="00544E49" w:rsidRPr="00544E49" w:rsidRDefault="00544E49" w:rsidP="00544E49">
            <w:pPr>
              <w:spacing w:after="0" w:line="240" w:lineRule="auto"/>
              <w:jc w:val="center"/>
              <w:rPr>
                <w:rFonts w:ascii="Times New Roman" w:eastAsia="Times New Roman" w:hAnsi="Times New Roman" w:cs="Times New Roman"/>
                <w:b/>
                <w:lang w:eastAsia="ru-RU"/>
              </w:rPr>
            </w:pPr>
            <w:r w:rsidRPr="00544E49">
              <w:rPr>
                <w:rFonts w:ascii="Times New Roman" w:eastAsia="Times New Roman" w:hAnsi="Times New Roman" w:cs="Times New Roman"/>
                <w:b/>
                <w:lang w:eastAsia="ru-RU"/>
              </w:rPr>
              <w:t>2</w:t>
            </w:r>
          </w:p>
        </w:tc>
        <w:tc>
          <w:tcPr>
            <w:tcW w:w="2126" w:type="dxa"/>
            <w:gridSpan w:val="2"/>
            <w:vMerge w:val="restart"/>
            <w:tcBorders>
              <w:top w:val="single" w:sz="4" w:space="0" w:color="auto"/>
              <w:left w:val="single" w:sz="4" w:space="0" w:color="auto"/>
              <w:right w:val="single" w:sz="4" w:space="0" w:color="auto"/>
            </w:tcBorders>
          </w:tcPr>
          <w:p w14:paraId="04251323" w14:textId="77777777" w:rsidR="00544E49" w:rsidRPr="00544E49" w:rsidRDefault="00544E49" w:rsidP="00544E49">
            <w:pPr>
              <w:suppressAutoHyphens/>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 xml:space="preserve">ОК 01 </w:t>
            </w:r>
          </w:p>
          <w:p w14:paraId="1D5BD406" w14:textId="77777777" w:rsidR="00544E49" w:rsidRPr="00544E49" w:rsidRDefault="00544E49" w:rsidP="00544E49">
            <w:pPr>
              <w:suppressAutoHyphens/>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ОК 02</w:t>
            </w:r>
          </w:p>
          <w:p w14:paraId="66E1A765"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ЛР 10</w:t>
            </w:r>
          </w:p>
        </w:tc>
      </w:tr>
      <w:tr w:rsidR="00544E49" w:rsidRPr="00544E49" w14:paraId="5411D1EF" w14:textId="77777777" w:rsidTr="00D31442">
        <w:trPr>
          <w:trHeight w:val="349"/>
        </w:trPr>
        <w:tc>
          <w:tcPr>
            <w:tcW w:w="2551" w:type="dxa"/>
            <w:vMerge/>
            <w:tcBorders>
              <w:top w:val="single" w:sz="4" w:space="0" w:color="auto"/>
              <w:left w:val="single" w:sz="4" w:space="0" w:color="auto"/>
              <w:right w:val="single" w:sz="4" w:space="0" w:color="auto"/>
            </w:tcBorders>
          </w:tcPr>
          <w:p w14:paraId="16782392"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auto"/>
              <w:bottom w:val="single" w:sz="4" w:space="0" w:color="auto"/>
              <w:right w:val="single" w:sz="4" w:space="0" w:color="auto"/>
            </w:tcBorders>
          </w:tcPr>
          <w:p w14:paraId="19F94A52"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r w:rsidRPr="00544E49">
              <w:rPr>
                <w:rFonts w:ascii="Times New Roman" w:eastAsia="Times New Roman" w:hAnsi="Times New Roman" w:cs="Times New Roman"/>
                <w:lang w:eastAsia="ru-RU"/>
              </w:rPr>
              <w:t xml:space="preserve">Понятие об углеводах. Классификация углеводов. Моно –, ди – и полисахариды, представители каждой группы углеводов. Биологическая роль углеводов, их значение в жизни человека и общества.  </w:t>
            </w:r>
          </w:p>
        </w:tc>
        <w:tc>
          <w:tcPr>
            <w:tcW w:w="2408" w:type="dxa"/>
            <w:gridSpan w:val="2"/>
            <w:vMerge w:val="restart"/>
            <w:tcBorders>
              <w:top w:val="single" w:sz="4" w:space="0" w:color="auto"/>
              <w:left w:val="single" w:sz="4" w:space="0" w:color="auto"/>
              <w:right w:val="single" w:sz="4" w:space="0" w:color="auto"/>
            </w:tcBorders>
          </w:tcPr>
          <w:p w14:paraId="0BA4DAB3" w14:textId="77777777" w:rsidR="00544E49" w:rsidRPr="00544E49" w:rsidRDefault="00544E49" w:rsidP="00544E49">
            <w:pPr>
              <w:spacing w:after="0" w:line="240" w:lineRule="auto"/>
              <w:jc w:val="center"/>
              <w:rPr>
                <w:rFonts w:ascii="Times New Roman" w:eastAsia="Times New Roman" w:hAnsi="Times New Roman" w:cs="Times New Roman"/>
                <w:b/>
                <w:lang w:eastAsia="ru-RU"/>
              </w:rPr>
            </w:pPr>
            <w:r w:rsidRPr="00544E49">
              <w:rPr>
                <w:rFonts w:ascii="Times New Roman" w:eastAsia="Times New Roman" w:hAnsi="Times New Roman" w:cs="Times New Roman"/>
                <w:lang w:eastAsia="ru-RU"/>
              </w:rPr>
              <w:t>2</w:t>
            </w:r>
          </w:p>
        </w:tc>
        <w:tc>
          <w:tcPr>
            <w:tcW w:w="2126" w:type="dxa"/>
            <w:gridSpan w:val="2"/>
            <w:vMerge/>
            <w:tcBorders>
              <w:top w:val="single" w:sz="4" w:space="0" w:color="auto"/>
              <w:left w:val="single" w:sz="4" w:space="0" w:color="auto"/>
              <w:right w:val="single" w:sz="4" w:space="0" w:color="auto"/>
            </w:tcBorders>
          </w:tcPr>
          <w:p w14:paraId="4E66AD43" w14:textId="77777777" w:rsidR="00544E49" w:rsidRPr="00544E49" w:rsidRDefault="00544E49" w:rsidP="00544E49">
            <w:pPr>
              <w:suppressAutoHyphens/>
              <w:spacing w:after="0" w:line="240" w:lineRule="auto"/>
              <w:jc w:val="center"/>
              <w:rPr>
                <w:rFonts w:ascii="Times New Roman" w:eastAsia="Times New Roman" w:hAnsi="Times New Roman" w:cs="Times New Roman"/>
                <w:lang w:eastAsia="ar-SA"/>
              </w:rPr>
            </w:pPr>
          </w:p>
        </w:tc>
      </w:tr>
      <w:tr w:rsidR="00544E49" w:rsidRPr="00544E49" w14:paraId="52A045AD" w14:textId="77777777" w:rsidTr="00D31442">
        <w:trPr>
          <w:trHeight w:val="349"/>
        </w:trPr>
        <w:tc>
          <w:tcPr>
            <w:tcW w:w="2551" w:type="dxa"/>
            <w:vMerge/>
            <w:tcBorders>
              <w:top w:val="single" w:sz="4" w:space="0" w:color="auto"/>
              <w:left w:val="single" w:sz="4" w:space="0" w:color="auto"/>
              <w:right w:val="single" w:sz="4" w:space="0" w:color="auto"/>
            </w:tcBorders>
          </w:tcPr>
          <w:p w14:paraId="4AAF9B8F"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auto"/>
              <w:bottom w:val="single" w:sz="4" w:space="0" w:color="auto"/>
              <w:right w:val="single" w:sz="4" w:space="0" w:color="auto"/>
            </w:tcBorders>
          </w:tcPr>
          <w:p w14:paraId="4DEF9FB4" w14:textId="77777777" w:rsidR="00544E49" w:rsidRPr="00544E49" w:rsidRDefault="00544E49" w:rsidP="00544E49">
            <w:pPr>
              <w:spacing w:after="0" w:line="240" w:lineRule="auto"/>
              <w:jc w:val="both"/>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 xml:space="preserve">Глюкоза, строение ее молекулы и физические свойства. Химические свойства глюкозы: реакции по альдегидной группе («серебряного зеркала», окисление азотной кислотой, гидрирование). </w:t>
            </w:r>
          </w:p>
        </w:tc>
        <w:tc>
          <w:tcPr>
            <w:tcW w:w="2408" w:type="dxa"/>
            <w:gridSpan w:val="2"/>
            <w:vMerge/>
            <w:tcBorders>
              <w:left w:val="single" w:sz="4" w:space="0" w:color="auto"/>
              <w:right w:val="single" w:sz="4" w:space="0" w:color="auto"/>
            </w:tcBorders>
          </w:tcPr>
          <w:p w14:paraId="7CCEA5A9" w14:textId="77777777" w:rsidR="00544E49" w:rsidRPr="00544E49" w:rsidRDefault="00544E49" w:rsidP="00544E49">
            <w:pPr>
              <w:spacing w:after="0" w:line="240" w:lineRule="auto"/>
              <w:jc w:val="center"/>
              <w:rPr>
                <w:rFonts w:ascii="Times New Roman" w:eastAsia="Times New Roman" w:hAnsi="Times New Roman" w:cs="Times New Roman"/>
                <w:b/>
                <w:lang w:eastAsia="ru-RU"/>
              </w:rPr>
            </w:pPr>
          </w:p>
        </w:tc>
        <w:tc>
          <w:tcPr>
            <w:tcW w:w="2126" w:type="dxa"/>
            <w:gridSpan w:val="2"/>
            <w:vMerge/>
            <w:tcBorders>
              <w:top w:val="single" w:sz="4" w:space="0" w:color="auto"/>
              <w:left w:val="single" w:sz="4" w:space="0" w:color="auto"/>
              <w:right w:val="single" w:sz="4" w:space="0" w:color="auto"/>
            </w:tcBorders>
          </w:tcPr>
          <w:p w14:paraId="1EB64C77" w14:textId="77777777" w:rsidR="00544E49" w:rsidRPr="00544E49" w:rsidRDefault="00544E49" w:rsidP="00544E49">
            <w:pPr>
              <w:suppressAutoHyphens/>
              <w:spacing w:after="0" w:line="240" w:lineRule="auto"/>
              <w:jc w:val="center"/>
              <w:rPr>
                <w:rFonts w:ascii="Times New Roman" w:eastAsia="Times New Roman" w:hAnsi="Times New Roman" w:cs="Times New Roman"/>
                <w:lang w:eastAsia="ar-SA"/>
              </w:rPr>
            </w:pPr>
          </w:p>
        </w:tc>
      </w:tr>
      <w:tr w:rsidR="00544E49" w:rsidRPr="00544E49" w14:paraId="4E5BDB7B" w14:textId="77777777" w:rsidTr="00D31442">
        <w:trPr>
          <w:trHeight w:val="519"/>
        </w:trPr>
        <w:tc>
          <w:tcPr>
            <w:tcW w:w="2551" w:type="dxa"/>
            <w:vMerge/>
            <w:tcBorders>
              <w:left w:val="single" w:sz="4" w:space="0" w:color="auto"/>
              <w:right w:val="single" w:sz="4" w:space="0" w:color="auto"/>
            </w:tcBorders>
          </w:tcPr>
          <w:p w14:paraId="699DCC85"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auto"/>
              <w:bottom w:val="single" w:sz="4" w:space="0" w:color="auto"/>
              <w:right w:val="single" w:sz="4" w:space="0" w:color="auto"/>
            </w:tcBorders>
          </w:tcPr>
          <w:p w14:paraId="65BBFFE0"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r w:rsidRPr="00544E49">
              <w:rPr>
                <w:rFonts w:ascii="Times New Roman" w:eastAsia="Times New Roman" w:hAnsi="Times New Roman" w:cs="Times New Roman"/>
                <w:lang w:eastAsia="ru-RU"/>
              </w:rPr>
              <w:t xml:space="preserve">Жиры. Жиры как сложные эфиры глицерина. Карбоновые кислоты, входящие в состав жиров. Зависимость консистенции жиров от их состава. </w:t>
            </w:r>
          </w:p>
        </w:tc>
        <w:tc>
          <w:tcPr>
            <w:tcW w:w="2408" w:type="dxa"/>
            <w:gridSpan w:val="2"/>
            <w:vMerge/>
            <w:tcBorders>
              <w:left w:val="single" w:sz="4" w:space="0" w:color="auto"/>
              <w:right w:val="single" w:sz="4" w:space="0" w:color="auto"/>
            </w:tcBorders>
          </w:tcPr>
          <w:p w14:paraId="78543459"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p>
        </w:tc>
        <w:tc>
          <w:tcPr>
            <w:tcW w:w="2126" w:type="dxa"/>
            <w:gridSpan w:val="2"/>
            <w:vMerge/>
            <w:tcBorders>
              <w:left w:val="single" w:sz="4" w:space="0" w:color="auto"/>
              <w:right w:val="single" w:sz="4" w:space="0" w:color="auto"/>
            </w:tcBorders>
          </w:tcPr>
          <w:p w14:paraId="516943D3"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p>
        </w:tc>
      </w:tr>
      <w:tr w:rsidR="00544E49" w:rsidRPr="00544E49" w14:paraId="1A4965B0" w14:textId="77777777" w:rsidTr="00D31442">
        <w:trPr>
          <w:trHeight w:val="630"/>
        </w:trPr>
        <w:tc>
          <w:tcPr>
            <w:tcW w:w="2551" w:type="dxa"/>
            <w:vMerge/>
            <w:tcBorders>
              <w:left w:val="single" w:sz="4" w:space="0" w:color="auto"/>
              <w:right w:val="single" w:sz="4" w:space="0" w:color="auto"/>
            </w:tcBorders>
          </w:tcPr>
          <w:p w14:paraId="34FFD1C1"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auto"/>
              <w:bottom w:val="nil"/>
              <w:right w:val="single" w:sz="4" w:space="0" w:color="auto"/>
            </w:tcBorders>
          </w:tcPr>
          <w:p w14:paraId="551EAB4F" w14:textId="77777777" w:rsidR="00544E49" w:rsidRPr="00544E49" w:rsidRDefault="00544E49" w:rsidP="00544E49">
            <w:pPr>
              <w:spacing w:after="0" w:line="240" w:lineRule="auto"/>
              <w:jc w:val="both"/>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Химические свойства жиров: гидролиз, омыление, гидрирование. Биологическая роль жиров, их использование в быту и промышленности.</w:t>
            </w:r>
          </w:p>
        </w:tc>
        <w:tc>
          <w:tcPr>
            <w:tcW w:w="2408" w:type="dxa"/>
            <w:gridSpan w:val="2"/>
            <w:vMerge/>
            <w:tcBorders>
              <w:left w:val="single" w:sz="4" w:space="0" w:color="auto"/>
              <w:bottom w:val="single" w:sz="4" w:space="0" w:color="auto"/>
              <w:right w:val="single" w:sz="4" w:space="0" w:color="auto"/>
            </w:tcBorders>
          </w:tcPr>
          <w:p w14:paraId="149ED982"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p>
        </w:tc>
        <w:tc>
          <w:tcPr>
            <w:tcW w:w="2126" w:type="dxa"/>
            <w:gridSpan w:val="2"/>
            <w:vMerge/>
            <w:tcBorders>
              <w:left w:val="single" w:sz="4" w:space="0" w:color="auto"/>
              <w:right w:val="single" w:sz="4" w:space="0" w:color="auto"/>
            </w:tcBorders>
          </w:tcPr>
          <w:p w14:paraId="2D0B019B"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p>
        </w:tc>
      </w:tr>
      <w:tr w:rsidR="00544E49" w:rsidRPr="00544E49" w14:paraId="3775A430" w14:textId="77777777" w:rsidTr="00D31442">
        <w:trPr>
          <w:trHeight w:val="349"/>
        </w:trPr>
        <w:tc>
          <w:tcPr>
            <w:tcW w:w="2551" w:type="dxa"/>
            <w:vMerge w:val="restart"/>
            <w:tcBorders>
              <w:top w:val="single" w:sz="4" w:space="0" w:color="auto"/>
              <w:left w:val="single" w:sz="4" w:space="0" w:color="auto"/>
              <w:right w:val="single" w:sz="4" w:space="0" w:color="auto"/>
            </w:tcBorders>
          </w:tcPr>
          <w:p w14:paraId="0CCEC444" w14:textId="77777777" w:rsidR="00544E49" w:rsidRPr="00544E49" w:rsidRDefault="00544E49" w:rsidP="00544E49">
            <w:pPr>
              <w:spacing w:after="0" w:line="240" w:lineRule="auto"/>
              <w:jc w:val="both"/>
              <w:rPr>
                <w:rFonts w:ascii="Times New Roman" w:eastAsia="Times New Roman" w:hAnsi="Times New Roman" w:cs="Times New Roman"/>
                <w:lang w:eastAsia="ru-RU"/>
              </w:rPr>
            </w:pPr>
            <w:r w:rsidRPr="00544E49">
              <w:rPr>
                <w:rFonts w:ascii="Times New Roman" w:eastAsia="Times New Roman" w:hAnsi="Times New Roman" w:cs="Times New Roman"/>
                <w:b/>
                <w:lang w:eastAsia="ru-RU"/>
              </w:rPr>
              <w:t>Тема 2.16.</w:t>
            </w:r>
          </w:p>
          <w:p w14:paraId="734C286F" w14:textId="77777777" w:rsidR="00544E49" w:rsidRPr="00544E49" w:rsidRDefault="00544E49" w:rsidP="00544E49">
            <w:pPr>
              <w:spacing w:after="0" w:line="240" w:lineRule="auto"/>
              <w:jc w:val="both"/>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 xml:space="preserve"> Амины. Аминокислоты.</w:t>
            </w:r>
          </w:p>
          <w:p w14:paraId="4BB83252" w14:textId="77777777" w:rsidR="00544E49" w:rsidRPr="00544E49" w:rsidRDefault="00544E49" w:rsidP="00544E49">
            <w:pPr>
              <w:spacing w:after="0" w:line="240" w:lineRule="auto"/>
              <w:jc w:val="both"/>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Белки</w:t>
            </w:r>
          </w:p>
          <w:p w14:paraId="746F4156" w14:textId="77777777" w:rsidR="00544E49" w:rsidRPr="00544E49" w:rsidRDefault="00544E49" w:rsidP="00544E49">
            <w:pPr>
              <w:spacing w:after="0" w:line="240" w:lineRule="auto"/>
              <w:jc w:val="both"/>
              <w:rPr>
                <w:rFonts w:ascii="Times New Roman" w:eastAsia="Times New Roman" w:hAnsi="Times New Roman" w:cs="Times New Roman"/>
                <w:lang w:eastAsia="ru-RU"/>
              </w:rPr>
            </w:pPr>
          </w:p>
        </w:tc>
        <w:tc>
          <w:tcPr>
            <w:tcW w:w="7515" w:type="dxa"/>
            <w:tcBorders>
              <w:top w:val="single" w:sz="4" w:space="0" w:color="auto"/>
              <w:left w:val="single" w:sz="4" w:space="0" w:color="auto"/>
              <w:bottom w:val="nil"/>
              <w:right w:val="single" w:sz="4" w:space="0" w:color="auto"/>
            </w:tcBorders>
          </w:tcPr>
          <w:p w14:paraId="6B2A805E"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r w:rsidRPr="00544E49">
              <w:rPr>
                <w:rFonts w:ascii="Times New Roman" w:eastAsia="Times New Roman" w:hAnsi="Times New Roman" w:cs="Times New Roman"/>
                <w:b/>
                <w:lang w:eastAsia="ru-RU"/>
              </w:rPr>
              <w:t>Содержание учебного материала</w:t>
            </w:r>
          </w:p>
        </w:tc>
        <w:tc>
          <w:tcPr>
            <w:tcW w:w="2408" w:type="dxa"/>
            <w:gridSpan w:val="2"/>
            <w:tcBorders>
              <w:top w:val="single" w:sz="4" w:space="0" w:color="auto"/>
              <w:left w:val="single" w:sz="4" w:space="0" w:color="auto"/>
              <w:bottom w:val="single" w:sz="4" w:space="0" w:color="auto"/>
              <w:right w:val="single" w:sz="4" w:space="0" w:color="auto"/>
            </w:tcBorders>
          </w:tcPr>
          <w:p w14:paraId="588B875D" w14:textId="77777777" w:rsidR="00544E49" w:rsidRPr="00544E49" w:rsidRDefault="00544E49" w:rsidP="00544E49">
            <w:pPr>
              <w:spacing w:after="0" w:line="240" w:lineRule="auto"/>
              <w:jc w:val="center"/>
              <w:rPr>
                <w:rFonts w:ascii="Times New Roman" w:eastAsia="Times New Roman" w:hAnsi="Times New Roman" w:cs="Times New Roman"/>
                <w:b/>
                <w:lang w:eastAsia="ru-RU"/>
              </w:rPr>
            </w:pPr>
            <w:r w:rsidRPr="00544E49">
              <w:rPr>
                <w:rFonts w:ascii="Times New Roman" w:eastAsia="Times New Roman" w:hAnsi="Times New Roman" w:cs="Times New Roman"/>
                <w:b/>
                <w:lang w:eastAsia="ru-RU"/>
              </w:rPr>
              <w:t>2</w:t>
            </w:r>
          </w:p>
        </w:tc>
        <w:tc>
          <w:tcPr>
            <w:tcW w:w="2126" w:type="dxa"/>
            <w:gridSpan w:val="2"/>
            <w:vMerge w:val="restart"/>
            <w:tcBorders>
              <w:top w:val="single" w:sz="4" w:space="0" w:color="auto"/>
              <w:left w:val="single" w:sz="4" w:space="0" w:color="auto"/>
              <w:right w:val="single" w:sz="4" w:space="0" w:color="auto"/>
            </w:tcBorders>
          </w:tcPr>
          <w:p w14:paraId="7BD4E64E" w14:textId="77777777" w:rsidR="00544E49" w:rsidRPr="00544E49" w:rsidRDefault="00544E49" w:rsidP="00544E49">
            <w:pPr>
              <w:suppressAutoHyphens/>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ОК 02</w:t>
            </w:r>
          </w:p>
          <w:p w14:paraId="31943147" w14:textId="77777777" w:rsidR="00544E49" w:rsidRPr="00544E49" w:rsidRDefault="00544E49" w:rsidP="00544E49">
            <w:pPr>
              <w:suppressAutoHyphens/>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ОК 04</w:t>
            </w:r>
          </w:p>
          <w:p w14:paraId="1D333CD9"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ЛР 4</w:t>
            </w:r>
          </w:p>
          <w:p w14:paraId="51B21252"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p>
        </w:tc>
      </w:tr>
      <w:tr w:rsidR="00544E49" w:rsidRPr="00544E49" w14:paraId="62E900D8" w14:textId="77777777" w:rsidTr="00D31442">
        <w:trPr>
          <w:trHeight w:val="864"/>
        </w:trPr>
        <w:tc>
          <w:tcPr>
            <w:tcW w:w="2551" w:type="dxa"/>
            <w:vMerge/>
            <w:tcBorders>
              <w:left w:val="single" w:sz="4" w:space="0" w:color="auto"/>
              <w:right w:val="single" w:sz="4" w:space="0" w:color="auto"/>
            </w:tcBorders>
          </w:tcPr>
          <w:p w14:paraId="37289B75"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auto"/>
              <w:bottom w:val="single" w:sz="4" w:space="0" w:color="auto"/>
              <w:right w:val="single" w:sz="4" w:space="0" w:color="auto"/>
            </w:tcBorders>
          </w:tcPr>
          <w:p w14:paraId="2BE09F10"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r w:rsidRPr="00544E49">
              <w:rPr>
                <w:rFonts w:ascii="Times New Roman" w:eastAsia="Times New Roman" w:hAnsi="Times New Roman" w:cs="Times New Roman"/>
                <w:lang w:eastAsia="ru-RU"/>
              </w:rPr>
              <w:t>Классификация и изомерия аминов. Понятие об аминах. Классификация аминов по типу углеводородного радикала. Гомологические ряды предельных алифатических и ароматических аминов, изомерия и номенклатура</w:t>
            </w:r>
          </w:p>
        </w:tc>
        <w:tc>
          <w:tcPr>
            <w:tcW w:w="2408" w:type="dxa"/>
            <w:gridSpan w:val="2"/>
            <w:vMerge w:val="restart"/>
            <w:tcBorders>
              <w:top w:val="single" w:sz="4" w:space="0" w:color="auto"/>
              <w:left w:val="single" w:sz="4" w:space="0" w:color="auto"/>
              <w:right w:val="single" w:sz="4" w:space="0" w:color="auto"/>
            </w:tcBorders>
          </w:tcPr>
          <w:p w14:paraId="6342EE32"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2</w:t>
            </w:r>
          </w:p>
        </w:tc>
        <w:tc>
          <w:tcPr>
            <w:tcW w:w="2126" w:type="dxa"/>
            <w:gridSpan w:val="2"/>
            <w:vMerge/>
            <w:tcBorders>
              <w:left w:val="single" w:sz="4" w:space="0" w:color="auto"/>
              <w:right w:val="single" w:sz="4" w:space="0" w:color="auto"/>
            </w:tcBorders>
          </w:tcPr>
          <w:p w14:paraId="19B8D5A6"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p>
        </w:tc>
      </w:tr>
      <w:tr w:rsidR="00544E49" w:rsidRPr="00544E49" w14:paraId="33098619" w14:textId="77777777" w:rsidTr="00D31442">
        <w:trPr>
          <w:trHeight w:val="510"/>
        </w:trPr>
        <w:tc>
          <w:tcPr>
            <w:tcW w:w="2551" w:type="dxa"/>
            <w:vMerge/>
            <w:tcBorders>
              <w:left w:val="single" w:sz="4" w:space="0" w:color="auto"/>
              <w:right w:val="single" w:sz="4" w:space="0" w:color="auto"/>
            </w:tcBorders>
          </w:tcPr>
          <w:p w14:paraId="1FD23982"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auto"/>
              <w:bottom w:val="single" w:sz="4" w:space="0" w:color="auto"/>
              <w:right w:val="single" w:sz="4" w:space="0" w:color="auto"/>
            </w:tcBorders>
          </w:tcPr>
          <w:p w14:paraId="5EF4FE4D" w14:textId="77777777" w:rsidR="00544E49" w:rsidRPr="00544E49" w:rsidRDefault="00544E49" w:rsidP="00544E49">
            <w:pPr>
              <w:spacing w:after="0" w:line="240" w:lineRule="auto"/>
              <w:jc w:val="both"/>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 xml:space="preserve">Химические свойства аминов. Амины как органические основания, их сравнения с аммиаком и другими неорганическими основаниями. </w:t>
            </w:r>
          </w:p>
        </w:tc>
        <w:tc>
          <w:tcPr>
            <w:tcW w:w="2408" w:type="dxa"/>
            <w:gridSpan w:val="2"/>
            <w:vMerge/>
            <w:tcBorders>
              <w:left w:val="single" w:sz="4" w:space="0" w:color="auto"/>
              <w:right w:val="single" w:sz="4" w:space="0" w:color="auto"/>
            </w:tcBorders>
          </w:tcPr>
          <w:p w14:paraId="77CCB426"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p>
        </w:tc>
        <w:tc>
          <w:tcPr>
            <w:tcW w:w="2126" w:type="dxa"/>
            <w:gridSpan w:val="2"/>
            <w:vMerge/>
            <w:tcBorders>
              <w:left w:val="single" w:sz="4" w:space="0" w:color="auto"/>
              <w:right w:val="single" w:sz="4" w:space="0" w:color="auto"/>
            </w:tcBorders>
          </w:tcPr>
          <w:p w14:paraId="03281064"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p>
        </w:tc>
      </w:tr>
      <w:tr w:rsidR="00544E49" w:rsidRPr="00544E49" w14:paraId="791B90F9" w14:textId="77777777" w:rsidTr="00D31442">
        <w:trPr>
          <w:trHeight w:val="502"/>
        </w:trPr>
        <w:tc>
          <w:tcPr>
            <w:tcW w:w="2551" w:type="dxa"/>
            <w:vMerge/>
            <w:tcBorders>
              <w:left w:val="single" w:sz="4" w:space="0" w:color="auto"/>
              <w:right w:val="single" w:sz="4" w:space="0" w:color="auto"/>
            </w:tcBorders>
          </w:tcPr>
          <w:p w14:paraId="0F6A48A6"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auto"/>
              <w:bottom w:val="single" w:sz="4" w:space="0" w:color="auto"/>
              <w:right w:val="single" w:sz="4" w:space="0" w:color="auto"/>
            </w:tcBorders>
          </w:tcPr>
          <w:p w14:paraId="7B71D16E" w14:textId="77777777" w:rsidR="00544E49" w:rsidRPr="00544E49" w:rsidRDefault="00544E49" w:rsidP="00544E49">
            <w:pPr>
              <w:spacing w:after="0" w:line="240" w:lineRule="auto"/>
              <w:jc w:val="both"/>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 xml:space="preserve">Сравнение химических свойств алифатических и ароматических аминов. Образование амидов. </w:t>
            </w:r>
          </w:p>
        </w:tc>
        <w:tc>
          <w:tcPr>
            <w:tcW w:w="2408" w:type="dxa"/>
            <w:gridSpan w:val="2"/>
            <w:vMerge/>
            <w:tcBorders>
              <w:left w:val="single" w:sz="4" w:space="0" w:color="auto"/>
              <w:right w:val="single" w:sz="4" w:space="0" w:color="auto"/>
            </w:tcBorders>
          </w:tcPr>
          <w:p w14:paraId="587C73F4"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p>
        </w:tc>
        <w:tc>
          <w:tcPr>
            <w:tcW w:w="2126" w:type="dxa"/>
            <w:gridSpan w:val="2"/>
            <w:vMerge/>
            <w:tcBorders>
              <w:left w:val="single" w:sz="4" w:space="0" w:color="auto"/>
              <w:right w:val="single" w:sz="4" w:space="0" w:color="auto"/>
            </w:tcBorders>
          </w:tcPr>
          <w:p w14:paraId="39792F62"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p>
        </w:tc>
      </w:tr>
      <w:tr w:rsidR="00544E49" w:rsidRPr="00544E49" w14:paraId="06CB1924" w14:textId="77777777" w:rsidTr="00D31442">
        <w:trPr>
          <w:trHeight w:val="418"/>
        </w:trPr>
        <w:tc>
          <w:tcPr>
            <w:tcW w:w="2551" w:type="dxa"/>
            <w:vMerge/>
            <w:tcBorders>
              <w:left w:val="single" w:sz="4" w:space="0" w:color="auto"/>
              <w:right w:val="single" w:sz="4" w:space="0" w:color="auto"/>
            </w:tcBorders>
          </w:tcPr>
          <w:p w14:paraId="3195A083"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auto"/>
              <w:bottom w:val="single" w:sz="4" w:space="0" w:color="auto"/>
              <w:right w:val="single" w:sz="4" w:space="0" w:color="auto"/>
            </w:tcBorders>
          </w:tcPr>
          <w:p w14:paraId="543B8566" w14:textId="77777777" w:rsidR="00544E49" w:rsidRPr="00544E49" w:rsidRDefault="00544E49" w:rsidP="00544E49">
            <w:pPr>
              <w:spacing w:after="0" w:line="240" w:lineRule="auto"/>
              <w:jc w:val="both"/>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Аминокислоты. Понятие об аминокислотах, их классификация и строение. Оптическая изомерия ɑ-аминокислот. Номенклатура аминокислот</w:t>
            </w:r>
          </w:p>
        </w:tc>
        <w:tc>
          <w:tcPr>
            <w:tcW w:w="2408" w:type="dxa"/>
            <w:gridSpan w:val="2"/>
            <w:tcBorders>
              <w:left w:val="single" w:sz="4" w:space="0" w:color="auto"/>
              <w:right w:val="single" w:sz="4" w:space="0" w:color="auto"/>
            </w:tcBorders>
          </w:tcPr>
          <w:p w14:paraId="0A7982A8"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p>
        </w:tc>
        <w:tc>
          <w:tcPr>
            <w:tcW w:w="2126" w:type="dxa"/>
            <w:gridSpan w:val="2"/>
            <w:vMerge/>
            <w:tcBorders>
              <w:left w:val="single" w:sz="4" w:space="0" w:color="auto"/>
              <w:right w:val="single" w:sz="4" w:space="0" w:color="auto"/>
            </w:tcBorders>
          </w:tcPr>
          <w:p w14:paraId="72963062"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p>
        </w:tc>
      </w:tr>
      <w:tr w:rsidR="00544E49" w:rsidRPr="00544E49" w14:paraId="207C1AC8" w14:textId="77777777" w:rsidTr="00D31442">
        <w:trPr>
          <w:trHeight w:val="418"/>
        </w:trPr>
        <w:tc>
          <w:tcPr>
            <w:tcW w:w="2551" w:type="dxa"/>
            <w:vMerge/>
            <w:tcBorders>
              <w:left w:val="single" w:sz="4" w:space="0" w:color="auto"/>
              <w:right w:val="single" w:sz="4" w:space="0" w:color="auto"/>
            </w:tcBorders>
          </w:tcPr>
          <w:p w14:paraId="38901F2B"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auto"/>
              <w:bottom w:val="single" w:sz="4" w:space="0" w:color="auto"/>
              <w:right w:val="single" w:sz="4" w:space="0" w:color="auto"/>
            </w:tcBorders>
          </w:tcPr>
          <w:p w14:paraId="0C088B18" w14:textId="77777777" w:rsidR="00544E49" w:rsidRPr="00544E49" w:rsidRDefault="00544E49" w:rsidP="00544E49">
            <w:pPr>
              <w:spacing w:after="0" w:line="240" w:lineRule="auto"/>
              <w:jc w:val="both"/>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Получение аминокислот., их применение и биологическая функция</w:t>
            </w:r>
          </w:p>
        </w:tc>
        <w:tc>
          <w:tcPr>
            <w:tcW w:w="2408" w:type="dxa"/>
            <w:gridSpan w:val="2"/>
            <w:tcBorders>
              <w:left w:val="single" w:sz="4" w:space="0" w:color="auto"/>
              <w:right w:val="single" w:sz="4" w:space="0" w:color="auto"/>
            </w:tcBorders>
          </w:tcPr>
          <w:p w14:paraId="3ECCBC5C"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p>
        </w:tc>
        <w:tc>
          <w:tcPr>
            <w:tcW w:w="2126" w:type="dxa"/>
            <w:gridSpan w:val="2"/>
            <w:vMerge/>
            <w:tcBorders>
              <w:left w:val="single" w:sz="4" w:space="0" w:color="auto"/>
              <w:right w:val="single" w:sz="4" w:space="0" w:color="auto"/>
            </w:tcBorders>
          </w:tcPr>
          <w:p w14:paraId="4F62E871"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p>
        </w:tc>
      </w:tr>
      <w:tr w:rsidR="00544E49" w:rsidRPr="00544E49" w14:paraId="405187BC" w14:textId="77777777" w:rsidTr="00D31442">
        <w:trPr>
          <w:trHeight w:val="418"/>
        </w:trPr>
        <w:tc>
          <w:tcPr>
            <w:tcW w:w="2551" w:type="dxa"/>
            <w:vMerge/>
            <w:tcBorders>
              <w:left w:val="single" w:sz="4" w:space="0" w:color="auto"/>
              <w:right w:val="single" w:sz="4" w:space="0" w:color="auto"/>
            </w:tcBorders>
          </w:tcPr>
          <w:p w14:paraId="541C3B6E" w14:textId="77777777" w:rsidR="00544E49" w:rsidRPr="00544E49" w:rsidRDefault="00544E49" w:rsidP="00544E49">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auto"/>
              <w:bottom w:val="single" w:sz="4" w:space="0" w:color="auto"/>
              <w:right w:val="single" w:sz="4" w:space="0" w:color="auto"/>
            </w:tcBorders>
          </w:tcPr>
          <w:p w14:paraId="5A20BD75" w14:textId="77777777" w:rsidR="00544E49" w:rsidRPr="00544E49" w:rsidRDefault="00544E49" w:rsidP="00544E49">
            <w:pPr>
              <w:spacing w:after="0" w:line="240" w:lineRule="auto"/>
              <w:jc w:val="both"/>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Белки. Белки как природные полимеры. Первичная, вторичная, третичная и четвертичная структуры белков.</w:t>
            </w:r>
          </w:p>
        </w:tc>
        <w:tc>
          <w:tcPr>
            <w:tcW w:w="2408" w:type="dxa"/>
            <w:gridSpan w:val="2"/>
            <w:tcBorders>
              <w:left w:val="single" w:sz="4" w:space="0" w:color="auto"/>
              <w:bottom w:val="single" w:sz="4" w:space="0" w:color="auto"/>
              <w:right w:val="single" w:sz="4" w:space="0" w:color="auto"/>
            </w:tcBorders>
          </w:tcPr>
          <w:p w14:paraId="35110AD2"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p>
        </w:tc>
        <w:tc>
          <w:tcPr>
            <w:tcW w:w="2126" w:type="dxa"/>
            <w:gridSpan w:val="2"/>
            <w:vMerge/>
            <w:tcBorders>
              <w:left w:val="single" w:sz="4" w:space="0" w:color="auto"/>
              <w:right w:val="single" w:sz="4" w:space="0" w:color="auto"/>
            </w:tcBorders>
          </w:tcPr>
          <w:p w14:paraId="69D8E18B" w14:textId="77777777" w:rsidR="00544E49" w:rsidRPr="00544E49" w:rsidRDefault="00544E49" w:rsidP="00544E49">
            <w:pPr>
              <w:spacing w:after="0" w:line="240" w:lineRule="auto"/>
              <w:jc w:val="center"/>
              <w:rPr>
                <w:rFonts w:ascii="Times New Roman" w:eastAsia="Times New Roman" w:hAnsi="Times New Roman" w:cs="Times New Roman"/>
                <w:lang w:eastAsia="ru-RU"/>
              </w:rPr>
            </w:pPr>
          </w:p>
        </w:tc>
      </w:tr>
      <w:tr w:rsidR="0086405F" w:rsidRPr="00544E49" w14:paraId="2D6B6909" w14:textId="77777777" w:rsidTr="00D31442">
        <w:trPr>
          <w:trHeight w:val="401"/>
        </w:trPr>
        <w:tc>
          <w:tcPr>
            <w:tcW w:w="2551" w:type="dxa"/>
            <w:vMerge w:val="restart"/>
            <w:tcBorders>
              <w:top w:val="single" w:sz="4" w:space="0" w:color="auto"/>
              <w:left w:val="single" w:sz="4" w:space="0" w:color="auto"/>
              <w:right w:val="single" w:sz="4" w:space="0" w:color="auto"/>
            </w:tcBorders>
          </w:tcPr>
          <w:p w14:paraId="12D102E7" w14:textId="77777777" w:rsidR="0086405F" w:rsidRPr="00544E49" w:rsidRDefault="0086405F" w:rsidP="0086405F">
            <w:pPr>
              <w:spacing w:after="0" w:line="240" w:lineRule="auto"/>
              <w:rPr>
                <w:rFonts w:ascii="Times New Roman" w:eastAsia="Times New Roman" w:hAnsi="Times New Roman" w:cs="Times New Roman"/>
                <w:b/>
                <w:sz w:val="24"/>
                <w:szCs w:val="24"/>
                <w:lang w:eastAsia="ru-RU"/>
              </w:rPr>
            </w:pPr>
            <w:r w:rsidRPr="00544E49">
              <w:rPr>
                <w:rFonts w:ascii="Times New Roman" w:hAnsi="Times New Roman" w:cs="Times New Roman"/>
                <w:b/>
                <w:bCs/>
                <w:sz w:val="24"/>
                <w:szCs w:val="24"/>
              </w:rPr>
              <w:t>Тема 2.17.</w:t>
            </w:r>
            <w:r w:rsidRPr="00544E49">
              <w:rPr>
                <w:rFonts w:ascii="Times New Roman" w:hAnsi="Times New Roman" w:cs="Times New Roman"/>
                <w:sz w:val="24"/>
                <w:szCs w:val="24"/>
              </w:rPr>
              <w:t xml:space="preserve"> Органические вещества в жизнедеятельности человека</w:t>
            </w:r>
          </w:p>
        </w:tc>
        <w:tc>
          <w:tcPr>
            <w:tcW w:w="7515" w:type="dxa"/>
            <w:tcBorders>
              <w:top w:val="single" w:sz="4" w:space="0" w:color="auto"/>
              <w:left w:val="single" w:sz="4" w:space="0" w:color="auto"/>
              <w:bottom w:val="nil"/>
              <w:right w:val="single" w:sz="4" w:space="0" w:color="auto"/>
            </w:tcBorders>
          </w:tcPr>
          <w:p w14:paraId="776915F5" w14:textId="2188A457" w:rsidR="0086405F" w:rsidRPr="00544E49" w:rsidRDefault="0086405F" w:rsidP="0086405F">
            <w:pPr>
              <w:spacing w:after="0" w:line="240" w:lineRule="auto"/>
              <w:rPr>
                <w:rFonts w:ascii="Times New Roman" w:hAnsi="Times New Roman" w:cs="Times New Roman"/>
                <w:sz w:val="24"/>
                <w:szCs w:val="24"/>
              </w:rPr>
            </w:pPr>
            <w:r w:rsidRPr="00544E49">
              <w:rPr>
                <w:rFonts w:ascii="Times New Roman" w:eastAsia="Times New Roman" w:hAnsi="Times New Roman" w:cs="Times New Roman"/>
                <w:b/>
                <w:i/>
              </w:rPr>
              <w:t>В том числе профессионально-ориентированное содержание</w:t>
            </w:r>
          </w:p>
        </w:tc>
        <w:tc>
          <w:tcPr>
            <w:tcW w:w="2408" w:type="dxa"/>
            <w:gridSpan w:val="2"/>
            <w:tcBorders>
              <w:top w:val="single" w:sz="4" w:space="0" w:color="auto"/>
              <w:left w:val="single" w:sz="4" w:space="0" w:color="auto"/>
              <w:right w:val="single" w:sz="4" w:space="0" w:color="auto"/>
            </w:tcBorders>
          </w:tcPr>
          <w:p w14:paraId="157C4122" w14:textId="77777777" w:rsidR="0086405F" w:rsidRPr="00544E49" w:rsidRDefault="0086405F" w:rsidP="0086405F">
            <w:pPr>
              <w:jc w:val="center"/>
              <w:rPr>
                <w:rFonts w:ascii="Times New Roman" w:hAnsi="Times New Roman" w:cs="Times New Roman"/>
                <w:b/>
                <w:bCs/>
                <w:sz w:val="24"/>
                <w:szCs w:val="24"/>
              </w:rPr>
            </w:pPr>
            <w:r w:rsidRPr="00544E49">
              <w:rPr>
                <w:rFonts w:ascii="Times New Roman" w:hAnsi="Times New Roman" w:cs="Times New Roman"/>
                <w:b/>
                <w:bCs/>
                <w:sz w:val="24"/>
                <w:szCs w:val="24"/>
              </w:rPr>
              <w:t>2</w:t>
            </w:r>
          </w:p>
        </w:tc>
        <w:tc>
          <w:tcPr>
            <w:tcW w:w="2126" w:type="dxa"/>
            <w:gridSpan w:val="2"/>
            <w:vMerge w:val="restart"/>
            <w:tcBorders>
              <w:top w:val="single" w:sz="4" w:space="0" w:color="auto"/>
              <w:left w:val="single" w:sz="4" w:space="0" w:color="auto"/>
              <w:right w:val="single" w:sz="4" w:space="0" w:color="auto"/>
            </w:tcBorders>
          </w:tcPr>
          <w:p w14:paraId="219CEE20" w14:textId="77777777" w:rsidR="0086405F" w:rsidRPr="00544E49" w:rsidRDefault="0086405F" w:rsidP="0086405F">
            <w:pPr>
              <w:suppressAutoHyphens/>
              <w:spacing w:after="0" w:line="240" w:lineRule="auto"/>
              <w:jc w:val="center"/>
              <w:rPr>
                <w:rFonts w:ascii="Times New Roman" w:eastAsia="Times New Roman" w:hAnsi="Times New Roman" w:cs="Times New Roman"/>
                <w:sz w:val="24"/>
                <w:szCs w:val="24"/>
                <w:lang w:eastAsia="ru-RU"/>
              </w:rPr>
            </w:pPr>
            <w:r w:rsidRPr="00544E49">
              <w:rPr>
                <w:rFonts w:ascii="Times New Roman" w:eastAsia="Times New Roman" w:hAnsi="Times New Roman" w:cs="Times New Roman"/>
                <w:sz w:val="24"/>
                <w:szCs w:val="24"/>
                <w:lang w:eastAsia="ru-RU"/>
              </w:rPr>
              <w:t>ОК 02</w:t>
            </w:r>
          </w:p>
          <w:p w14:paraId="1C6809DC" w14:textId="77777777" w:rsidR="0086405F" w:rsidRPr="00544E49" w:rsidRDefault="0086405F" w:rsidP="0086405F">
            <w:pPr>
              <w:suppressAutoHyphens/>
              <w:spacing w:after="0" w:line="240" w:lineRule="auto"/>
              <w:jc w:val="center"/>
              <w:rPr>
                <w:rFonts w:ascii="Times New Roman" w:eastAsia="Times New Roman" w:hAnsi="Times New Roman" w:cs="Times New Roman"/>
                <w:sz w:val="24"/>
                <w:szCs w:val="24"/>
                <w:lang w:eastAsia="ru-RU"/>
              </w:rPr>
            </w:pPr>
            <w:r w:rsidRPr="00544E49">
              <w:rPr>
                <w:rFonts w:ascii="Times New Roman" w:eastAsia="Times New Roman" w:hAnsi="Times New Roman" w:cs="Times New Roman"/>
                <w:sz w:val="24"/>
                <w:szCs w:val="24"/>
                <w:lang w:eastAsia="ru-RU"/>
              </w:rPr>
              <w:t>ОК 04</w:t>
            </w:r>
          </w:p>
          <w:p w14:paraId="5E4EF44B" w14:textId="77777777" w:rsidR="0086405F" w:rsidRPr="00544E49" w:rsidRDefault="0086405F" w:rsidP="0086405F">
            <w:pPr>
              <w:spacing w:after="0" w:line="240" w:lineRule="auto"/>
              <w:jc w:val="center"/>
              <w:rPr>
                <w:rFonts w:ascii="Times New Roman" w:eastAsia="Times New Roman" w:hAnsi="Times New Roman" w:cs="Times New Roman"/>
                <w:sz w:val="24"/>
                <w:szCs w:val="24"/>
                <w:lang w:eastAsia="ru-RU"/>
              </w:rPr>
            </w:pPr>
            <w:r w:rsidRPr="00544E49">
              <w:rPr>
                <w:rFonts w:ascii="Times New Roman" w:eastAsia="Times New Roman" w:hAnsi="Times New Roman" w:cs="Times New Roman"/>
                <w:sz w:val="24"/>
                <w:szCs w:val="24"/>
                <w:lang w:eastAsia="ru-RU"/>
              </w:rPr>
              <w:t>ЛР 4</w:t>
            </w:r>
          </w:p>
          <w:p w14:paraId="5ADB62D5" w14:textId="77777777" w:rsidR="0086405F" w:rsidRPr="00544E49" w:rsidRDefault="0086405F" w:rsidP="0086405F">
            <w:pPr>
              <w:spacing w:after="0" w:line="240" w:lineRule="auto"/>
              <w:jc w:val="center"/>
              <w:rPr>
                <w:rFonts w:ascii="Times New Roman" w:eastAsia="Times New Roman" w:hAnsi="Times New Roman" w:cs="Times New Roman"/>
                <w:sz w:val="24"/>
                <w:szCs w:val="24"/>
                <w:lang w:eastAsia="ru-RU"/>
              </w:rPr>
            </w:pPr>
          </w:p>
        </w:tc>
      </w:tr>
      <w:tr w:rsidR="0086405F" w:rsidRPr="00544E49" w14:paraId="70EA7E3B" w14:textId="77777777" w:rsidTr="00D85385">
        <w:tc>
          <w:tcPr>
            <w:tcW w:w="2551" w:type="dxa"/>
            <w:vMerge/>
            <w:tcBorders>
              <w:left w:val="single" w:sz="4" w:space="0" w:color="auto"/>
              <w:right w:val="single" w:sz="4" w:space="0" w:color="auto"/>
            </w:tcBorders>
          </w:tcPr>
          <w:p w14:paraId="0CA94814" w14:textId="77777777" w:rsidR="0086405F" w:rsidRPr="00544E49" w:rsidRDefault="0086405F" w:rsidP="0086405F">
            <w:pPr>
              <w:spacing w:after="0" w:line="240" w:lineRule="auto"/>
              <w:jc w:val="both"/>
              <w:rPr>
                <w:rFonts w:ascii="Times New Roman" w:eastAsia="Times New Roman" w:hAnsi="Times New Roman" w:cs="Times New Roman"/>
                <w:b/>
                <w:sz w:val="24"/>
                <w:szCs w:val="24"/>
                <w:lang w:eastAsia="ru-RU"/>
              </w:rPr>
            </w:pPr>
          </w:p>
        </w:tc>
        <w:tc>
          <w:tcPr>
            <w:tcW w:w="7515" w:type="dxa"/>
            <w:tcBorders>
              <w:top w:val="single" w:sz="4" w:space="0" w:color="auto"/>
              <w:left w:val="single" w:sz="4" w:space="0" w:color="auto"/>
              <w:bottom w:val="nil"/>
              <w:right w:val="single" w:sz="4" w:space="0" w:color="auto"/>
            </w:tcBorders>
          </w:tcPr>
          <w:p w14:paraId="553ED785" w14:textId="77777777" w:rsidR="0086405F" w:rsidRPr="00544E49" w:rsidRDefault="0086405F" w:rsidP="0086405F">
            <w:pPr>
              <w:spacing w:after="0" w:line="240" w:lineRule="auto"/>
              <w:jc w:val="both"/>
              <w:rPr>
                <w:rFonts w:ascii="Times New Roman" w:eastAsia="Times New Roman" w:hAnsi="Times New Roman" w:cs="Times New Roman"/>
                <w:b/>
                <w:i/>
                <w:sz w:val="24"/>
                <w:szCs w:val="24"/>
              </w:rPr>
            </w:pPr>
            <w:r w:rsidRPr="00544E49">
              <w:rPr>
                <w:rFonts w:ascii="Times New Roman" w:hAnsi="Times New Roman" w:cs="Times New Roman"/>
                <w:sz w:val="24"/>
                <w:szCs w:val="24"/>
              </w:rPr>
              <w:t xml:space="preserve">Органические вещества в жизнедеятельности человека. Биоорганические соединения. Применение и биологическая роль углеводов. Окисление углеводов – источник энергии живых организмов. Область применения аминокислот. Превращения белков пищи в организме. </w:t>
            </w:r>
          </w:p>
        </w:tc>
        <w:tc>
          <w:tcPr>
            <w:tcW w:w="2408" w:type="dxa"/>
            <w:gridSpan w:val="2"/>
            <w:tcBorders>
              <w:top w:val="single" w:sz="4" w:space="0" w:color="auto"/>
              <w:left w:val="single" w:sz="4" w:space="0" w:color="auto"/>
              <w:right w:val="single" w:sz="4" w:space="0" w:color="auto"/>
            </w:tcBorders>
          </w:tcPr>
          <w:p w14:paraId="66DEE241" w14:textId="77777777" w:rsidR="0086405F" w:rsidRPr="00544E49" w:rsidRDefault="0086405F" w:rsidP="0086405F">
            <w:pPr>
              <w:spacing w:after="0" w:line="240" w:lineRule="auto"/>
              <w:jc w:val="center"/>
              <w:rPr>
                <w:rFonts w:ascii="Times New Roman" w:eastAsia="Times New Roman" w:hAnsi="Times New Roman" w:cs="Times New Roman"/>
                <w:sz w:val="24"/>
                <w:szCs w:val="24"/>
                <w:lang w:eastAsia="ru-RU"/>
              </w:rPr>
            </w:pPr>
            <w:r w:rsidRPr="00544E49">
              <w:rPr>
                <w:rFonts w:ascii="Times New Roman" w:eastAsia="Times New Roman" w:hAnsi="Times New Roman" w:cs="Times New Roman"/>
                <w:sz w:val="24"/>
                <w:szCs w:val="24"/>
                <w:lang w:eastAsia="ru-RU"/>
              </w:rPr>
              <w:t>2</w:t>
            </w:r>
          </w:p>
        </w:tc>
        <w:tc>
          <w:tcPr>
            <w:tcW w:w="2126" w:type="dxa"/>
            <w:gridSpan w:val="2"/>
            <w:vMerge/>
            <w:tcBorders>
              <w:left w:val="single" w:sz="4" w:space="0" w:color="auto"/>
              <w:right w:val="single" w:sz="4" w:space="0" w:color="auto"/>
            </w:tcBorders>
          </w:tcPr>
          <w:p w14:paraId="3326C1ED" w14:textId="77777777" w:rsidR="0086405F" w:rsidRPr="00544E49" w:rsidRDefault="0086405F" w:rsidP="0086405F">
            <w:pPr>
              <w:spacing w:after="0" w:line="240" w:lineRule="auto"/>
              <w:jc w:val="center"/>
              <w:rPr>
                <w:rFonts w:ascii="Times New Roman" w:eastAsia="Times New Roman" w:hAnsi="Times New Roman" w:cs="Times New Roman"/>
                <w:sz w:val="24"/>
                <w:szCs w:val="24"/>
                <w:lang w:eastAsia="ru-RU"/>
              </w:rPr>
            </w:pPr>
          </w:p>
        </w:tc>
      </w:tr>
      <w:tr w:rsidR="0086405F" w:rsidRPr="00544E49" w14:paraId="686462C6" w14:textId="77777777" w:rsidTr="00D31442">
        <w:tc>
          <w:tcPr>
            <w:tcW w:w="2551" w:type="dxa"/>
            <w:vMerge w:val="restart"/>
            <w:tcBorders>
              <w:top w:val="single" w:sz="4" w:space="0" w:color="auto"/>
              <w:left w:val="single" w:sz="4" w:space="0" w:color="auto"/>
              <w:bottom w:val="nil"/>
              <w:right w:val="single" w:sz="4" w:space="0" w:color="auto"/>
            </w:tcBorders>
          </w:tcPr>
          <w:p w14:paraId="6EF9952B" w14:textId="77777777" w:rsidR="0086405F" w:rsidRPr="00544E49" w:rsidRDefault="0086405F" w:rsidP="0086405F">
            <w:pPr>
              <w:spacing w:after="0" w:line="240" w:lineRule="auto"/>
              <w:jc w:val="both"/>
              <w:rPr>
                <w:rFonts w:ascii="Times New Roman" w:eastAsia="Times New Roman" w:hAnsi="Times New Roman" w:cs="Times New Roman"/>
                <w:b/>
                <w:lang w:eastAsia="ru-RU"/>
              </w:rPr>
            </w:pPr>
            <w:r w:rsidRPr="00544E49">
              <w:rPr>
                <w:rFonts w:ascii="Times New Roman" w:eastAsia="Times New Roman" w:hAnsi="Times New Roman" w:cs="Times New Roman"/>
                <w:b/>
                <w:lang w:eastAsia="ru-RU"/>
              </w:rPr>
              <w:t xml:space="preserve">Тема 2.18. </w:t>
            </w:r>
          </w:p>
          <w:p w14:paraId="77DC76A6" w14:textId="77777777" w:rsidR="0086405F" w:rsidRPr="00544E49" w:rsidRDefault="0086405F" w:rsidP="0086405F">
            <w:pPr>
              <w:spacing w:after="0" w:line="240" w:lineRule="auto"/>
              <w:jc w:val="both"/>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Азотосодержащие гетероциклические соединения. Нуклеиновые кислоты</w:t>
            </w:r>
          </w:p>
        </w:tc>
        <w:tc>
          <w:tcPr>
            <w:tcW w:w="7515" w:type="dxa"/>
            <w:tcBorders>
              <w:top w:val="single" w:sz="4" w:space="0" w:color="auto"/>
              <w:left w:val="single" w:sz="4" w:space="0" w:color="auto"/>
              <w:bottom w:val="nil"/>
              <w:right w:val="single" w:sz="4" w:space="0" w:color="auto"/>
            </w:tcBorders>
          </w:tcPr>
          <w:p w14:paraId="5FC0AB06" w14:textId="77777777" w:rsidR="0086405F" w:rsidRPr="00544E49" w:rsidRDefault="0086405F" w:rsidP="0086405F">
            <w:pPr>
              <w:spacing w:after="0" w:line="240" w:lineRule="auto"/>
              <w:jc w:val="both"/>
              <w:rPr>
                <w:rFonts w:ascii="Times New Roman" w:eastAsia="Times New Roman" w:hAnsi="Times New Roman" w:cs="Times New Roman"/>
                <w:b/>
                <w:lang w:eastAsia="ru-RU"/>
              </w:rPr>
            </w:pPr>
            <w:r w:rsidRPr="00544E49">
              <w:rPr>
                <w:rFonts w:ascii="Times New Roman" w:eastAsia="Times New Roman" w:hAnsi="Times New Roman" w:cs="Times New Roman"/>
                <w:b/>
                <w:lang w:eastAsia="ru-RU"/>
              </w:rPr>
              <w:t>Содержание учебного материала</w:t>
            </w:r>
          </w:p>
        </w:tc>
        <w:tc>
          <w:tcPr>
            <w:tcW w:w="2408" w:type="dxa"/>
            <w:gridSpan w:val="2"/>
            <w:tcBorders>
              <w:top w:val="single" w:sz="4" w:space="0" w:color="auto"/>
              <w:left w:val="single" w:sz="4" w:space="0" w:color="auto"/>
              <w:bottom w:val="single" w:sz="4" w:space="0" w:color="auto"/>
              <w:right w:val="single" w:sz="4" w:space="0" w:color="auto"/>
            </w:tcBorders>
          </w:tcPr>
          <w:p w14:paraId="7D6DF498" w14:textId="77777777" w:rsidR="0086405F" w:rsidRPr="00544E49" w:rsidRDefault="0086405F" w:rsidP="0086405F">
            <w:pPr>
              <w:spacing w:after="0" w:line="240" w:lineRule="auto"/>
              <w:jc w:val="center"/>
              <w:rPr>
                <w:rFonts w:ascii="Times New Roman" w:eastAsia="Times New Roman" w:hAnsi="Times New Roman" w:cs="Times New Roman"/>
                <w:b/>
                <w:lang w:eastAsia="ru-RU"/>
              </w:rPr>
            </w:pPr>
            <w:r w:rsidRPr="00544E49">
              <w:rPr>
                <w:rFonts w:ascii="Times New Roman" w:eastAsia="Times New Roman" w:hAnsi="Times New Roman" w:cs="Times New Roman"/>
                <w:b/>
                <w:lang w:eastAsia="ru-RU"/>
              </w:rPr>
              <w:t>2</w:t>
            </w:r>
          </w:p>
        </w:tc>
        <w:tc>
          <w:tcPr>
            <w:tcW w:w="2126" w:type="dxa"/>
            <w:gridSpan w:val="2"/>
            <w:vMerge w:val="restart"/>
            <w:tcBorders>
              <w:top w:val="single" w:sz="4" w:space="0" w:color="auto"/>
              <w:left w:val="single" w:sz="4" w:space="0" w:color="auto"/>
              <w:right w:val="single" w:sz="4" w:space="0" w:color="auto"/>
            </w:tcBorders>
          </w:tcPr>
          <w:p w14:paraId="7E4D6F3D" w14:textId="77777777" w:rsidR="0086405F" w:rsidRPr="00544E49" w:rsidRDefault="0086405F" w:rsidP="0086405F">
            <w:pPr>
              <w:suppressAutoHyphens/>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 xml:space="preserve">ОК 01 </w:t>
            </w:r>
          </w:p>
          <w:p w14:paraId="7BB17975" w14:textId="77777777" w:rsidR="0086405F" w:rsidRPr="00544E49" w:rsidRDefault="0086405F" w:rsidP="0086405F">
            <w:pPr>
              <w:suppressAutoHyphens/>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ОК 02</w:t>
            </w:r>
          </w:p>
          <w:p w14:paraId="628D78E9" w14:textId="77777777" w:rsidR="0086405F" w:rsidRPr="00544E49" w:rsidRDefault="0086405F" w:rsidP="0086405F">
            <w:pPr>
              <w:suppressAutoHyphens/>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ЛР 10</w:t>
            </w:r>
          </w:p>
        </w:tc>
      </w:tr>
      <w:tr w:rsidR="0086405F" w:rsidRPr="00544E49" w14:paraId="3E4D0D4C" w14:textId="77777777" w:rsidTr="00D31442">
        <w:tc>
          <w:tcPr>
            <w:tcW w:w="2551" w:type="dxa"/>
            <w:vMerge/>
            <w:tcBorders>
              <w:left w:val="single" w:sz="4" w:space="0" w:color="auto"/>
              <w:right w:val="single" w:sz="4" w:space="0" w:color="auto"/>
            </w:tcBorders>
          </w:tcPr>
          <w:p w14:paraId="6E2E47DA" w14:textId="77777777" w:rsidR="0086405F" w:rsidRPr="00544E49" w:rsidRDefault="0086405F" w:rsidP="0086405F">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auto"/>
              <w:bottom w:val="single" w:sz="4" w:space="0" w:color="auto"/>
              <w:right w:val="single" w:sz="4" w:space="0" w:color="auto"/>
            </w:tcBorders>
          </w:tcPr>
          <w:p w14:paraId="0087750E" w14:textId="77777777" w:rsidR="0086405F" w:rsidRPr="00544E49" w:rsidRDefault="0086405F" w:rsidP="0086405F">
            <w:pPr>
              <w:spacing w:after="0" w:line="240" w:lineRule="auto"/>
              <w:jc w:val="both"/>
              <w:rPr>
                <w:rFonts w:ascii="Times New Roman" w:eastAsia="Times New Roman" w:hAnsi="Times New Roman" w:cs="Times New Roman"/>
                <w:b/>
                <w:i/>
              </w:rPr>
            </w:pPr>
            <w:r w:rsidRPr="00544E49">
              <w:rPr>
                <w:rFonts w:ascii="Times New Roman" w:eastAsia="Times New Roman" w:hAnsi="Times New Roman" w:cs="Times New Roman"/>
                <w:color w:val="000000"/>
                <w:lang w:eastAsia="ru-RU"/>
              </w:rPr>
              <w:t xml:space="preserve">Нуклеиновые кислоты. Нуклеиновые кислоты как природные полимеры. </w:t>
            </w:r>
          </w:p>
        </w:tc>
        <w:tc>
          <w:tcPr>
            <w:tcW w:w="2408" w:type="dxa"/>
            <w:gridSpan w:val="2"/>
            <w:vMerge w:val="restart"/>
            <w:tcBorders>
              <w:top w:val="single" w:sz="4" w:space="0" w:color="auto"/>
              <w:left w:val="single" w:sz="4" w:space="0" w:color="auto"/>
              <w:right w:val="single" w:sz="4" w:space="0" w:color="auto"/>
            </w:tcBorders>
          </w:tcPr>
          <w:p w14:paraId="67A23B21" w14:textId="77777777" w:rsidR="0086405F" w:rsidRPr="00544E49" w:rsidRDefault="0086405F" w:rsidP="0086405F">
            <w:pPr>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2</w:t>
            </w:r>
          </w:p>
        </w:tc>
        <w:tc>
          <w:tcPr>
            <w:tcW w:w="2126" w:type="dxa"/>
            <w:gridSpan w:val="2"/>
            <w:vMerge/>
            <w:tcBorders>
              <w:left w:val="single" w:sz="4" w:space="0" w:color="auto"/>
              <w:right w:val="single" w:sz="4" w:space="0" w:color="auto"/>
            </w:tcBorders>
          </w:tcPr>
          <w:p w14:paraId="55C33ECC" w14:textId="77777777" w:rsidR="0086405F" w:rsidRPr="00544E49" w:rsidRDefault="0086405F" w:rsidP="0086405F">
            <w:pPr>
              <w:spacing w:after="0" w:line="240" w:lineRule="auto"/>
              <w:jc w:val="center"/>
              <w:rPr>
                <w:rFonts w:ascii="Times New Roman" w:eastAsia="Times New Roman" w:hAnsi="Times New Roman" w:cs="Times New Roman"/>
                <w:lang w:eastAsia="ru-RU"/>
              </w:rPr>
            </w:pPr>
          </w:p>
        </w:tc>
      </w:tr>
      <w:tr w:rsidR="0086405F" w:rsidRPr="00544E49" w14:paraId="6C3DCBD1" w14:textId="77777777" w:rsidTr="00D31442">
        <w:tc>
          <w:tcPr>
            <w:tcW w:w="2551" w:type="dxa"/>
            <w:vMerge/>
            <w:tcBorders>
              <w:left w:val="single" w:sz="4" w:space="0" w:color="auto"/>
              <w:right w:val="single" w:sz="4" w:space="0" w:color="auto"/>
            </w:tcBorders>
          </w:tcPr>
          <w:p w14:paraId="2D03F9BF" w14:textId="77777777" w:rsidR="0086405F" w:rsidRPr="00544E49" w:rsidRDefault="0086405F" w:rsidP="0086405F">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auto"/>
              <w:bottom w:val="single" w:sz="4" w:space="0" w:color="auto"/>
              <w:right w:val="single" w:sz="4" w:space="0" w:color="auto"/>
            </w:tcBorders>
          </w:tcPr>
          <w:p w14:paraId="0C90E5C3" w14:textId="77777777" w:rsidR="0086405F" w:rsidRPr="00544E49" w:rsidRDefault="0086405F" w:rsidP="0086405F">
            <w:pPr>
              <w:spacing w:after="0" w:line="240" w:lineRule="auto"/>
              <w:jc w:val="both"/>
              <w:rPr>
                <w:rFonts w:ascii="Times New Roman" w:eastAsia="Times New Roman" w:hAnsi="Times New Roman" w:cs="Times New Roman"/>
                <w:b/>
                <w:i/>
              </w:rPr>
            </w:pPr>
            <w:r w:rsidRPr="00544E49">
              <w:rPr>
                <w:rFonts w:ascii="Times New Roman" w:eastAsia="Times New Roman" w:hAnsi="Times New Roman" w:cs="Times New Roman"/>
                <w:color w:val="000000"/>
                <w:lang w:eastAsia="ru-RU"/>
              </w:rPr>
              <w:t>Нуклеотиды, их строение, примеры. АТФ и АДФ, их взаимопревращение и роль этого процесса в природе</w:t>
            </w:r>
          </w:p>
        </w:tc>
        <w:tc>
          <w:tcPr>
            <w:tcW w:w="2408" w:type="dxa"/>
            <w:gridSpan w:val="2"/>
            <w:vMerge/>
            <w:tcBorders>
              <w:left w:val="single" w:sz="4" w:space="0" w:color="auto"/>
              <w:right w:val="single" w:sz="4" w:space="0" w:color="auto"/>
            </w:tcBorders>
          </w:tcPr>
          <w:p w14:paraId="2DCB275B" w14:textId="77777777" w:rsidR="0086405F" w:rsidRPr="00544E49" w:rsidRDefault="0086405F" w:rsidP="0086405F">
            <w:pPr>
              <w:spacing w:after="0" w:line="240" w:lineRule="auto"/>
              <w:jc w:val="center"/>
              <w:rPr>
                <w:rFonts w:ascii="Times New Roman" w:eastAsia="Times New Roman" w:hAnsi="Times New Roman" w:cs="Times New Roman"/>
                <w:lang w:eastAsia="ru-RU"/>
              </w:rPr>
            </w:pPr>
          </w:p>
        </w:tc>
        <w:tc>
          <w:tcPr>
            <w:tcW w:w="2126" w:type="dxa"/>
            <w:gridSpan w:val="2"/>
            <w:vMerge/>
            <w:tcBorders>
              <w:left w:val="single" w:sz="4" w:space="0" w:color="auto"/>
              <w:right w:val="single" w:sz="4" w:space="0" w:color="auto"/>
            </w:tcBorders>
          </w:tcPr>
          <w:p w14:paraId="65B1ACC4" w14:textId="77777777" w:rsidR="0086405F" w:rsidRPr="00544E49" w:rsidRDefault="0086405F" w:rsidP="0086405F">
            <w:pPr>
              <w:spacing w:after="0" w:line="240" w:lineRule="auto"/>
              <w:jc w:val="center"/>
              <w:rPr>
                <w:rFonts w:ascii="Times New Roman" w:eastAsia="Times New Roman" w:hAnsi="Times New Roman" w:cs="Times New Roman"/>
                <w:lang w:eastAsia="ru-RU"/>
              </w:rPr>
            </w:pPr>
          </w:p>
        </w:tc>
      </w:tr>
      <w:tr w:rsidR="0086405F" w:rsidRPr="00544E49" w14:paraId="2FFF4858" w14:textId="77777777" w:rsidTr="00D31442">
        <w:trPr>
          <w:trHeight w:val="411"/>
        </w:trPr>
        <w:tc>
          <w:tcPr>
            <w:tcW w:w="2551" w:type="dxa"/>
            <w:vMerge w:val="restart"/>
            <w:tcBorders>
              <w:top w:val="single" w:sz="4" w:space="0" w:color="auto"/>
              <w:left w:val="single" w:sz="4" w:space="0" w:color="auto"/>
              <w:right w:val="single" w:sz="4" w:space="0" w:color="auto"/>
            </w:tcBorders>
          </w:tcPr>
          <w:p w14:paraId="19C1115B" w14:textId="77777777" w:rsidR="0086405F" w:rsidRPr="00544E49" w:rsidRDefault="0086405F" w:rsidP="0086405F">
            <w:pPr>
              <w:spacing w:after="0" w:line="240" w:lineRule="auto"/>
              <w:rPr>
                <w:rFonts w:ascii="Times New Roman" w:eastAsia="Times New Roman" w:hAnsi="Times New Roman" w:cs="Times New Roman"/>
                <w:bCs/>
                <w:lang w:eastAsia="ru-RU"/>
              </w:rPr>
            </w:pPr>
            <w:r w:rsidRPr="00544E49">
              <w:rPr>
                <w:rFonts w:ascii="Times New Roman" w:eastAsia="Times New Roman" w:hAnsi="Times New Roman" w:cs="Times New Roman"/>
                <w:b/>
                <w:lang w:eastAsia="ru-RU"/>
              </w:rPr>
              <w:t xml:space="preserve">Тема 2.19. </w:t>
            </w:r>
            <w:r w:rsidRPr="00544E49">
              <w:rPr>
                <w:rFonts w:ascii="Times New Roman" w:eastAsia="Times New Roman" w:hAnsi="Times New Roman" w:cs="Times New Roman"/>
                <w:bCs/>
                <w:lang w:eastAsia="ru-RU"/>
              </w:rPr>
              <w:t>Обнаружение</w:t>
            </w:r>
          </w:p>
          <w:p w14:paraId="1EC3906D" w14:textId="77777777" w:rsidR="0086405F" w:rsidRPr="00544E49" w:rsidRDefault="0086405F" w:rsidP="0086405F">
            <w:pPr>
              <w:spacing w:after="0" w:line="240" w:lineRule="auto"/>
              <w:jc w:val="both"/>
              <w:rPr>
                <w:rFonts w:ascii="Times New Roman" w:eastAsia="Times New Roman" w:hAnsi="Times New Roman" w:cs="Times New Roman"/>
                <w:bCs/>
                <w:lang w:eastAsia="ru-RU"/>
              </w:rPr>
            </w:pPr>
            <w:r w:rsidRPr="00544E49">
              <w:rPr>
                <w:rFonts w:ascii="Times New Roman" w:eastAsia="Times New Roman" w:hAnsi="Times New Roman" w:cs="Times New Roman"/>
                <w:bCs/>
                <w:lang w:eastAsia="ru-RU"/>
              </w:rPr>
              <w:t>органических веществ</w:t>
            </w:r>
          </w:p>
          <w:p w14:paraId="4F885A32" w14:textId="77777777" w:rsidR="0086405F" w:rsidRPr="00544E49" w:rsidRDefault="0086405F" w:rsidP="0086405F">
            <w:pPr>
              <w:spacing w:after="0" w:line="240" w:lineRule="auto"/>
              <w:jc w:val="both"/>
              <w:rPr>
                <w:rFonts w:ascii="Times New Roman" w:eastAsia="Times New Roman" w:hAnsi="Times New Roman" w:cs="Times New Roman"/>
                <w:bCs/>
                <w:lang w:eastAsia="ru-RU"/>
              </w:rPr>
            </w:pPr>
            <w:r w:rsidRPr="00544E49">
              <w:rPr>
                <w:rFonts w:ascii="Times New Roman" w:eastAsia="Times New Roman" w:hAnsi="Times New Roman" w:cs="Times New Roman"/>
                <w:bCs/>
                <w:lang w:eastAsia="ru-RU"/>
              </w:rPr>
              <w:t>отдельных классов с</w:t>
            </w:r>
          </w:p>
          <w:p w14:paraId="3CF91DA3" w14:textId="77777777" w:rsidR="0086405F" w:rsidRPr="00544E49" w:rsidRDefault="0086405F" w:rsidP="0086405F">
            <w:pPr>
              <w:spacing w:after="0" w:line="240" w:lineRule="auto"/>
              <w:jc w:val="both"/>
              <w:rPr>
                <w:rFonts w:ascii="Times New Roman" w:eastAsia="Times New Roman" w:hAnsi="Times New Roman" w:cs="Times New Roman"/>
                <w:bCs/>
                <w:lang w:eastAsia="ru-RU"/>
              </w:rPr>
            </w:pPr>
            <w:r w:rsidRPr="00544E49">
              <w:rPr>
                <w:rFonts w:ascii="Times New Roman" w:eastAsia="Times New Roman" w:hAnsi="Times New Roman" w:cs="Times New Roman"/>
                <w:bCs/>
                <w:lang w:eastAsia="ru-RU"/>
              </w:rPr>
              <w:t>использованием</w:t>
            </w:r>
          </w:p>
          <w:p w14:paraId="3BF2B827" w14:textId="77777777" w:rsidR="0086405F" w:rsidRPr="00544E49" w:rsidRDefault="0086405F" w:rsidP="0086405F">
            <w:pPr>
              <w:spacing w:after="0" w:line="240" w:lineRule="auto"/>
              <w:jc w:val="both"/>
              <w:rPr>
                <w:rFonts w:ascii="Times New Roman" w:eastAsia="Times New Roman" w:hAnsi="Times New Roman" w:cs="Times New Roman"/>
                <w:b/>
                <w:lang w:eastAsia="ru-RU"/>
              </w:rPr>
            </w:pPr>
            <w:r w:rsidRPr="00544E49">
              <w:rPr>
                <w:rFonts w:ascii="Times New Roman" w:eastAsia="Times New Roman" w:hAnsi="Times New Roman" w:cs="Times New Roman"/>
                <w:bCs/>
                <w:lang w:eastAsia="ru-RU"/>
              </w:rPr>
              <w:t>качественных реакций</w:t>
            </w:r>
          </w:p>
        </w:tc>
        <w:tc>
          <w:tcPr>
            <w:tcW w:w="7515" w:type="dxa"/>
            <w:tcBorders>
              <w:top w:val="single" w:sz="4" w:space="0" w:color="auto"/>
              <w:left w:val="single" w:sz="4" w:space="0" w:color="auto"/>
              <w:bottom w:val="nil"/>
              <w:right w:val="single" w:sz="4" w:space="0" w:color="auto"/>
            </w:tcBorders>
          </w:tcPr>
          <w:p w14:paraId="698F8403" w14:textId="77777777" w:rsidR="0086405F" w:rsidRPr="00544E49" w:rsidRDefault="0086405F" w:rsidP="0086405F">
            <w:pPr>
              <w:spacing w:line="240" w:lineRule="auto"/>
            </w:pPr>
            <w:r w:rsidRPr="00544E49">
              <w:rPr>
                <w:rFonts w:ascii="Times New Roman" w:eastAsia="Times New Roman" w:hAnsi="Times New Roman" w:cs="Times New Roman"/>
                <w:b/>
                <w:lang w:eastAsia="ru-RU"/>
              </w:rPr>
              <w:t>Содержание учебного материала</w:t>
            </w:r>
          </w:p>
        </w:tc>
        <w:tc>
          <w:tcPr>
            <w:tcW w:w="2408" w:type="dxa"/>
            <w:gridSpan w:val="2"/>
            <w:tcBorders>
              <w:top w:val="single" w:sz="4" w:space="0" w:color="auto"/>
              <w:left w:val="single" w:sz="4" w:space="0" w:color="auto"/>
              <w:right w:val="single" w:sz="4" w:space="0" w:color="auto"/>
            </w:tcBorders>
          </w:tcPr>
          <w:p w14:paraId="41C84ABF" w14:textId="77777777" w:rsidR="0086405F" w:rsidRPr="00544E49" w:rsidRDefault="0086405F" w:rsidP="0086405F">
            <w:pPr>
              <w:jc w:val="center"/>
              <w:rPr>
                <w:rFonts w:ascii="Times New Roman" w:hAnsi="Times New Roman" w:cs="Times New Roman"/>
                <w:b/>
                <w:bCs/>
              </w:rPr>
            </w:pPr>
            <w:r w:rsidRPr="00544E49">
              <w:rPr>
                <w:rFonts w:ascii="Times New Roman" w:hAnsi="Times New Roman" w:cs="Times New Roman"/>
                <w:b/>
                <w:bCs/>
              </w:rPr>
              <w:t>2</w:t>
            </w:r>
          </w:p>
        </w:tc>
        <w:tc>
          <w:tcPr>
            <w:tcW w:w="2126" w:type="dxa"/>
            <w:gridSpan w:val="2"/>
            <w:vMerge w:val="restart"/>
            <w:tcBorders>
              <w:top w:val="single" w:sz="4" w:space="0" w:color="auto"/>
              <w:left w:val="single" w:sz="4" w:space="0" w:color="auto"/>
              <w:right w:val="single" w:sz="4" w:space="0" w:color="auto"/>
            </w:tcBorders>
          </w:tcPr>
          <w:p w14:paraId="3BE84B31" w14:textId="77777777" w:rsidR="0086405F" w:rsidRPr="00544E49" w:rsidRDefault="0086405F" w:rsidP="0086405F">
            <w:pPr>
              <w:suppressAutoHyphens/>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 xml:space="preserve">ОК 01 </w:t>
            </w:r>
          </w:p>
          <w:p w14:paraId="59996D6B" w14:textId="77777777" w:rsidR="0086405F" w:rsidRPr="00544E49" w:rsidRDefault="0086405F" w:rsidP="0086405F">
            <w:pPr>
              <w:suppressAutoHyphens/>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ОК 07</w:t>
            </w:r>
          </w:p>
          <w:p w14:paraId="6E077ACF" w14:textId="77777777" w:rsidR="0086405F" w:rsidRPr="00544E49" w:rsidRDefault="0086405F" w:rsidP="0086405F">
            <w:pPr>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ЛР 10</w:t>
            </w:r>
          </w:p>
        </w:tc>
      </w:tr>
      <w:tr w:rsidR="0086405F" w:rsidRPr="00544E49" w14:paraId="5C778B5B" w14:textId="77777777" w:rsidTr="00D31442">
        <w:tc>
          <w:tcPr>
            <w:tcW w:w="2551" w:type="dxa"/>
            <w:vMerge/>
            <w:tcBorders>
              <w:left w:val="single" w:sz="4" w:space="0" w:color="auto"/>
              <w:right w:val="single" w:sz="4" w:space="0" w:color="auto"/>
            </w:tcBorders>
          </w:tcPr>
          <w:p w14:paraId="6F87163B" w14:textId="77777777" w:rsidR="0086405F" w:rsidRPr="00544E49" w:rsidRDefault="0086405F" w:rsidP="0086405F">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auto"/>
              <w:bottom w:val="nil"/>
              <w:right w:val="single" w:sz="4" w:space="0" w:color="auto"/>
            </w:tcBorders>
          </w:tcPr>
          <w:p w14:paraId="2C6CD377" w14:textId="77777777" w:rsidR="0086405F" w:rsidRPr="00544E49" w:rsidRDefault="0086405F" w:rsidP="0086405F">
            <w:pPr>
              <w:spacing w:after="0" w:line="240" w:lineRule="auto"/>
              <w:jc w:val="both"/>
              <w:rPr>
                <w:rFonts w:ascii="Times New Roman" w:hAnsi="Times New Roman" w:cs="Times New Roman"/>
              </w:rPr>
            </w:pPr>
            <w:r w:rsidRPr="00544E49">
              <w:rPr>
                <w:rFonts w:ascii="Times New Roman" w:hAnsi="Times New Roman" w:cs="Times New Roman"/>
              </w:rPr>
              <w:t>Обнаружение органических веществ отдельных классов с использованием качественных реакций</w:t>
            </w:r>
          </w:p>
          <w:p w14:paraId="65F943C9" w14:textId="77777777" w:rsidR="0086405F" w:rsidRPr="00544E49" w:rsidRDefault="0086405F" w:rsidP="0086405F">
            <w:pPr>
              <w:spacing w:after="0" w:line="240" w:lineRule="auto"/>
              <w:jc w:val="both"/>
              <w:rPr>
                <w:rFonts w:ascii="Times New Roman" w:hAnsi="Times New Roman" w:cs="Times New Roman"/>
              </w:rPr>
            </w:pPr>
          </w:p>
          <w:p w14:paraId="26AA61C5" w14:textId="77777777" w:rsidR="0086405F" w:rsidRPr="00544E49" w:rsidRDefault="0086405F" w:rsidP="0086405F">
            <w:pPr>
              <w:spacing w:after="0" w:line="240" w:lineRule="auto"/>
              <w:jc w:val="both"/>
              <w:rPr>
                <w:rFonts w:ascii="Times New Roman" w:hAnsi="Times New Roman" w:cs="Times New Roman"/>
              </w:rPr>
            </w:pPr>
          </w:p>
        </w:tc>
        <w:tc>
          <w:tcPr>
            <w:tcW w:w="2408" w:type="dxa"/>
            <w:gridSpan w:val="2"/>
            <w:tcBorders>
              <w:top w:val="single" w:sz="4" w:space="0" w:color="auto"/>
              <w:left w:val="single" w:sz="4" w:space="0" w:color="auto"/>
              <w:bottom w:val="single" w:sz="4" w:space="0" w:color="auto"/>
              <w:right w:val="single" w:sz="4" w:space="0" w:color="auto"/>
            </w:tcBorders>
          </w:tcPr>
          <w:p w14:paraId="71757DAF" w14:textId="77777777" w:rsidR="0086405F" w:rsidRPr="00544E49" w:rsidRDefault="0086405F" w:rsidP="0086405F">
            <w:pPr>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2</w:t>
            </w:r>
          </w:p>
        </w:tc>
        <w:tc>
          <w:tcPr>
            <w:tcW w:w="2126" w:type="dxa"/>
            <w:gridSpan w:val="2"/>
            <w:vMerge/>
            <w:tcBorders>
              <w:left w:val="single" w:sz="4" w:space="0" w:color="auto"/>
              <w:bottom w:val="single" w:sz="4" w:space="0" w:color="auto"/>
              <w:right w:val="single" w:sz="4" w:space="0" w:color="auto"/>
            </w:tcBorders>
          </w:tcPr>
          <w:p w14:paraId="4363887A" w14:textId="77777777" w:rsidR="0086405F" w:rsidRPr="00544E49" w:rsidRDefault="0086405F" w:rsidP="0086405F">
            <w:pPr>
              <w:spacing w:after="0" w:line="240" w:lineRule="auto"/>
              <w:jc w:val="center"/>
              <w:rPr>
                <w:rFonts w:ascii="Times New Roman" w:eastAsia="Times New Roman" w:hAnsi="Times New Roman" w:cs="Times New Roman"/>
                <w:lang w:eastAsia="ru-RU"/>
              </w:rPr>
            </w:pPr>
          </w:p>
        </w:tc>
      </w:tr>
      <w:tr w:rsidR="0086405F" w:rsidRPr="00544E49" w14:paraId="45E1B740" w14:textId="77777777" w:rsidTr="00D31442">
        <w:trPr>
          <w:trHeight w:val="265"/>
        </w:trPr>
        <w:tc>
          <w:tcPr>
            <w:tcW w:w="2551" w:type="dxa"/>
            <w:vMerge w:val="restart"/>
            <w:tcBorders>
              <w:top w:val="single" w:sz="4" w:space="0" w:color="auto"/>
              <w:left w:val="single" w:sz="4" w:space="0" w:color="auto"/>
              <w:right w:val="single" w:sz="4" w:space="0" w:color="auto"/>
            </w:tcBorders>
          </w:tcPr>
          <w:p w14:paraId="712A167F" w14:textId="77777777" w:rsidR="0086405F" w:rsidRPr="00544E49" w:rsidRDefault="0086405F" w:rsidP="0086405F">
            <w:pPr>
              <w:spacing w:after="0" w:line="240" w:lineRule="auto"/>
              <w:jc w:val="both"/>
              <w:rPr>
                <w:rFonts w:ascii="Times New Roman" w:hAnsi="Times New Roman" w:cs="Times New Roman"/>
              </w:rPr>
            </w:pPr>
            <w:r w:rsidRPr="00544E49">
              <w:rPr>
                <w:rFonts w:ascii="Times New Roman" w:hAnsi="Times New Roman" w:cs="Times New Roman"/>
                <w:b/>
                <w:bCs/>
              </w:rPr>
              <w:t>Тема 9.20.</w:t>
            </w:r>
            <w:r w:rsidRPr="00544E49">
              <w:rPr>
                <w:rFonts w:ascii="Times New Roman" w:hAnsi="Times New Roman" w:cs="Times New Roman"/>
              </w:rPr>
              <w:t xml:space="preserve"> </w:t>
            </w:r>
          </w:p>
          <w:p w14:paraId="76ADEA50" w14:textId="77777777" w:rsidR="0086405F" w:rsidRPr="00544E49" w:rsidRDefault="0086405F" w:rsidP="0086405F">
            <w:pPr>
              <w:spacing w:after="0" w:line="240" w:lineRule="auto"/>
              <w:jc w:val="both"/>
              <w:rPr>
                <w:rFonts w:ascii="Times New Roman" w:eastAsia="Times New Roman" w:hAnsi="Times New Roman" w:cs="Times New Roman"/>
                <w:b/>
                <w:lang w:eastAsia="ru-RU"/>
              </w:rPr>
            </w:pPr>
            <w:r w:rsidRPr="00544E49">
              <w:rPr>
                <w:rFonts w:ascii="Times New Roman" w:hAnsi="Times New Roman" w:cs="Times New Roman"/>
              </w:rPr>
              <w:t>Химический анализ проб воды</w:t>
            </w:r>
          </w:p>
        </w:tc>
        <w:tc>
          <w:tcPr>
            <w:tcW w:w="7515" w:type="dxa"/>
            <w:tcBorders>
              <w:top w:val="single" w:sz="4" w:space="0" w:color="auto"/>
              <w:left w:val="single" w:sz="4" w:space="0" w:color="auto"/>
              <w:bottom w:val="nil"/>
              <w:right w:val="single" w:sz="4" w:space="0" w:color="auto"/>
            </w:tcBorders>
          </w:tcPr>
          <w:p w14:paraId="0902F9B9" w14:textId="77777777" w:rsidR="0086405F" w:rsidRPr="00544E49" w:rsidRDefault="0086405F" w:rsidP="0086405F">
            <w:pPr>
              <w:spacing w:after="0" w:line="240" w:lineRule="auto"/>
              <w:jc w:val="both"/>
              <w:rPr>
                <w:rFonts w:ascii="Times New Roman" w:eastAsia="Times New Roman" w:hAnsi="Times New Roman" w:cs="Times New Roman"/>
                <w:b/>
                <w:i/>
              </w:rPr>
            </w:pPr>
            <w:r w:rsidRPr="00544E49">
              <w:rPr>
                <w:rFonts w:ascii="Times New Roman" w:eastAsia="Times New Roman" w:hAnsi="Times New Roman" w:cs="Times New Roman"/>
                <w:b/>
                <w:i/>
              </w:rPr>
              <w:t>В том числе профессионально-ориентированное содержание</w:t>
            </w:r>
          </w:p>
        </w:tc>
        <w:tc>
          <w:tcPr>
            <w:tcW w:w="2408" w:type="dxa"/>
            <w:gridSpan w:val="2"/>
            <w:tcBorders>
              <w:top w:val="single" w:sz="4" w:space="0" w:color="auto"/>
              <w:left w:val="single" w:sz="4" w:space="0" w:color="auto"/>
              <w:right w:val="single" w:sz="4" w:space="0" w:color="auto"/>
            </w:tcBorders>
          </w:tcPr>
          <w:p w14:paraId="5232EF05" w14:textId="77777777" w:rsidR="0086405F" w:rsidRPr="00544E49" w:rsidRDefault="0086405F" w:rsidP="0086405F">
            <w:pPr>
              <w:jc w:val="center"/>
              <w:rPr>
                <w:rFonts w:ascii="Times New Roman" w:hAnsi="Times New Roman" w:cs="Times New Roman"/>
                <w:b/>
                <w:bCs/>
              </w:rPr>
            </w:pPr>
            <w:r w:rsidRPr="00544E49">
              <w:rPr>
                <w:rFonts w:ascii="Times New Roman" w:hAnsi="Times New Roman" w:cs="Times New Roman"/>
                <w:b/>
                <w:bCs/>
              </w:rPr>
              <w:t>2</w:t>
            </w:r>
          </w:p>
        </w:tc>
        <w:tc>
          <w:tcPr>
            <w:tcW w:w="2126" w:type="dxa"/>
            <w:gridSpan w:val="2"/>
            <w:vMerge w:val="restart"/>
            <w:tcBorders>
              <w:top w:val="single" w:sz="4" w:space="0" w:color="auto"/>
              <w:left w:val="single" w:sz="4" w:space="0" w:color="auto"/>
              <w:right w:val="single" w:sz="4" w:space="0" w:color="auto"/>
            </w:tcBorders>
          </w:tcPr>
          <w:p w14:paraId="0708713B" w14:textId="77777777" w:rsidR="0086405F" w:rsidRPr="00544E49" w:rsidRDefault="0086405F" w:rsidP="0086405F">
            <w:pPr>
              <w:suppressAutoHyphens/>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 xml:space="preserve">ОК 01 </w:t>
            </w:r>
          </w:p>
          <w:p w14:paraId="69EC92D0" w14:textId="77777777" w:rsidR="0086405F" w:rsidRPr="00544E49" w:rsidRDefault="0086405F" w:rsidP="0086405F">
            <w:pPr>
              <w:suppressAutoHyphens/>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ОК 07</w:t>
            </w:r>
          </w:p>
          <w:p w14:paraId="33C9201D" w14:textId="77777777" w:rsidR="0086405F" w:rsidRPr="00544E49" w:rsidRDefault="0086405F" w:rsidP="0086405F">
            <w:pPr>
              <w:spacing w:after="0" w:line="240" w:lineRule="auto"/>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 xml:space="preserve">            ЛР 10</w:t>
            </w:r>
          </w:p>
        </w:tc>
      </w:tr>
      <w:tr w:rsidR="0086405F" w:rsidRPr="00544E49" w14:paraId="50D605A3" w14:textId="77777777" w:rsidTr="00D31442">
        <w:trPr>
          <w:trHeight w:val="615"/>
        </w:trPr>
        <w:tc>
          <w:tcPr>
            <w:tcW w:w="2551" w:type="dxa"/>
            <w:vMerge/>
            <w:tcBorders>
              <w:left w:val="single" w:sz="4" w:space="0" w:color="auto"/>
              <w:bottom w:val="single" w:sz="4" w:space="0" w:color="auto"/>
              <w:right w:val="single" w:sz="4" w:space="0" w:color="auto"/>
            </w:tcBorders>
          </w:tcPr>
          <w:p w14:paraId="7F3FED5C" w14:textId="77777777" w:rsidR="0086405F" w:rsidRPr="00544E49" w:rsidRDefault="0086405F" w:rsidP="0086405F">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auto"/>
              <w:bottom w:val="single" w:sz="4" w:space="0" w:color="auto"/>
              <w:right w:val="single" w:sz="4" w:space="0" w:color="auto"/>
            </w:tcBorders>
          </w:tcPr>
          <w:p w14:paraId="5281DDD4" w14:textId="77777777" w:rsidR="0086405F" w:rsidRPr="00544E49" w:rsidRDefault="0086405F" w:rsidP="0086405F">
            <w:pPr>
              <w:spacing w:after="0" w:line="240" w:lineRule="auto"/>
              <w:jc w:val="both"/>
              <w:rPr>
                <w:rFonts w:ascii="Times New Roman" w:eastAsia="Times New Roman" w:hAnsi="Times New Roman" w:cs="Times New Roman"/>
                <w:color w:val="000000"/>
                <w:lang w:eastAsia="ru-RU"/>
              </w:rPr>
            </w:pPr>
            <w:r w:rsidRPr="00544E49">
              <w:rPr>
                <w:rFonts w:ascii="Times New Roman" w:hAnsi="Times New Roman" w:cs="Times New Roman"/>
              </w:rPr>
              <w:t>Химический анализ проб воды. Классификация проб воды по виду и назначению, исходя из ее химического состава. Органолептические свойства (запах, прозрачность, цветность, мутность) воды. Кислотность и щелочность воды. рН среды и методы ее определения. Жесткость воды и методы ее определения. Состав солей, вызывающих жесткость воды. Химические процессы, устраняющие жесткость воды. Уравнения химических реакций, иллюстрирующих процессы, происходящие при устранении жесткости. Устранение временной жесткости бытовыми и химическими способами. 22 марта - Всемирный день водных ресурсов</w:t>
            </w:r>
          </w:p>
        </w:tc>
        <w:tc>
          <w:tcPr>
            <w:tcW w:w="2408" w:type="dxa"/>
            <w:gridSpan w:val="2"/>
            <w:tcBorders>
              <w:top w:val="single" w:sz="4" w:space="0" w:color="auto"/>
              <w:left w:val="single" w:sz="4" w:space="0" w:color="auto"/>
              <w:bottom w:val="single" w:sz="4" w:space="0" w:color="auto"/>
              <w:right w:val="single" w:sz="4" w:space="0" w:color="auto"/>
            </w:tcBorders>
          </w:tcPr>
          <w:p w14:paraId="5B27EE26" w14:textId="77777777" w:rsidR="0086405F" w:rsidRPr="00544E49" w:rsidRDefault="0086405F" w:rsidP="0086405F">
            <w:pPr>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2</w:t>
            </w:r>
          </w:p>
        </w:tc>
        <w:tc>
          <w:tcPr>
            <w:tcW w:w="2126" w:type="dxa"/>
            <w:gridSpan w:val="2"/>
            <w:vMerge/>
            <w:tcBorders>
              <w:left w:val="single" w:sz="4" w:space="0" w:color="auto"/>
              <w:bottom w:val="single" w:sz="4" w:space="0" w:color="auto"/>
              <w:right w:val="single" w:sz="4" w:space="0" w:color="auto"/>
            </w:tcBorders>
          </w:tcPr>
          <w:p w14:paraId="25E8035E" w14:textId="77777777" w:rsidR="0086405F" w:rsidRPr="00544E49" w:rsidRDefault="0086405F" w:rsidP="0086405F">
            <w:pPr>
              <w:spacing w:after="0" w:line="240" w:lineRule="auto"/>
              <w:jc w:val="center"/>
              <w:rPr>
                <w:rFonts w:ascii="Times New Roman" w:eastAsia="Times New Roman" w:hAnsi="Times New Roman" w:cs="Times New Roman"/>
                <w:lang w:eastAsia="ru-RU"/>
              </w:rPr>
            </w:pPr>
          </w:p>
        </w:tc>
      </w:tr>
      <w:tr w:rsidR="0086405F" w:rsidRPr="00544E49" w14:paraId="7368759C" w14:textId="77777777" w:rsidTr="00D31442">
        <w:trPr>
          <w:trHeight w:val="373"/>
        </w:trPr>
        <w:tc>
          <w:tcPr>
            <w:tcW w:w="2551" w:type="dxa"/>
            <w:vMerge w:val="restart"/>
            <w:tcBorders>
              <w:top w:val="single" w:sz="4" w:space="0" w:color="auto"/>
              <w:left w:val="single" w:sz="4" w:space="0" w:color="auto"/>
              <w:right w:val="single" w:sz="4" w:space="0" w:color="auto"/>
            </w:tcBorders>
          </w:tcPr>
          <w:p w14:paraId="3DA32BE9" w14:textId="77777777" w:rsidR="0086405F" w:rsidRPr="00544E49" w:rsidRDefault="0086405F" w:rsidP="0086405F">
            <w:pPr>
              <w:spacing w:after="0" w:line="240" w:lineRule="auto"/>
              <w:jc w:val="both"/>
              <w:rPr>
                <w:rFonts w:ascii="Times New Roman" w:hAnsi="Times New Roman" w:cs="Times New Roman"/>
                <w:b/>
                <w:bCs/>
              </w:rPr>
            </w:pPr>
            <w:r w:rsidRPr="00544E49">
              <w:rPr>
                <w:rFonts w:ascii="Times New Roman" w:hAnsi="Times New Roman" w:cs="Times New Roman"/>
                <w:b/>
                <w:bCs/>
              </w:rPr>
              <w:t>Тема 9.21.</w:t>
            </w:r>
          </w:p>
          <w:p w14:paraId="37D8607D" w14:textId="77777777" w:rsidR="0086405F" w:rsidRPr="00544E49" w:rsidRDefault="0086405F" w:rsidP="0086405F">
            <w:pPr>
              <w:spacing w:after="0" w:line="240" w:lineRule="auto"/>
              <w:jc w:val="both"/>
              <w:rPr>
                <w:rFonts w:ascii="Times New Roman" w:eastAsia="Times New Roman" w:hAnsi="Times New Roman" w:cs="Times New Roman"/>
                <w:b/>
                <w:lang w:eastAsia="ru-RU"/>
              </w:rPr>
            </w:pPr>
            <w:r w:rsidRPr="00544E49">
              <w:rPr>
                <w:rFonts w:ascii="Times New Roman" w:hAnsi="Times New Roman" w:cs="Times New Roman"/>
              </w:rPr>
              <w:t xml:space="preserve"> Химический контроль качества продуктов питания</w:t>
            </w:r>
          </w:p>
        </w:tc>
        <w:tc>
          <w:tcPr>
            <w:tcW w:w="7515" w:type="dxa"/>
            <w:tcBorders>
              <w:top w:val="single" w:sz="4" w:space="0" w:color="auto"/>
              <w:left w:val="single" w:sz="4" w:space="0" w:color="auto"/>
              <w:bottom w:val="single" w:sz="4" w:space="0" w:color="auto"/>
              <w:right w:val="single" w:sz="4" w:space="0" w:color="auto"/>
            </w:tcBorders>
          </w:tcPr>
          <w:p w14:paraId="02FA62E5" w14:textId="77777777" w:rsidR="0086405F" w:rsidRPr="00544E49" w:rsidRDefault="0086405F" w:rsidP="0086405F">
            <w:pPr>
              <w:spacing w:after="0" w:line="240" w:lineRule="auto"/>
              <w:rPr>
                <w:rFonts w:ascii="Times New Roman" w:eastAsia="Times New Roman" w:hAnsi="Times New Roman" w:cs="Times New Roman"/>
                <w:b/>
                <w:i/>
              </w:rPr>
            </w:pPr>
            <w:r w:rsidRPr="00544E49">
              <w:rPr>
                <w:rFonts w:ascii="Times New Roman" w:eastAsia="Times New Roman" w:hAnsi="Times New Roman" w:cs="Times New Roman"/>
                <w:b/>
                <w:i/>
              </w:rPr>
              <w:t>В том числе профессионально-ориентированное содержание</w:t>
            </w:r>
          </w:p>
        </w:tc>
        <w:tc>
          <w:tcPr>
            <w:tcW w:w="2408" w:type="dxa"/>
            <w:gridSpan w:val="2"/>
            <w:tcBorders>
              <w:top w:val="single" w:sz="4" w:space="0" w:color="auto"/>
              <w:left w:val="single" w:sz="4" w:space="0" w:color="auto"/>
              <w:right w:val="single" w:sz="4" w:space="0" w:color="auto"/>
            </w:tcBorders>
          </w:tcPr>
          <w:p w14:paraId="5AB0A99B" w14:textId="77777777" w:rsidR="0086405F" w:rsidRPr="00544E49" w:rsidRDefault="0086405F" w:rsidP="0086405F">
            <w:pPr>
              <w:jc w:val="center"/>
              <w:rPr>
                <w:rFonts w:ascii="Times New Roman" w:hAnsi="Times New Roman" w:cs="Times New Roman"/>
                <w:b/>
                <w:bCs/>
              </w:rPr>
            </w:pPr>
            <w:r w:rsidRPr="00544E49">
              <w:rPr>
                <w:rFonts w:ascii="Times New Roman" w:hAnsi="Times New Roman" w:cs="Times New Roman"/>
                <w:b/>
                <w:bCs/>
              </w:rPr>
              <w:t>2</w:t>
            </w:r>
          </w:p>
        </w:tc>
        <w:tc>
          <w:tcPr>
            <w:tcW w:w="2126" w:type="dxa"/>
            <w:gridSpan w:val="2"/>
            <w:vMerge w:val="restart"/>
            <w:tcBorders>
              <w:top w:val="single" w:sz="4" w:space="0" w:color="auto"/>
              <w:left w:val="single" w:sz="4" w:space="0" w:color="auto"/>
              <w:right w:val="single" w:sz="4" w:space="0" w:color="auto"/>
            </w:tcBorders>
          </w:tcPr>
          <w:p w14:paraId="466784EA" w14:textId="77777777" w:rsidR="0086405F" w:rsidRPr="00544E49" w:rsidRDefault="0086405F" w:rsidP="0086405F">
            <w:pPr>
              <w:suppressAutoHyphens/>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 xml:space="preserve">ОК 01 </w:t>
            </w:r>
          </w:p>
          <w:p w14:paraId="0C62DB2E" w14:textId="77777777" w:rsidR="0086405F" w:rsidRPr="00544E49" w:rsidRDefault="0086405F" w:rsidP="0086405F">
            <w:pPr>
              <w:suppressAutoHyphens/>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ОК 07</w:t>
            </w:r>
          </w:p>
          <w:p w14:paraId="477F22D7" w14:textId="77777777" w:rsidR="0086405F" w:rsidRPr="00544E49" w:rsidRDefault="0086405F" w:rsidP="0086405F">
            <w:pPr>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ЛР 10</w:t>
            </w:r>
          </w:p>
        </w:tc>
      </w:tr>
      <w:tr w:rsidR="0086405F" w:rsidRPr="00544E49" w14:paraId="339DA32E" w14:textId="77777777" w:rsidTr="00D31442">
        <w:trPr>
          <w:trHeight w:val="170"/>
        </w:trPr>
        <w:tc>
          <w:tcPr>
            <w:tcW w:w="2551" w:type="dxa"/>
            <w:vMerge/>
            <w:tcBorders>
              <w:left w:val="single" w:sz="4" w:space="0" w:color="auto"/>
              <w:bottom w:val="single" w:sz="4" w:space="0" w:color="auto"/>
              <w:right w:val="single" w:sz="4" w:space="0" w:color="auto"/>
            </w:tcBorders>
          </w:tcPr>
          <w:p w14:paraId="0974C3E8" w14:textId="77777777" w:rsidR="0086405F" w:rsidRPr="00544E49" w:rsidRDefault="0086405F" w:rsidP="0086405F">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auto"/>
              <w:bottom w:val="single" w:sz="4" w:space="0" w:color="auto"/>
              <w:right w:val="single" w:sz="4" w:space="0" w:color="auto"/>
            </w:tcBorders>
          </w:tcPr>
          <w:p w14:paraId="5F8C53DA" w14:textId="77777777" w:rsidR="0086405F" w:rsidRPr="00544E49" w:rsidRDefault="0086405F" w:rsidP="0086405F">
            <w:pPr>
              <w:spacing w:after="0" w:line="240" w:lineRule="auto"/>
              <w:rPr>
                <w:rFonts w:ascii="Times New Roman" w:eastAsia="Times New Roman" w:hAnsi="Times New Roman" w:cs="Times New Roman"/>
                <w:color w:val="000000"/>
                <w:lang w:eastAsia="ru-RU"/>
              </w:rPr>
            </w:pPr>
            <w:r w:rsidRPr="00544E49">
              <w:rPr>
                <w:rFonts w:ascii="Times New Roman" w:hAnsi="Times New Roman" w:cs="Times New Roman"/>
              </w:rPr>
              <w:t>Качественный химический состав продуктов питания. Вещества, фальсифицирующие продукты питания, и вещества, загрязняющие продукты питания. Определение загрязняющих химических веществ в продуктах питания, определение веществ, не заявленных в составе продуктов питания</w:t>
            </w:r>
          </w:p>
        </w:tc>
        <w:tc>
          <w:tcPr>
            <w:tcW w:w="2408" w:type="dxa"/>
            <w:gridSpan w:val="2"/>
            <w:tcBorders>
              <w:top w:val="single" w:sz="4" w:space="0" w:color="auto"/>
              <w:left w:val="single" w:sz="4" w:space="0" w:color="auto"/>
              <w:bottom w:val="single" w:sz="4" w:space="0" w:color="auto"/>
              <w:right w:val="single" w:sz="4" w:space="0" w:color="auto"/>
            </w:tcBorders>
          </w:tcPr>
          <w:p w14:paraId="2579B15B" w14:textId="77777777" w:rsidR="0086405F" w:rsidRPr="00544E49" w:rsidRDefault="0086405F" w:rsidP="0086405F">
            <w:pPr>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2</w:t>
            </w:r>
          </w:p>
        </w:tc>
        <w:tc>
          <w:tcPr>
            <w:tcW w:w="2126" w:type="dxa"/>
            <w:gridSpan w:val="2"/>
            <w:vMerge/>
            <w:tcBorders>
              <w:left w:val="single" w:sz="4" w:space="0" w:color="auto"/>
              <w:bottom w:val="single" w:sz="4" w:space="0" w:color="auto"/>
              <w:right w:val="single" w:sz="4" w:space="0" w:color="auto"/>
            </w:tcBorders>
          </w:tcPr>
          <w:p w14:paraId="4895BDC2" w14:textId="77777777" w:rsidR="0086405F" w:rsidRPr="00544E49" w:rsidRDefault="0086405F" w:rsidP="0086405F">
            <w:pPr>
              <w:spacing w:after="0" w:line="240" w:lineRule="auto"/>
              <w:rPr>
                <w:rFonts w:ascii="Times New Roman" w:eastAsia="Times New Roman" w:hAnsi="Times New Roman" w:cs="Times New Roman"/>
                <w:lang w:eastAsia="ru-RU"/>
              </w:rPr>
            </w:pPr>
          </w:p>
        </w:tc>
      </w:tr>
      <w:tr w:rsidR="0086405F" w:rsidRPr="00544E49" w14:paraId="2D6D14F7" w14:textId="77777777" w:rsidTr="00D31442">
        <w:trPr>
          <w:trHeight w:val="389"/>
        </w:trPr>
        <w:tc>
          <w:tcPr>
            <w:tcW w:w="2551" w:type="dxa"/>
            <w:vMerge w:val="restart"/>
            <w:tcBorders>
              <w:top w:val="single" w:sz="4" w:space="0" w:color="auto"/>
              <w:left w:val="single" w:sz="4" w:space="0" w:color="auto"/>
              <w:right w:val="single" w:sz="4" w:space="0" w:color="auto"/>
            </w:tcBorders>
          </w:tcPr>
          <w:p w14:paraId="4189DE2C" w14:textId="77777777" w:rsidR="0086405F" w:rsidRPr="00544E49" w:rsidRDefault="0086405F" w:rsidP="0086405F">
            <w:pPr>
              <w:spacing w:after="0" w:line="240" w:lineRule="auto"/>
              <w:jc w:val="both"/>
              <w:rPr>
                <w:rFonts w:ascii="Times New Roman" w:hAnsi="Times New Roman" w:cs="Times New Roman"/>
              </w:rPr>
            </w:pPr>
            <w:r w:rsidRPr="00544E49">
              <w:rPr>
                <w:rFonts w:ascii="Times New Roman" w:hAnsi="Times New Roman" w:cs="Times New Roman"/>
                <w:b/>
                <w:bCs/>
              </w:rPr>
              <w:t>Тема 9.22.</w:t>
            </w:r>
            <w:r w:rsidRPr="00544E49">
              <w:rPr>
                <w:rFonts w:ascii="Times New Roman" w:hAnsi="Times New Roman" w:cs="Times New Roman"/>
              </w:rPr>
              <w:t xml:space="preserve"> </w:t>
            </w:r>
          </w:p>
          <w:p w14:paraId="611D1C3E" w14:textId="77777777" w:rsidR="0086405F" w:rsidRPr="00544E49" w:rsidRDefault="0086405F" w:rsidP="0086405F">
            <w:pPr>
              <w:spacing w:after="0" w:line="240" w:lineRule="auto"/>
              <w:jc w:val="both"/>
              <w:rPr>
                <w:rFonts w:ascii="Times New Roman" w:hAnsi="Times New Roman" w:cs="Times New Roman"/>
                <w:b/>
                <w:bCs/>
              </w:rPr>
            </w:pPr>
            <w:r w:rsidRPr="00544E49">
              <w:rPr>
                <w:rFonts w:ascii="Times New Roman" w:hAnsi="Times New Roman" w:cs="Times New Roman"/>
              </w:rPr>
              <w:t>Химический анализ проб почвы</w:t>
            </w:r>
          </w:p>
        </w:tc>
        <w:tc>
          <w:tcPr>
            <w:tcW w:w="7515" w:type="dxa"/>
            <w:tcBorders>
              <w:top w:val="single" w:sz="4" w:space="0" w:color="auto"/>
              <w:left w:val="single" w:sz="4" w:space="0" w:color="auto"/>
              <w:bottom w:val="single" w:sz="4" w:space="0" w:color="auto"/>
              <w:right w:val="single" w:sz="4" w:space="0" w:color="auto"/>
            </w:tcBorders>
          </w:tcPr>
          <w:p w14:paraId="34D163B2" w14:textId="77777777" w:rsidR="0086405F" w:rsidRPr="00544E49" w:rsidRDefault="0086405F" w:rsidP="0086405F">
            <w:pPr>
              <w:spacing w:after="0" w:line="240" w:lineRule="auto"/>
              <w:jc w:val="both"/>
              <w:rPr>
                <w:rFonts w:ascii="Times New Roman" w:eastAsia="Times New Roman" w:hAnsi="Times New Roman" w:cs="Times New Roman"/>
                <w:b/>
                <w:i/>
              </w:rPr>
            </w:pPr>
            <w:r w:rsidRPr="00544E49">
              <w:rPr>
                <w:rFonts w:ascii="Times New Roman" w:eastAsia="Times New Roman" w:hAnsi="Times New Roman" w:cs="Times New Roman"/>
                <w:b/>
                <w:i/>
              </w:rPr>
              <w:t>В том числе профессионально-ориентированное содержание</w:t>
            </w:r>
          </w:p>
        </w:tc>
        <w:tc>
          <w:tcPr>
            <w:tcW w:w="2408" w:type="dxa"/>
            <w:gridSpan w:val="2"/>
            <w:tcBorders>
              <w:top w:val="single" w:sz="4" w:space="0" w:color="auto"/>
              <w:left w:val="single" w:sz="4" w:space="0" w:color="auto"/>
              <w:right w:val="single" w:sz="4" w:space="0" w:color="auto"/>
            </w:tcBorders>
          </w:tcPr>
          <w:p w14:paraId="5FEA7017" w14:textId="77777777" w:rsidR="0086405F" w:rsidRPr="00544E49" w:rsidRDefault="0086405F" w:rsidP="0086405F">
            <w:pPr>
              <w:jc w:val="center"/>
              <w:rPr>
                <w:rFonts w:ascii="Times New Roman" w:hAnsi="Times New Roman" w:cs="Times New Roman"/>
                <w:b/>
                <w:bCs/>
              </w:rPr>
            </w:pPr>
            <w:r w:rsidRPr="00544E49">
              <w:rPr>
                <w:rFonts w:ascii="Times New Roman" w:hAnsi="Times New Roman" w:cs="Times New Roman"/>
                <w:b/>
                <w:bCs/>
              </w:rPr>
              <w:t>2</w:t>
            </w:r>
          </w:p>
        </w:tc>
        <w:tc>
          <w:tcPr>
            <w:tcW w:w="2126" w:type="dxa"/>
            <w:gridSpan w:val="2"/>
            <w:vMerge w:val="restart"/>
            <w:tcBorders>
              <w:top w:val="single" w:sz="4" w:space="0" w:color="auto"/>
              <w:left w:val="single" w:sz="4" w:space="0" w:color="auto"/>
              <w:right w:val="single" w:sz="4" w:space="0" w:color="auto"/>
            </w:tcBorders>
          </w:tcPr>
          <w:p w14:paraId="3FDB06AF" w14:textId="77777777" w:rsidR="0086405F" w:rsidRPr="00544E49" w:rsidRDefault="0086405F" w:rsidP="0086405F">
            <w:pPr>
              <w:suppressAutoHyphens/>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 xml:space="preserve">ОК 01 </w:t>
            </w:r>
          </w:p>
          <w:p w14:paraId="509C49BB" w14:textId="77777777" w:rsidR="0086405F" w:rsidRPr="00544E49" w:rsidRDefault="0086405F" w:rsidP="0086405F">
            <w:pPr>
              <w:suppressAutoHyphens/>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ОК 07</w:t>
            </w:r>
          </w:p>
          <w:p w14:paraId="16C562D4" w14:textId="77777777" w:rsidR="0086405F" w:rsidRPr="00544E49" w:rsidRDefault="0086405F" w:rsidP="0086405F">
            <w:pPr>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ЛР 10</w:t>
            </w:r>
          </w:p>
        </w:tc>
      </w:tr>
      <w:tr w:rsidR="0086405F" w:rsidRPr="00544E49" w14:paraId="69BD49F0" w14:textId="77777777" w:rsidTr="00D31442">
        <w:trPr>
          <w:trHeight w:val="615"/>
        </w:trPr>
        <w:tc>
          <w:tcPr>
            <w:tcW w:w="2551" w:type="dxa"/>
            <w:vMerge/>
            <w:tcBorders>
              <w:left w:val="single" w:sz="4" w:space="0" w:color="auto"/>
              <w:right w:val="single" w:sz="4" w:space="0" w:color="auto"/>
            </w:tcBorders>
          </w:tcPr>
          <w:p w14:paraId="4CCA192D" w14:textId="77777777" w:rsidR="0086405F" w:rsidRPr="00544E49" w:rsidRDefault="0086405F" w:rsidP="0086405F">
            <w:pPr>
              <w:spacing w:after="0" w:line="240" w:lineRule="auto"/>
              <w:jc w:val="both"/>
              <w:rPr>
                <w:rFonts w:ascii="Times New Roman" w:eastAsia="Times New Roman" w:hAnsi="Times New Roman" w:cs="Times New Roman"/>
                <w:b/>
                <w:lang w:eastAsia="ru-RU"/>
              </w:rPr>
            </w:pPr>
          </w:p>
        </w:tc>
        <w:tc>
          <w:tcPr>
            <w:tcW w:w="7515" w:type="dxa"/>
            <w:tcBorders>
              <w:top w:val="single" w:sz="4" w:space="0" w:color="auto"/>
              <w:left w:val="single" w:sz="4" w:space="0" w:color="auto"/>
              <w:bottom w:val="single" w:sz="4" w:space="0" w:color="auto"/>
              <w:right w:val="single" w:sz="4" w:space="0" w:color="auto"/>
            </w:tcBorders>
          </w:tcPr>
          <w:p w14:paraId="0034BE33" w14:textId="77777777" w:rsidR="0086405F" w:rsidRPr="00544E49" w:rsidRDefault="0086405F" w:rsidP="0086405F">
            <w:pPr>
              <w:spacing w:after="0" w:line="240" w:lineRule="auto"/>
              <w:jc w:val="both"/>
              <w:rPr>
                <w:rFonts w:ascii="Times New Roman" w:hAnsi="Times New Roman" w:cs="Times New Roman"/>
              </w:rPr>
            </w:pPr>
            <w:r w:rsidRPr="00544E49">
              <w:rPr>
                <w:rFonts w:ascii="Times New Roman" w:hAnsi="Times New Roman" w:cs="Times New Roman"/>
              </w:rPr>
              <w:t>Классификация почв по виду и назначению, исходя из химического состава. Идентификация пробы почвы по ее химическому составу, описание возможностей ее применения. Требования к качеству почвы различного назначения. Области использования органических удобрений в зависимости от качественного состава. Описание органических удобрений и их применение в зависимости от состава почвы и ее разновидности.</w:t>
            </w:r>
          </w:p>
        </w:tc>
        <w:tc>
          <w:tcPr>
            <w:tcW w:w="2408" w:type="dxa"/>
            <w:gridSpan w:val="2"/>
            <w:tcBorders>
              <w:top w:val="single" w:sz="4" w:space="0" w:color="auto"/>
              <w:left w:val="single" w:sz="4" w:space="0" w:color="auto"/>
              <w:bottom w:val="single" w:sz="4" w:space="0" w:color="auto"/>
              <w:right w:val="single" w:sz="4" w:space="0" w:color="auto"/>
            </w:tcBorders>
          </w:tcPr>
          <w:p w14:paraId="02715EC2" w14:textId="77777777" w:rsidR="0086405F" w:rsidRPr="00544E49" w:rsidRDefault="0086405F" w:rsidP="0086405F">
            <w:pPr>
              <w:spacing w:after="0" w:line="240" w:lineRule="auto"/>
              <w:jc w:val="center"/>
              <w:rPr>
                <w:rFonts w:ascii="Times New Roman" w:eastAsia="Times New Roman" w:hAnsi="Times New Roman" w:cs="Times New Roman"/>
                <w:lang w:eastAsia="ru-RU"/>
              </w:rPr>
            </w:pPr>
            <w:r w:rsidRPr="00544E49">
              <w:rPr>
                <w:rFonts w:ascii="Times New Roman" w:eastAsia="Times New Roman" w:hAnsi="Times New Roman" w:cs="Times New Roman"/>
                <w:lang w:eastAsia="ru-RU"/>
              </w:rPr>
              <w:t>2</w:t>
            </w:r>
          </w:p>
        </w:tc>
        <w:tc>
          <w:tcPr>
            <w:tcW w:w="2126" w:type="dxa"/>
            <w:gridSpan w:val="2"/>
            <w:vMerge/>
            <w:tcBorders>
              <w:left w:val="single" w:sz="4" w:space="0" w:color="auto"/>
              <w:right w:val="single" w:sz="4" w:space="0" w:color="auto"/>
            </w:tcBorders>
          </w:tcPr>
          <w:p w14:paraId="524CDCBE" w14:textId="77777777" w:rsidR="0086405F" w:rsidRPr="00544E49" w:rsidRDefault="0086405F" w:rsidP="0086405F">
            <w:pPr>
              <w:spacing w:after="0" w:line="240" w:lineRule="auto"/>
              <w:jc w:val="center"/>
              <w:rPr>
                <w:rFonts w:ascii="Times New Roman" w:eastAsia="Times New Roman" w:hAnsi="Times New Roman" w:cs="Times New Roman"/>
                <w:lang w:eastAsia="ru-RU"/>
              </w:rPr>
            </w:pPr>
          </w:p>
        </w:tc>
      </w:tr>
      <w:tr w:rsidR="0086405F" w:rsidRPr="00544E49" w14:paraId="28A72791" w14:textId="77777777" w:rsidTr="00D31442">
        <w:trPr>
          <w:trHeight w:val="284"/>
        </w:trPr>
        <w:tc>
          <w:tcPr>
            <w:tcW w:w="10077" w:type="dxa"/>
            <w:gridSpan w:val="3"/>
            <w:tcBorders>
              <w:top w:val="single" w:sz="4" w:space="0" w:color="auto"/>
              <w:left w:val="single" w:sz="4" w:space="0" w:color="auto"/>
              <w:bottom w:val="single" w:sz="4" w:space="0" w:color="auto"/>
              <w:right w:val="single" w:sz="4" w:space="0" w:color="auto"/>
            </w:tcBorders>
          </w:tcPr>
          <w:p w14:paraId="1DCA6FCE" w14:textId="72631B60" w:rsidR="0086405F" w:rsidRPr="00544E49" w:rsidRDefault="0086405F" w:rsidP="0086405F">
            <w:pPr>
              <w:spacing w:after="0" w:line="240" w:lineRule="auto"/>
              <w:rPr>
                <w:rFonts w:ascii="Times New Roman" w:eastAsia="Times New Roman" w:hAnsi="Times New Roman" w:cs="Times New Roman"/>
                <w:b/>
                <w:lang w:eastAsia="ru-RU"/>
              </w:rPr>
            </w:pPr>
            <w:r w:rsidRPr="00544E49">
              <w:rPr>
                <w:rFonts w:ascii="Times New Roman" w:eastAsia="Times New Roman" w:hAnsi="Times New Roman" w:cs="Times New Roman"/>
                <w:b/>
                <w:lang w:eastAsia="ru-RU"/>
              </w:rPr>
              <w:t xml:space="preserve">Промежуточная аттестация </w:t>
            </w:r>
          </w:p>
        </w:tc>
        <w:tc>
          <w:tcPr>
            <w:tcW w:w="2408" w:type="dxa"/>
            <w:gridSpan w:val="2"/>
            <w:tcBorders>
              <w:top w:val="single" w:sz="4" w:space="0" w:color="auto"/>
              <w:left w:val="single" w:sz="4" w:space="0" w:color="auto"/>
              <w:bottom w:val="single" w:sz="4" w:space="0" w:color="auto"/>
              <w:right w:val="single" w:sz="4" w:space="0" w:color="auto"/>
            </w:tcBorders>
          </w:tcPr>
          <w:p w14:paraId="7A2FEFB9" w14:textId="77777777" w:rsidR="0086405F" w:rsidRPr="00544E49" w:rsidRDefault="0086405F" w:rsidP="0086405F">
            <w:pPr>
              <w:spacing w:after="0" w:line="240" w:lineRule="auto"/>
              <w:jc w:val="center"/>
              <w:rPr>
                <w:rFonts w:ascii="Times New Roman" w:eastAsia="Times New Roman" w:hAnsi="Times New Roman" w:cs="Times New Roman"/>
                <w:b/>
                <w:color w:val="FF0000"/>
                <w:lang w:eastAsia="ru-RU"/>
              </w:rPr>
            </w:pPr>
            <w:r w:rsidRPr="00544E49">
              <w:rPr>
                <w:rFonts w:ascii="Times New Roman" w:eastAsia="Times New Roman" w:hAnsi="Times New Roman" w:cs="Times New Roman"/>
                <w:b/>
                <w:lang w:eastAsia="ru-RU"/>
              </w:rPr>
              <w:t>18</w:t>
            </w:r>
          </w:p>
        </w:tc>
        <w:tc>
          <w:tcPr>
            <w:tcW w:w="2115" w:type="dxa"/>
            <w:tcBorders>
              <w:top w:val="single" w:sz="4" w:space="0" w:color="auto"/>
              <w:left w:val="single" w:sz="4" w:space="0" w:color="auto"/>
              <w:bottom w:val="single" w:sz="4" w:space="0" w:color="auto"/>
              <w:right w:val="single" w:sz="4" w:space="0" w:color="auto"/>
            </w:tcBorders>
          </w:tcPr>
          <w:p w14:paraId="1C0C8DC3" w14:textId="77777777" w:rsidR="0086405F" w:rsidRPr="00544E49" w:rsidRDefault="0086405F" w:rsidP="0086405F">
            <w:pPr>
              <w:spacing w:after="0" w:line="240" w:lineRule="auto"/>
              <w:jc w:val="center"/>
              <w:rPr>
                <w:rFonts w:ascii="Times New Roman" w:eastAsia="Times New Roman" w:hAnsi="Times New Roman" w:cs="Times New Roman"/>
                <w:b/>
                <w:sz w:val="24"/>
                <w:szCs w:val="24"/>
                <w:lang w:eastAsia="ru-RU"/>
              </w:rPr>
            </w:pPr>
          </w:p>
        </w:tc>
      </w:tr>
      <w:tr w:rsidR="0086405F" w:rsidRPr="00544E49" w14:paraId="54230349" w14:textId="77777777" w:rsidTr="00D31442">
        <w:trPr>
          <w:trHeight w:val="284"/>
        </w:trPr>
        <w:tc>
          <w:tcPr>
            <w:tcW w:w="10077" w:type="dxa"/>
            <w:gridSpan w:val="3"/>
            <w:tcBorders>
              <w:top w:val="single" w:sz="4" w:space="0" w:color="auto"/>
              <w:left w:val="single" w:sz="4" w:space="0" w:color="auto"/>
              <w:bottom w:val="single" w:sz="4" w:space="0" w:color="auto"/>
              <w:right w:val="single" w:sz="4" w:space="0" w:color="auto"/>
            </w:tcBorders>
          </w:tcPr>
          <w:p w14:paraId="7C08D656" w14:textId="16A4298A" w:rsidR="0086405F" w:rsidRPr="00561E01" w:rsidRDefault="0086405F" w:rsidP="0086405F">
            <w:pPr>
              <w:spacing w:after="0" w:line="240" w:lineRule="auto"/>
              <w:rPr>
                <w:rFonts w:ascii="Times New Roman" w:eastAsia="Times New Roman" w:hAnsi="Times New Roman" w:cs="Times New Roman"/>
                <w:bCs/>
                <w:lang w:eastAsia="ru-RU"/>
              </w:rPr>
            </w:pPr>
            <w:r w:rsidRPr="00561E01">
              <w:rPr>
                <w:rFonts w:ascii="Times New Roman" w:eastAsia="Times New Roman" w:hAnsi="Times New Roman" w:cs="Times New Roman"/>
                <w:bCs/>
                <w:lang w:eastAsia="ru-RU"/>
              </w:rPr>
              <w:t xml:space="preserve">Консультация </w:t>
            </w:r>
          </w:p>
        </w:tc>
        <w:tc>
          <w:tcPr>
            <w:tcW w:w="2408" w:type="dxa"/>
            <w:gridSpan w:val="2"/>
            <w:tcBorders>
              <w:top w:val="single" w:sz="4" w:space="0" w:color="auto"/>
              <w:left w:val="single" w:sz="4" w:space="0" w:color="auto"/>
              <w:bottom w:val="single" w:sz="4" w:space="0" w:color="auto"/>
              <w:right w:val="single" w:sz="4" w:space="0" w:color="auto"/>
            </w:tcBorders>
          </w:tcPr>
          <w:p w14:paraId="7A138CE9" w14:textId="7B355BF1" w:rsidR="0086405F" w:rsidRPr="00561E01" w:rsidRDefault="0086405F" w:rsidP="0086405F">
            <w:pPr>
              <w:spacing w:after="0" w:line="240" w:lineRule="auto"/>
              <w:jc w:val="center"/>
              <w:rPr>
                <w:rFonts w:ascii="Times New Roman" w:eastAsia="Times New Roman" w:hAnsi="Times New Roman" w:cs="Times New Roman"/>
                <w:bCs/>
                <w:lang w:eastAsia="ru-RU"/>
              </w:rPr>
            </w:pPr>
            <w:r w:rsidRPr="00561E01">
              <w:rPr>
                <w:rFonts w:ascii="Times New Roman" w:eastAsia="Times New Roman" w:hAnsi="Times New Roman" w:cs="Times New Roman"/>
                <w:bCs/>
                <w:lang w:eastAsia="ru-RU"/>
              </w:rPr>
              <w:t>12</w:t>
            </w:r>
          </w:p>
        </w:tc>
        <w:tc>
          <w:tcPr>
            <w:tcW w:w="2115" w:type="dxa"/>
            <w:tcBorders>
              <w:top w:val="single" w:sz="4" w:space="0" w:color="auto"/>
              <w:left w:val="single" w:sz="4" w:space="0" w:color="auto"/>
              <w:bottom w:val="single" w:sz="4" w:space="0" w:color="auto"/>
              <w:right w:val="single" w:sz="4" w:space="0" w:color="auto"/>
            </w:tcBorders>
          </w:tcPr>
          <w:p w14:paraId="5B11C798" w14:textId="77777777" w:rsidR="0086405F" w:rsidRPr="00544E49" w:rsidRDefault="0086405F" w:rsidP="0086405F">
            <w:pPr>
              <w:spacing w:after="0" w:line="240" w:lineRule="auto"/>
              <w:jc w:val="center"/>
              <w:rPr>
                <w:rFonts w:ascii="Times New Roman" w:eastAsia="Times New Roman" w:hAnsi="Times New Roman" w:cs="Times New Roman"/>
                <w:b/>
                <w:sz w:val="24"/>
                <w:szCs w:val="24"/>
                <w:lang w:eastAsia="ru-RU"/>
              </w:rPr>
            </w:pPr>
          </w:p>
        </w:tc>
      </w:tr>
      <w:tr w:rsidR="0086405F" w:rsidRPr="00544E49" w14:paraId="09DD9492" w14:textId="77777777" w:rsidTr="00D31442">
        <w:trPr>
          <w:trHeight w:val="284"/>
        </w:trPr>
        <w:tc>
          <w:tcPr>
            <w:tcW w:w="10077" w:type="dxa"/>
            <w:gridSpan w:val="3"/>
            <w:tcBorders>
              <w:top w:val="single" w:sz="4" w:space="0" w:color="auto"/>
              <w:left w:val="single" w:sz="4" w:space="0" w:color="auto"/>
              <w:bottom w:val="single" w:sz="4" w:space="0" w:color="auto"/>
              <w:right w:val="single" w:sz="4" w:space="0" w:color="auto"/>
            </w:tcBorders>
          </w:tcPr>
          <w:p w14:paraId="632D3022" w14:textId="5F6563F0" w:rsidR="0086405F" w:rsidRPr="00561E01" w:rsidRDefault="0086405F" w:rsidP="0086405F">
            <w:pPr>
              <w:spacing w:after="0" w:line="240" w:lineRule="auto"/>
              <w:rPr>
                <w:rFonts w:ascii="Times New Roman" w:eastAsia="Times New Roman" w:hAnsi="Times New Roman" w:cs="Times New Roman"/>
                <w:bCs/>
                <w:lang w:eastAsia="ru-RU"/>
              </w:rPr>
            </w:pPr>
            <w:r w:rsidRPr="00561E01">
              <w:rPr>
                <w:rFonts w:ascii="Times New Roman" w:eastAsia="Times New Roman" w:hAnsi="Times New Roman" w:cs="Times New Roman"/>
                <w:bCs/>
                <w:lang w:eastAsia="ru-RU"/>
              </w:rPr>
              <w:t xml:space="preserve">Экзамен </w:t>
            </w:r>
          </w:p>
        </w:tc>
        <w:tc>
          <w:tcPr>
            <w:tcW w:w="2408" w:type="dxa"/>
            <w:gridSpan w:val="2"/>
            <w:tcBorders>
              <w:top w:val="single" w:sz="4" w:space="0" w:color="auto"/>
              <w:left w:val="single" w:sz="4" w:space="0" w:color="auto"/>
              <w:bottom w:val="single" w:sz="4" w:space="0" w:color="auto"/>
              <w:right w:val="single" w:sz="4" w:space="0" w:color="auto"/>
            </w:tcBorders>
          </w:tcPr>
          <w:p w14:paraId="579C82EF" w14:textId="4FB7E5C6" w:rsidR="0086405F" w:rsidRPr="00561E01" w:rsidRDefault="0086405F" w:rsidP="0086405F">
            <w:pPr>
              <w:spacing w:after="0" w:line="240" w:lineRule="auto"/>
              <w:jc w:val="center"/>
              <w:rPr>
                <w:rFonts w:ascii="Times New Roman" w:eastAsia="Times New Roman" w:hAnsi="Times New Roman" w:cs="Times New Roman"/>
                <w:bCs/>
                <w:lang w:eastAsia="ru-RU"/>
              </w:rPr>
            </w:pPr>
            <w:r w:rsidRPr="00561E01">
              <w:rPr>
                <w:rFonts w:ascii="Times New Roman" w:eastAsia="Times New Roman" w:hAnsi="Times New Roman" w:cs="Times New Roman"/>
                <w:bCs/>
                <w:lang w:eastAsia="ru-RU"/>
              </w:rPr>
              <w:t>6</w:t>
            </w:r>
          </w:p>
        </w:tc>
        <w:tc>
          <w:tcPr>
            <w:tcW w:w="2115" w:type="dxa"/>
            <w:tcBorders>
              <w:top w:val="single" w:sz="4" w:space="0" w:color="auto"/>
              <w:left w:val="single" w:sz="4" w:space="0" w:color="auto"/>
              <w:bottom w:val="single" w:sz="4" w:space="0" w:color="auto"/>
              <w:right w:val="single" w:sz="4" w:space="0" w:color="auto"/>
            </w:tcBorders>
          </w:tcPr>
          <w:p w14:paraId="2A57EAF5" w14:textId="77777777" w:rsidR="0086405F" w:rsidRPr="00544E49" w:rsidRDefault="0086405F" w:rsidP="0086405F">
            <w:pPr>
              <w:spacing w:after="0" w:line="240" w:lineRule="auto"/>
              <w:jc w:val="center"/>
              <w:rPr>
                <w:rFonts w:ascii="Times New Roman" w:eastAsia="Times New Roman" w:hAnsi="Times New Roman" w:cs="Times New Roman"/>
                <w:b/>
                <w:sz w:val="24"/>
                <w:szCs w:val="24"/>
                <w:lang w:eastAsia="ru-RU"/>
              </w:rPr>
            </w:pPr>
          </w:p>
        </w:tc>
      </w:tr>
      <w:tr w:rsidR="0086405F" w:rsidRPr="00544E49" w14:paraId="424699E6" w14:textId="77777777" w:rsidTr="00D31442">
        <w:tc>
          <w:tcPr>
            <w:tcW w:w="10077" w:type="dxa"/>
            <w:gridSpan w:val="3"/>
            <w:tcBorders>
              <w:top w:val="single" w:sz="4" w:space="0" w:color="auto"/>
              <w:left w:val="single" w:sz="4" w:space="0" w:color="auto"/>
              <w:bottom w:val="single" w:sz="4" w:space="0" w:color="auto"/>
              <w:right w:val="single" w:sz="4" w:space="0" w:color="auto"/>
            </w:tcBorders>
          </w:tcPr>
          <w:p w14:paraId="2FA5A238" w14:textId="77777777" w:rsidR="0086405F" w:rsidRPr="00544E49" w:rsidRDefault="0086405F" w:rsidP="0086405F">
            <w:pPr>
              <w:spacing w:after="0" w:line="240" w:lineRule="auto"/>
              <w:rPr>
                <w:rFonts w:ascii="Times New Roman" w:eastAsia="Times New Roman" w:hAnsi="Times New Roman" w:cs="Times New Roman"/>
                <w:b/>
                <w:lang w:eastAsia="ru-RU"/>
              </w:rPr>
            </w:pPr>
            <w:r w:rsidRPr="00544E49">
              <w:rPr>
                <w:rFonts w:ascii="Times New Roman" w:eastAsia="Times New Roman" w:hAnsi="Times New Roman" w:cs="Times New Roman"/>
                <w:b/>
                <w:lang w:eastAsia="ru-RU"/>
              </w:rPr>
              <w:t>Всего</w:t>
            </w:r>
          </w:p>
        </w:tc>
        <w:tc>
          <w:tcPr>
            <w:tcW w:w="2408" w:type="dxa"/>
            <w:gridSpan w:val="2"/>
            <w:tcBorders>
              <w:top w:val="single" w:sz="4" w:space="0" w:color="auto"/>
              <w:left w:val="single" w:sz="4" w:space="0" w:color="auto"/>
              <w:bottom w:val="single" w:sz="4" w:space="0" w:color="auto"/>
              <w:right w:val="single" w:sz="4" w:space="0" w:color="auto"/>
            </w:tcBorders>
          </w:tcPr>
          <w:p w14:paraId="004D0F32" w14:textId="77777777" w:rsidR="0086405F" w:rsidRPr="00544E49" w:rsidRDefault="0086405F" w:rsidP="0086405F">
            <w:pPr>
              <w:spacing w:after="0" w:line="240" w:lineRule="auto"/>
              <w:jc w:val="center"/>
              <w:rPr>
                <w:rFonts w:ascii="Times New Roman" w:eastAsia="Times New Roman" w:hAnsi="Times New Roman" w:cs="Times New Roman"/>
                <w:b/>
                <w:lang w:eastAsia="ru-RU"/>
              </w:rPr>
            </w:pPr>
            <w:r w:rsidRPr="00544E49">
              <w:rPr>
                <w:rFonts w:ascii="Times New Roman" w:eastAsia="Times New Roman" w:hAnsi="Times New Roman" w:cs="Times New Roman"/>
                <w:b/>
                <w:lang w:eastAsia="ru-RU"/>
              </w:rPr>
              <w:t>144</w:t>
            </w:r>
          </w:p>
        </w:tc>
        <w:tc>
          <w:tcPr>
            <w:tcW w:w="2115" w:type="dxa"/>
            <w:tcBorders>
              <w:top w:val="single" w:sz="4" w:space="0" w:color="auto"/>
              <w:left w:val="single" w:sz="4" w:space="0" w:color="auto"/>
              <w:bottom w:val="single" w:sz="4" w:space="0" w:color="auto"/>
              <w:right w:val="single" w:sz="4" w:space="0" w:color="auto"/>
            </w:tcBorders>
          </w:tcPr>
          <w:p w14:paraId="274CA444" w14:textId="77777777" w:rsidR="0086405F" w:rsidRPr="00544E49" w:rsidRDefault="0086405F" w:rsidP="0086405F">
            <w:pPr>
              <w:spacing w:after="0" w:line="240" w:lineRule="auto"/>
              <w:jc w:val="center"/>
              <w:rPr>
                <w:rFonts w:ascii="Times New Roman" w:eastAsia="Times New Roman" w:hAnsi="Times New Roman" w:cs="Times New Roman"/>
                <w:b/>
                <w:sz w:val="24"/>
                <w:szCs w:val="24"/>
                <w:lang w:eastAsia="ru-RU"/>
              </w:rPr>
            </w:pPr>
          </w:p>
        </w:tc>
      </w:tr>
    </w:tbl>
    <w:p w14:paraId="298AE293" w14:textId="77777777" w:rsidR="00544E49" w:rsidRDefault="00544E49" w:rsidP="00217941">
      <w:pPr>
        <w:spacing w:after="0" w:line="23" w:lineRule="atLeast"/>
        <w:rPr>
          <w:rFonts w:ascii="Times New Roman" w:eastAsia="Times New Roman" w:hAnsi="Times New Roman" w:cs="Times New Roman"/>
          <w:b/>
          <w:lang w:eastAsia="ru-RU"/>
        </w:rPr>
      </w:pPr>
    </w:p>
    <w:p w14:paraId="5022E8F5" w14:textId="77777777" w:rsidR="00544E49" w:rsidRDefault="00544E49" w:rsidP="00217941">
      <w:pPr>
        <w:spacing w:after="0" w:line="23" w:lineRule="atLeast"/>
        <w:rPr>
          <w:rFonts w:ascii="Times New Roman" w:eastAsia="Times New Roman" w:hAnsi="Times New Roman" w:cs="Times New Roman"/>
          <w:b/>
          <w:lang w:eastAsia="ru-RU"/>
        </w:rPr>
      </w:pPr>
    </w:p>
    <w:p w14:paraId="664FEAC0" w14:textId="77777777" w:rsidR="00544E49" w:rsidRDefault="00544E49" w:rsidP="00217941">
      <w:pPr>
        <w:spacing w:after="0" w:line="23" w:lineRule="atLeast"/>
        <w:rPr>
          <w:rFonts w:ascii="Times New Roman" w:eastAsia="Times New Roman" w:hAnsi="Times New Roman" w:cs="Times New Roman"/>
          <w:b/>
          <w:lang w:eastAsia="ru-RU"/>
        </w:rPr>
      </w:pPr>
    </w:p>
    <w:p w14:paraId="22EDA93C" w14:textId="77777777" w:rsidR="00544E49" w:rsidRDefault="00544E49" w:rsidP="00217941">
      <w:pPr>
        <w:spacing w:after="0" w:line="23" w:lineRule="atLeast"/>
        <w:rPr>
          <w:rFonts w:ascii="Times New Roman" w:eastAsia="Times New Roman" w:hAnsi="Times New Roman" w:cs="Times New Roman"/>
          <w:b/>
          <w:lang w:eastAsia="ru-RU"/>
        </w:rPr>
      </w:pPr>
    </w:p>
    <w:p w14:paraId="12822257" w14:textId="77777777" w:rsidR="00544E49" w:rsidRDefault="00544E49" w:rsidP="00217941">
      <w:pPr>
        <w:spacing w:after="0" w:line="23" w:lineRule="atLeast"/>
        <w:rPr>
          <w:rFonts w:ascii="Times New Roman" w:eastAsia="Times New Roman" w:hAnsi="Times New Roman" w:cs="Times New Roman"/>
          <w:b/>
          <w:lang w:eastAsia="ru-RU"/>
        </w:rPr>
      </w:pPr>
    </w:p>
    <w:p w14:paraId="256C1848" w14:textId="77777777" w:rsidR="004B796A" w:rsidRDefault="004B796A" w:rsidP="00217941">
      <w:pPr>
        <w:spacing w:after="0" w:line="23" w:lineRule="atLeast"/>
        <w:rPr>
          <w:rFonts w:ascii="Times New Roman" w:eastAsia="Times New Roman" w:hAnsi="Times New Roman" w:cs="Times New Roman"/>
          <w:b/>
          <w:lang w:eastAsia="ru-RU"/>
        </w:rPr>
        <w:sectPr w:rsidR="004B796A" w:rsidSect="00704923">
          <w:pgSz w:w="16838" w:h="11906" w:orient="landscape"/>
          <w:pgMar w:top="851" w:right="1134" w:bottom="993" w:left="1134" w:header="708" w:footer="708" w:gutter="0"/>
          <w:cols w:space="708"/>
          <w:docGrid w:linePitch="360"/>
        </w:sectPr>
      </w:pPr>
    </w:p>
    <w:p w14:paraId="3EEC503B" w14:textId="77777777" w:rsidR="007B757C" w:rsidRPr="007B757C" w:rsidRDefault="007B757C" w:rsidP="007B757C">
      <w:pPr>
        <w:spacing w:line="240" w:lineRule="auto"/>
        <w:ind w:left="1353"/>
        <w:jc w:val="center"/>
        <w:rPr>
          <w:rFonts w:ascii="Times New Roman" w:eastAsia="Times New Roman" w:hAnsi="Times New Roman" w:cs="Times New Roman"/>
          <w:b/>
          <w:bCs/>
          <w:sz w:val="24"/>
          <w:szCs w:val="24"/>
          <w:lang w:eastAsia="ru-RU"/>
        </w:rPr>
      </w:pPr>
      <w:bookmarkStart w:id="3" w:name="_Toc113637407"/>
      <w:r w:rsidRPr="007B757C">
        <w:rPr>
          <w:rFonts w:ascii="Times New Roman" w:eastAsia="Times New Roman" w:hAnsi="Times New Roman" w:cs="Times New Roman"/>
          <w:b/>
          <w:bCs/>
          <w:sz w:val="24"/>
          <w:szCs w:val="24"/>
          <w:lang w:eastAsia="ru-RU"/>
        </w:rPr>
        <w:t>3. УСЛОВ</w:t>
      </w:r>
      <w:r>
        <w:rPr>
          <w:rFonts w:ascii="Times New Roman" w:eastAsia="Times New Roman" w:hAnsi="Times New Roman" w:cs="Times New Roman"/>
          <w:b/>
          <w:bCs/>
          <w:sz w:val="24"/>
          <w:szCs w:val="24"/>
          <w:lang w:eastAsia="ru-RU"/>
        </w:rPr>
        <w:t xml:space="preserve">ИЯ РЕАЛИЗАЦИИ ПРОГРАММЫ УЧЕБНОЙ </w:t>
      </w:r>
      <w:r w:rsidRPr="007B757C">
        <w:rPr>
          <w:rFonts w:ascii="Times New Roman" w:eastAsia="Times New Roman" w:hAnsi="Times New Roman" w:cs="Times New Roman"/>
          <w:b/>
          <w:bCs/>
          <w:sz w:val="24"/>
          <w:szCs w:val="24"/>
          <w:lang w:eastAsia="ru-RU"/>
        </w:rPr>
        <w:t>ДИСЦИПЛИНЫ</w:t>
      </w:r>
    </w:p>
    <w:p w14:paraId="0ACECB9E" w14:textId="77777777" w:rsidR="007B757C" w:rsidRPr="007B757C" w:rsidRDefault="007B757C" w:rsidP="007B757C">
      <w:pPr>
        <w:suppressAutoHyphens/>
        <w:spacing w:after="0" w:line="240" w:lineRule="auto"/>
        <w:ind w:firstLine="709"/>
        <w:jc w:val="both"/>
        <w:rPr>
          <w:rFonts w:ascii="Times New Roman" w:eastAsia="Times New Roman" w:hAnsi="Times New Roman" w:cs="Times New Roman"/>
          <w:sz w:val="24"/>
          <w:szCs w:val="24"/>
        </w:rPr>
      </w:pPr>
      <w:r w:rsidRPr="007B757C">
        <w:rPr>
          <w:rFonts w:ascii="Times New Roman" w:eastAsia="Times New Roman" w:hAnsi="Times New Roman" w:cs="Times New Roman"/>
          <w:bCs/>
          <w:sz w:val="24"/>
          <w:szCs w:val="24"/>
          <w:lang w:eastAsia="ru-RU"/>
        </w:rPr>
        <w:t>3.1</w:t>
      </w:r>
      <w:r w:rsidRPr="007B757C">
        <w:rPr>
          <w:rFonts w:ascii="Times New Roman" w:eastAsia="Times New Roman" w:hAnsi="Times New Roman" w:cs="Times New Roman"/>
          <w:b/>
          <w:bCs/>
          <w:sz w:val="24"/>
          <w:szCs w:val="24"/>
          <w:lang w:eastAsia="ru-RU"/>
        </w:rPr>
        <w:t>.</w:t>
      </w:r>
      <w:r w:rsidRPr="007B757C">
        <w:rPr>
          <w:rFonts w:ascii="Times New Roman" w:eastAsia="Times New Roman" w:hAnsi="Times New Roman" w:cs="Times New Roman"/>
          <w:bCs/>
          <w:sz w:val="24"/>
          <w:szCs w:val="24"/>
          <w:lang w:eastAsia="ru-RU"/>
        </w:rPr>
        <w:t xml:space="preserve"> Для реализации программы учебной дисциплины должны быть предусмотрены следующие специальные помещения: Кабинет</w:t>
      </w:r>
      <w:r w:rsidRPr="007B757C">
        <w:rPr>
          <w:rFonts w:ascii="Times New Roman" w:eastAsia="Times New Roman" w:hAnsi="Times New Roman" w:cs="Times New Roman"/>
          <w:bCs/>
          <w:i/>
          <w:sz w:val="24"/>
          <w:szCs w:val="24"/>
          <w:lang w:eastAsia="ru-RU"/>
        </w:rPr>
        <w:t xml:space="preserve"> </w:t>
      </w:r>
      <w:r w:rsidRPr="007B757C">
        <w:rPr>
          <w:rFonts w:ascii="Times New Roman" w:eastAsia="Times New Roman" w:hAnsi="Times New Roman" w:cs="Times New Roman"/>
          <w:bCs/>
          <w:sz w:val="24"/>
          <w:szCs w:val="24"/>
          <w:lang w:eastAsia="ru-RU"/>
        </w:rPr>
        <w:t>«Социально-гуманитарных дисциплин»</w:t>
      </w:r>
    </w:p>
    <w:p w14:paraId="3A661A41" w14:textId="77777777" w:rsidR="007B757C" w:rsidRPr="007B757C" w:rsidRDefault="007B757C" w:rsidP="007B757C">
      <w:pPr>
        <w:suppressAutoHyphens/>
        <w:spacing w:after="0" w:line="240" w:lineRule="auto"/>
        <w:ind w:firstLine="709"/>
        <w:jc w:val="both"/>
        <w:rPr>
          <w:rFonts w:ascii="Times New Roman" w:eastAsia="Times New Roman" w:hAnsi="Times New Roman" w:cs="Times New Roman"/>
          <w:i/>
          <w:iCs/>
          <w:color w:val="FF0000"/>
          <w:sz w:val="24"/>
          <w:szCs w:val="24"/>
        </w:rPr>
      </w:pPr>
    </w:p>
    <w:tbl>
      <w:tblPr>
        <w:tblW w:w="487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3"/>
        <w:gridCol w:w="3686"/>
        <w:gridCol w:w="5103"/>
      </w:tblGrid>
      <w:tr w:rsidR="007B757C" w:rsidRPr="007B757C" w14:paraId="5F6E1BB6" w14:textId="77777777" w:rsidTr="00263122">
        <w:tc>
          <w:tcPr>
            <w:tcW w:w="286" w:type="pct"/>
            <w:tcBorders>
              <w:top w:val="single" w:sz="4" w:space="0" w:color="auto"/>
              <w:left w:val="single" w:sz="4" w:space="0" w:color="auto"/>
              <w:bottom w:val="single" w:sz="4" w:space="0" w:color="auto"/>
              <w:right w:val="single" w:sz="4" w:space="0" w:color="auto"/>
            </w:tcBorders>
            <w:vAlign w:val="center"/>
            <w:hideMark/>
          </w:tcPr>
          <w:p w14:paraId="7A0A0FBE" w14:textId="77777777" w:rsidR="007B757C" w:rsidRPr="007B757C" w:rsidRDefault="007B757C" w:rsidP="007B757C">
            <w:pPr>
              <w:snapToGrid w:val="0"/>
              <w:spacing w:after="0" w:line="240" w:lineRule="auto"/>
              <w:jc w:val="center"/>
              <w:rPr>
                <w:rFonts w:ascii="Times New Roman" w:eastAsia="Times New Roman" w:hAnsi="Times New Roman" w:cs="Times New Roman"/>
                <w:iCs/>
                <w:sz w:val="24"/>
                <w:szCs w:val="28"/>
              </w:rPr>
            </w:pPr>
            <w:r w:rsidRPr="007B757C">
              <w:rPr>
                <w:rFonts w:ascii="Times New Roman" w:eastAsia="Times New Roman" w:hAnsi="Times New Roman" w:cs="Times New Roman"/>
                <w:iCs/>
                <w:sz w:val="24"/>
                <w:szCs w:val="28"/>
              </w:rPr>
              <w:t>№</w:t>
            </w:r>
          </w:p>
        </w:tc>
        <w:tc>
          <w:tcPr>
            <w:tcW w:w="1977" w:type="pct"/>
            <w:tcBorders>
              <w:top w:val="single" w:sz="4" w:space="0" w:color="auto"/>
              <w:left w:val="single" w:sz="4" w:space="0" w:color="auto"/>
              <w:bottom w:val="single" w:sz="4" w:space="0" w:color="auto"/>
              <w:right w:val="single" w:sz="4" w:space="0" w:color="auto"/>
            </w:tcBorders>
            <w:vAlign w:val="center"/>
            <w:hideMark/>
          </w:tcPr>
          <w:p w14:paraId="6F0AEDF2" w14:textId="77777777" w:rsidR="007B757C" w:rsidRPr="007B757C" w:rsidRDefault="007B757C" w:rsidP="007B757C">
            <w:pPr>
              <w:snapToGrid w:val="0"/>
              <w:spacing w:after="0" w:line="240" w:lineRule="auto"/>
              <w:jc w:val="center"/>
              <w:rPr>
                <w:rFonts w:ascii="Times New Roman" w:eastAsia="Times New Roman" w:hAnsi="Times New Roman" w:cs="Times New Roman"/>
                <w:iCs/>
                <w:sz w:val="24"/>
                <w:szCs w:val="28"/>
              </w:rPr>
            </w:pPr>
            <w:r w:rsidRPr="007B757C">
              <w:rPr>
                <w:rFonts w:ascii="Times New Roman" w:eastAsia="Times New Roman" w:hAnsi="Times New Roman" w:cs="Times New Roman"/>
                <w:iCs/>
                <w:sz w:val="24"/>
                <w:szCs w:val="28"/>
              </w:rPr>
              <w:t>Наименование оборудования</w:t>
            </w:r>
          </w:p>
        </w:tc>
        <w:tc>
          <w:tcPr>
            <w:tcW w:w="2737" w:type="pct"/>
            <w:tcBorders>
              <w:top w:val="single" w:sz="4" w:space="0" w:color="auto"/>
              <w:left w:val="single" w:sz="4" w:space="0" w:color="auto"/>
              <w:bottom w:val="single" w:sz="4" w:space="0" w:color="auto"/>
              <w:right w:val="single" w:sz="4" w:space="0" w:color="auto"/>
            </w:tcBorders>
            <w:vAlign w:val="center"/>
            <w:hideMark/>
          </w:tcPr>
          <w:p w14:paraId="11575BEC" w14:textId="77777777" w:rsidR="007B757C" w:rsidRPr="007B757C" w:rsidRDefault="007B757C" w:rsidP="007B757C">
            <w:pPr>
              <w:snapToGrid w:val="0"/>
              <w:spacing w:after="0" w:line="240" w:lineRule="auto"/>
              <w:jc w:val="center"/>
              <w:rPr>
                <w:rFonts w:ascii="Times New Roman" w:eastAsia="Times New Roman" w:hAnsi="Times New Roman" w:cs="Times New Roman"/>
                <w:iCs/>
                <w:sz w:val="24"/>
                <w:szCs w:val="28"/>
              </w:rPr>
            </w:pPr>
            <w:r w:rsidRPr="007B757C">
              <w:rPr>
                <w:rFonts w:ascii="Times New Roman" w:eastAsia="Times New Roman" w:hAnsi="Times New Roman" w:cs="Times New Roman"/>
                <w:iCs/>
                <w:sz w:val="24"/>
                <w:szCs w:val="28"/>
              </w:rPr>
              <w:t>Техническое описание</w:t>
            </w:r>
          </w:p>
        </w:tc>
      </w:tr>
      <w:tr w:rsidR="007B757C" w:rsidRPr="007B757C" w14:paraId="4EDCE3D5" w14:textId="77777777" w:rsidTr="00263122">
        <w:trPr>
          <w:trHeight w:val="278"/>
        </w:trPr>
        <w:tc>
          <w:tcPr>
            <w:tcW w:w="5000" w:type="pct"/>
            <w:gridSpan w:val="3"/>
            <w:tcBorders>
              <w:top w:val="single" w:sz="4" w:space="0" w:color="auto"/>
              <w:left w:val="single" w:sz="4" w:space="0" w:color="auto"/>
              <w:bottom w:val="single" w:sz="4" w:space="0" w:color="auto"/>
              <w:right w:val="single" w:sz="4" w:space="0" w:color="auto"/>
            </w:tcBorders>
            <w:hideMark/>
          </w:tcPr>
          <w:p w14:paraId="1E2A110D" w14:textId="77777777" w:rsidR="007B757C" w:rsidRPr="007B757C" w:rsidRDefault="007B757C" w:rsidP="007B757C">
            <w:pPr>
              <w:snapToGrid w:val="0"/>
              <w:spacing w:after="0" w:line="240" w:lineRule="auto"/>
              <w:rPr>
                <w:rFonts w:ascii="Times New Roman" w:eastAsia="Times New Roman" w:hAnsi="Times New Roman" w:cs="Times New Roman"/>
                <w:b/>
                <w:bCs/>
                <w:iCs/>
                <w:sz w:val="24"/>
                <w:szCs w:val="28"/>
              </w:rPr>
            </w:pPr>
            <w:r w:rsidRPr="007B757C">
              <w:rPr>
                <w:rFonts w:ascii="Times New Roman" w:eastAsia="Times New Roman" w:hAnsi="Times New Roman" w:cs="Times New Roman"/>
                <w:b/>
                <w:bCs/>
                <w:iCs/>
                <w:sz w:val="24"/>
                <w:szCs w:val="28"/>
                <w:lang w:val="en-US"/>
              </w:rPr>
              <w:t>I</w:t>
            </w:r>
            <w:r w:rsidRPr="007B757C">
              <w:rPr>
                <w:rFonts w:ascii="Times New Roman" w:eastAsia="Times New Roman" w:hAnsi="Times New Roman" w:cs="Times New Roman"/>
                <w:b/>
                <w:bCs/>
                <w:iCs/>
                <w:sz w:val="24"/>
                <w:szCs w:val="28"/>
              </w:rPr>
              <w:t xml:space="preserve"> Специализированная мебель и системы хранения</w:t>
            </w:r>
          </w:p>
        </w:tc>
      </w:tr>
      <w:tr w:rsidR="007B757C" w:rsidRPr="007B757C" w14:paraId="7C3FDAA4" w14:textId="77777777" w:rsidTr="00263122">
        <w:trPr>
          <w:trHeight w:val="277"/>
        </w:trPr>
        <w:tc>
          <w:tcPr>
            <w:tcW w:w="5000" w:type="pct"/>
            <w:gridSpan w:val="3"/>
            <w:tcBorders>
              <w:top w:val="single" w:sz="4" w:space="0" w:color="auto"/>
              <w:left w:val="single" w:sz="4" w:space="0" w:color="auto"/>
              <w:bottom w:val="single" w:sz="4" w:space="0" w:color="auto"/>
              <w:right w:val="single" w:sz="4" w:space="0" w:color="auto"/>
            </w:tcBorders>
            <w:hideMark/>
          </w:tcPr>
          <w:p w14:paraId="0B1D407E" w14:textId="77777777" w:rsidR="007B757C" w:rsidRPr="007B757C" w:rsidRDefault="007B757C" w:rsidP="007B757C">
            <w:pPr>
              <w:snapToGrid w:val="0"/>
              <w:spacing w:after="0" w:line="240" w:lineRule="auto"/>
              <w:rPr>
                <w:rFonts w:ascii="Times New Roman" w:eastAsia="Times New Roman" w:hAnsi="Times New Roman" w:cs="Times New Roman"/>
                <w:b/>
                <w:bCs/>
                <w:iCs/>
                <w:sz w:val="24"/>
                <w:szCs w:val="28"/>
              </w:rPr>
            </w:pPr>
            <w:r w:rsidRPr="007B757C">
              <w:rPr>
                <w:rFonts w:ascii="Times New Roman" w:eastAsia="Times New Roman" w:hAnsi="Times New Roman" w:cs="Times New Roman"/>
                <w:b/>
                <w:bCs/>
                <w:iCs/>
                <w:sz w:val="24"/>
                <w:szCs w:val="28"/>
              </w:rPr>
              <w:t>Основное оборудование</w:t>
            </w:r>
          </w:p>
        </w:tc>
      </w:tr>
      <w:tr w:rsidR="007B757C" w:rsidRPr="007B757C" w14:paraId="41078E4C" w14:textId="77777777" w:rsidTr="00263122">
        <w:tc>
          <w:tcPr>
            <w:tcW w:w="286" w:type="pct"/>
            <w:tcBorders>
              <w:top w:val="single" w:sz="4" w:space="0" w:color="auto"/>
              <w:left w:val="single" w:sz="4" w:space="0" w:color="auto"/>
              <w:bottom w:val="single" w:sz="4" w:space="0" w:color="auto"/>
              <w:right w:val="single" w:sz="4" w:space="0" w:color="auto"/>
            </w:tcBorders>
            <w:hideMark/>
          </w:tcPr>
          <w:p w14:paraId="38B3C09C" w14:textId="77777777" w:rsidR="007B757C" w:rsidRPr="007B757C" w:rsidRDefault="007B757C" w:rsidP="007B757C">
            <w:pPr>
              <w:snapToGrid w:val="0"/>
              <w:spacing w:after="0" w:line="240" w:lineRule="auto"/>
              <w:rPr>
                <w:rFonts w:ascii="Times New Roman" w:eastAsia="Times New Roman" w:hAnsi="Times New Roman" w:cs="Times New Roman"/>
                <w:iCs/>
                <w:sz w:val="24"/>
                <w:szCs w:val="28"/>
              </w:rPr>
            </w:pPr>
            <w:r w:rsidRPr="007B757C">
              <w:rPr>
                <w:rFonts w:ascii="Times New Roman" w:eastAsia="Times New Roman" w:hAnsi="Times New Roman" w:cs="Times New Roman"/>
                <w:iCs/>
                <w:sz w:val="24"/>
                <w:szCs w:val="28"/>
              </w:rPr>
              <w:t>1.</w:t>
            </w:r>
          </w:p>
        </w:tc>
        <w:tc>
          <w:tcPr>
            <w:tcW w:w="1977" w:type="pct"/>
            <w:tcBorders>
              <w:top w:val="single" w:sz="4" w:space="0" w:color="auto"/>
              <w:left w:val="single" w:sz="4" w:space="0" w:color="auto"/>
              <w:bottom w:val="single" w:sz="4" w:space="0" w:color="auto"/>
              <w:right w:val="single" w:sz="4" w:space="0" w:color="auto"/>
            </w:tcBorders>
            <w:hideMark/>
          </w:tcPr>
          <w:p w14:paraId="62F10466" w14:textId="77777777" w:rsidR="007B757C" w:rsidRPr="007B757C" w:rsidRDefault="007B757C" w:rsidP="007B757C">
            <w:pPr>
              <w:snapToGrid w:val="0"/>
              <w:spacing w:after="0" w:line="240" w:lineRule="auto"/>
              <w:rPr>
                <w:rFonts w:ascii="Times New Roman" w:eastAsia="Times New Roman" w:hAnsi="Times New Roman" w:cs="Times New Roman"/>
                <w:iCs/>
                <w:sz w:val="24"/>
                <w:szCs w:val="28"/>
              </w:rPr>
            </w:pPr>
            <w:r w:rsidRPr="007B757C">
              <w:rPr>
                <w:rFonts w:ascii="Times New Roman" w:eastAsia="Times New Roman" w:hAnsi="Times New Roman" w:cs="Times New Roman"/>
                <w:bCs/>
                <w:iCs/>
                <w:sz w:val="24"/>
                <w:szCs w:val="24"/>
                <w:lang w:eastAsia="ru-RU"/>
              </w:rPr>
              <w:t>Функциональная мебель для обеспечения посадочных мест по количеству обучающихся</w:t>
            </w:r>
          </w:p>
        </w:tc>
        <w:tc>
          <w:tcPr>
            <w:tcW w:w="2737" w:type="pct"/>
            <w:tcBorders>
              <w:top w:val="single" w:sz="4" w:space="0" w:color="auto"/>
              <w:left w:val="single" w:sz="4" w:space="0" w:color="auto"/>
              <w:bottom w:val="single" w:sz="4" w:space="0" w:color="auto"/>
              <w:right w:val="single" w:sz="4" w:space="0" w:color="auto"/>
            </w:tcBorders>
            <w:hideMark/>
          </w:tcPr>
          <w:p w14:paraId="5342B431" w14:textId="77777777" w:rsidR="007B757C" w:rsidRPr="007B757C" w:rsidRDefault="007B757C" w:rsidP="007B757C">
            <w:pPr>
              <w:snapToGrid w:val="0"/>
              <w:spacing w:after="0" w:line="240" w:lineRule="auto"/>
              <w:rPr>
                <w:rFonts w:ascii="Times New Roman" w:eastAsia="Times New Roman" w:hAnsi="Times New Roman" w:cs="Times New Roman"/>
                <w:iCs/>
                <w:sz w:val="24"/>
                <w:szCs w:val="28"/>
              </w:rPr>
            </w:pPr>
            <w:r w:rsidRPr="007B757C">
              <w:rPr>
                <w:rFonts w:ascii="Times New Roman" w:eastAsia="Times New Roman" w:hAnsi="Times New Roman" w:cs="Times New Roman"/>
                <w:iCs/>
                <w:sz w:val="24"/>
                <w:szCs w:val="28"/>
              </w:rPr>
              <w:t>Стол/стул/парта ученические</w:t>
            </w:r>
          </w:p>
        </w:tc>
      </w:tr>
      <w:tr w:rsidR="007B757C" w:rsidRPr="007B757C" w14:paraId="21A8036E" w14:textId="77777777" w:rsidTr="00263122">
        <w:tc>
          <w:tcPr>
            <w:tcW w:w="286" w:type="pct"/>
            <w:tcBorders>
              <w:top w:val="single" w:sz="4" w:space="0" w:color="auto"/>
              <w:left w:val="single" w:sz="4" w:space="0" w:color="auto"/>
              <w:bottom w:val="single" w:sz="4" w:space="0" w:color="auto"/>
              <w:right w:val="single" w:sz="4" w:space="0" w:color="auto"/>
            </w:tcBorders>
            <w:hideMark/>
          </w:tcPr>
          <w:p w14:paraId="59EAD2EC" w14:textId="77777777" w:rsidR="007B757C" w:rsidRPr="007B757C" w:rsidRDefault="007B757C" w:rsidP="007B757C">
            <w:pPr>
              <w:snapToGrid w:val="0"/>
              <w:spacing w:after="0" w:line="240" w:lineRule="auto"/>
              <w:rPr>
                <w:rFonts w:ascii="Times New Roman" w:eastAsia="Times New Roman" w:hAnsi="Times New Roman" w:cs="Times New Roman"/>
                <w:iCs/>
                <w:sz w:val="24"/>
                <w:szCs w:val="28"/>
              </w:rPr>
            </w:pPr>
            <w:r w:rsidRPr="007B757C">
              <w:rPr>
                <w:rFonts w:ascii="Times New Roman" w:eastAsia="Times New Roman" w:hAnsi="Times New Roman" w:cs="Times New Roman"/>
                <w:iCs/>
                <w:sz w:val="24"/>
                <w:szCs w:val="28"/>
              </w:rPr>
              <w:t>2.</w:t>
            </w:r>
          </w:p>
        </w:tc>
        <w:tc>
          <w:tcPr>
            <w:tcW w:w="1977" w:type="pct"/>
            <w:tcBorders>
              <w:top w:val="single" w:sz="4" w:space="0" w:color="auto"/>
              <w:left w:val="single" w:sz="4" w:space="0" w:color="auto"/>
              <w:bottom w:val="single" w:sz="4" w:space="0" w:color="auto"/>
              <w:right w:val="single" w:sz="4" w:space="0" w:color="auto"/>
            </w:tcBorders>
            <w:hideMark/>
          </w:tcPr>
          <w:p w14:paraId="20AA955B" w14:textId="77777777" w:rsidR="007B757C" w:rsidRPr="007B757C" w:rsidRDefault="007B757C" w:rsidP="007B757C">
            <w:pPr>
              <w:snapToGrid w:val="0"/>
              <w:spacing w:after="0" w:line="240" w:lineRule="auto"/>
              <w:rPr>
                <w:rFonts w:ascii="Times New Roman" w:eastAsia="Times New Roman" w:hAnsi="Times New Roman" w:cs="Times New Roman"/>
                <w:iCs/>
                <w:sz w:val="24"/>
                <w:szCs w:val="28"/>
              </w:rPr>
            </w:pPr>
            <w:r w:rsidRPr="007B757C">
              <w:rPr>
                <w:rFonts w:ascii="Times New Roman" w:eastAsia="Times New Roman" w:hAnsi="Times New Roman" w:cs="Times New Roman"/>
                <w:bCs/>
                <w:iCs/>
                <w:sz w:val="24"/>
                <w:szCs w:val="24"/>
                <w:lang w:eastAsia="ru-RU"/>
              </w:rPr>
              <w:t>Функциональная мебель для оборудования рабочего места преподавателя</w:t>
            </w:r>
          </w:p>
        </w:tc>
        <w:tc>
          <w:tcPr>
            <w:tcW w:w="2737" w:type="pct"/>
            <w:tcBorders>
              <w:top w:val="single" w:sz="4" w:space="0" w:color="auto"/>
              <w:left w:val="single" w:sz="4" w:space="0" w:color="auto"/>
              <w:bottom w:val="single" w:sz="4" w:space="0" w:color="auto"/>
              <w:right w:val="single" w:sz="4" w:space="0" w:color="auto"/>
            </w:tcBorders>
            <w:hideMark/>
          </w:tcPr>
          <w:p w14:paraId="4B3093EF" w14:textId="77777777" w:rsidR="007B757C" w:rsidRPr="007B757C" w:rsidRDefault="007B757C" w:rsidP="007B757C">
            <w:pPr>
              <w:snapToGrid w:val="0"/>
              <w:spacing w:after="0" w:line="240" w:lineRule="auto"/>
              <w:rPr>
                <w:rFonts w:ascii="Times New Roman" w:eastAsia="Times New Roman" w:hAnsi="Times New Roman" w:cs="Times New Roman"/>
                <w:iCs/>
                <w:sz w:val="24"/>
                <w:szCs w:val="28"/>
              </w:rPr>
            </w:pPr>
            <w:r w:rsidRPr="007B757C">
              <w:rPr>
                <w:rFonts w:ascii="Times New Roman" w:eastAsia="Times New Roman" w:hAnsi="Times New Roman" w:cs="Times New Roman"/>
                <w:iCs/>
                <w:sz w:val="24"/>
                <w:szCs w:val="28"/>
              </w:rPr>
              <w:t>Стол/стул</w:t>
            </w:r>
          </w:p>
        </w:tc>
      </w:tr>
      <w:tr w:rsidR="007B757C" w:rsidRPr="007B757C" w14:paraId="7F68561F" w14:textId="77777777" w:rsidTr="00263122">
        <w:tc>
          <w:tcPr>
            <w:tcW w:w="5000" w:type="pct"/>
            <w:gridSpan w:val="3"/>
            <w:tcBorders>
              <w:top w:val="single" w:sz="4" w:space="0" w:color="auto"/>
              <w:left w:val="single" w:sz="4" w:space="0" w:color="auto"/>
              <w:bottom w:val="single" w:sz="4" w:space="0" w:color="auto"/>
              <w:right w:val="single" w:sz="4" w:space="0" w:color="auto"/>
            </w:tcBorders>
            <w:hideMark/>
          </w:tcPr>
          <w:p w14:paraId="45985100" w14:textId="77777777" w:rsidR="007B757C" w:rsidRPr="007B757C" w:rsidRDefault="007B757C" w:rsidP="007B757C">
            <w:pPr>
              <w:snapToGrid w:val="0"/>
              <w:spacing w:after="0" w:line="240" w:lineRule="auto"/>
              <w:rPr>
                <w:rFonts w:ascii="Times New Roman" w:eastAsia="Times New Roman" w:hAnsi="Times New Roman" w:cs="Times New Roman"/>
                <w:iCs/>
                <w:sz w:val="24"/>
                <w:szCs w:val="28"/>
              </w:rPr>
            </w:pPr>
            <w:r w:rsidRPr="007B757C">
              <w:rPr>
                <w:rFonts w:ascii="Times New Roman" w:eastAsia="Times New Roman" w:hAnsi="Times New Roman" w:cs="Times New Roman"/>
                <w:b/>
                <w:bCs/>
                <w:iCs/>
                <w:sz w:val="24"/>
                <w:szCs w:val="28"/>
              </w:rPr>
              <w:t xml:space="preserve">Дополнительное оборудование </w:t>
            </w:r>
          </w:p>
        </w:tc>
      </w:tr>
      <w:tr w:rsidR="007B757C" w:rsidRPr="007B757C" w14:paraId="2C0F1848" w14:textId="77777777" w:rsidTr="00263122">
        <w:tc>
          <w:tcPr>
            <w:tcW w:w="286" w:type="pct"/>
            <w:tcBorders>
              <w:top w:val="single" w:sz="4" w:space="0" w:color="auto"/>
              <w:left w:val="single" w:sz="4" w:space="0" w:color="auto"/>
              <w:bottom w:val="single" w:sz="4" w:space="0" w:color="auto"/>
              <w:right w:val="single" w:sz="4" w:space="0" w:color="auto"/>
            </w:tcBorders>
            <w:hideMark/>
          </w:tcPr>
          <w:p w14:paraId="60BCDD65" w14:textId="77777777" w:rsidR="007B757C" w:rsidRPr="007B757C" w:rsidRDefault="007B757C" w:rsidP="007B757C">
            <w:pPr>
              <w:snapToGrid w:val="0"/>
              <w:spacing w:after="0" w:line="240" w:lineRule="auto"/>
              <w:rPr>
                <w:rFonts w:ascii="Times New Roman" w:eastAsia="Times New Roman" w:hAnsi="Times New Roman" w:cs="Times New Roman"/>
                <w:iCs/>
                <w:sz w:val="24"/>
                <w:szCs w:val="28"/>
              </w:rPr>
            </w:pPr>
            <w:r w:rsidRPr="007B757C">
              <w:rPr>
                <w:rFonts w:ascii="Times New Roman" w:eastAsia="Times New Roman" w:hAnsi="Times New Roman" w:cs="Times New Roman"/>
                <w:iCs/>
                <w:sz w:val="24"/>
                <w:szCs w:val="28"/>
              </w:rPr>
              <w:t>1.</w:t>
            </w:r>
          </w:p>
        </w:tc>
        <w:tc>
          <w:tcPr>
            <w:tcW w:w="1977" w:type="pct"/>
            <w:tcBorders>
              <w:top w:val="single" w:sz="4" w:space="0" w:color="auto"/>
              <w:left w:val="single" w:sz="4" w:space="0" w:color="auto"/>
              <w:bottom w:val="single" w:sz="4" w:space="0" w:color="auto"/>
              <w:right w:val="single" w:sz="4" w:space="0" w:color="auto"/>
            </w:tcBorders>
            <w:hideMark/>
          </w:tcPr>
          <w:p w14:paraId="48864887" w14:textId="77777777" w:rsidR="007B757C" w:rsidRPr="007B757C" w:rsidRDefault="007B757C" w:rsidP="007B757C">
            <w:pPr>
              <w:snapToGrid w:val="0"/>
              <w:spacing w:after="0" w:line="240" w:lineRule="auto"/>
              <w:rPr>
                <w:rFonts w:ascii="Times New Roman" w:eastAsia="Times New Roman" w:hAnsi="Times New Roman" w:cs="Times New Roman"/>
                <w:iCs/>
                <w:sz w:val="24"/>
                <w:szCs w:val="28"/>
              </w:rPr>
            </w:pPr>
            <w:r w:rsidRPr="007B757C">
              <w:rPr>
                <w:rFonts w:ascii="Times New Roman" w:eastAsia="Times New Roman" w:hAnsi="Times New Roman" w:cs="Times New Roman"/>
                <w:iCs/>
                <w:sz w:val="24"/>
                <w:szCs w:val="28"/>
              </w:rPr>
              <w:t>Доска ученическая</w:t>
            </w:r>
          </w:p>
        </w:tc>
        <w:tc>
          <w:tcPr>
            <w:tcW w:w="2737" w:type="pct"/>
            <w:tcBorders>
              <w:top w:val="single" w:sz="4" w:space="0" w:color="auto"/>
              <w:left w:val="single" w:sz="4" w:space="0" w:color="auto"/>
              <w:bottom w:val="single" w:sz="4" w:space="0" w:color="auto"/>
              <w:right w:val="single" w:sz="4" w:space="0" w:color="auto"/>
            </w:tcBorders>
            <w:hideMark/>
          </w:tcPr>
          <w:p w14:paraId="62993EE7" w14:textId="77777777" w:rsidR="007B757C" w:rsidRPr="007B757C" w:rsidRDefault="007B757C" w:rsidP="007B757C">
            <w:pPr>
              <w:snapToGrid w:val="0"/>
              <w:spacing w:after="0" w:line="240" w:lineRule="auto"/>
              <w:rPr>
                <w:rFonts w:ascii="Times New Roman" w:eastAsia="Times New Roman" w:hAnsi="Times New Roman" w:cs="Times New Roman"/>
                <w:iCs/>
                <w:sz w:val="24"/>
                <w:szCs w:val="28"/>
              </w:rPr>
            </w:pPr>
            <w:r w:rsidRPr="007B757C">
              <w:rPr>
                <w:rFonts w:ascii="Times New Roman" w:eastAsia="Times New Roman" w:hAnsi="Times New Roman" w:cs="Times New Roman"/>
                <w:iCs/>
                <w:sz w:val="24"/>
                <w:szCs w:val="28"/>
              </w:rPr>
              <w:t>Меловая</w:t>
            </w:r>
          </w:p>
        </w:tc>
      </w:tr>
      <w:tr w:rsidR="00FB4920" w:rsidRPr="007B757C" w14:paraId="47F326DE" w14:textId="77777777" w:rsidTr="00263122">
        <w:tc>
          <w:tcPr>
            <w:tcW w:w="286" w:type="pct"/>
            <w:tcBorders>
              <w:top w:val="single" w:sz="4" w:space="0" w:color="auto"/>
              <w:left w:val="single" w:sz="4" w:space="0" w:color="auto"/>
              <w:bottom w:val="single" w:sz="4" w:space="0" w:color="auto"/>
              <w:right w:val="single" w:sz="4" w:space="0" w:color="auto"/>
            </w:tcBorders>
          </w:tcPr>
          <w:p w14:paraId="5A235F5E" w14:textId="77777777" w:rsidR="00FB4920" w:rsidRPr="007B757C" w:rsidRDefault="00FB4920" w:rsidP="00FB4920">
            <w:pPr>
              <w:snapToGrid w:val="0"/>
              <w:spacing w:after="0" w:line="240" w:lineRule="auto"/>
              <w:rPr>
                <w:rFonts w:ascii="Times New Roman" w:eastAsia="Times New Roman" w:hAnsi="Times New Roman" w:cs="Times New Roman"/>
                <w:iCs/>
                <w:sz w:val="24"/>
                <w:szCs w:val="28"/>
              </w:rPr>
            </w:pPr>
            <w:r>
              <w:rPr>
                <w:rFonts w:ascii="Times New Roman" w:eastAsia="Times New Roman" w:hAnsi="Times New Roman" w:cs="Times New Roman"/>
                <w:iCs/>
                <w:sz w:val="24"/>
                <w:szCs w:val="28"/>
              </w:rPr>
              <w:t xml:space="preserve">2. </w:t>
            </w:r>
          </w:p>
        </w:tc>
        <w:tc>
          <w:tcPr>
            <w:tcW w:w="1977" w:type="pct"/>
            <w:tcBorders>
              <w:top w:val="single" w:sz="4" w:space="0" w:color="auto"/>
              <w:left w:val="single" w:sz="4" w:space="0" w:color="auto"/>
              <w:bottom w:val="single" w:sz="4" w:space="0" w:color="auto"/>
              <w:right w:val="single" w:sz="4" w:space="0" w:color="auto"/>
            </w:tcBorders>
          </w:tcPr>
          <w:p w14:paraId="1A0E717E" w14:textId="77777777" w:rsidR="00FB4920" w:rsidRPr="00FB4920" w:rsidRDefault="00FB4920" w:rsidP="00FB4920">
            <w:pPr>
              <w:snapToGrid w:val="0"/>
              <w:spacing w:after="0" w:line="240" w:lineRule="auto"/>
              <w:rPr>
                <w:rFonts w:ascii="Times New Roman" w:eastAsia="Times New Roman" w:hAnsi="Times New Roman" w:cs="Times New Roman"/>
                <w:bCs/>
                <w:iCs/>
                <w:sz w:val="24"/>
                <w:szCs w:val="24"/>
                <w:lang w:eastAsia="ru-RU"/>
              </w:rPr>
            </w:pPr>
            <w:r w:rsidRPr="00FB4920">
              <w:rPr>
                <w:rFonts w:ascii="Times New Roman" w:eastAsia="Times New Roman" w:hAnsi="Times New Roman" w:cs="Times New Roman"/>
                <w:bCs/>
                <w:iCs/>
                <w:sz w:val="24"/>
                <w:szCs w:val="24"/>
                <w:lang w:eastAsia="ru-RU"/>
              </w:rPr>
              <w:t>Функциональная мебель для хранения наглядных учебных пособий</w:t>
            </w:r>
          </w:p>
        </w:tc>
        <w:tc>
          <w:tcPr>
            <w:tcW w:w="2737" w:type="pct"/>
            <w:tcBorders>
              <w:top w:val="single" w:sz="4" w:space="0" w:color="auto"/>
              <w:left w:val="single" w:sz="4" w:space="0" w:color="auto"/>
              <w:bottom w:val="single" w:sz="4" w:space="0" w:color="auto"/>
              <w:right w:val="single" w:sz="4" w:space="0" w:color="auto"/>
            </w:tcBorders>
          </w:tcPr>
          <w:p w14:paraId="3724A82B" w14:textId="77777777" w:rsidR="00FB4920" w:rsidRPr="00FB4920" w:rsidRDefault="00FB4920" w:rsidP="00FB4920">
            <w:pPr>
              <w:snapToGrid w:val="0"/>
              <w:spacing w:after="0" w:line="240" w:lineRule="auto"/>
              <w:rPr>
                <w:rFonts w:ascii="Times New Roman" w:eastAsia="Times New Roman" w:hAnsi="Times New Roman" w:cs="Times New Roman"/>
                <w:iCs/>
                <w:sz w:val="24"/>
                <w:szCs w:val="28"/>
              </w:rPr>
            </w:pPr>
            <w:r w:rsidRPr="00FB4920">
              <w:rPr>
                <w:rFonts w:ascii="Times New Roman" w:eastAsia="Times New Roman" w:hAnsi="Times New Roman" w:cs="Times New Roman"/>
                <w:iCs/>
                <w:sz w:val="24"/>
                <w:szCs w:val="28"/>
              </w:rPr>
              <w:t>Шкаф для хранения</w:t>
            </w:r>
          </w:p>
          <w:p w14:paraId="145458B5" w14:textId="77777777" w:rsidR="00FB4920" w:rsidRPr="00FB4920" w:rsidRDefault="00FB4920" w:rsidP="00FB4920">
            <w:pPr>
              <w:snapToGrid w:val="0"/>
              <w:spacing w:after="0" w:line="240" w:lineRule="auto"/>
              <w:rPr>
                <w:rFonts w:ascii="Times New Roman" w:eastAsia="Times New Roman" w:hAnsi="Times New Roman" w:cs="Times New Roman"/>
                <w:iCs/>
                <w:sz w:val="24"/>
                <w:szCs w:val="28"/>
              </w:rPr>
            </w:pPr>
            <w:r w:rsidRPr="00FB4920">
              <w:rPr>
                <w:rFonts w:ascii="Times New Roman" w:eastAsia="Times New Roman" w:hAnsi="Times New Roman" w:cs="Times New Roman"/>
                <w:iCs/>
                <w:sz w:val="24"/>
                <w:szCs w:val="28"/>
              </w:rPr>
              <w:t>Сейф для реактивов</w:t>
            </w:r>
          </w:p>
          <w:p w14:paraId="02DBDE7E" w14:textId="77777777" w:rsidR="00FB4920" w:rsidRPr="00FB4920" w:rsidRDefault="00FB4920" w:rsidP="00FB4920">
            <w:pPr>
              <w:snapToGrid w:val="0"/>
              <w:spacing w:after="0" w:line="240" w:lineRule="auto"/>
              <w:rPr>
                <w:rFonts w:ascii="Times New Roman" w:eastAsia="Times New Roman" w:hAnsi="Times New Roman" w:cs="Times New Roman"/>
                <w:iCs/>
                <w:sz w:val="24"/>
                <w:szCs w:val="28"/>
              </w:rPr>
            </w:pPr>
            <w:r w:rsidRPr="00FB4920">
              <w:rPr>
                <w:rFonts w:ascii="Times New Roman" w:eastAsia="Times New Roman" w:hAnsi="Times New Roman" w:cs="Times New Roman"/>
                <w:iCs/>
                <w:sz w:val="24"/>
                <w:szCs w:val="28"/>
              </w:rPr>
              <w:t>Стол кафельный для нагревательных приборов</w:t>
            </w:r>
          </w:p>
        </w:tc>
      </w:tr>
      <w:tr w:rsidR="00FB4920" w:rsidRPr="007B757C" w14:paraId="764A9603" w14:textId="77777777" w:rsidTr="00263122">
        <w:tc>
          <w:tcPr>
            <w:tcW w:w="286" w:type="pct"/>
            <w:tcBorders>
              <w:top w:val="single" w:sz="4" w:space="0" w:color="auto"/>
              <w:left w:val="single" w:sz="4" w:space="0" w:color="auto"/>
              <w:bottom w:val="single" w:sz="4" w:space="0" w:color="auto"/>
              <w:right w:val="single" w:sz="4" w:space="0" w:color="auto"/>
            </w:tcBorders>
          </w:tcPr>
          <w:p w14:paraId="5626FB1A" w14:textId="77777777" w:rsidR="00FB4920" w:rsidRDefault="00FB4920" w:rsidP="00FB4920">
            <w:pPr>
              <w:snapToGrid w:val="0"/>
              <w:spacing w:after="0" w:line="240" w:lineRule="auto"/>
              <w:rPr>
                <w:rFonts w:ascii="Times New Roman" w:eastAsia="Times New Roman" w:hAnsi="Times New Roman" w:cs="Times New Roman"/>
                <w:iCs/>
                <w:sz w:val="24"/>
                <w:szCs w:val="28"/>
              </w:rPr>
            </w:pPr>
            <w:r>
              <w:rPr>
                <w:rFonts w:ascii="Times New Roman" w:eastAsia="Times New Roman" w:hAnsi="Times New Roman" w:cs="Times New Roman"/>
                <w:iCs/>
                <w:sz w:val="24"/>
                <w:szCs w:val="28"/>
              </w:rPr>
              <w:t>3.</w:t>
            </w:r>
          </w:p>
        </w:tc>
        <w:tc>
          <w:tcPr>
            <w:tcW w:w="1977" w:type="pct"/>
            <w:tcBorders>
              <w:top w:val="single" w:sz="4" w:space="0" w:color="auto"/>
              <w:left w:val="single" w:sz="4" w:space="0" w:color="auto"/>
              <w:bottom w:val="single" w:sz="4" w:space="0" w:color="auto"/>
              <w:right w:val="single" w:sz="4" w:space="0" w:color="auto"/>
            </w:tcBorders>
          </w:tcPr>
          <w:p w14:paraId="307BE6DE" w14:textId="77777777" w:rsidR="00FB4920" w:rsidRPr="00FB4920" w:rsidRDefault="00FB4920" w:rsidP="00FB4920">
            <w:pPr>
              <w:snapToGrid w:val="0"/>
              <w:spacing w:after="0" w:line="240" w:lineRule="auto"/>
              <w:rPr>
                <w:rFonts w:ascii="Times New Roman" w:eastAsia="Times New Roman" w:hAnsi="Times New Roman" w:cs="Times New Roman"/>
                <w:bCs/>
                <w:iCs/>
                <w:sz w:val="24"/>
                <w:szCs w:val="24"/>
                <w:lang w:eastAsia="ru-RU"/>
              </w:rPr>
            </w:pPr>
            <w:r w:rsidRPr="00FB4920">
              <w:rPr>
                <w:rFonts w:ascii="Times New Roman" w:eastAsia="Times New Roman" w:hAnsi="Times New Roman" w:cs="Times New Roman"/>
                <w:bCs/>
                <w:iCs/>
                <w:sz w:val="24"/>
                <w:szCs w:val="24"/>
                <w:lang w:eastAsia="ru-RU"/>
              </w:rPr>
              <w:t>Приборы</w:t>
            </w:r>
          </w:p>
        </w:tc>
        <w:tc>
          <w:tcPr>
            <w:tcW w:w="2737" w:type="pct"/>
            <w:tcBorders>
              <w:top w:val="single" w:sz="4" w:space="0" w:color="auto"/>
              <w:left w:val="single" w:sz="4" w:space="0" w:color="auto"/>
              <w:bottom w:val="single" w:sz="4" w:space="0" w:color="auto"/>
              <w:right w:val="single" w:sz="4" w:space="0" w:color="auto"/>
            </w:tcBorders>
          </w:tcPr>
          <w:p w14:paraId="1C54A4FF" w14:textId="77777777" w:rsidR="00FB4920" w:rsidRPr="00FB4920" w:rsidRDefault="00FB4920" w:rsidP="00FB4920">
            <w:pPr>
              <w:snapToGrid w:val="0"/>
              <w:spacing w:after="0" w:line="240" w:lineRule="auto"/>
              <w:jc w:val="both"/>
              <w:rPr>
                <w:rFonts w:ascii="Times New Roman" w:eastAsia="Times New Roman" w:hAnsi="Times New Roman" w:cs="Times New Roman"/>
                <w:iCs/>
                <w:sz w:val="24"/>
                <w:szCs w:val="24"/>
              </w:rPr>
            </w:pPr>
            <w:r w:rsidRPr="00FB4920">
              <w:rPr>
                <w:rFonts w:ascii="Times New Roman" w:eastAsia="Times New Roman" w:hAnsi="Times New Roman" w:cs="Times New Roman"/>
                <w:iCs/>
                <w:sz w:val="24"/>
                <w:szCs w:val="24"/>
              </w:rPr>
              <w:t>Весы технические с разновесом, баня водяная лабораторная с электрическим подогревом,     электроплитка лабораторная, дистиллятор,</w:t>
            </w:r>
            <w:r w:rsidRPr="00FB4920">
              <w:rPr>
                <w:rFonts w:ascii="Times New Roman" w:eastAsia="Times New Roman" w:hAnsi="Times New Roman" w:cs="Times New Roman"/>
                <w:iCs/>
                <w:sz w:val="24"/>
                <w:szCs w:val="24"/>
              </w:rPr>
              <w:tab/>
              <w:t xml:space="preserve">шкаф сушильный электрический, </w:t>
            </w:r>
            <w:r w:rsidRPr="00FB4920">
              <w:rPr>
                <w:rFonts w:ascii="Times New Roman" w:eastAsia="Times New Roman" w:hAnsi="Times New Roman" w:cs="Times New Roman"/>
                <w:sz w:val="24"/>
                <w:szCs w:val="24"/>
              </w:rPr>
              <w:t>термометры,</w:t>
            </w:r>
            <w:r w:rsidRPr="00FB4920">
              <w:rPr>
                <w:rFonts w:ascii="Times New Roman" w:eastAsia="Times New Roman" w:hAnsi="Times New Roman" w:cs="Times New Roman"/>
                <w:iCs/>
                <w:sz w:val="24"/>
                <w:szCs w:val="24"/>
              </w:rPr>
              <w:t xml:space="preserve"> лабораторные и/или аналитические весы, рН-метры.</w:t>
            </w:r>
          </w:p>
        </w:tc>
      </w:tr>
      <w:tr w:rsidR="00FB4920" w:rsidRPr="007B757C" w14:paraId="66B5B7F9" w14:textId="77777777" w:rsidTr="00263122">
        <w:tc>
          <w:tcPr>
            <w:tcW w:w="286" w:type="pct"/>
            <w:tcBorders>
              <w:top w:val="single" w:sz="4" w:space="0" w:color="auto"/>
              <w:left w:val="single" w:sz="4" w:space="0" w:color="auto"/>
              <w:bottom w:val="single" w:sz="4" w:space="0" w:color="auto"/>
              <w:right w:val="single" w:sz="4" w:space="0" w:color="auto"/>
            </w:tcBorders>
          </w:tcPr>
          <w:p w14:paraId="2669E6F4" w14:textId="77777777" w:rsidR="00FB4920" w:rsidRDefault="00FB4920" w:rsidP="00FB4920">
            <w:pPr>
              <w:snapToGrid w:val="0"/>
              <w:spacing w:after="0" w:line="240" w:lineRule="auto"/>
              <w:rPr>
                <w:rFonts w:ascii="Times New Roman" w:eastAsia="Times New Roman" w:hAnsi="Times New Roman" w:cs="Times New Roman"/>
                <w:iCs/>
                <w:sz w:val="24"/>
                <w:szCs w:val="28"/>
              </w:rPr>
            </w:pPr>
            <w:r>
              <w:rPr>
                <w:rFonts w:ascii="Times New Roman" w:eastAsia="Times New Roman" w:hAnsi="Times New Roman" w:cs="Times New Roman"/>
                <w:iCs/>
                <w:sz w:val="24"/>
                <w:szCs w:val="28"/>
              </w:rPr>
              <w:t>4.</w:t>
            </w:r>
          </w:p>
        </w:tc>
        <w:tc>
          <w:tcPr>
            <w:tcW w:w="1977" w:type="pct"/>
            <w:tcBorders>
              <w:top w:val="single" w:sz="4" w:space="0" w:color="auto"/>
              <w:left w:val="single" w:sz="4" w:space="0" w:color="auto"/>
              <w:bottom w:val="single" w:sz="4" w:space="0" w:color="auto"/>
              <w:right w:val="single" w:sz="4" w:space="0" w:color="auto"/>
            </w:tcBorders>
          </w:tcPr>
          <w:p w14:paraId="47CDEDD7" w14:textId="77777777" w:rsidR="00FB4920" w:rsidRPr="00FB4920" w:rsidRDefault="00FB4920" w:rsidP="00FB4920">
            <w:pPr>
              <w:snapToGrid w:val="0"/>
              <w:spacing w:after="0" w:line="240" w:lineRule="auto"/>
              <w:rPr>
                <w:rFonts w:ascii="Times New Roman" w:eastAsia="Times New Roman" w:hAnsi="Times New Roman" w:cs="Times New Roman"/>
                <w:bCs/>
                <w:iCs/>
                <w:sz w:val="24"/>
                <w:szCs w:val="24"/>
                <w:lang w:eastAsia="ru-RU"/>
              </w:rPr>
            </w:pPr>
            <w:r w:rsidRPr="00FB4920">
              <w:rPr>
                <w:rFonts w:ascii="Times New Roman" w:eastAsia="Times New Roman" w:hAnsi="Times New Roman" w:cs="Times New Roman"/>
                <w:iCs/>
                <w:sz w:val="24"/>
                <w:szCs w:val="28"/>
              </w:rPr>
              <w:t>Лабораторная посуда для проведения опытов</w:t>
            </w:r>
          </w:p>
        </w:tc>
        <w:tc>
          <w:tcPr>
            <w:tcW w:w="2737" w:type="pct"/>
            <w:tcBorders>
              <w:top w:val="single" w:sz="4" w:space="0" w:color="auto"/>
              <w:left w:val="single" w:sz="4" w:space="0" w:color="auto"/>
              <w:bottom w:val="single" w:sz="4" w:space="0" w:color="auto"/>
              <w:right w:val="single" w:sz="4" w:space="0" w:color="auto"/>
            </w:tcBorders>
          </w:tcPr>
          <w:p w14:paraId="422A2AB8" w14:textId="77777777" w:rsidR="00FB4920" w:rsidRPr="00FB4920" w:rsidRDefault="00FB4920" w:rsidP="00FB4920">
            <w:pPr>
              <w:snapToGrid w:val="0"/>
              <w:spacing w:after="0" w:line="240" w:lineRule="auto"/>
              <w:ind w:left="34" w:hanging="34"/>
              <w:jc w:val="both"/>
              <w:rPr>
                <w:rFonts w:ascii="Times New Roman" w:eastAsia="Times New Roman" w:hAnsi="Times New Roman" w:cs="Times New Roman"/>
                <w:iCs/>
                <w:sz w:val="24"/>
                <w:szCs w:val="24"/>
              </w:rPr>
            </w:pPr>
            <w:r w:rsidRPr="00FB4920">
              <w:rPr>
                <w:rFonts w:ascii="Times New Roman" w:eastAsia="Times New Roman" w:hAnsi="Times New Roman" w:cs="Times New Roman"/>
                <w:sz w:val="24"/>
                <w:szCs w:val="24"/>
              </w:rPr>
              <w:t xml:space="preserve">Мензурки, пипетки-капельницы, микроскоп, лупы, предметные и покровные стекла, планшеты для капельных реакций, фильтровальная бумага, промывалки, стеклянные пробирки, резиновые пробки, набор реактивов, </w:t>
            </w:r>
            <w:r w:rsidRPr="00FB4920">
              <w:rPr>
                <w:rFonts w:ascii="Times New Roman" w:eastAsia="Times New Roman" w:hAnsi="Times New Roman" w:cs="Times New Roman"/>
                <w:iCs/>
                <w:sz w:val="24"/>
                <w:szCs w:val="24"/>
              </w:rPr>
              <w:t xml:space="preserve">стеклянные палочки, штативы для пробирок; мерные цилиндры, воронки стеклянные, воронки делительные цилиндрические, ступки с пестиком, фарфоровые чашки, пинцеты, фильтры бумажные, вата, марля, часовые стекла, лабораторные штативы, спиртовые горелки, держатели для пробирок, склянки для хранения реактивов, раздаточные лотки; химические стаканы; шпатели; пинцеты; секундомеры (таймеры), мерные пробирки и мерные колбы; конические колбы для титрования (50 ; индикаторные полоски для определения рН и стандартная индикаторная шкала; универсальный индикатор; пипетки на или дозаторы , бюретки для титрования, медицинские шприцы. </w:t>
            </w:r>
          </w:p>
        </w:tc>
      </w:tr>
      <w:tr w:rsidR="007B757C" w:rsidRPr="007B757C" w14:paraId="461E31B8" w14:textId="77777777" w:rsidTr="00263122">
        <w:tc>
          <w:tcPr>
            <w:tcW w:w="5000" w:type="pct"/>
            <w:gridSpan w:val="3"/>
            <w:tcBorders>
              <w:top w:val="single" w:sz="4" w:space="0" w:color="auto"/>
              <w:left w:val="single" w:sz="4" w:space="0" w:color="auto"/>
              <w:bottom w:val="single" w:sz="4" w:space="0" w:color="auto"/>
              <w:right w:val="single" w:sz="4" w:space="0" w:color="auto"/>
            </w:tcBorders>
            <w:hideMark/>
          </w:tcPr>
          <w:p w14:paraId="645FB135" w14:textId="77777777" w:rsidR="007B757C" w:rsidRPr="007B757C" w:rsidRDefault="007B757C" w:rsidP="007B757C">
            <w:pPr>
              <w:snapToGrid w:val="0"/>
              <w:spacing w:after="0" w:line="240" w:lineRule="auto"/>
              <w:rPr>
                <w:rFonts w:ascii="Times New Roman" w:eastAsia="Times New Roman" w:hAnsi="Times New Roman" w:cs="Times New Roman"/>
                <w:iCs/>
                <w:sz w:val="24"/>
                <w:szCs w:val="28"/>
              </w:rPr>
            </w:pPr>
            <w:r w:rsidRPr="007B757C">
              <w:rPr>
                <w:rFonts w:ascii="Times New Roman" w:eastAsia="Times New Roman" w:hAnsi="Times New Roman" w:cs="Times New Roman"/>
                <w:b/>
                <w:bCs/>
                <w:iCs/>
                <w:sz w:val="24"/>
                <w:szCs w:val="28"/>
                <w:lang w:val="en-US"/>
              </w:rPr>
              <w:t>II</w:t>
            </w:r>
            <w:r w:rsidRPr="00FB4920">
              <w:rPr>
                <w:rFonts w:ascii="Times New Roman" w:eastAsia="Times New Roman" w:hAnsi="Times New Roman" w:cs="Times New Roman"/>
                <w:b/>
                <w:bCs/>
                <w:iCs/>
                <w:sz w:val="24"/>
                <w:szCs w:val="28"/>
              </w:rPr>
              <w:t xml:space="preserve"> </w:t>
            </w:r>
            <w:r w:rsidRPr="007B757C">
              <w:rPr>
                <w:rFonts w:ascii="Times New Roman" w:eastAsia="Times New Roman" w:hAnsi="Times New Roman" w:cs="Times New Roman"/>
                <w:b/>
                <w:bCs/>
                <w:iCs/>
                <w:sz w:val="24"/>
                <w:szCs w:val="28"/>
              </w:rPr>
              <w:t>Технические средства</w:t>
            </w:r>
          </w:p>
        </w:tc>
      </w:tr>
      <w:tr w:rsidR="007B757C" w:rsidRPr="007B757C" w14:paraId="5F38A653" w14:textId="77777777" w:rsidTr="00263122">
        <w:tc>
          <w:tcPr>
            <w:tcW w:w="5000" w:type="pct"/>
            <w:gridSpan w:val="3"/>
            <w:tcBorders>
              <w:top w:val="single" w:sz="4" w:space="0" w:color="auto"/>
              <w:left w:val="single" w:sz="4" w:space="0" w:color="auto"/>
              <w:bottom w:val="single" w:sz="4" w:space="0" w:color="auto"/>
              <w:right w:val="single" w:sz="4" w:space="0" w:color="auto"/>
            </w:tcBorders>
            <w:hideMark/>
          </w:tcPr>
          <w:p w14:paraId="0F66362A" w14:textId="77777777" w:rsidR="007B757C" w:rsidRPr="007B757C" w:rsidRDefault="007B757C" w:rsidP="007B757C">
            <w:pPr>
              <w:snapToGrid w:val="0"/>
              <w:spacing w:after="0" w:line="240" w:lineRule="auto"/>
              <w:rPr>
                <w:rFonts w:ascii="Times New Roman" w:eastAsia="Times New Roman" w:hAnsi="Times New Roman" w:cs="Times New Roman"/>
                <w:iCs/>
                <w:sz w:val="24"/>
                <w:szCs w:val="28"/>
              </w:rPr>
            </w:pPr>
            <w:r w:rsidRPr="007B757C">
              <w:rPr>
                <w:rFonts w:ascii="Times New Roman" w:eastAsia="Times New Roman" w:hAnsi="Times New Roman" w:cs="Times New Roman"/>
                <w:b/>
                <w:bCs/>
                <w:iCs/>
                <w:sz w:val="24"/>
                <w:szCs w:val="28"/>
              </w:rPr>
              <w:t>Основное оборудование</w:t>
            </w:r>
            <w:r w:rsidRPr="007B757C">
              <w:rPr>
                <w:rFonts w:ascii="Times New Roman" w:eastAsia="Times New Roman" w:hAnsi="Times New Roman" w:cs="Times New Roman"/>
                <w:i/>
                <w:color w:val="FF0000"/>
                <w:sz w:val="24"/>
                <w:szCs w:val="28"/>
              </w:rPr>
              <w:t xml:space="preserve"> </w:t>
            </w:r>
          </w:p>
        </w:tc>
      </w:tr>
      <w:tr w:rsidR="007B757C" w:rsidRPr="007B757C" w14:paraId="0A87976B" w14:textId="77777777" w:rsidTr="00263122">
        <w:tc>
          <w:tcPr>
            <w:tcW w:w="286" w:type="pct"/>
            <w:tcBorders>
              <w:top w:val="single" w:sz="4" w:space="0" w:color="auto"/>
              <w:left w:val="single" w:sz="4" w:space="0" w:color="auto"/>
              <w:bottom w:val="single" w:sz="4" w:space="0" w:color="auto"/>
              <w:right w:val="single" w:sz="4" w:space="0" w:color="auto"/>
            </w:tcBorders>
            <w:hideMark/>
          </w:tcPr>
          <w:p w14:paraId="1B51996B" w14:textId="77777777" w:rsidR="007B757C" w:rsidRPr="007B757C" w:rsidRDefault="007B757C" w:rsidP="007B757C">
            <w:pPr>
              <w:snapToGrid w:val="0"/>
              <w:spacing w:after="0" w:line="240" w:lineRule="auto"/>
              <w:rPr>
                <w:rFonts w:ascii="Times New Roman" w:eastAsia="Times New Roman" w:hAnsi="Times New Roman" w:cs="Times New Roman"/>
                <w:iCs/>
                <w:sz w:val="24"/>
                <w:szCs w:val="28"/>
              </w:rPr>
            </w:pPr>
            <w:r w:rsidRPr="007B757C">
              <w:rPr>
                <w:rFonts w:ascii="Times New Roman" w:eastAsia="Times New Roman" w:hAnsi="Times New Roman" w:cs="Times New Roman"/>
                <w:iCs/>
                <w:sz w:val="24"/>
                <w:szCs w:val="28"/>
              </w:rPr>
              <w:t>1.</w:t>
            </w:r>
          </w:p>
        </w:tc>
        <w:tc>
          <w:tcPr>
            <w:tcW w:w="1977" w:type="pct"/>
            <w:tcBorders>
              <w:top w:val="single" w:sz="4" w:space="0" w:color="auto"/>
              <w:left w:val="single" w:sz="4" w:space="0" w:color="auto"/>
              <w:bottom w:val="single" w:sz="4" w:space="0" w:color="auto"/>
              <w:right w:val="single" w:sz="4" w:space="0" w:color="auto"/>
            </w:tcBorders>
            <w:hideMark/>
          </w:tcPr>
          <w:p w14:paraId="24775A7D" w14:textId="77777777" w:rsidR="007B757C" w:rsidRPr="007B757C" w:rsidRDefault="007B757C" w:rsidP="007B757C">
            <w:pPr>
              <w:snapToGrid w:val="0"/>
              <w:spacing w:after="0" w:line="240" w:lineRule="auto"/>
              <w:rPr>
                <w:rFonts w:ascii="Times New Roman" w:eastAsia="Times New Roman" w:hAnsi="Times New Roman" w:cs="Times New Roman"/>
                <w:iCs/>
                <w:sz w:val="24"/>
                <w:szCs w:val="28"/>
              </w:rPr>
            </w:pPr>
            <w:r w:rsidRPr="007B757C">
              <w:rPr>
                <w:rFonts w:ascii="Times New Roman" w:eastAsia="Times New Roman" w:hAnsi="Times New Roman" w:cs="Times New Roman"/>
                <w:bCs/>
                <w:iCs/>
                <w:sz w:val="24"/>
                <w:szCs w:val="24"/>
                <w:lang w:eastAsia="ru-RU"/>
              </w:rPr>
              <w:t>Ноутбук с лицензионным программным обеспечением</w:t>
            </w:r>
          </w:p>
        </w:tc>
        <w:tc>
          <w:tcPr>
            <w:tcW w:w="2737" w:type="pct"/>
            <w:tcBorders>
              <w:top w:val="single" w:sz="4" w:space="0" w:color="auto"/>
              <w:left w:val="single" w:sz="4" w:space="0" w:color="auto"/>
              <w:bottom w:val="single" w:sz="4" w:space="0" w:color="auto"/>
              <w:right w:val="single" w:sz="4" w:space="0" w:color="auto"/>
            </w:tcBorders>
            <w:hideMark/>
          </w:tcPr>
          <w:p w14:paraId="11D7453B" w14:textId="77777777" w:rsidR="007B757C" w:rsidRPr="007B757C" w:rsidRDefault="007B757C" w:rsidP="007B757C">
            <w:pPr>
              <w:snapToGrid w:val="0"/>
              <w:spacing w:after="0" w:line="240" w:lineRule="auto"/>
              <w:rPr>
                <w:rFonts w:ascii="Times New Roman" w:eastAsia="Times New Roman" w:hAnsi="Times New Roman" w:cs="Times New Roman"/>
                <w:iCs/>
                <w:sz w:val="24"/>
                <w:szCs w:val="28"/>
              </w:rPr>
            </w:pPr>
            <w:r w:rsidRPr="007B757C">
              <w:rPr>
                <w:rFonts w:ascii="Times New Roman" w:eastAsia="Times New Roman" w:hAnsi="Times New Roman" w:cs="Times New Roman"/>
                <w:iCs/>
                <w:sz w:val="24"/>
                <w:szCs w:val="28"/>
              </w:rPr>
              <w:t>Ноутбук с лицензионным программным обеспечением</w:t>
            </w:r>
          </w:p>
        </w:tc>
      </w:tr>
      <w:tr w:rsidR="007B757C" w:rsidRPr="007B757C" w14:paraId="04B2DCC9" w14:textId="77777777" w:rsidTr="00263122">
        <w:tc>
          <w:tcPr>
            <w:tcW w:w="286" w:type="pct"/>
            <w:tcBorders>
              <w:top w:val="single" w:sz="4" w:space="0" w:color="auto"/>
              <w:left w:val="single" w:sz="4" w:space="0" w:color="auto"/>
              <w:bottom w:val="single" w:sz="4" w:space="0" w:color="auto"/>
              <w:right w:val="single" w:sz="4" w:space="0" w:color="auto"/>
            </w:tcBorders>
            <w:hideMark/>
          </w:tcPr>
          <w:p w14:paraId="0EC89314" w14:textId="77777777" w:rsidR="007B757C" w:rsidRPr="007B757C" w:rsidRDefault="007B757C" w:rsidP="007B757C">
            <w:pPr>
              <w:snapToGrid w:val="0"/>
              <w:spacing w:after="0" w:line="240" w:lineRule="auto"/>
              <w:rPr>
                <w:rFonts w:ascii="Times New Roman" w:eastAsia="Times New Roman" w:hAnsi="Times New Roman" w:cs="Times New Roman"/>
                <w:iCs/>
                <w:sz w:val="24"/>
                <w:szCs w:val="28"/>
              </w:rPr>
            </w:pPr>
            <w:r w:rsidRPr="007B757C">
              <w:rPr>
                <w:rFonts w:ascii="Times New Roman" w:eastAsia="Times New Roman" w:hAnsi="Times New Roman" w:cs="Times New Roman"/>
                <w:iCs/>
                <w:sz w:val="24"/>
                <w:szCs w:val="28"/>
              </w:rPr>
              <w:t>2.</w:t>
            </w:r>
          </w:p>
        </w:tc>
        <w:tc>
          <w:tcPr>
            <w:tcW w:w="1977" w:type="pct"/>
            <w:tcBorders>
              <w:top w:val="single" w:sz="4" w:space="0" w:color="auto"/>
              <w:left w:val="single" w:sz="4" w:space="0" w:color="auto"/>
              <w:bottom w:val="single" w:sz="4" w:space="0" w:color="auto"/>
              <w:right w:val="single" w:sz="4" w:space="0" w:color="auto"/>
            </w:tcBorders>
            <w:hideMark/>
          </w:tcPr>
          <w:p w14:paraId="3FBF2A60" w14:textId="77777777" w:rsidR="007B757C" w:rsidRPr="007B757C" w:rsidRDefault="007B757C" w:rsidP="007B757C">
            <w:pPr>
              <w:snapToGrid w:val="0"/>
              <w:spacing w:after="0" w:line="240" w:lineRule="auto"/>
              <w:rPr>
                <w:rFonts w:ascii="Times New Roman" w:eastAsia="Times New Roman" w:hAnsi="Times New Roman" w:cs="Times New Roman"/>
                <w:iCs/>
                <w:sz w:val="24"/>
                <w:szCs w:val="28"/>
              </w:rPr>
            </w:pPr>
            <w:r w:rsidRPr="007B757C">
              <w:rPr>
                <w:rFonts w:ascii="Times New Roman" w:eastAsia="Times New Roman" w:hAnsi="Times New Roman" w:cs="Times New Roman"/>
                <w:bCs/>
                <w:iCs/>
                <w:sz w:val="24"/>
                <w:szCs w:val="24"/>
                <w:lang w:eastAsia="ru-RU"/>
              </w:rPr>
              <w:t>Оборудование для отображения графической информации и ее коллективного просмотра</w:t>
            </w:r>
          </w:p>
        </w:tc>
        <w:tc>
          <w:tcPr>
            <w:tcW w:w="2737" w:type="pct"/>
            <w:tcBorders>
              <w:top w:val="single" w:sz="4" w:space="0" w:color="auto"/>
              <w:left w:val="single" w:sz="4" w:space="0" w:color="auto"/>
              <w:bottom w:val="single" w:sz="4" w:space="0" w:color="auto"/>
              <w:right w:val="single" w:sz="4" w:space="0" w:color="auto"/>
            </w:tcBorders>
            <w:hideMark/>
          </w:tcPr>
          <w:p w14:paraId="23C982FD" w14:textId="77777777" w:rsidR="007B757C" w:rsidRPr="007B757C" w:rsidRDefault="007B757C" w:rsidP="007B757C">
            <w:pPr>
              <w:snapToGrid w:val="0"/>
              <w:spacing w:after="0" w:line="240" w:lineRule="auto"/>
              <w:rPr>
                <w:rFonts w:ascii="Times New Roman" w:eastAsia="Times New Roman" w:hAnsi="Times New Roman" w:cs="Times New Roman"/>
                <w:iCs/>
                <w:sz w:val="24"/>
                <w:szCs w:val="28"/>
              </w:rPr>
            </w:pPr>
            <w:r w:rsidRPr="007B757C">
              <w:rPr>
                <w:rFonts w:ascii="Times New Roman" w:eastAsia="Times New Roman" w:hAnsi="Times New Roman" w:cs="Times New Roman"/>
                <w:iCs/>
                <w:sz w:val="24"/>
                <w:szCs w:val="28"/>
              </w:rPr>
              <w:t>Телевизор</w:t>
            </w:r>
            <w:r w:rsidR="00263122">
              <w:rPr>
                <w:rFonts w:ascii="Times New Roman" w:eastAsia="Times New Roman" w:hAnsi="Times New Roman" w:cs="Times New Roman"/>
                <w:iCs/>
                <w:sz w:val="24"/>
                <w:szCs w:val="28"/>
              </w:rPr>
              <w:t>, интерактивная доска</w:t>
            </w:r>
          </w:p>
        </w:tc>
      </w:tr>
      <w:tr w:rsidR="007B757C" w:rsidRPr="007B757C" w14:paraId="34EE88BC" w14:textId="77777777" w:rsidTr="00263122">
        <w:tc>
          <w:tcPr>
            <w:tcW w:w="5000" w:type="pct"/>
            <w:gridSpan w:val="3"/>
            <w:tcBorders>
              <w:top w:val="single" w:sz="4" w:space="0" w:color="auto"/>
              <w:left w:val="single" w:sz="4" w:space="0" w:color="auto"/>
              <w:bottom w:val="single" w:sz="4" w:space="0" w:color="auto"/>
              <w:right w:val="single" w:sz="4" w:space="0" w:color="auto"/>
            </w:tcBorders>
            <w:hideMark/>
          </w:tcPr>
          <w:p w14:paraId="5CCCB953" w14:textId="77777777" w:rsidR="007B757C" w:rsidRPr="007B757C" w:rsidRDefault="007B757C" w:rsidP="007B757C">
            <w:pPr>
              <w:snapToGrid w:val="0"/>
              <w:spacing w:after="0" w:line="240" w:lineRule="auto"/>
              <w:rPr>
                <w:rFonts w:ascii="Times New Roman" w:eastAsia="Times New Roman" w:hAnsi="Times New Roman" w:cs="Times New Roman"/>
                <w:i/>
                <w:sz w:val="24"/>
                <w:szCs w:val="28"/>
              </w:rPr>
            </w:pPr>
            <w:r w:rsidRPr="007B757C">
              <w:rPr>
                <w:rFonts w:ascii="Times New Roman" w:eastAsia="Times New Roman" w:hAnsi="Times New Roman" w:cs="Times New Roman"/>
                <w:b/>
                <w:bCs/>
                <w:iCs/>
                <w:sz w:val="24"/>
                <w:szCs w:val="28"/>
                <w:lang w:val="en-US"/>
              </w:rPr>
              <w:t>III</w:t>
            </w:r>
            <w:r w:rsidRPr="007B757C">
              <w:rPr>
                <w:rFonts w:ascii="Times New Roman" w:eastAsia="Times New Roman" w:hAnsi="Times New Roman" w:cs="Times New Roman"/>
                <w:b/>
                <w:bCs/>
                <w:iCs/>
                <w:sz w:val="24"/>
                <w:szCs w:val="28"/>
              </w:rPr>
              <w:t xml:space="preserve"> Демонстрационные учебно-наглядные пособия</w:t>
            </w:r>
          </w:p>
        </w:tc>
      </w:tr>
      <w:tr w:rsidR="007B757C" w:rsidRPr="007B757C" w14:paraId="2E1B8E17" w14:textId="77777777" w:rsidTr="00263122">
        <w:tc>
          <w:tcPr>
            <w:tcW w:w="5000" w:type="pct"/>
            <w:gridSpan w:val="3"/>
            <w:tcBorders>
              <w:top w:val="single" w:sz="4" w:space="0" w:color="auto"/>
              <w:left w:val="single" w:sz="4" w:space="0" w:color="auto"/>
              <w:bottom w:val="single" w:sz="4" w:space="0" w:color="auto"/>
              <w:right w:val="single" w:sz="4" w:space="0" w:color="auto"/>
            </w:tcBorders>
            <w:hideMark/>
          </w:tcPr>
          <w:p w14:paraId="3E005722" w14:textId="77777777" w:rsidR="007B757C" w:rsidRPr="007B757C" w:rsidRDefault="007B757C" w:rsidP="007B757C">
            <w:pPr>
              <w:snapToGrid w:val="0"/>
              <w:spacing w:after="0" w:line="240" w:lineRule="auto"/>
              <w:rPr>
                <w:rFonts w:ascii="Times New Roman" w:eastAsia="Times New Roman" w:hAnsi="Times New Roman" w:cs="Times New Roman"/>
                <w:i/>
                <w:sz w:val="24"/>
                <w:szCs w:val="28"/>
              </w:rPr>
            </w:pPr>
            <w:r w:rsidRPr="007B757C">
              <w:rPr>
                <w:rFonts w:ascii="Times New Roman" w:eastAsia="Times New Roman" w:hAnsi="Times New Roman" w:cs="Times New Roman"/>
                <w:b/>
                <w:bCs/>
                <w:iCs/>
                <w:sz w:val="24"/>
                <w:szCs w:val="28"/>
              </w:rPr>
              <w:t xml:space="preserve">Основное оборудование </w:t>
            </w:r>
          </w:p>
        </w:tc>
      </w:tr>
      <w:tr w:rsidR="007B757C" w:rsidRPr="007B757C" w14:paraId="1FA1DF5F" w14:textId="77777777" w:rsidTr="00263122">
        <w:tc>
          <w:tcPr>
            <w:tcW w:w="286" w:type="pct"/>
            <w:tcBorders>
              <w:top w:val="single" w:sz="4" w:space="0" w:color="auto"/>
              <w:left w:val="single" w:sz="4" w:space="0" w:color="auto"/>
              <w:bottom w:val="single" w:sz="4" w:space="0" w:color="auto"/>
              <w:right w:val="single" w:sz="4" w:space="0" w:color="auto"/>
            </w:tcBorders>
            <w:hideMark/>
          </w:tcPr>
          <w:p w14:paraId="7226E0EB" w14:textId="77777777" w:rsidR="007B757C" w:rsidRPr="007B757C" w:rsidRDefault="007B757C" w:rsidP="007B757C">
            <w:pPr>
              <w:snapToGrid w:val="0"/>
              <w:spacing w:after="0" w:line="240" w:lineRule="auto"/>
              <w:rPr>
                <w:rFonts w:ascii="Times New Roman" w:eastAsia="Times New Roman" w:hAnsi="Times New Roman" w:cs="Times New Roman"/>
                <w:iCs/>
                <w:sz w:val="24"/>
                <w:szCs w:val="28"/>
              </w:rPr>
            </w:pPr>
            <w:r w:rsidRPr="007B757C">
              <w:rPr>
                <w:rFonts w:ascii="Times New Roman" w:eastAsia="Times New Roman" w:hAnsi="Times New Roman" w:cs="Times New Roman"/>
                <w:iCs/>
                <w:sz w:val="24"/>
                <w:szCs w:val="28"/>
              </w:rPr>
              <w:t>1.</w:t>
            </w:r>
          </w:p>
        </w:tc>
        <w:tc>
          <w:tcPr>
            <w:tcW w:w="1977" w:type="pct"/>
            <w:tcBorders>
              <w:top w:val="single" w:sz="4" w:space="0" w:color="auto"/>
              <w:left w:val="single" w:sz="4" w:space="0" w:color="auto"/>
              <w:bottom w:val="single" w:sz="4" w:space="0" w:color="auto"/>
              <w:right w:val="single" w:sz="4" w:space="0" w:color="auto"/>
            </w:tcBorders>
            <w:hideMark/>
          </w:tcPr>
          <w:p w14:paraId="588F8C09" w14:textId="77777777" w:rsidR="007B757C" w:rsidRPr="007B757C" w:rsidRDefault="007B757C" w:rsidP="007B757C">
            <w:pPr>
              <w:snapToGrid w:val="0"/>
              <w:spacing w:after="0" w:line="240" w:lineRule="auto"/>
              <w:rPr>
                <w:rFonts w:ascii="Times New Roman" w:eastAsia="Times New Roman" w:hAnsi="Times New Roman" w:cs="Times New Roman"/>
                <w:i/>
                <w:sz w:val="24"/>
                <w:szCs w:val="28"/>
              </w:rPr>
            </w:pPr>
            <w:r w:rsidRPr="007B757C">
              <w:rPr>
                <w:rFonts w:ascii="Times New Roman" w:eastAsia="Times New Roman" w:hAnsi="Times New Roman" w:cs="Times New Roman"/>
                <w:bCs/>
                <w:iCs/>
                <w:sz w:val="24"/>
                <w:szCs w:val="24"/>
                <w:lang w:eastAsia="ru-RU"/>
              </w:rPr>
              <w:t>Комплект тематических наглядных учебных пособий</w:t>
            </w:r>
          </w:p>
        </w:tc>
        <w:tc>
          <w:tcPr>
            <w:tcW w:w="2737" w:type="pct"/>
            <w:tcBorders>
              <w:top w:val="single" w:sz="4" w:space="0" w:color="auto"/>
              <w:left w:val="single" w:sz="4" w:space="0" w:color="auto"/>
              <w:bottom w:val="single" w:sz="4" w:space="0" w:color="auto"/>
              <w:right w:val="single" w:sz="4" w:space="0" w:color="auto"/>
            </w:tcBorders>
            <w:hideMark/>
          </w:tcPr>
          <w:p w14:paraId="15FC0811" w14:textId="77777777" w:rsidR="006C64A1" w:rsidRPr="006C64A1" w:rsidRDefault="006C64A1" w:rsidP="006C64A1">
            <w:pPr>
              <w:spacing w:after="0" w:line="240" w:lineRule="auto"/>
              <w:jc w:val="both"/>
              <w:rPr>
                <w:rFonts w:ascii="Times New Roman" w:hAnsi="Times New Roman" w:cs="Times New Roman"/>
                <w:sz w:val="24"/>
                <w:szCs w:val="24"/>
              </w:rPr>
            </w:pPr>
            <w:r w:rsidRPr="006C64A1">
              <w:rPr>
                <w:rFonts w:ascii="Times New Roman" w:hAnsi="Times New Roman" w:cs="Times New Roman"/>
                <w:sz w:val="24"/>
                <w:szCs w:val="24"/>
              </w:rPr>
              <w:t xml:space="preserve">Периодическая система элементов Д. И. Менделеева. </w:t>
            </w:r>
          </w:p>
          <w:p w14:paraId="00CE4301" w14:textId="77777777" w:rsidR="006C64A1" w:rsidRPr="006C64A1" w:rsidRDefault="006C64A1" w:rsidP="006C64A1">
            <w:pPr>
              <w:spacing w:after="0" w:line="240" w:lineRule="auto"/>
              <w:jc w:val="both"/>
              <w:rPr>
                <w:rFonts w:ascii="Times New Roman" w:hAnsi="Times New Roman" w:cs="Times New Roman"/>
                <w:sz w:val="24"/>
                <w:szCs w:val="24"/>
              </w:rPr>
            </w:pPr>
            <w:r w:rsidRPr="006C64A1">
              <w:rPr>
                <w:rFonts w:ascii="Times New Roman" w:hAnsi="Times New Roman" w:cs="Times New Roman"/>
                <w:sz w:val="24"/>
                <w:szCs w:val="24"/>
              </w:rPr>
              <w:t>Таблица «Растворимость солей, оснований, кислот в воде».</w:t>
            </w:r>
          </w:p>
          <w:p w14:paraId="03ED3424" w14:textId="77777777" w:rsidR="006C64A1" w:rsidRPr="006C64A1" w:rsidRDefault="006C64A1" w:rsidP="006C64A1">
            <w:pPr>
              <w:spacing w:after="0" w:line="240" w:lineRule="auto"/>
              <w:jc w:val="both"/>
              <w:rPr>
                <w:rFonts w:ascii="Times New Roman" w:hAnsi="Times New Roman" w:cs="Times New Roman"/>
                <w:sz w:val="24"/>
                <w:szCs w:val="24"/>
              </w:rPr>
            </w:pPr>
            <w:r w:rsidRPr="006C64A1">
              <w:rPr>
                <w:rFonts w:ascii="Times New Roman" w:hAnsi="Times New Roman" w:cs="Times New Roman"/>
                <w:sz w:val="24"/>
                <w:szCs w:val="24"/>
              </w:rPr>
              <w:t>Портреты известных ученых в области химии.</w:t>
            </w:r>
            <w:r w:rsidRPr="006C64A1">
              <w:rPr>
                <w:rFonts w:ascii="Times New Roman" w:hAnsi="Times New Roman" w:cs="Times New Roman"/>
                <w:color w:val="000000"/>
                <w:sz w:val="24"/>
                <w:szCs w:val="24"/>
              </w:rPr>
              <w:tab/>
            </w:r>
          </w:p>
          <w:p w14:paraId="3DF5F417" w14:textId="77777777" w:rsidR="007B757C" w:rsidRPr="007B757C" w:rsidRDefault="007B757C" w:rsidP="007B757C">
            <w:pPr>
              <w:snapToGrid w:val="0"/>
              <w:spacing w:after="0" w:line="240" w:lineRule="auto"/>
              <w:rPr>
                <w:rFonts w:ascii="Times New Roman" w:eastAsia="Times New Roman" w:hAnsi="Times New Roman" w:cs="Times New Roman"/>
                <w:iCs/>
                <w:sz w:val="24"/>
                <w:szCs w:val="28"/>
              </w:rPr>
            </w:pPr>
          </w:p>
        </w:tc>
      </w:tr>
    </w:tbl>
    <w:p w14:paraId="2002FEE7" w14:textId="77777777" w:rsidR="007B757C" w:rsidRPr="007B757C" w:rsidRDefault="007B757C" w:rsidP="007B757C">
      <w:pPr>
        <w:suppressAutoHyphens/>
        <w:spacing w:after="0" w:line="240" w:lineRule="auto"/>
        <w:jc w:val="both"/>
        <w:rPr>
          <w:rFonts w:ascii="Times New Roman" w:eastAsia="Times New Roman" w:hAnsi="Times New Roman" w:cs="Times New Roman"/>
          <w:bCs/>
          <w:sz w:val="24"/>
          <w:szCs w:val="24"/>
          <w:lang w:eastAsia="ru-RU"/>
        </w:rPr>
      </w:pPr>
    </w:p>
    <w:p w14:paraId="2DF9B105" w14:textId="77777777" w:rsidR="007B757C" w:rsidRPr="007B757C" w:rsidRDefault="007B757C" w:rsidP="007B757C">
      <w:pPr>
        <w:suppressAutoHyphens/>
        <w:spacing w:after="0" w:line="240" w:lineRule="auto"/>
        <w:ind w:firstLine="709"/>
        <w:jc w:val="both"/>
        <w:rPr>
          <w:rFonts w:ascii="Times New Roman" w:eastAsia="Times New Roman" w:hAnsi="Times New Roman" w:cs="Times New Roman"/>
          <w:b/>
          <w:bCs/>
          <w:sz w:val="24"/>
          <w:szCs w:val="24"/>
          <w:lang w:eastAsia="ru-RU"/>
        </w:rPr>
      </w:pPr>
      <w:r w:rsidRPr="007B757C">
        <w:rPr>
          <w:rFonts w:ascii="Times New Roman" w:eastAsia="Times New Roman" w:hAnsi="Times New Roman" w:cs="Times New Roman"/>
          <w:b/>
          <w:bCs/>
          <w:sz w:val="24"/>
          <w:szCs w:val="24"/>
          <w:lang w:eastAsia="ru-RU"/>
        </w:rPr>
        <w:t>3.2. Информационное обеспечение реализации программы</w:t>
      </w:r>
    </w:p>
    <w:p w14:paraId="5F08E322" w14:textId="77777777" w:rsidR="007B757C" w:rsidRPr="007B757C" w:rsidRDefault="007B757C" w:rsidP="007B757C">
      <w:pPr>
        <w:suppressAutoHyphens/>
        <w:spacing w:after="0" w:line="240" w:lineRule="auto"/>
        <w:ind w:firstLine="709"/>
        <w:jc w:val="both"/>
        <w:rPr>
          <w:rFonts w:ascii="Times New Roman" w:eastAsia="Times New Roman" w:hAnsi="Times New Roman" w:cs="Times New Roman"/>
          <w:bCs/>
          <w:sz w:val="24"/>
          <w:szCs w:val="24"/>
          <w:lang w:eastAsia="ru-RU"/>
        </w:rPr>
      </w:pPr>
      <w:r w:rsidRPr="007B757C">
        <w:rPr>
          <w:rFonts w:ascii="Times New Roman" w:eastAsia="Times New Roman" w:hAnsi="Times New Roman" w:cs="Times New Roman"/>
          <w:bCs/>
          <w:sz w:val="24"/>
          <w:szCs w:val="24"/>
          <w:lang w:eastAsia="ru-RU"/>
        </w:rPr>
        <w:t>Для реализации программы библиотечный фонд образовательной организации должен иметь п</w:t>
      </w:r>
      <w:r w:rsidRPr="007B757C">
        <w:rPr>
          <w:rFonts w:ascii="Times New Roman" w:eastAsia="Times New Roman" w:hAnsi="Times New Roman" w:cs="Times New Roman"/>
          <w:sz w:val="24"/>
          <w:szCs w:val="24"/>
          <w:lang w:eastAsia="ru-RU"/>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7B757C">
        <w:rPr>
          <w:rFonts w:ascii="Times New Roman" w:eastAsia="Times New Roman" w:hAnsi="Times New Roman" w:cs="Times New Roman"/>
          <w:bCs/>
          <w:sz w:val="24"/>
          <w:szCs w:val="24"/>
          <w:lang w:eastAsia="ru-RU"/>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72FE72C7" w14:textId="77777777" w:rsidR="007B757C" w:rsidRPr="007B757C" w:rsidRDefault="007B757C" w:rsidP="007B757C">
      <w:pPr>
        <w:suppressAutoHyphens/>
        <w:spacing w:after="0" w:line="240" w:lineRule="auto"/>
        <w:ind w:firstLine="709"/>
        <w:jc w:val="both"/>
        <w:rPr>
          <w:rFonts w:ascii="Times New Roman" w:eastAsia="Times New Roman" w:hAnsi="Times New Roman" w:cs="Times New Roman"/>
          <w:sz w:val="24"/>
          <w:szCs w:val="24"/>
          <w:lang w:eastAsia="ru-RU"/>
        </w:rPr>
      </w:pPr>
    </w:p>
    <w:p w14:paraId="26863DEC" w14:textId="77777777" w:rsidR="007B757C" w:rsidRDefault="007B757C" w:rsidP="007B757C">
      <w:pPr>
        <w:suppressAutoHyphens/>
        <w:spacing w:after="0" w:line="240" w:lineRule="auto"/>
        <w:ind w:firstLine="709"/>
        <w:jc w:val="both"/>
        <w:rPr>
          <w:rFonts w:ascii="Times New Roman" w:eastAsia="Times New Roman" w:hAnsi="Times New Roman" w:cs="Times New Roman"/>
          <w:b/>
          <w:sz w:val="24"/>
          <w:szCs w:val="24"/>
          <w:lang w:eastAsia="ru-RU"/>
        </w:rPr>
      </w:pPr>
      <w:r w:rsidRPr="007B757C">
        <w:rPr>
          <w:rFonts w:ascii="Times New Roman" w:eastAsia="Times New Roman" w:hAnsi="Times New Roman" w:cs="Times New Roman"/>
          <w:b/>
          <w:sz w:val="24"/>
          <w:szCs w:val="24"/>
          <w:lang w:eastAsia="ru-RU"/>
        </w:rPr>
        <w:t>3.2.1. Основные печатные издания</w:t>
      </w:r>
    </w:p>
    <w:p w14:paraId="07024381" w14:textId="77777777" w:rsidR="000829A3" w:rsidRPr="000829A3" w:rsidRDefault="000829A3" w:rsidP="000829A3">
      <w:pPr>
        <w:suppressAutoHyphens/>
        <w:spacing w:after="0" w:line="240" w:lineRule="auto"/>
        <w:jc w:val="both"/>
        <w:rPr>
          <w:rFonts w:ascii="Times New Roman" w:eastAsia="Times New Roman" w:hAnsi="Times New Roman" w:cs="Times New Roman"/>
          <w:sz w:val="24"/>
          <w:szCs w:val="24"/>
          <w:lang w:eastAsia="ru-RU"/>
        </w:rPr>
      </w:pPr>
      <w:r w:rsidRPr="000829A3">
        <w:rPr>
          <w:rFonts w:ascii="Times New Roman" w:hAnsi="Times New Roman" w:cs="Times New Roman"/>
          <w:sz w:val="24"/>
          <w:szCs w:val="24"/>
        </w:rPr>
        <w:t>1. Габриелян О.С., Химия. 10 класс, 11 класс. учебник/</w:t>
      </w:r>
      <w:r w:rsidR="00B60946">
        <w:rPr>
          <w:rFonts w:ascii="Times New Roman" w:hAnsi="Times New Roman" w:cs="Times New Roman"/>
          <w:sz w:val="24"/>
          <w:szCs w:val="24"/>
        </w:rPr>
        <w:t xml:space="preserve"> </w:t>
      </w:r>
      <w:r w:rsidRPr="000829A3">
        <w:rPr>
          <w:rFonts w:ascii="Times New Roman" w:hAnsi="Times New Roman" w:cs="Times New Roman"/>
          <w:sz w:val="24"/>
          <w:szCs w:val="24"/>
        </w:rPr>
        <w:t>О.</w:t>
      </w:r>
      <w:r w:rsidR="00B60946">
        <w:rPr>
          <w:rFonts w:ascii="Times New Roman" w:hAnsi="Times New Roman" w:cs="Times New Roman"/>
          <w:sz w:val="24"/>
          <w:szCs w:val="24"/>
        </w:rPr>
        <w:t xml:space="preserve"> </w:t>
      </w:r>
      <w:r w:rsidRPr="000829A3">
        <w:rPr>
          <w:rFonts w:ascii="Times New Roman" w:hAnsi="Times New Roman" w:cs="Times New Roman"/>
          <w:sz w:val="24"/>
          <w:szCs w:val="24"/>
        </w:rPr>
        <w:t>С.</w:t>
      </w:r>
      <w:r w:rsidR="00B60946">
        <w:rPr>
          <w:rFonts w:ascii="Times New Roman" w:hAnsi="Times New Roman" w:cs="Times New Roman"/>
          <w:sz w:val="24"/>
          <w:szCs w:val="24"/>
        </w:rPr>
        <w:t xml:space="preserve"> </w:t>
      </w:r>
      <w:r w:rsidRPr="000829A3">
        <w:rPr>
          <w:rFonts w:ascii="Times New Roman" w:hAnsi="Times New Roman" w:cs="Times New Roman"/>
          <w:sz w:val="24"/>
          <w:szCs w:val="24"/>
        </w:rPr>
        <w:t>Габриелян. 10 - е изд..</w:t>
      </w:r>
      <w:r>
        <w:rPr>
          <w:rFonts w:ascii="Times New Roman" w:hAnsi="Times New Roman" w:cs="Times New Roman"/>
          <w:sz w:val="24"/>
          <w:szCs w:val="24"/>
        </w:rPr>
        <w:t xml:space="preserve"> </w:t>
      </w:r>
      <w:r w:rsidRPr="000829A3">
        <w:rPr>
          <w:rFonts w:ascii="Times New Roman" w:hAnsi="Times New Roman" w:cs="Times New Roman"/>
          <w:sz w:val="24"/>
          <w:szCs w:val="24"/>
        </w:rPr>
        <w:t>стереотип</w:t>
      </w:r>
      <w:r w:rsidR="00B60946">
        <w:rPr>
          <w:rFonts w:ascii="Times New Roman" w:hAnsi="Times New Roman" w:cs="Times New Roman"/>
          <w:sz w:val="24"/>
          <w:szCs w:val="24"/>
        </w:rPr>
        <w:t xml:space="preserve"> </w:t>
      </w:r>
      <w:r w:rsidRPr="000829A3">
        <w:rPr>
          <w:rFonts w:ascii="Times New Roman" w:hAnsi="Times New Roman" w:cs="Times New Roman"/>
          <w:sz w:val="24"/>
          <w:szCs w:val="24"/>
        </w:rPr>
        <w:t>.-</w:t>
      </w:r>
      <w:r w:rsidR="00B60946">
        <w:rPr>
          <w:rFonts w:ascii="Times New Roman" w:hAnsi="Times New Roman" w:cs="Times New Roman"/>
          <w:sz w:val="24"/>
          <w:szCs w:val="24"/>
        </w:rPr>
        <w:t xml:space="preserve"> </w:t>
      </w:r>
      <w:r w:rsidRPr="000829A3">
        <w:rPr>
          <w:rFonts w:ascii="Times New Roman" w:hAnsi="Times New Roman" w:cs="Times New Roman"/>
          <w:sz w:val="24"/>
          <w:szCs w:val="24"/>
        </w:rPr>
        <w:t>М.:Дрофа,2019.-223,</w:t>
      </w:r>
    </w:p>
    <w:p w14:paraId="7CE46B40" w14:textId="77777777" w:rsidR="000829A3" w:rsidRPr="000829A3" w:rsidRDefault="000829A3" w:rsidP="000829A3">
      <w:pPr>
        <w:spacing w:after="0" w:line="240" w:lineRule="auto"/>
        <w:contextualSpacing/>
        <w:jc w:val="both"/>
        <w:rPr>
          <w:rFonts w:ascii="Times New Roman" w:eastAsia="Times New Roman" w:hAnsi="Times New Roman" w:cs="Times New Roman"/>
          <w:sz w:val="24"/>
          <w:szCs w:val="24"/>
          <w:lang w:eastAsia="ru-RU"/>
        </w:rPr>
      </w:pPr>
      <w:r w:rsidRPr="000829A3">
        <w:rPr>
          <w:rFonts w:ascii="Times New Roman" w:eastAsia="Times New Roman" w:hAnsi="Times New Roman" w:cs="Times New Roman"/>
          <w:sz w:val="24"/>
          <w:szCs w:val="24"/>
          <w:lang w:eastAsia="ru-RU"/>
        </w:rPr>
        <w:t>2. Егоров А.С. Химия: современ</w:t>
      </w:r>
      <w:r>
        <w:rPr>
          <w:rFonts w:ascii="Times New Roman" w:eastAsia="Times New Roman" w:hAnsi="Times New Roman" w:cs="Times New Roman"/>
          <w:sz w:val="24"/>
          <w:szCs w:val="24"/>
          <w:lang w:eastAsia="ru-RU"/>
        </w:rPr>
        <w:t xml:space="preserve">ный курс для поступающих в вузы </w:t>
      </w:r>
      <w:r w:rsidRPr="000829A3">
        <w:rPr>
          <w:rFonts w:ascii="Times New Roman" w:eastAsia="Times New Roman" w:hAnsi="Times New Roman" w:cs="Times New Roman"/>
          <w:sz w:val="24"/>
          <w:szCs w:val="24"/>
          <w:lang w:eastAsia="ru-RU"/>
        </w:rPr>
        <w:t>/А.С. Егоров.- Изд. 7-е, испр. и доп. Ростов н/Д:феникс, 2013 - 667 с.</w:t>
      </w:r>
    </w:p>
    <w:p w14:paraId="61F369B6" w14:textId="77777777" w:rsidR="000829A3" w:rsidRPr="000829A3" w:rsidRDefault="000829A3" w:rsidP="000829A3">
      <w:pPr>
        <w:spacing w:after="0" w:line="240" w:lineRule="auto"/>
        <w:contextualSpacing/>
        <w:jc w:val="both"/>
        <w:rPr>
          <w:rFonts w:ascii="Times New Roman" w:eastAsia="Times New Roman" w:hAnsi="Times New Roman" w:cs="Times New Roman"/>
          <w:sz w:val="24"/>
          <w:szCs w:val="24"/>
          <w:lang w:eastAsia="ru-RU"/>
        </w:rPr>
      </w:pPr>
      <w:r w:rsidRPr="000829A3">
        <w:rPr>
          <w:rFonts w:ascii="Times New Roman" w:eastAsia="Times New Roman" w:hAnsi="Times New Roman" w:cs="Times New Roman"/>
          <w:sz w:val="24"/>
          <w:szCs w:val="24"/>
          <w:lang w:eastAsia="ru-RU"/>
        </w:rPr>
        <w:t>3. Пустовалова Л.М. - Обща</w:t>
      </w:r>
      <w:r>
        <w:rPr>
          <w:rFonts w:ascii="Times New Roman" w:eastAsia="Times New Roman" w:hAnsi="Times New Roman" w:cs="Times New Roman"/>
          <w:sz w:val="24"/>
          <w:szCs w:val="24"/>
          <w:lang w:eastAsia="ru-RU"/>
        </w:rPr>
        <w:t xml:space="preserve">я химия/ Л.М. Пустовалова, И.Е. </w:t>
      </w:r>
      <w:r w:rsidRPr="000829A3">
        <w:rPr>
          <w:rFonts w:ascii="Times New Roman" w:eastAsia="Times New Roman" w:hAnsi="Times New Roman" w:cs="Times New Roman"/>
          <w:sz w:val="24"/>
          <w:szCs w:val="24"/>
          <w:lang w:eastAsia="ru-RU"/>
        </w:rPr>
        <w:t>Никанорова – Ростов-на-Дон</w:t>
      </w:r>
      <w:r>
        <w:rPr>
          <w:rFonts w:ascii="Times New Roman" w:eastAsia="Times New Roman" w:hAnsi="Times New Roman" w:cs="Times New Roman"/>
          <w:sz w:val="24"/>
          <w:szCs w:val="24"/>
          <w:lang w:eastAsia="ru-RU"/>
        </w:rPr>
        <w:t xml:space="preserve">у: Феникс, 2013 - 478с (среднее </w:t>
      </w:r>
      <w:r w:rsidRPr="000829A3">
        <w:rPr>
          <w:rFonts w:ascii="Times New Roman" w:eastAsia="Times New Roman" w:hAnsi="Times New Roman" w:cs="Times New Roman"/>
          <w:sz w:val="24"/>
          <w:szCs w:val="24"/>
          <w:lang w:eastAsia="ru-RU"/>
        </w:rPr>
        <w:t>профессиональное образование).</w:t>
      </w:r>
    </w:p>
    <w:p w14:paraId="522B67DF" w14:textId="77777777" w:rsidR="000829A3" w:rsidRDefault="000829A3" w:rsidP="000829A3">
      <w:pPr>
        <w:spacing w:after="0" w:line="240" w:lineRule="auto"/>
        <w:contextualSpacing/>
        <w:jc w:val="both"/>
        <w:rPr>
          <w:rFonts w:ascii="Times New Roman" w:eastAsia="Times New Roman" w:hAnsi="Times New Roman" w:cs="Times New Roman"/>
          <w:sz w:val="24"/>
          <w:szCs w:val="24"/>
          <w:lang w:eastAsia="ru-RU"/>
        </w:rPr>
      </w:pPr>
      <w:r w:rsidRPr="000829A3">
        <w:rPr>
          <w:rFonts w:ascii="Times New Roman" w:eastAsia="Times New Roman" w:hAnsi="Times New Roman" w:cs="Times New Roman"/>
          <w:sz w:val="24"/>
          <w:szCs w:val="24"/>
          <w:lang w:eastAsia="ru-RU"/>
        </w:rPr>
        <w:t xml:space="preserve">4. Чернобельская Г.М. Химия: </w:t>
      </w:r>
      <w:r>
        <w:rPr>
          <w:rFonts w:ascii="Times New Roman" w:eastAsia="Times New Roman" w:hAnsi="Times New Roman" w:cs="Times New Roman"/>
          <w:sz w:val="24"/>
          <w:szCs w:val="24"/>
          <w:lang w:eastAsia="ru-RU"/>
        </w:rPr>
        <w:t xml:space="preserve">учебное пособие для медицинских </w:t>
      </w:r>
      <w:r w:rsidRPr="000829A3">
        <w:rPr>
          <w:rFonts w:ascii="Times New Roman" w:eastAsia="Times New Roman" w:hAnsi="Times New Roman" w:cs="Times New Roman"/>
          <w:sz w:val="24"/>
          <w:szCs w:val="24"/>
          <w:lang w:eastAsia="ru-RU"/>
        </w:rPr>
        <w:t>образовательных учреждений /Г.М. Черн</w:t>
      </w:r>
      <w:r>
        <w:rPr>
          <w:rFonts w:ascii="Times New Roman" w:eastAsia="Times New Roman" w:hAnsi="Times New Roman" w:cs="Times New Roman"/>
          <w:sz w:val="24"/>
          <w:szCs w:val="24"/>
          <w:lang w:eastAsia="ru-RU"/>
        </w:rPr>
        <w:t xml:space="preserve">обельская , И.Н. Чертков. – М.: </w:t>
      </w:r>
      <w:r w:rsidRPr="000829A3">
        <w:rPr>
          <w:rFonts w:ascii="Times New Roman" w:eastAsia="Times New Roman" w:hAnsi="Times New Roman" w:cs="Times New Roman"/>
          <w:sz w:val="24"/>
          <w:szCs w:val="24"/>
          <w:lang w:eastAsia="ru-RU"/>
        </w:rPr>
        <w:t>Дрофа, 2012 г.-736 с.</w:t>
      </w:r>
    </w:p>
    <w:p w14:paraId="663CC068" w14:textId="77777777" w:rsidR="000829A3" w:rsidRPr="000829A3" w:rsidRDefault="000829A3" w:rsidP="000829A3">
      <w:pPr>
        <w:spacing w:after="0" w:line="240" w:lineRule="auto"/>
        <w:contextualSpacing/>
        <w:jc w:val="both"/>
        <w:rPr>
          <w:rFonts w:ascii="Times New Roman" w:eastAsia="Times New Roman" w:hAnsi="Times New Roman" w:cs="Times New Roman"/>
          <w:sz w:val="24"/>
          <w:szCs w:val="24"/>
          <w:lang w:eastAsia="ru-RU"/>
        </w:rPr>
      </w:pPr>
    </w:p>
    <w:p w14:paraId="43AE5349" w14:textId="77777777" w:rsidR="00CB793A" w:rsidRPr="00CB793A" w:rsidRDefault="007B757C" w:rsidP="00CB793A">
      <w:pPr>
        <w:spacing w:after="0" w:line="240" w:lineRule="auto"/>
        <w:ind w:firstLine="709"/>
        <w:contextualSpacing/>
        <w:rPr>
          <w:rFonts w:ascii="Times New Roman" w:eastAsia="Times New Roman" w:hAnsi="Times New Roman" w:cs="Times New Roman"/>
          <w:b/>
          <w:sz w:val="24"/>
          <w:szCs w:val="24"/>
          <w:lang w:eastAsia="ru-RU"/>
        </w:rPr>
      </w:pPr>
      <w:r w:rsidRPr="007B757C">
        <w:rPr>
          <w:rFonts w:ascii="Times New Roman" w:eastAsia="Times New Roman" w:hAnsi="Times New Roman" w:cs="Times New Roman"/>
          <w:b/>
          <w:sz w:val="24"/>
          <w:szCs w:val="24"/>
          <w:lang w:eastAsia="ru-RU"/>
        </w:rPr>
        <w:t xml:space="preserve">3.2.2. Электронные издания </w:t>
      </w:r>
    </w:p>
    <w:p w14:paraId="11BDFAE1" w14:textId="77777777" w:rsidR="00CB793A" w:rsidRPr="00CB793A" w:rsidRDefault="00CB793A" w:rsidP="000829A3">
      <w:pPr>
        <w:spacing w:after="0" w:line="240" w:lineRule="auto"/>
        <w:contextualSpacing/>
        <w:rPr>
          <w:rFonts w:ascii="Times New Roman" w:hAnsi="Times New Roman" w:cs="Times New Roman"/>
          <w:sz w:val="24"/>
          <w:szCs w:val="24"/>
        </w:rPr>
      </w:pPr>
      <w:r w:rsidRPr="00CB793A">
        <w:rPr>
          <w:rFonts w:ascii="Times New Roman" w:hAnsi="Times New Roman" w:cs="Times New Roman"/>
          <w:sz w:val="24"/>
          <w:szCs w:val="24"/>
        </w:rPr>
        <w:t xml:space="preserve">1. http://e.lanbook.com Библиотека (сайт); </w:t>
      </w:r>
    </w:p>
    <w:p w14:paraId="404E37AB" w14:textId="77777777" w:rsidR="00CB793A" w:rsidRPr="00CB793A" w:rsidRDefault="00CB793A" w:rsidP="000829A3">
      <w:pPr>
        <w:spacing w:after="0" w:line="240" w:lineRule="auto"/>
        <w:contextualSpacing/>
        <w:rPr>
          <w:rFonts w:ascii="Times New Roman" w:hAnsi="Times New Roman" w:cs="Times New Roman"/>
          <w:sz w:val="24"/>
          <w:szCs w:val="24"/>
        </w:rPr>
      </w:pPr>
      <w:r w:rsidRPr="00CB793A">
        <w:rPr>
          <w:rFonts w:ascii="Times New Roman" w:hAnsi="Times New Roman" w:cs="Times New Roman"/>
          <w:sz w:val="24"/>
          <w:szCs w:val="24"/>
        </w:rPr>
        <w:t xml:space="preserve">2. URL: http://ru.wikipedia.neorg/wiki/ Википедия (сайт); </w:t>
      </w:r>
    </w:p>
    <w:p w14:paraId="13BA823A" w14:textId="77777777" w:rsidR="00CB793A" w:rsidRPr="00CB793A" w:rsidRDefault="00CB793A" w:rsidP="000829A3">
      <w:pPr>
        <w:spacing w:after="0" w:line="240" w:lineRule="auto"/>
        <w:contextualSpacing/>
        <w:rPr>
          <w:rFonts w:ascii="Times New Roman" w:eastAsia="Times New Roman" w:hAnsi="Times New Roman" w:cs="Times New Roman"/>
          <w:b/>
          <w:sz w:val="24"/>
          <w:szCs w:val="24"/>
          <w:lang w:eastAsia="ru-RU"/>
        </w:rPr>
      </w:pPr>
      <w:r w:rsidRPr="00CB793A">
        <w:rPr>
          <w:rFonts w:ascii="Times New Roman" w:hAnsi="Times New Roman" w:cs="Times New Roman"/>
          <w:sz w:val="24"/>
          <w:szCs w:val="24"/>
        </w:rPr>
        <w:t>3. www. alhimikov. net (Образовательный сайт для школьников).</w:t>
      </w:r>
    </w:p>
    <w:p w14:paraId="75229C25" w14:textId="77777777" w:rsidR="00CB793A" w:rsidRPr="00CB793A" w:rsidRDefault="00CB793A" w:rsidP="007B757C">
      <w:pPr>
        <w:spacing w:after="0" w:line="240" w:lineRule="auto"/>
        <w:ind w:firstLine="709"/>
        <w:contextualSpacing/>
        <w:rPr>
          <w:rFonts w:ascii="Times New Roman" w:eastAsia="Times New Roman" w:hAnsi="Times New Roman" w:cs="Times New Roman"/>
          <w:b/>
          <w:sz w:val="24"/>
          <w:szCs w:val="24"/>
          <w:lang w:eastAsia="ru-RU"/>
        </w:rPr>
      </w:pPr>
    </w:p>
    <w:p w14:paraId="4BCD36AB" w14:textId="77777777" w:rsidR="007B757C" w:rsidRPr="007B757C" w:rsidRDefault="007B757C" w:rsidP="007B757C">
      <w:pPr>
        <w:widowControl w:val="0"/>
        <w:spacing w:after="0" w:line="240" w:lineRule="auto"/>
        <w:ind w:left="11" w:firstLine="698"/>
        <w:jc w:val="both"/>
        <w:rPr>
          <w:rFonts w:ascii="Times New Roman" w:eastAsia="Times New Roman" w:hAnsi="Times New Roman" w:cs="Times New Roman"/>
          <w:b/>
          <w:color w:val="000000"/>
          <w:sz w:val="24"/>
          <w:szCs w:val="24"/>
          <w:lang w:eastAsia="ru-RU"/>
        </w:rPr>
      </w:pPr>
      <w:r w:rsidRPr="007B757C">
        <w:rPr>
          <w:rFonts w:ascii="Times New Roman" w:eastAsia="Times New Roman" w:hAnsi="Times New Roman" w:cs="Times New Roman"/>
          <w:b/>
          <w:color w:val="000000"/>
          <w:sz w:val="24"/>
          <w:szCs w:val="24"/>
          <w:lang w:eastAsia="ru-RU"/>
        </w:rPr>
        <w:t xml:space="preserve">3.2.3. Дополнительные источники </w:t>
      </w:r>
    </w:p>
    <w:p w14:paraId="1AB72872" w14:textId="77777777" w:rsidR="007B757C" w:rsidRPr="007B757C" w:rsidRDefault="007B757C" w:rsidP="007B757C">
      <w:pPr>
        <w:spacing w:after="0" w:line="240" w:lineRule="auto"/>
        <w:ind w:firstLine="709"/>
        <w:contextualSpacing/>
        <w:jc w:val="center"/>
        <w:rPr>
          <w:rFonts w:ascii="Times New Roman" w:eastAsia="Times New Roman" w:hAnsi="Times New Roman" w:cs="Times New Roman"/>
          <w:b/>
          <w:color w:val="FF0000"/>
          <w:sz w:val="24"/>
          <w:szCs w:val="24"/>
          <w:lang w:eastAsia="ru-RU"/>
        </w:rPr>
      </w:pPr>
    </w:p>
    <w:p w14:paraId="7F976D95" w14:textId="77777777" w:rsidR="000829A3" w:rsidRPr="007C0829" w:rsidRDefault="000829A3" w:rsidP="007C0829">
      <w:pPr>
        <w:pStyle w:val="ab"/>
        <w:numPr>
          <w:ilvl w:val="0"/>
          <w:numId w:val="14"/>
        </w:numPr>
        <w:shd w:val="clear" w:color="auto" w:fill="FFFFFF"/>
        <w:tabs>
          <w:tab w:val="left" w:pos="993"/>
        </w:tabs>
        <w:autoSpaceDN w:val="0"/>
        <w:spacing w:after="0"/>
        <w:ind w:left="0" w:firstLine="142"/>
        <w:jc w:val="both"/>
        <w:rPr>
          <w:rFonts w:ascii="Times New Roman" w:hAnsi="Times New Roman" w:cs="Times New Roman"/>
          <w:sz w:val="24"/>
          <w:szCs w:val="24"/>
        </w:rPr>
      </w:pPr>
      <w:r w:rsidRPr="007C0829">
        <w:rPr>
          <w:rFonts w:ascii="Times New Roman" w:hAnsi="Times New Roman" w:cs="Times New Roman"/>
          <w:sz w:val="24"/>
          <w:szCs w:val="24"/>
        </w:rPr>
        <w:t>Баб</w:t>
      </w:r>
      <w:r w:rsidR="00B60946" w:rsidRPr="007C0829">
        <w:rPr>
          <w:rFonts w:ascii="Times New Roman" w:hAnsi="Times New Roman" w:cs="Times New Roman"/>
          <w:sz w:val="24"/>
          <w:szCs w:val="24"/>
        </w:rPr>
        <w:t xml:space="preserve">ков, А.В. Общая неорганическая </w:t>
      </w:r>
      <w:r w:rsidRPr="007C0829">
        <w:rPr>
          <w:rFonts w:ascii="Times New Roman" w:hAnsi="Times New Roman" w:cs="Times New Roman"/>
          <w:sz w:val="24"/>
          <w:szCs w:val="24"/>
        </w:rPr>
        <w:t>химия / А.В. Бабков. – Москва: ГЭОТАР-Медиа, 2020. – 384с.</w:t>
      </w:r>
    </w:p>
    <w:p w14:paraId="6F53FAF7" w14:textId="77777777" w:rsidR="000829A3" w:rsidRPr="007C0829" w:rsidRDefault="000829A3" w:rsidP="007C0829">
      <w:pPr>
        <w:pStyle w:val="ab"/>
        <w:numPr>
          <w:ilvl w:val="0"/>
          <w:numId w:val="14"/>
        </w:numPr>
        <w:shd w:val="clear" w:color="auto" w:fill="FFFFFF"/>
        <w:tabs>
          <w:tab w:val="left" w:pos="993"/>
        </w:tabs>
        <w:autoSpaceDN w:val="0"/>
        <w:spacing w:after="0"/>
        <w:ind w:left="0" w:firstLine="142"/>
        <w:jc w:val="both"/>
        <w:rPr>
          <w:rFonts w:ascii="Times New Roman" w:hAnsi="Times New Roman" w:cs="Times New Roman"/>
          <w:sz w:val="24"/>
          <w:szCs w:val="24"/>
        </w:rPr>
      </w:pPr>
      <w:r w:rsidRPr="007C0829">
        <w:rPr>
          <w:rFonts w:ascii="Times New Roman" w:hAnsi="Times New Roman" w:cs="Times New Roman"/>
          <w:sz w:val="24"/>
          <w:szCs w:val="24"/>
        </w:rPr>
        <w:t>Общая и неорганическая химия для фармацевтов: учебник и практикум для среднего профессионального образования / В. В. Негребецкий [и др.]; под общей редакцией В. В. Негребецкого, И. Ю. Белавина, В. П. Сергеевой. — Москва: Издательство Юрайт, 2021. — 357 с. </w:t>
      </w:r>
    </w:p>
    <w:p w14:paraId="03CFD018" w14:textId="77777777" w:rsidR="007B757C" w:rsidRPr="000829A3" w:rsidRDefault="007B757C" w:rsidP="007C0829">
      <w:pPr>
        <w:spacing w:after="0" w:line="240" w:lineRule="auto"/>
        <w:ind w:firstLine="142"/>
        <w:contextualSpacing/>
        <w:jc w:val="both"/>
        <w:rPr>
          <w:rFonts w:ascii="Times New Roman" w:eastAsia="Times New Roman" w:hAnsi="Times New Roman" w:cs="Times New Roman"/>
          <w:b/>
          <w:color w:val="FF0000"/>
          <w:sz w:val="24"/>
          <w:szCs w:val="24"/>
          <w:lang w:eastAsia="ru-RU"/>
        </w:rPr>
      </w:pPr>
    </w:p>
    <w:p w14:paraId="566ECDA8" w14:textId="77777777" w:rsidR="00B27E7B" w:rsidRPr="00B27E7B" w:rsidRDefault="00B27E7B" w:rsidP="00B27E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3" w:lineRule="atLeast"/>
        <w:jc w:val="both"/>
        <w:rPr>
          <w:rFonts w:ascii="Times New Roman" w:eastAsia="Times New Roman" w:hAnsi="Times New Roman" w:cs="Times New Roman"/>
          <w:b/>
          <w:caps/>
          <w:sz w:val="24"/>
          <w:szCs w:val="24"/>
        </w:rPr>
      </w:pPr>
      <w:bookmarkStart w:id="4" w:name="_Toc113637408"/>
      <w:bookmarkEnd w:id="3"/>
    </w:p>
    <w:p w14:paraId="73D494EC" w14:textId="77777777" w:rsidR="00B27E7B" w:rsidRPr="00B27E7B" w:rsidRDefault="00B27E7B" w:rsidP="00B27E7B">
      <w:pPr>
        <w:spacing w:after="0" w:line="23" w:lineRule="atLeast"/>
        <w:rPr>
          <w:rFonts w:ascii="Times New Roman" w:eastAsia="Times New Roman" w:hAnsi="Times New Roman" w:cs="Times New Roman"/>
          <w:b/>
          <w:caps/>
          <w:sz w:val="24"/>
          <w:szCs w:val="24"/>
        </w:rPr>
      </w:pPr>
      <w:r w:rsidRPr="00B27E7B">
        <w:rPr>
          <w:rFonts w:ascii="Times New Roman" w:eastAsia="Calibri" w:hAnsi="Times New Roman" w:cs="Times New Roman"/>
          <w:b/>
          <w:caps/>
          <w:sz w:val="24"/>
          <w:szCs w:val="24"/>
        </w:rPr>
        <w:br w:type="page"/>
      </w:r>
    </w:p>
    <w:p w14:paraId="3D621B58" w14:textId="77777777" w:rsidR="00B27E7B" w:rsidRPr="00B27E7B" w:rsidRDefault="00B27E7B" w:rsidP="00B27E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3" w:lineRule="atLeast"/>
        <w:jc w:val="center"/>
        <w:rPr>
          <w:rFonts w:ascii="Times New Roman" w:eastAsia="Times New Roman" w:hAnsi="Times New Roman" w:cs="Times New Roman"/>
          <w:b/>
          <w:caps/>
          <w:sz w:val="24"/>
          <w:szCs w:val="24"/>
        </w:rPr>
      </w:pPr>
      <w:r w:rsidRPr="00B27E7B">
        <w:rPr>
          <w:rFonts w:ascii="Times New Roman" w:eastAsia="Times New Roman" w:hAnsi="Times New Roman" w:cs="Times New Roman"/>
          <w:b/>
          <w:caps/>
          <w:sz w:val="24"/>
          <w:szCs w:val="24"/>
        </w:rPr>
        <w:t>4. К</w:t>
      </w:r>
      <w:r w:rsidRPr="00B27E7B">
        <w:rPr>
          <w:rFonts w:ascii="Times New Roman" w:eastAsia="Times New Roman" w:hAnsi="Times New Roman" w:cs="Times New Roman"/>
          <w:b/>
          <w:sz w:val="24"/>
          <w:szCs w:val="24"/>
        </w:rPr>
        <w:t>онтроль и оценка результатов освоения общеобразовательной дисциплины</w:t>
      </w:r>
      <w:bookmarkEnd w:id="4"/>
    </w:p>
    <w:p w14:paraId="77BFD150" w14:textId="77777777" w:rsidR="00B27E7B" w:rsidRPr="00B27E7B" w:rsidRDefault="00B27E7B" w:rsidP="00B27E7B">
      <w:pPr>
        <w:spacing w:after="0" w:line="23" w:lineRule="atLeast"/>
        <w:contextualSpacing/>
        <w:jc w:val="both"/>
        <w:rPr>
          <w:rFonts w:ascii="Times New Roman" w:eastAsia="Calibri" w:hAnsi="Times New Roman" w:cs="Times New Roman"/>
          <w:bCs/>
          <w:sz w:val="24"/>
          <w:szCs w:val="24"/>
        </w:rPr>
      </w:pPr>
    </w:p>
    <w:p w14:paraId="14CDDBCE" w14:textId="77777777" w:rsidR="00B27E7B" w:rsidRDefault="00B27E7B" w:rsidP="00B27E7B">
      <w:pPr>
        <w:spacing w:after="0" w:line="23" w:lineRule="atLeast"/>
        <w:contextualSpacing/>
        <w:jc w:val="both"/>
        <w:rPr>
          <w:rFonts w:ascii="Times New Roman" w:eastAsia="Calibri" w:hAnsi="Times New Roman" w:cs="Times New Roman"/>
        </w:rPr>
      </w:pPr>
      <w:r w:rsidRPr="00B27E7B">
        <w:rPr>
          <w:rFonts w:ascii="Times New Roman" w:eastAsia="Calibri" w:hAnsi="Times New Roman" w:cs="Times New Roman"/>
          <w:bCs/>
        </w:rPr>
        <w:t>Контроль и оценка</w:t>
      </w:r>
      <w:r w:rsidRPr="00B27E7B">
        <w:rPr>
          <w:rFonts w:ascii="Times New Roman" w:eastAsia="Calibri" w:hAnsi="Times New Roman" w:cs="Times New Roman"/>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14:paraId="38763D7C" w14:textId="77777777" w:rsidR="007C0829" w:rsidRDefault="007C0829" w:rsidP="00B27E7B">
      <w:pPr>
        <w:spacing w:after="0" w:line="23" w:lineRule="atLeast"/>
        <w:contextualSpacing/>
        <w:jc w:val="both"/>
        <w:rPr>
          <w:rFonts w:ascii="Times New Roman" w:eastAsia="Calibri" w:hAnsi="Times New Roman" w:cs="Times New Roman"/>
        </w:rPr>
      </w:pPr>
    </w:p>
    <w:tbl>
      <w:tblPr>
        <w:tblOverlap w:val="never"/>
        <w:tblW w:w="94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31"/>
        <w:gridCol w:w="3548"/>
        <w:gridCol w:w="2694"/>
      </w:tblGrid>
      <w:tr w:rsidR="007C0829" w:rsidRPr="00B27E7B" w14:paraId="4E6903C1" w14:textId="77777777" w:rsidTr="009572D2">
        <w:trPr>
          <w:jc w:val="center"/>
        </w:trPr>
        <w:tc>
          <w:tcPr>
            <w:tcW w:w="3231" w:type="dxa"/>
          </w:tcPr>
          <w:p w14:paraId="2B219B1C" w14:textId="77777777" w:rsidR="007C0829" w:rsidRPr="00B27E7B" w:rsidRDefault="007C0829" w:rsidP="009572D2">
            <w:pPr>
              <w:suppressAutoHyphens/>
              <w:spacing w:after="0" w:line="23" w:lineRule="atLeast"/>
              <w:jc w:val="center"/>
              <w:rPr>
                <w:rFonts w:ascii="Times New Roman" w:eastAsia="Calibri" w:hAnsi="Times New Roman" w:cs="Times New Roman"/>
                <w:iCs/>
              </w:rPr>
            </w:pPr>
            <w:r w:rsidRPr="00B27E7B">
              <w:rPr>
                <w:rFonts w:ascii="Times New Roman" w:eastAsia="Calibri" w:hAnsi="Times New Roman" w:cs="Times New Roman"/>
                <w:b/>
                <w:iCs/>
              </w:rPr>
              <w:t>Код и наименование формируемых компетенций</w:t>
            </w:r>
          </w:p>
        </w:tc>
        <w:tc>
          <w:tcPr>
            <w:tcW w:w="3548" w:type="dxa"/>
          </w:tcPr>
          <w:p w14:paraId="43484B93" w14:textId="77777777" w:rsidR="007C0829" w:rsidRPr="00B27E7B" w:rsidRDefault="007C0829" w:rsidP="009572D2">
            <w:pPr>
              <w:suppressAutoHyphens/>
              <w:spacing w:after="0" w:line="23" w:lineRule="atLeast"/>
              <w:jc w:val="center"/>
              <w:rPr>
                <w:rFonts w:ascii="Times New Roman" w:eastAsia="Calibri" w:hAnsi="Times New Roman" w:cs="Times New Roman"/>
                <w:b/>
                <w:iCs/>
              </w:rPr>
            </w:pPr>
            <w:r w:rsidRPr="00B27E7B">
              <w:rPr>
                <w:rFonts w:ascii="Times New Roman" w:eastAsia="Calibri" w:hAnsi="Times New Roman" w:cs="Times New Roman"/>
                <w:b/>
                <w:iCs/>
              </w:rPr>
              <w:t>Раздел/Тема</w:t>
            </w:r>
          </w:p>
        </w:tc>
        <w:tc>
          <w:tcPr>
            <w:tcW w:w="2694" w:type="dxa"/>
          </w:tcPr>
          <w:p w14:paraId="47882E67" w14:textId="77777777" w:rsidR="007C0829" w:rsidRPr="00B27E7B" w:rsidRDefault="007C0829" w:rsidP="009572D2">
            <w:pPr>
              <w:spacing w:after="0" w:line="23" w:lineRule="atLeast"/>
              <w:jc w:val="center"/>
              <w:rPr>
                <w:rFonts w:ascii="Times New Roman" w:eastAsia="Times New Roman" w:hAnsi="Times New Roman" w:cs="Times New Roman"/>
                <w:lang w:eastAsia="ru-RU"/>
              </w:rPr>
            </w:pPr>
            <w:r w:rsidRPr="00B27E7B">
              <w:rPr>
                <w:rFonts w:ascii="Times New Roman" w:eastAsia="Calibri" w:hAnsi="Times New Roman" w:cs="Times New Roman"/>
                <w:b/>
                <w:iCs/>
                <w:lang w:eastAsia="ru-RU"/>
              </w:rPr>
              <w:t>Тип оценочных мероприятий</w:t>
            </w:r>
          </w:p>
        </w:tc>
      </w:tr>
      <w:tr w:rsidR="007C0829" w:rsidRPr="00B27E7B" w14:paraId="77815431" w14:textId="77777777" w:rsidTr="009572D2">
        <w:trPr>
          <w:trHeight w:val="1439"/>
          <w:jc w:val="center"/>
        </w:trPr>
        <w:tc>
          <w:tcPr>
            <w:tcW w:w="3231" w:type="dxa"/>
          </w:tcPr>
          <w:p w14:paraId="2DC1D0E4" w14:textId="77777777" w:rsidR="007C0829" w:rsidRPr="00254F61" w:rsidRDefault="007C0829" w:rsidP="009572D2">
            <w:pPr>
              <w:spacing w:after="0" w:line="240" w:lineRule="auto"/>
              <w:jc w:val="both"/>
              <w:rPr>
                <w:rFonts w:ascii="Times New Roman" w:hAnsi="Times New Roman" w:cs="Times New Roman"/>
                <w:sz w:val="24"/>
                <w:szCs w:val="24"/>
              </w:rPr>
            </w:pPr>
            <w:r w:rsidRPr="00254F61">
              <w:rPr>
                <w:rFonts w:ascii="Times New Roman" w:hAnsi="Times New Roman" w:cs="Times New Roman"/>
                <w:sz w:val="24"/>
                <w:szCs w:val="24"/>
                <w:lang w:eastAsia="ru-RU"/>
              </w:rPr>
              <w:t xml:space="preserve">ОК 01. Выбирать способы решения задач профессиональной деятельности применительно к различным контекстам, </w:t>
            </w:r>
          </w:p>
        </w:tc>
        <w:tc>
          <w:tcPr>
            <w:tcW w:w="3548" w:type="dxa"/>
          </w:tcPr>
          <w:p w14:paraId="7F778321" w14:textId="77777777" w:rsidR="007C0829" w:rsidRDefault="007C0829" w:rsidP="009572D2">
            <w:pPr>
              <w:spacing w:after="0" w:line="23" w:lineRule="atLeast"/>
              <w:contextualSpacing/>
              <w:rPr>
                <w:rFonts w:ascii="Times New Roman" w:hAnsi="Times New Roman" w:cs="Times New Roman"/>
                <w:bCs/>
                <w:sz w:val="24"/>
                <w:szCs w:val="24"/>
              </w:rPr>
            </w:pPr>
            <w:r>
              <w:rPr>
                <w:rFonts w:ascii="Times New Roman" w:hAnsi="Times New Roman" w:cs="Times New Roman"/>
                <w:bCs/>
                <w:sz w:val="24"/>
                <w:szCs w:val="24"/>
              </w:rPr>
              <w:t>Р1: 1.1; 1.2; 1.3; 1.5;1.6; 1.8; 1.9;</w:t>
            </w:r>
          </w:p>
          <w:p w14:paraId="26EE940F" w14:textId="77777777" w:rsidR="007C0829" w:rsidRPr="00174D2F" w:rsidRDefault="007C0829" w:rsidP="009572D2">
            <w:pPr>
              <w:spacing w:after="0" w:line="23" w:lineRule="atLeast"/>
              <w:contextualSpacing/>
              <w:rPr>
                <w:rFonts w:ascii="Times New Roman" w:hAnsi="Times New Roman" w:cs="Times New Roman"/>
                <w:bCs/>
                <w:sz w:val="24"/>
                <w:szCs w:val="24"/>
              </w:rPr>
            </w:pPr>
            <w:r>
              <w:rPr>
                <w:rFonts w:ascii="Times New Roman" w:hAnsi="Times New Roman" w:cs="Times New Roman"/>
                <w:bCs/>
                <w:sz w:val="24"/>
                <w:szCs w:val="24"/>
              </w:rPr>
              <w:t xml:space="preserve">Р2: 2.1; 2.2; 2.3; 2.2; 2.4; 2.7; 2.8; 2.9; 2.10; 2.14; 2.18; 2.20; 2.26. </w:t>
            </w:r>
          </w:p>
        </w:tc>
        <w:tc>
          <w:tcPr>
            <w:tcW w:w="2694" w:type="dxa"/>
            <w:vMerge w:val="restart"/>
          </w:tcPr>
          <w:p w14:paraId="29B2BBB9" w14:textId="77777777" w:rsidR="007C0829" w:rsidRPr="00B27E7B" w:rsidRDefault="007C0829" w:rsidP="009572D2">
            <w:pPr>
              <w:spacing w:after="0" w:line="23" w:lineRule="atLeast"/>
              <w:rPr>
                <w:rFonts w:ascii="Times New Roman" w:eastAsia="Times New Roman" w:hAnsi="Times New Roman" w:cs="Times New Roman"/>
                <w:lang w:eastAsia="ru-RU"/>
              </w:rPr>
            </w:pPr>
            <w:r w:rsidRPr="00B27E7B">
              <w:rPr>
                <w:rFonts w:ascii="Times New Roman" w:eastAsia="Times New Roman" w:hAnsi="Times New Roman" w:cs="Times New Roman"/>
                <w:lang w:eastAsia="ru-RU"/>
              </w:rPr>
              <w:t>Диагностическая работа</w:t>
            </w:r>
          </w:p>
          <w:p w14:paraId="48D86B7E" w14:textId="77777777" w:rsidR="007C0829" w:rsidRPr="00B27E7B" w:rsidRDefault="007C0829" w:rsidP="009572D2">
            <w:pPr>
              <w:spacing w:after="0" w:line="23" w:lineRule="atLeast"/>
              <w:rPr>
                <w:rFonts w:ascii="Times New Roman" w:eastAsia="Times New Roman" w:hAnsi="Times New Roman" w:cs="Times New Roman"/>
                <w:lang w:eastAsia="ru-RU"/>
              </w:rPr>
            </w:pPr>
            <w:r w:rsidRPr="00B27E7B">
              <w:rPr>
                <w:rFonts w:ascii="Times New Roman" w:eastAsia="Times New Roman" w:hAnsi="Times New Roman" w:cs="Times New Roman"/>
                <w:lang w:eastAsia="ru-RU"/>
              </w:rPr>
              <w:t>Контрольная работа</w:t>
            </w:r>
          </w:p>
          <w:p w14:paraId="31A09EF6" w14:textId="77777777" w:rsidR="007C0829" w:rsidRPr="00B27E7B" w:rsidRDefault="007C0829" w:rsidP="009572D2">
            <w:pPr>
              <w:tabs>
                <w:tab w:val="left" w:pos="4793"/>
              </w:tabs>
              <w:spacing w:after="0" w:line="23" w:lineRule="atLeast"/>
              <w:contextualSpacing/>
              <w:rPr>
                <w:rFonts w:ascii="Times New Roman" w:eastAsia="Calibri" w:hAnsi="Times New Roman" w:cs="Times New Roman"/>
                <w:bCs/>
              </w:rPr>
            </w:pPr>
            <w:r w:rsidRPr="00B27E7B">
              <w:rPr>
                <w:rFonts w:ascii="Times New Roman" w:eastAsia="Calibri" w:hAnsi="Times New Roman" w:cs="Times New Roman"/>
                <w:bCs/>
              </w:rPr>
              <w:t>Самооценка и взаимооценка</w:t>
            </w:r>
          </w:p>
          <w:p w14:paraId="79FF0334" w14:textId="77777777" w:rsidR="007C0829" w:rsidRPr="00B27E7B" w:rsidRDefault="007C0829" w:rsidP="009572D2">
            <w:pPr>
              <w:spacing w:after="0" w:line="23" w:lineRule="atLeast"/>
              <w:contextualSpacing/>
              <w:jc w:val="both"/>
              <w:rPr>
                <w:rFonts w:ascii="Times New Roman" w:eastAsia="Calibri" w:hAnsi="Times New Roman" w:cs="Times New Roman"/>
                <w:bCs/>
              </w:rPr>
            </w:pPr>
            <w:r w:rsidRPr="00B27E7B">
              <w:rPr>
                <w:rFonts w:ascii="Times New Roman" w:eastAsia="Calibri" w:hAnsi="Times New Roman" w:cs="Times New Roman"/>
                <w:bCs/>
              </w:rPr>
              <w:t>Презентация мини-проектов</w:t>
            </w:r>
          </w:p>
          <w:p w14:paraId="472AD8CD" w14:textId="77777777" w:rsidR="007C0829" w:rsidRPr="00B27E7B" w:rsidRDefault="007C0829" w:rsidP="009572D2">
            <w:pPr>
              <w:spacing w:after="0" w:line="23" w:lineRule="atLeast"/>
              <w:contextualSpacing/>
              <w:jc w:val="both"/>
              <w:rPr>
                <w:rFonts w:ascii="Times New Roman" w:eastAsia="Calibri" w:hAnsi="Times New Roman" w:cs="Times New Roman"/>
                <w:bCs/>
              </w:rPr>
            </w:pPr>
            <w:r w:rsidRPr="00B27E7B">
              <w:rPr>
                <w:rFonts w:ascii="Times New Roman" w:eastAsia="Calibri" w:hAnsi="Times New Roman" w:cs="Times New Roman"/>
                <w:bCs/>
              </w:rPr>
              <w:t>Устный и письменный опрос</w:t>
            </w:r>
          </w:p>
          <w:p w14:paraId="51CC1480" w14:textId="77777777" w:rsidR="007C0829" w:rsidRPr="00B27E7B" w:rsidRDefault="007C0829" w:rsidP="009572D2">
            <w:pPr>
              <w:spacing w:after="0" w:line="23" w:lineRule="atLeast"/>
              <w:contextualSpacing/>
              <w:jc w:val="both"/>
              <w:rPr>
                <w:rFonts w:ascii="Times New Roman" w:eastAsia="Calibri" w:hAnsi="Times New Roman" w:cs="Times New Roman"/>
                <w:bCs/>
              </w:rPr>
            </w:pPr>
            <w:r w:rsidRPr="00B27E7B">
              <w:rPr>
                <w:rFonts w:ascii="Times New Roman" w:eastAsia="Calibri" w:hAnsi="Times New Roman" w:cs="Times New Roman"/>
                <w:bCs/>
              </w:rPr>
              <w:t>Результаты выполнения учебных заданий</w:t>
            </w:r>
          </w:p>
          <w:p w14:paraId="1D3B5F26" w14:textId="77777777" w:rsidR="007C0829" w:rsidRPr="00B27E7B" w:rsidRDefault="007C0829" w:rsidP="009572D2">
            <w:pPr>
              <w:spacing w:after="0" w:line="23" w:lineRule="atLeast"/>
              <w:contextualSpacing/>
              <w:jc w:val="both"/>
              <w:rPr>
                <w:rFonts w:ascii="Times New Roman" w:eastAsia="Calibri" w:hAnsi="Times New Roman" w:cs="Times New Roman"/>
                <w:bCs/>
              </w:rPr>
            </w:pPr>
            <w:r w:rsidRPr="00B27E7B">
              <w:rPr>
                <w:rFonts w:ascii="Times New Roman" w:eastAsia="Calibri" w:hAnsi="Times New Roman" w:cs="Times New Roman"/>
                <w:bCs/>
              </w:rPr>
              <w:t>Разработка маршрута образовательного путешествия</w:t>
            </w:r>
          </w:p>
          <w:p w14:paraId="09BDF6D2" w14:textId="77777777" w:rsidR="007C0829" w:rsidRPr="00B27E7B" w:rsidRDefault="007C0829" w:rsidP="009572D2">
            <w:pPr>
              <w:spacing w:after="0" w:line="23" w:lineRule="atLeast"/>
              <w:contextualSpacing/>
              <w:jc w:val="both"/>
              <w:rPr>
                <w:rFonts w:ascii="Times New Roman" w:eastAsia="Calibri" w:hAnsi="Times New Roman" w:cs="Times New Roman"/>
                <w:bCs/>
              </w:rPr>
            </w:pPr>
            <w:r w:rsidRPr="00B27E7B">
              <w:rPr>
                <w:rFonts w:ascii="Times New Roman" w:eastAsia="Calibri" w:hAnsi="Times New Roman" w:cs="Times New Roman"/>
                <w:bCs/>
              </w:rPr>
              <w:t>Практические работы</w:t>
            </w:r>
          </w:p>
          <w:p w14:paraId="57B28ABD" w14:textId="77777777" w:rsidR="007C0829" w:rsidRPr="00B27E7B" w:rsidRDefault="007C0829" w:rsidP="009572D2">
            <w:pPr>
              <w:autoSpaceDE w:val="0"/>
              <w:autoSpaceDN w:val="0"/>
              <w:spacing w:after="0" w:line="23" w:lineRule="atLeast"/>
              <w:jc w:val="both"/>
              <w:rPr>
                <w:rFonts w:ascii="Times New Roman" w:eastAsia="Calibri" w:hAnsi="Times New Roman" w:cs="Times New Roman"/>
              </w:rPr>
            </w:pPr>
            <w:r w:rsidRPr="00B27E7B">
              <w:rPr>
                <w:rFonts w:ascii="Times New Roman" w:eastAsia="Calibri" w:hAnsi="Times New Roman" w:cs="Times New Roman"/>
              </w:rPr>
              <w:t>Промежуточная аттестация (выполнение экзаменационных заданий)</w:t>
            </w:r>
          </w:p>
        </w:tc>
      </w:tr>
      <w:tr w:rsidR="007C0829" w:rsidRPr="00B27E7B" w14:paraId="55B1DE8A" w14:textId="77777777" w:rsidTr="009572D2">
        <w:trPr>
          <w:trHeight w:val="1439"/>
          <w:jc w:val="center"/>
        </w:trPr>
        <w:tc>
          <w:tcPr>
            <w:tcW w:w="3231" w:type="dxa"/>
          </w:tcPr>
          <w:p w14:paraId="3787CC58" w14:textId="77777777" w:rsidR="007C0829" w:rsidRPr="00254F61" w:rsidRDefault="007C0829" w:rsidP="009572D2">
            <w:pPr>
              <w:spacing w:after="0" w:line="240" w:lineRule="auto"/>
              <w:jc w:val="both"/>
              <w:rPr>
                <w:rFonts w:ascii="Times New Roman" w:hAnsi="Times New Roman" w:cs="Times New Roman"/>
                <w:sz w:val="24"/>
                <w:szCs w:val="24"/>
              </w:rPr>
            </w:pPr>
            <w:r w:rsidRPr="00254F61">
              <w:rPr>
                <w:rFonts w:ascii="Times New Roman" w:hAnsi="Times New Roman" w:cs="Times New Roman"/>
                <w:sz w:val="24"/>
                <w:szCs w:val="24"/>
                <w:lang w:eastAsia="ru-RU"/>
              </w:rPr>
              <w:t xml:space="preserve">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 </w:t>
            </w:r>
          </w:p>
        </w:tc>
        <w:tc>
          <w:tcPr>
            <w:tcW w:w="3548" w:type="dxa"/>
          </w:tcPr>
          <w:p w14:paraId="6FB71F36" w14:textId="77777777" w:rsidR="007C0829" w:rsidRDefault="007C0829" w:rsidP="009572D2">
            <w:pPr>
              <w:spacing w:after="0" w:line="23" w:lineRule="atLeast"/>
              <w:contextualSpacing/>
              <w:rPr>
                <w:rFonts w:ascii="Times New Roman" w:hAnsi="Times New Roman" w:cs="Times New Roman"/>
                <w:bCs/>
                <w:sz w:val="24"/>
                <w:szCs w:val="24"/>
              </w:rPr>
            </w:pPr>
            <w:r>
              <w:rPr>
                <w:rFonts w:ascii="Times New Roman" w:hAnsi="Times New Roman" w:cs="Times New Roman"/>
                <w:bCs/>
                <w:sz w:val="24"/>
                <w:szCs w:val="24"/>
              </w:rPr>
              <w:t xml:space="preserve">Р1: 1.1; 1.2; 1.3; 1.4; 1.5; 1.7; 1.9; </w:t>
            </w:r>
          </w:p>
          <w:p w14:paraId="5F355340" w14:textId="77777777" w:rsidR="007C0829" w:rsidRPr="00174D2F" w:rsidRDefault="007C0829" w:rsidP="009572D2">
            <w:pPr>
              <w:spacing w:after="0" w:line="23" w:lineRule="atLeast"/>
              <w:contextualSpacing/>
              <w:rPr>
                <w:rFonts w:ascii="Times New Roman" w:hAnsi="Times New Roman" w:cs="Times New Roman"/>
                <w:bCs/>
                <w:sz w:val="24"/>
                <w:szCs w:val="24"/>
              </w:rPr>
            </w:pPr>
            <w:r>
              <w:rPr>
                <w:rFonts w:ascii="Times New Roman" w:hAnsi="Times New Roman" w:cs="Times New Roman"/>
                <w:bCs/>
                <w:sz w:val="24"/>
                <w:szCs w:val="24"/>
              </w:rPr>
              <w:t>Р2: 2.1; 2.2; 2.3; 2.2; 2.4; 2.5; 2.8; 2.9; 2.10; 2.14; 2.16; 2.18; 2.20; 2.23; 2.26.</w:t>
            </w:r>
          </w:p>
        </w:tc>
        <w:tc>
          <w:tcPr>
            <w:tcW w:w="2694" w:type="dxa"/>
            <w:vMerge/>
          </w:tcPr>
          <w:p w14:paraId="1BC7A92D" w14:textId="77777777" w:rsidR="007C0829" w:rsidRPr="00B27E7B" w:rsidRDefault="007C0829" w:rsidP="009572D2">
            <w:pPr>
              <w:autoSpaceDE w:val="0"/>
              <w:autoSpaceDN w:val="0"/>
              <w:spacing w:after="0" w:line="23" w:lineRule="atLeast"/>
              <w:jc w:val="both"/>
              <w:rPr>
                <w:rFonts w:ascii="Times New Roman" w:eastAsia="Calibri" w:hAnsi="Times New Roman" w:cs="Times New Roman"/>
              </w:rPr>
            </w:pPr>
          </w:p>
        </w:tc>
      </w:tr>
      <w:tr w:rsidR="007C0829" w:rsidRPr="00B27E7B" w14:paraId="2AA07CCC" w14:textId="77777777" w:rsidTr="009572D2">
        <w:trPr>
          <w:trHeight w:val="1439"/>
          <w:jc w:val="center"/>
        </w:trPr>
        <w:tc>
          <w:tcPr>
            <w:tcW w:w="3231" w:type="dxa"/>
          </w:tcPr>
          <w:p w14:paraId="23B34101" w14:textId="77777777" w:rsidR="007C0829" w:rsidRDefault="007C0829" w:rsidP="009572D2">
            <w:pPr>
              <w:spacing w:after="0" w:line="240" w:lineRule="auto"/>
              <w:jc w:val="both"/>
              <w:rPr>
                <w:rFonts w:ascii="Times New Roman" w:hAnsi="Times New Roman" w:cs="Times New Roman"/>
                <w:iCs/>
                <w:spacing w:val="-3"/>
                <w:sz w:val="24"/>
                <w:szCs w:val="24"/>
                <w:lang w:eastAsia="ru-RU"/>
              </w:rPr>
            </w:pPr>
            <w:r>
              <w:rPr>
                <w:rFonts w:ascii="Times New Roman" w:hAnsi="Times New Roman" w:cs="Times New Roman"/>
                <w:iCs/>
                <w:spacing w:val="-3"/>
                <w:sz w:val="24"/>
                <w:szCs w:val="24"/>
                <w:lang w:eastAsia="ru-RU"/>
              </w:rPr>
              <w:t xml:space="preserve">ОК </w:t>
            </w:r>
            <w:r w:rsidRPr="00254F61">
              <w:rPr>
                <w:rFonts w:ascii="Times New Roman" w:hAnsi="Times New Roman" w:cs="Times New Roman"/>
                <w:iCs/>
                <w:spacing w:val="-3"/>
                <w:sz w:val="24"/>
                <w:szCs w:val="24"/>
                <w:lang w:eastAsia="ru-RU"/>
              </w:rPr>
              <w:t>04.Эффективно взаимодей</w:t>
            </w:r>
          </w:p>
          <w:p w14:paraId="2ED19A48" w14:textId="77777777" w:rsidR="007C0829" w:rsidRDefault="007C0829" w:rsidP="009572D2">
            <w:pPr>
              <w:spacing w:after="0" w:line="240" w:lineRule="auto"/>
              <w:jc w:val="both"/>
              <w:rPr>
                <w:rFonts w:ascii="Times New Roman" w:hAnsi="Times New Roman" w:cs="Times New Roman"/>
                <w:iCs/>
                <w:spacing w:val="-3"/>
                <w:sz w:val="24"/>
                <w:szCs w:val="24"/>
                <w:lang w:eastAsia="ru-RU"/>
              </w:rPr>
            </w:pPr>
            <w:r w:rsidRPr="00254F61">
              <w:rPr>
                <w:rFonts w:ascii="Times New Roman" w:hAnsi="Times New Roman" w:cs="Times New Roman"/>
                <w:iCs/>
                <w:spacing w:val="-3"/>
                <w:sz w:val="24"/>
                <w:szCs w:val="24"/>
                <w:lang w:eastAsia="ru-RU"/>
              </w:rPr>
              <w:t xml:space="preserve">ствовать и работать в коллективе </w:t>
            </w:r>
          </w:p>
          <w:p w14:paraId="3A188A9B" w14:textId="77777777" w:rsidR="007C0829" w:rsidRPr="00254F61" w:rsidRDefault="007C0829" w:rsidP="009572D2">
            <w:pPr>
              <w:spacing w:after="0" w:line="240" w:lineRule="auto"/>
              <w:jc w:val="both"/>
              <w:rPr>
                <w:rFonts w:ascii="Times New Roman" w:hAnsi="Times New Roman" w:cs="Times New Roman"/>
                <w:iCs/>
                <w:spacing w:val="-3"/>
                <w:sz w:val="24"/>
                <w:szCs w:val="24"/>
              </w:rPr>
            </w:pPr>
            <w:r>
              <w:rPr>
                <w:rFonts w:ascii="Times New Roman" w:hAnsi="Times New Roman" w:cs="Times New Roman"/>
                <w:iCs/>
                <w:spacing w:val="-3"/>
                <w:sz w:val="24"/>
                <w:szCs w:val="24"/>
                <w:lang w:eastAsia="ru-RU"/>
              </w:rPr>
              <w:t>и команде</w:t>
            </w:r>
            <w:r w:rsidRPr="00254F61">
              <w:rPr>
                <w:rFonts w:ascii="Times New Roman" w:hAnsi="Times New Roman" w:cs="Times New Roman"/>
                <w:iCs/>
                <w:spacing w:val="-3"/>
                <w:sz w:val="24"/>
                <w:szCs w:val="24"/>
                <w:lang w:eastAsia="ru-RU"/>
              </w:rPr>
              <w:t xml:space="preserve"> </w:t>
            </w:r>
          </w:p>
        </w:tc>
        <w:tc>
          <w:tcPr>
            <w:tcW w:w="3548" w:type="dxa"/>
          </w:tcPr>
          <w:p w14:paraId="5A8A3CF7" w14:textId="77777777" w:rsidR="007C0829" w:rsidRDefault="007C0829" w:rsidP="009572D2">
            <w:pPr>
              <w:spacing w:after="0" w:line="23" w:lineRule="atLeast"/>
              <w:contextualSpacing/>
              <w:rPr>
                <w:rFonts w:ascii="Times New Roman" w:hAnsi="Times New Roman" w:cs="Times New Roman"/>
                <w:bCs/>
                <w:sz w:val="24"/>
                <w:szCs w:val="24"/>
              </w:rPr>
            </w:pPr>
            <w:r>
              <w:rPr>
                <w:rFonts w:ascii="Times New Roman" w:hAnsi="Times New Roman" w:cs="Times New Roman"/>
                <w:bCs/>
                <w:sz w:val="24"/>
                <w:szCs w:val="24"/>
              </w:rPr>
              <w:t xml:space="preserve">Р1: 1.4; 1.5; 1.7; 1.8; </w:t>
            </w:r>
          </w:p>
          <w:p w14:paraId="0451B5B6" w14:textId="77777777" w:rsidR="007C0829" w:rsidRPr="00174D2F" w:rsidRDefault="007C0829" w:rsidP="009572D2">
            <w:pPr>
              <w:spacing w:after="0" w:line="23" w:lineRule="atLeast"/>
              <w:contextualSpacing/>
              <w:rPr>
                <w:rFonts w:ascii="Times New Roman" w:hAnsi="Times New Roman" w:cs="Times New Roman"/>
                <w:bCs/>
                <w:sz w:val="24"/>
                <w:szCs w:val="24"/>
              </w:rPr>
            </w:pPr>
            <w:r>
              <w:rPr>
                <w:rFonts w:ascii="Times New Roman" w:hAnsi="Times New Roman" w:cs="Times New Roman"/>
                <w:bCs/>
                <w:sz w:val="24"/>
                <w:szCs w:val="24"/>
              </w:rPr>
              <w:t>Р2: 2.1; 2.2; 2.3; 2.4; 2.5; 2.7; 2.8; 2.10; 2.14; 2.16; 2.18; 2.23.</w:t>
            </w:r>
          </w:p>
        </w:tc>
        <w:tc>
          <w:tcPr>
            <w:tcW w:w="2694" w:type="dxa"/>
            <w:vMerge/>
          </w:tcPr>
          <w:p w14:paraId="4DB4C2C2" w14:textId="77777777" w:rsidR="007C0829" w:rsidRPr="00B27E7B" w:rsidRDefault="007C0829" w:rsidP="009572D2">
            <w:pPr>
              <w:autoSpaceDE w:val="0"/>
              <w:autoSpaceDN w:val="0"/>
              <w:spacing w:after="0" w:line="23" w:lineRule="atLeast"/>
              <w:jc w:val="both"/>
              <w:rPr>
                <w:rFonts w:ascii="Times New Roman" w:eastAsia="Calibri" w:hAnsi="Times New Roman" w:cs="Times New Roman"/>
              </w:rPr>
            </w:pPr>
          </w:p>
        </w:tc>
      </w:tr>
      <w:tr w:rsidR="007C0829" w:rsidRPr="00B27E7B" w14:paraId="12E29201" w14:textId="77777777" w:rsidTr="009572D2">
        <w:trPr>
          <w:trHeight w:val="1439"/>
          <w:jc w:val="center"/>
        </w:trPr>
        <w:tc>
          <w:tcPr>
            <w:tcW w:w="3231" w:type="dxa"/>
          </w:tcPr>
          <w:p w14:paraId="69E05C4C" w14:textId="77777777" w:rsidR="007C0829" w:rsidRPr="00254F61" w:rsidRDefault="007C0829" w:rsidP="009572D2">
            <w:pPr>
              <w:spacing w:after="0" w:line="240" w:lineRule="auto"/>
              <w:jc w:val="both"/>
              <w:rPr>
                <w:rFonts w:ascii="Times New Roman" w:hAnsi="Times New Roman" w:cs="Times New Roman"/>
                <w:iCs/>
                <w:spacing w:val="-3"/>
                <w:sz w:val="24"/>
                <w:szCs w:val="24"/>
              </w:rPr>
            </w:pPr>
            <w:r w:rsidRPr="00254F61">
              <w:rPr>
                <w:rFonts w:ascii="Times New Roman" w:hAnsi="Times New Roman" w:cs="Times New Roman"/>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r w:rsidRPr="00254F61">
              <w:rPr>
                <w:rFonts w:ascii="Times New Roman" w:hAnsi="Times New Roman" w:cs="Times New Roman"/>
                <w:iCs/>
                <w:spacing w:val="-3"/>
                <w:sz w:val="24"/>
                <w:szCs w:val="24"/>
                <w:lang w:eastAsia="ru-RU"/>
              </w:rPr>
              <w:t xml:space="preserve"> </w:t>
            </w:r>
          </w:p>
        </w:tc>
        <w:tc>
          <w:tcPr>
            <w:tcW w:w="3548" w:type="dxa"/>
          </w:tcPr>
          <w:p w14:paraId="5F41C6AB" w14:textId="77777777" w:rsidR="007C0829" w:rsidRDefault="007C0829" w:rsidP="009572D2">
            <w:pPr>
              <w:spacing w:after="0" w:line="23" w:lineRule="atLeast"/>
              <w:contextualSpacing/>
              <w:rPr>
                <w:rFonts w:ascii="Times New Roman" w:hAnsi="Times New Roman" w:cs="Times New Roman"/>
                <w:bCs/>
                <w:sz w:val="24"/>
                <w:szCs w:val="24"/>
              </w:rPr>
            </w:pPr>
            <w:r>
              <w:rPr>
                <w:rFonts w:ascii="Times New Roman" w:hAnsi="Times New Roman" w:cs="Times New Roman"/>
                <w:bCs/>
                <w:sz w:val="24"/>
                <w:szCs w:val="24"/>
              </w:rPr>
              <w:t xml:space="preserve">Р1: 1.1; 1.3; 1.4; 1.6; 1.8; </w:t>
            </w:r>
          </w:p>
          <w:p w14:paraId="796F8002" w14:textId="77777777" w:rsidR="007C0829" w:rsidRPr="00174D2F" w:rsidRDefault="007C0829" w:rsidP="009572D2">
            <w:pPr>
              <w:spacing w:after="0" w:line="23" w:lineRule="atLeast"/>
              <w:contextualSpacing/>
              <w:rPr>
                <w:rFonts w:ascii="Times New Roman" w:hAnsi="Times New Roman" w:cs="Times New Roman"/>
                <w:bCs/>
                <w:sz w:val="24"/>
                <w:szCs w:val="24"/>
              </w:rPr>
            </w:pPr>
            <w:r>
              <w:rPr>
                <w:rFonts w:ascii="Times New Roman" w:hAnsi="Times New Roman" w:cs="Times New Roman"/>
                <w:bCs/>
                <w:sz w:val="24"/>
                <w:szCs w:val="24"/>
              </w:rPr>
              <w:t>Р2: 2.5; 2.8.</w:t>
            </w:r>
          </w:p>
        </w:tc>
        <w:tc>
          <w:tcPr>
            <w:tcW w:w="2694" w:type="dxa"/>
            <w:vMerge/>
          </w:tcPr>
          <w:p w14:paraId="458ED087" w14:textId="77777777" w:rsidR="007C0829" w:rsidRPr="00B27E7B" w:rsidRDefault="007C0829" w:rsidP="009572D2">
            <w:pPr>
              <w:autoSpaceDE w:val="0"/>
              <w:autoSpaceDN w:val="0"/>
              <w:spacing w:after="0" w:line="23" w:lineRule="atLeast"/>
              <w:jc w:val="both"/>
              <w:rPr>
                <w:rFonts w:ascii="Times New Roman" w:eastAsia="Calibri" w:hAnsi="Times New Roman" w:cs="Times New Roman"/>
              </w:rPr>
            </w:pPr>
          </w:p>
        </w:tc>
      </w:tr>
      <w:tr w:rsidR="007C0829" w:rsidRPr="00B27E7B" w14:paraId="7936B5CE" w14:textId="77777777" w:rsidTr="009572D2">
        <w:trPr>
          <w:trHeight w:val="1439"/>
          <w:jc w:val="center"/>
        </w:trPr>
        <w:tc>
          <w:tcPr>
            <w:tcW w:w="3231" w:type="dxa"/>
          </w:tcPr>
          <w:p w14:paraId="1907E45E" w14:textId="77777777" w:rsidR="007C0829" w:rsidRPr="00BB28B7" w:rsidRDefault="007C0829" w:rsidP="009572D2">
            <w:pPr>
              <w:spacing w:line="240" w:lineRule="auto"/>
              <w:rPr>
                <w:rFonts w:ascii="Times New Roman" w:eastAsia="Times New Roman" w:hAnsi="Times New Roman" w:cs="Times New Roman"/>
                <w:sz w:val="24"/>
                <w:szCs w:val="24"/>
              </w:rPr>
            </w:pPr>
            <w:r w:rsidRPr="00BB28B7">
              <w:rPr>
                <w:rFonts w:ascii="Times New Roman" w:eastAsia="Times New Roman" w:hAnsi="Times New Roman" w:cs="Times New Roman"/>
                <w:sz w:val="24"/>
                <w:szCs w:val="24"/>
              </w:rPr>
              <w:t>ПК 2.5. Соблюдать правила санитарно-гигиенического режима, охраны труда, техники безопасности и противопожарной безопасности, порядок действий при чрезвычайных ситуациях.</w:t>
            </w:r>
          </w:p>
        </w:tc>
        <w:tc>
          <w:tcPr>
            <w:tcW w:w="3548" w:type="dxa"/>
          </w:tcPr>
          <w:p w14:paraId="5ED09FDF" w14:textId="77777777" w:rsidR="007C0829" w:rsidRDefault="007C0829" w:rsidP="009572D2">
            <w:pPr>
              <w:spacing w:after="0" w:line="23" w:lineRule="atLeast"/>
              <w:contextualSpacing/>
              <w:rPr>
                <w:rFonts w:ascii="Times New Roman" w:hAnsi="Times New Roman" w:cs="Times New Roman"/>
                <w:bCs/>
                <w:sz w:val="24"/>
                <w:szCs w:val="24"/>
              </w:rPr>
            </w:pPr>
            <w:r>
              <w:rPr>
                <w:rFonts w:ascii="Times New Roman" w:hAnsi="Times New Roman" w:cs="Times New Roman"/>
                <w:bCs/>
                <w:sz w:val="24"/>
                <w:szCs w:val="24"/>
              </w:rPr>
              <w:t xml:space="preserve">Р1: 1.2, 1.3; 1.4; 1.5; 1.6; 1.7; 1.8; 1.9; </w:t>
            </w:r>
          </w:p>
          <w:p w14:paraId="049210EC" w14:textId="77777777" w:rsidR="007C0829" w:rsidRPr="00174D2F" w:rsidRDefault="007C0829" w:rsidP="009572D2">
            <w:pPr>
              <w:spacing w:after="0" w:line="23" w:lineRule="atLeast"/>
              <w:contextualSpacing/>
              <w:rPr>
                <w:rFonts w:ascii="Times New Roman" w:hAnsi="Times New Roman" w:cs="Times New Roman"/>
                <w:bCs/>
                <w:sz w:val="24"/>
                <w:szCs w:val="24"/>
              </w:rPr>
            </w:pPr>
            <w:r>
              <w:rPr>
                <w:rFonts w:ascii="Times New Roman" w:hAnsi="Times New Roman" w:cs="Times New Roman"/>
                <w:bCs/>
                <w:sz w:val="24"/>
                <w:szCs w:val="24"/>
              </w:rPr>
              <w:t>Р2: 2.2; 2.5; 2.7; 2.8; 2.14; 2.16; 2.18; 2.20; 2.23; 2.26.</w:t>
            </w:r>
          </w:p>
        </w:tc>
        <w:tc>
          <w:tcPr>
            <w:tcW w:w="2694" w:type="dxa"/>
            <w:vMerge/>
          </w:tcPr>
          <w:p w14:paraId="729FD837" w14:textId="77777777" w:rsidR="007C0829" w:rsidRPr="00B27E7B" w:rsidRDefault="007C0829" w:rsidP="009572D2">
            <w:pPr>
              <w:autoSpaceDE w:val="0"/>
              <w:autoSpaceDN w:val="0"/>
              <w:spacing w:after="0" w:line="23" w:lineRule="atLeast"/>
              <w:jc w:val="both"/>
              <w:rPr>
                <w:rFonts w:ascii="Times New Roman" w:eastAsia="Calibri" w:hAnsi="Times New Roman" w:cs="Times New Roman"/>
              </w:rPr>
            </w:pPr>
          </w:p>
        </w:tc>
      </w:tr>
    </w:tbl>
    <w:p w14:paraId="42E99B8B" w14:textId="77777777" w:rsidR="007C0829" w:rsidRDefault="007C0829" w:rsidP="00B27E7B">
      <w:pPr>
        <w:spacing w:after="0" w:line="23" w:lineRule="atLeast"/>
        <w:contextualSpacing/>
        <w:jc w:val="both"/>
        <w:rPr>
          <w:rFonts w:ascii="Times New Roman" w:eastAsia="Calibri" w:hAnsi="Times New Roman" w:cs="Times New Roman"/>
        </w:rPr>
      </w:pPr>
    </w:p>
    <w:p w14:paraId="1700F924" w14:textId="77777777" w:rsidR="007C0829" w:rsidRDefault="007C0829" w:rsidP="00B27E7B">
      <w:pPr>
        <w:spacing w:after="0" w:line="23" w:lineRule="atLeast"/>
        <w:contextualSpacing/>
        <w:jc w:val="both"/>
        <w:rPr>
          <w:rFonts w:ascii="Times New Roman" w:eastAsia="Calibri" w:hAnsi="Times New Roman" w:cs="Times New Roman"/>
        </w:rPr>
      </w:pPr>
    </w:p>
    <w:p w14:paraId="1B62A529" w14:textId="77777777" w:rsidR="007C0829" w:rsidRDefault="007C0829" w:rsidP="00B27E7B">
      <w:pPr>
        <w:spacing w:after="0" w:line="23" w:lineRule="atLeast"/>
        <w:contextualSpacing/>
        <w:jc w:val="both"/>
        <w:rPr>
          <w:rFonts w:ascii="Times New Roman" w:eastAsia="Calibri" w:hAnsi="Times New Roman" w:cs="Times New Roman"/>
        </w:rPr>
      </w:pPr>
    </w:p>
    <w:p w14:paraId="3266C985" w14:textId="77777777" w:rsidR="007C0829" w:rsidRDefault="007C0829" w:rsidP="00B27E7B">
      <w:pPr>
        <w:spacing w:after="0" w:line="23" w:lineRule="atLeast"/>
        <w:contextualSpacing/>
        <w:jc w:val="both"/>
        <w:rPr>
          <w:rFonts w:ascii="Times New Roman" w:eastAsia="Calibri" w:hAnsi="Times New Roman" w:cs="Times New Roman"/>
        </w:rPr>
      </w:pPr>
    </w:p>
    <w:p w14:paraId="2C4DD2ED" w14:textId="77777777" w:rsidR="007C0829" w:rsidRDefault="007C0829" w:rsidP="00B27E7B">
      <w:pPr>
        <w:spacing w:after="0" w:line="23" w:lineRule="atLeast"/>
        <w:contextualSpacing/>
        <w:jc w:val="both"/>
        <w:rPr>
          <w:rFonts w:ascii="Times New Roman" w:eastAsia="Calibri" w:hAnsi="Times New Roman" w:cs="Times New Roman"/>
        </w:rPr>
      </w:pPr>
    </w:p>
    <w:p w14:paraId="40A19F3F" w14:textId="77777777" w:rsidR="007C0829" w:rsidRDefault="007C0829" w:rsidP="00B27E7B">
      <w:pPr>
        <w:spacing w:after="0" w:line="23" w:lineRule="atLeast"/>
        <w:contextualSpacing/>
        <w:jc w:val="both"/>
        <w:rPr>
          <w:rFonts w:ascii="Times New Roman" w:eastAsia="Calibri" w:hAnsi="Times New Roman" w:cs="Times New Roman"/>
        </w:rPr>
      </w:pPr>
    </w:p>
    <w:p w14:paraId="136702DD" w14:textId="77777777" w:rsidR="007C0829" w:rsidRDefault="007C0829" w:rsidP="00B27E7B">
      <w:pPr>
        <w:spacing w:after="0" w:line="23" w:lineRule="atLeast"/>
        <w:contextualSpacing/>
        <w:jc w:val="both"/>
        <w:rPr>
          <w:rFonts w:ascii="Times New Roman" w:eastAsia="Calibri" w:hAnsi="Times New Roman" w:cs="Times New Roman"/>
        </w:rPr>
      </w:pPr>
    </w:p>
    <w:p w14:paraId="71E59CFE" w14:textId="77777777" w:rsidR="007C0829" w:rsidRDefault="007C0829" w:rsidP="00B27E7B">
      <w:pPr>
        <w:spacing w:after="0" w:line="23" w:lineRule="atLeast"/>
        <w:contextualSpacing/>
        <w:jc w:val="both"/>
        <w:rPr>
          <w:rFonts w:ascii="Times New Roman" w:eastAsia="Calibri" w:hAnsi="Times New Roman" w:cs="Times New Roman"/>
        </w:rPr>
      </w:pPr>
    </w:p>
    <w:p w14:paraId="10C4ABC5" w14:textId="77777777" w:rsidR="00B27E7B" w:rsidRDefault="00B27E7B" w:rsidP="007C0829">
      <w:pPr>
        <w:spacing w:after="0" w:line="240" w:lineRule="auto"/>
        <w:rPr>
          <w:rFonts w:ascii="Times New Roman" w:eastAsia="Times New Roman" w:hAnsi="Times New Roman" w:cs="Times New Roman"/>
          <w:b/>
          <w:bCs/>
          <w:sz w:val="24"/>
          <w:szCs w:val="24"/>
          <w:lang w:eastAsia="ru-RU"/>
        </w:rPr>
      </w:pPr>
    </w:p>
    <w:sectPr w:rsidR="00B27E7B" w:rsidSect="004B796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70B8A0" w14:textId="77777777" w:rsidR="00B6569A" w:rsidRDefault="00B6569A" w:rsidP="00217941">
      <w:pPr>
        <w:spacing w:after="0" w:line="240" w:lineRule="auto"/>
      </w:pPr>
      <w:r>
        <w:separator/>
      </w:r>
    </w:p>
  </w:endnote>
  <w:endnote w:type="continuationSeparator" w:id="0">
    <w:p w14:paraId="725C6778" w14:textId="77777777" w:rsidR="00B6569A" w:rsidRDefault="00B6569A" w:rsidP="002179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OfficinaSansBookC">
    <w:altName w:val="Times New Roman"/>
    <w:panose1 w:val="00000000000000000000"/>
    <w:charset w:val="CC"/>
    <w:family w:val="modern"/>
    <w:notTrueType/>
    <w:pitch w:val="variable"/>
    <w:sig w:usb0="800002AF" w:usb1="1000004A"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069440" w14:textId="77777777" w:rsidR="002E690F" w:rsidRDefault="002E690F">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5</w:t>
    </w:r>
    <w:r>
      <w:rPr>
        <w:rStyle w:val="a7"/>
      </w:rPr>
      <w:fldChar w:fldCharType="end"/>
    </w:r>
  </w:p>
  <w:p w14:paraId="527251A3" w14:textId="77777777" w:rsidR="002E690F" w:rsidRDefault="002E690F">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A6CF47" w14:textId="77777777" w:rsidR="002E690F" w:rsidRDefault="002E690F">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604534">
      <w:rPr>
        <w:rStyle w:val="a7"/>
        <w:noProof/>
      </w:rPr>
      <w:t>29</w:t>
    </w:r>
    <w:r>
      <w:rPr>
        <w:rStyle w:val="a7"/>
      </w:rPr>
      <w:fldChar w:fldCharType="end"/>
    </w:r>
  </w:p>
  <w:p w14:paraId="6A6A9A4D" w14:textId="77777777" w:rsidR="002E690F" w:rsidRDefault="002E690F">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CB9C0F" w14:textId="77777777" w:rsidR="00B6569A" w:rsidRDefault="00B6569A" w:rsidP="00217941">
      <w:pPr>
        <w:spacing w:after="0" w:line="240" w:lineRule="auto"/>
      </w:pPr>
      <w:r>
        <w:separator/>
      </w:r>
    </w:p>
  </w:footnote>
  <w:footnote w:type="continuationSeparator" w:id="0">
    <w:p w14:paraId="22CF9687" w14:textId="77777777" w:rsidR="00B6569A" w:rsidRDefault="00B6569A" w:rsidP="0021794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81713"/>
    <w:multiLevelType w:val="multilevel"/>
    <w:tmpl w:val="7EAAD12A"/>
    <w:lvl w:ilvl="0">
      <w:start w:val="1"/>
      <w:numFmt w:val="decimal"/>
      <w:lvlText w:val="%1."/>
      <w:lvlJc w:val="left"/>
      <w:pPr>
        <w:ind w:left="720" w:hanging="360"/>
      </w:pPr>
    </w:lvl>
    <w:lvl w:ilvl="1">
      <w:start w:val="2"/>
      <w:numFmt w:val="decimal"/>
      <w:isLgl/>
      <w:lvlText w:val="%1.%2."/>
      <w:lvlJc w:val="left"/>
      <w:pPr>
        <w:ind w:left="1119" w:hanging="585"/>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 w15:restartNumberingAfterBreak="0">
    <w:nsid w:val="06510986"/>
    <w:multiLevelType w:val="singleLevel"/>
    <w:tmpl w:val="734483FA"/>
    <w:lvl w:ilvl="0">
      <w:start w:val="1"/>
      <w:numFmt w:val="bullet"/>
      <w:lvlText w:val=""/>
      <w:lvlJc w:val="left"/>
      <w:pPr>
        <w:ind w:left="360" w:hanging="360"/>
      </w:pPr>
      <w:rPr>
        <w:rFonts w:ascii="Symbol" w:hAnsi="Symbol" w:hint="default"/>
      </w:rPr>
    </w:lvl>
  </w:abstractNum>
  <w:abstractNum w:abstractNumId="2"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3" w15:restartNumberingAfterBreak="0">
    <w:nsid w:val="12D81861"/>
    <w:multiLevelType w:val="multilevel"/>
    <w:tmpl w:val="B5866A5C"/>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15:restartNumberingAfterBreak="0">
    <w:nsid w:val="17750B46"/>
    <w:multiLevelType w:val="hybridMultilevel"/>
    <w:tmpl w:val="FB300EAA"/>
    <w:lvl w:ilvl="0" w:tplc="0419000F">
      <w:start w:val="6"/>
      <w:numFmt w:val="decimal"/>
      <w:pStyle w:val="a"/>
      <w:lvlText w:val="%1."/>
      <w:lvlJc w:val="left"/>
      <w:pPr>
        <w:tabs>
          <w:tab w:val="num" w:pos="731"/>
        </w:tabs>
        <w:ind w:left="731"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15:restartNumberingAfterBreak="0">
    <w:nsid w:val="364D5559"/>
    <w:multiLevelType w:val="singleLevel"/>
    <w:tmpl w:val="734483FA"/>
    <w:lvl w:ilvl="0">
      <w:start w:val="1"/>
      <w:numFmt w:val="bullet"/>
      <w:lvlText w:val=""/>
      <w:lvlJc w:val="left"/>
      <w:pPr>
        <w:ind w:left="720" w:hanging="360"/>
      </w:pPr>
      <w:rPr>
        <w:rFonts w:ascii="Symbol" w:hAnsi="Symbol" w:hint="default"/>
      </w:rPr>
    </w:lvl>
  </w:abstractNum>
  <w:abstractNum w:abstractNumId="6" w15:restartNumberingAfterBreak="0">
    <w:nsid w:val="41040007"/>
    <w:multiLevelType w:val="hybridMultilevel"/>
    <w:tmpl w:val="DB04AC5A"/>
    <w:lvl w:ilvl="0" w:tplc="47806658">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7" w15:restartNumberingAfterBreak="0">
    <w:nsid w:val="4AED1CFC"/>
    <w:multiLevelType w:val="hybridMultilevel"/>
    <w:tmpl w:val="04DE1F44"/>
    <w:lvl w:ilvl="0" w:tplc="DE9A5916">
      <w:start w:val="1"/>
      <w:numFmt w:val="decimal"/>
      <w:lvlText w:val="%1."/>
      <w:lvlJc w:val="left"/>
      <w:pPr>
        <w:ind w:left="720" w:hanging="360"/>
      </w:pPr>
      <w:rPr>
        <w:rFonts w:cs="Times New Roman"/>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567930D6"/>
    <w:multiLevelType w:val="hybridMultilevel"/>
    <w:tmpl w:val="5458333C"/>
    <w:lvl w:ilvl="0" w:tplc="B7D2672A">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5C352E66"/>
    <w:multiLevelType w:val="hybridMultilevel"/>
    <w:tmpl w:val="799E42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E67685C"/>
    <w:multiLevelType w:val="singleLevel"/>
    <w:tmpl w:val="7BB42A0C"/>
    <w:lvl w:ilvl="0">
      <w:start w:val="1"/>
      <w:numFmt w:val="decimal"/>
      <w:lvlText w:val="%1."/>
      <w:legacy w:legacy="1" w:legacySpace="0" w:legacyIndent="283"/>
      <w:lvlJc w:val="left"/>
      <w:pPr>
        <w:ind w:left="283" w:hanging="283"/>
      </w:pPr>
      <w:rPr>
        <w:rFonts w:cs="Times New Roman"/>
        <w:b w:val="0"/>
      </w:rPr>
    </w:lvl>
  </w:abstractNum>
  <w:abstractNum w:abstractNumId="11" w15:restartNumberingAfterBreak="0">
    <w:nsid w:val="62622724"/>
    <w:multiLevelType w:val="hybridMultilevel"/>
    <w:tmpl w:val="7968EF50"/>
    <w:lvl w:ilvl="0" w:tplc="0419000F">
      <w:start w:val="1"/>
      <w:numFmt w:val="decimal"/>
      <w:lvlText w:val="%1."/>
      <w:lvlJc w:val="left"/>
      <w:pPr>
        <w:ind w:left="121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81E1BAD"/>
    <w:multiLevelType w:val="multilevel"/>
    <w:tmpl w:val="5A54C720"/>
    <w:lvl w:ilvl="0">
      <w:start w:val="1"/>
      <w:numFmt w:val="decimal"/>
      <w:lvlText w:val="%1."/>
      <w:lvlJc w:val="left"/>
      <w:pPr>
        <w:ind w:left="1070" w:hanging="360"/>
      </w:pPr>
    </w:lvl>
    <w:lvl w:ilvl="1">
      <w:start w:val="2"/>
      <w:numFmt w:val="decimal"/>
      <w:isLgl/>
      <w:lvlText w:val="%1.%2."/>
      <w:lvlJc w:val="left"/>
      <w:pPr>
        <w:ind w:left="900" w:hanging="54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74BE64A7"/>
    <w:multiLevelType w:val="hybridMultilevel"/>
    <w:tmpl w:val="3A8C8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7B7F77A6"/>
    <w:multiLevelType w:val="hybridMultilevel"/>
    <w:tmpl w:val="29DC5EC2"/>
    <w:lvl w:ilvl="0" w:tplc="A8D8E98C">
      <w:numFmt w:val="bullet"/>
      <w:lvlText w:val=""/>
      <w:lvlJc w:val="left"/>
      <w:pPr>
        <w:ind w:left="720" w:hanging="360"/>
      </w:pPr>
      <w:rPr>
        <w:rFonts w:ascii="Symbol" w:eastAsia="Times New Roman" w:hAnsi="Symbol" w:cs="Times New Roman" w:hint="default"/>
        <w:color w:val="FF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num>
  <w:num w:numId="3">
    <w:abstractNumId w:val="8"/>
  </w:num>
  <w:num w:numId="4">
    <w:abstractNumId w:val="13"/>
  </w:num>
  <w:num w:numId="5">
    <w:abstractNumId w:val="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5"/>
  </w:num>
  <w:num w:numId="9">
    <w:abstractNumId w:val="10"/>
    <w:lvlOverride w:ilvl="0">
      <w:startOverride w:val="1"/>
    </w:lvlOverride>
  </w:num>
  <w:num w:numId="10">
    <w:abstractNumId w:val="12"/>
    <w:lvlOverride w:ilvl="0">
      <w:startOverride w:val="1"/>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6"/>
  </w:num>
  <w:num w:numId="15">
    <w:abstractNumId w:val="4"/>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2400"/>
    <w:rsid w:val="00030642"/>
    <w:rsid w:val="000321C8"/>
    <w:rsid w:val="00032FAF"/>
    <w:rsid w:val="000350F3"/>
    <w:rsid w:val="0004564D"/>
    <w:rsid w:val="00066648"/>
    <w:rsid w:val="00082400"/>
    <w:rsid w:val="000829A3"/>
    <w:rsid w:val="00090709"/>
    <w:rsid w:val="00093422"/>
    <w:rsid w:val="000A016F"/>
    <w:rsid w:val="000D17DF"/>
    <w:rsid w:val="000E3C26"/>
    <w:rsid w:val="0011135E"/>
    <w:rsid w:val="00120FAD"/>
    <w:rsid w:val="001258A4"/>
    <w:rsid w:val="001455D7"/>
    <w:rsid w:val="00152BC9"/>
    <w:rsid w:val="00160615"/>
    <w:rsid w:val="00171EC7"/>
    <w:rsid w:val="00174D2F"/>
    <w:rsid w:val="001C3A79"/>
    <w:rsid w:val="001C52DC"/>
    <w:rsid w:val="001D320E"/>
    <w:rsid w:val="001F3460"/>
    <w:rsid w:val="00217941"/>
    <w:rsid w:val="00224B75"/>
    <w:rsid w:val="00243512"/>
    <w:rsid w:val="00263122"/>
    <w:rsid w:val="002739BD"/>
    <w:rsid w:val="002A654A"/>
    <w:rsid w:val="002C070B"/>
    <w:rsid w:val="002D4BCC"/>
    <w:rsid w:val="002E3552"/>
    <w:rsid w:val="002E45A5"/>
    <w:rsid w:val="002E690F"/>
    <w:rsid w:val="00313B5D"/>
    <w:rsid w:val="00332E0F"/>
    <w:rsid w:val="00347BBA"/>
    <w:rsid w:val="00352FE4"/>
    <w:rsid w:val="00387413"/>
    <w:rsid w:val="0038757F"/>
    <w:rsid w:val="003A30F2"/>
    <w:rsid w:val="003B494F"/>
    <w:rsid w:val="003D1E69"/>
    <w:rsid w:val="003E6F7B"/>
    <w:rsid w:val="00401346"/>
    <w:rsid w:val="004040F8"/>
    <w:rsid w:val="00406FE8"/>
    <w:rsid w:val="0040765F"/>
    <w:rsid w:val="0043332E"/>
    <w:rsid w:val="00437448"/>
    <w:rsid w:val="00455E83"/>
    <w:rsid w:val="00456663"/>
    <w:rsid w:val="004B796A"/>
    <w:rsid w:val="004D68A5"/>
    <w:rsid w:val="004E361B"/>
    <w:rsid w:val="005317CF"/>
    <w:rsid w:val="00544E49"/>
    <w:rsid w:val="00561E01"/>
    <w:rsid w:val="00566450"/>
    <w:rsid w:val="005714E2"/>
    <w:rsid w:val="005A1555"/>
    <w:rsid w:val="005C271A"/>
    <w:rsid w:val="005E7930"/>
    <w:rsid w:val="00604534"/>
    <w:rsid w:val="00632A73"/>
    <w:rsid w:val="00670D3B"/>
    <w:rsid w:val="00675E0F"/>
    <w:rsid w:val="00680072"/>
    <w:rsid w:val="006C2082"/>
    <w:rsid w:val="006C64A1"/>
    <w:rsid w:val="006D4003"/>
    <w:rsid w:val="006D793B"/>
    <w:rsid w:val="00701A44"/>
    <w:rsid w:val="00704923"/>
    <w:rsid w:val="0076563C"/>
    <w:rsid w:val="00767CFA"/>
    <w:rsid w:val="007709B3"/>
    <w:rsid w:val="00774754"/>
    <w:rsid w:val="00792EA3"/>
    <w:rsid w:val="007B757C"/>
    <w:rsid w:val="007C0829"/>
    <w:rsid w:val="007D6959"/>
    <w:rsid w:val="00805C0A"/>
    <w:rsid w:val="00813F26"/>
    <w:rsid w:val="008257F0"/>
    <w:rsid w:val="00841032"/>
    <w:rsid w:val="00843C9F"/>
    <w:rsid w:val="0086405F"/>
    <w:rsid w:val="008825C4"/>
    <w:rsid w:val="008962B9"/>
    <w:rsid w:val="008A0554"/>
    <w:rsid w:val="008A7438"/>
    <w:rsid w:val="008D4020"/>
    <w:rsid w:val="009267BD"/>
    <w:rsid w:val="00934CCF"/>
    <w:rsid w:val="009442F4"/>
    <w:rsid w:val="0094583B"/>
    <w:rsid w:val="00954A55"/>
    <w:rsid w:val="009572D2"/>
    <w:rsid w:val="0096652F"/>
    <w:rsid w:val="00991122"/>
    <w:rsid w:val="009C753B"/>
    <w:rsid w:val="009E7ED8"/>
    <w:rsid w:val="00A55BDC"/>
    <w:rsid w:val="00A748B7"/>
    <w:rsid w:val="00A84AE0"/>
    <w:rsid w:val="00A87913"/>
    <w:rsid w:val="00A940FA"/>
    <w:rsid w:val="00A9555B"/>
    <w:rsid w:val="00AA7EBC"/>
    <w:rsid w:val="00AD2ABD"/>
    <w:rsid w:val="00B07C58"/>
    <w:rsid w:val="00B27E7B"/>
    <w:rsid w:val="00B60946"/>
    <w:rsid w:val="00B6569A"/>
    <w:rsid w:val="00B67B3A"/>
    <w:rsid w:val="00B817BA"/>
    <w:rsid w:val="00B86726"/>
    <w:rsid w:val="00B86AB2"/>
    <w:rsid w:val="00B9427C"/>
    <w:rsid w:val="00BA7E69"/>
    <w:rsid w:val="00BD2B13"/>
    <w:rsid w:val="00BD3632"/>
    <w:rsid w:val="00BD7566"/>
    <w:rsid w:val="00C06B5F"/>
    <w:rsid w:val="00C223DB"/>
    <w:rsid w:val="00C33EF9"/>
    <w:rsid w:val="00C6282C"/>
    <w:rsid w:val="00C64DA2"/>
    <w:rsid w:val="00C8106D"/>
    <w:rsid w:val="00CB322E"/>
    <w:rsid w:val="00CB793A"/>
    <w:rsid w:val="00CC137B"/>
    <w:rsid w:val="00CF07AA"/>
    <w:rsid w:val="00D120DD"/>
    <w:rsid w:val="00D47193"/>
    <w:rsid w:val="00D55760"/>
    <w:rsid w:val="00D66AC2"/>
    <w:rsid w:val="00D80558"/>
    <w:rsid w:val="00D807BC"/>
    <w:rsid w:val="00D970B9"/>
    <w:rsid w:val="00DA379E"/>
    <w:rsid w:val="00DB4EC9"/>
    <w:rsid w:val="00DC4AD2"/>
    <w:rsid w:val="00E416AF"/>
    <w:rsid w:val="00E62BFA"/>
    <w:rsid w:val="00E7237F"/>
    <w:rsid w:val="00EB4EAC"/>
    <w:rsid w:val="00ED120B"/>
    <w:rsid w:val="00EE11C4"/>
    <w:rsid w:val="00EE78A1"/>
    <w:rsid w:val="00EF0CB8"/>
    <w:rsid w:val="00EF2C5C"/>
    <w:rsid w:val="00EF507C"/>
    <w:rsid w:val="00EF7266"/>
    <w:rsid w:val="00EF7294"/>
    <w:rsid w:val="00F17AF1"/>
    <w:rsid w:val="00F21913"/>
    <w:rsid w:val="00F3341E"/>
    <w:rsid w:val="00F57B01"/>
    <w:rsid w:val="00F75424"/>
    <w:rsid w:val="00FB4920"/>
    <w:rsid w:val="00FD0A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84FCFF"/>
  <w15:docId w15:val="{CC80F8C0-5D02-41D3-B3C3-C6AB42DF27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style>
  <w:style w:type="paragraph" w:styleId="1">
    <w:name w:val="heading 1"/>
    <w:basedOn w:val="a0"/>
    <w:next w:val="a0"/>
    <w:link w:val="10"/>
    <w:qFormat/>
    <w:rsid w:val="00704923"/>
    <w:pPr>
      <w:keepNext/>
      <w:autoSpaceDE w:val="0"/>
      <w:autoSpaceDN w:val="0"/>
      <w:spacing w:after="0" w:line="240" w:lineRule="auto"/>
      <w:ind w:firstLine="284"/>
      <w:outlineLvl w:val="0"/>
    </w:pPr>
    <w:rPr>
      <w:rFonts w:ascii="Times New Roman" w:eastAsia="Times New Roman" w:hAnsi="Times New Roman" w:cs="Times New Roman"/>
      <w:sz w:val="24"/>
      <w:szCs w:val="24"/>
      <w:lang w:eastAsia="ru-RU"/>
    </w:rPr>
  </w:style>
  <w:style w:type="paragraph" w:styleId="3">
    <w:name w:val="heading 3"/>
    <w:basedOn w:val="a0"/>
    <w:next w:val="a0"/>
    <w:link w:val="30"/>
    <w:qFormat/>
    <w:rsid w:val="00704923"/>
    <w:pPr>
      <w:keepNext/>
      <w:spacing w:before="240" w:after="60" w:line="240" w:lineRule="auto"/>
      <w:outlineLvl w:val="2"/>
    </w:pPr>
    <w:rPr>
      <w:rFonts w:ascii="Arial" w:eastAsia="Times New Roman" w:hAnsi="Arial" w:cs="Arial"/>
      <w:b/>
      <w:bCs/>
      <w:sz w:val="26"/>
      <w:szCs w:val="26"/>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39"/>
    <w:rsid w:val="002179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er"/>
    <w:basedOn w:val="a0"/>
    <w:link w:val="a6"/>
    <w:uiPriority w:val="99"/>
    <w:unhideWhenUsed/>
    <w:rsid w:val="00217941"/>
    <w:pPr>
      <w:tabs>
        <w:tab w:val="center" w:pos="4677"/>
        <w:tab w:val="right" w:pos="9355"/>
      </w:tabs>
      <w:spacing w:after="0" w:line="240" w:lineRule="auto"/>
    </w:pPr>
  </w:style>
  <w:style w:type="character" w:customStyle="1" w:styleId="a6">
    <w:name w:val="Нижний колонтитул Знак"/>
    <w:basedOn w:val="a1"/>
    <w:link w:val="a5"/>
    <w:uiPriority w:val="99"/>
    <w:rsid w:val="00217941"/>
  </w:style>
  <w:style w:type="character" w:styleId="a7">
    <w:name w:val="page number"/>
    <w:basedOn w:val="a1"/>
    <w:rsid w:val="00217941"/>
  </w:style>
  <w:style w:type="character" w:styleId="a8">
    <w:name w:val="footnote reference"/>
    <w:aliases w:val="Знак сноски-FN,Ciae niinee-FN,AЗнак сноски зел"/>
    <w:uiPriority w:val="99"/>
    <w:rsid w:val="00217941"/>
    <w:rPr>
      <w:rFonts w:cs="Times New Roman"/>
      <w:vertAlign w:val="superscript"/>
    </w:rPr>
  </w:style>
  <w:style w:type="paragraph" w:styleId="a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a"/>
    <w:uiPriority w:val="99"/>
    <w:qFormat/>
    <w:rsid w:val="00217941"/>
    <w:pPr>
      <w:spacing w:after="0" w:line="240" w:lineRule="auto"/>
    </w:pPr>
    <w:rPr>
      <w:rFonts w:ascii="Times New Roman" w:eastAsia="Times New Roman" w:hAnsi="Times New Roman" w:cs="Times New Roman"/>
      <w:sz w:val="20"/>
      <w:szCs w:val="20"/>
      <w:lang w:val="en-US"/>
    </w:rPr>
  </w:style>
  <w:style w:type="character" w:customStyle="1" w:styleId="a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9"/>
    <w:uiPriority w:val="99"/>
    <w:rsid w:val="00217941"/>
    <w:rPr>
      <w:rFonts w:ascii="Times New Roman" w:eastAsia="Times New Roman" w:hAnsi="Times New Roman" w:cs="Times New Roman"/>
      <w:sz w:val="20"/>
      <w:szCs w:val="20"/>
      <w:lang w:val="en-US"/>
    </w:rPr>
  </w:style>
  <w:style w:type="paragraph" w:styleId="ab">
    <w:name w:val="List Paragraph"/>
    <w:basedOn w:val="a0"/>
    <w:uiPriority w:val="34"/>
    <w:qFormat/>
    <w:rsid w:val="00BD7566"/>
    <w:pPr>
      <w:ind w:left="720"/>
      <w:contextualSpacing/>
    </w:pPr>
  </w:style>
  <w:style w:type="paragraph" w:styleId="ac">
    <w:name w:val="header"/>
    <w:basedOn w:val="a0"/>
    <w:link w:val="ad"/>
    <w:unhideWhenUsed/>
    <w:rsid w:val="00120FAD"/>
    <w:pPr>
      <w:tabs>
        <w:tab w:val="center" w:pos="4677"/>
        <w:tab w:val="right" w:pos="9355"/>
      </w:tabs>
      <w:spacing w:after="0" w:line="240" w:lineRule="auto"/>
    </w:pPr>
  </w:style>
  <w:style w:type="character" w:customStyle="1" w:styleId="ad">
    <w:name w:val="Верхний колонтитул Знак"/>
    <w:basedOn w:val="a1"/>
    <w:link w:val="ac"/>
    <w:rsid w:val="00120FAD"/>
  </w:style>
  <w:style w:type="paragraph" w:customStyle="1" w:styleId="pt-a-000081">
    <w:name w:val="pt-a-000081"/>
    <w:basedOn w:val="a0"/>
    <w:rsid w:val="00120F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t-p">
    <w:name w:val="dt-p"/>
    <w:basedOn w:val="a0"/>
    <w:rsid w:val="00120F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1"/>
    <w:rsid w:val="00120FAD"/>
  </w:style>
  <w:style w:type="paragraph" w:styleId="ae">
    <w:name w:val="Normal (Web)"/>
    <w:basedOn w:val="a0"/>
    <w:unhideWhenUsed/>
    <w:rsid w:val="002D4BC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rsid w:val="0040765F"/>
    <w:pPr>
      <w:widowControl w:val="0"/>
      <w:autoSpaceDE w:val="0"/>
      <w:autoSpaceDN w:val="0"/>
      <w:spacing w:after="0" w:line="240" w:lineRule="auto"/>
    </w:pPr>
    <w:rPr>
      <w:rFonts w:ascii="Arial" w:eastAsiaTheme="minorEastAsia" w:hAnsi="Arial" w:cs="Arial"/>
      <w:sz w:val="20"/>
      <w:lang w:eastAsia="ru-RU"/>
    </w:rPr>
  </w:style>
  <w:style w:type="character" w:customStyle="1" w:styleId="10">
    <w:name w:val="Заголовок 1 Знак"/>
    <w:basedOn w:val="a1"/>
    <w:link w:val="1"/>
    <w:rsid w:val="00704923"/>
    <w:rPr>
      <w:rFonts w:ascii="Times New Roman" w:eastAsia="Times New Roman" w:hAnsi="Times New Roman" w:cs="Times New Roman"/>
      <w:sz w:val="24"/>
      <w:szCs w:val="24"/>
      <w:lang w:eastAsia="ru-RU"/>
    </w:rPr>
  </w:style>
  <w:style w:type="character" w:customStyle="1" w:styleId="30">
    <w:name w:val="Заголовок 3 Знак"/>
    <w:basedOn w:val="a1"/>
    <w:link w:val="3"/>
    <w:rsid w:val="00704923"/>
    <w:rPr>
      <w:rFonts w:ascii="Arial" w:eastAsia="Times New Roman" w:hAnsi="Arial" w:cs="Arial"/>
      <w:b/>
      <w:bCs/>
      <w:sz w:val="26"/>
      <w:szCs w:val="26"/>
      <w:lang w:eastAsia="ru-RU"/>
    </w:rPr>
  </w:style>
  <w:style w:type="numbering" w:customStyle="1" w:styleId="11">
    <w:name w:val="Нет списка1"/>
    <w:next w:val="a3"/>
    <w:semiHidden/>
    <w:rsid w:val="00704923"/>
  </w:style>
  <w:style w:type="character" w:styleId="af">
    <w:name w:val="Hyperlink"/>
    <w:rsid w:val="00704923"/>
    <w:rPr>
      <w:rFonts w:ascii="Times New Roman" w:hAnsi="Times New Roman" w:cs="Times New Roman" w:hint="default"/>
      <w:color w:val="0000FF"/>
      <w:u w:val="single"/>
    </w:rPr>
  </w:style>
  <w:style w:type="character" w:styleId="af0">
    <w:name w:val="FollowedHyperlink"/>
    <w:rsid w:val="00704923"/>
    <w:rPr>
      <w:color w:val="800080"/>
      <w:u w:val="single"/>
    </w:rPr>
  </w:style>
  <w:style w:type="character" w:styleId="af1">
    <w:name w:val="Strong"/>
    <w:qFormat/>
    <w:rsid w:val="00704923"/>
    <w:rPr>
      <w:rFonts w:ascii="Times New Roman" w:hAnsi="Times New Roman" w:cs="Times New Roman" w:hint="default"/>
      <w:b/>
      <w:bCs/>
    </w:rPr>
  </w:style>
  <w:style w:type="character" w:customStyle="1" w:styleId="af2">
    <w:name w:val="Текст примечания Знак"/>
    <w:link w:val="af3"/>
    <w:semiHidden/>
    <w:locked/>
    <w:rsid w:val="00704923"/>
    <w:rPr>
      <w:lang w:eastAsia="ru-RU"/>
    </w:rPr>
  </w:style>
  <w:style w:type="paragraph" w:styleId="af3">
    <w:name w:val="annotation text"/>
    <w:basedOn w:val="a0"/>
    <w:link w:val="af2"/>
    <w:semiHidden/>
    <w:rsid w:val="00704923"/>
    <w:pPr>
      <w:spacing w:after="0" w:line="240" w:lineRule="auto"/>
    </w:pPr>
    <w:rPr>
      <w:lang w:eastAsia="ru-RU"/>
    </w:rPr>
  </w:style>
  <w:style w:type="character" w:customStyle="1" w:styleId="12">
    <w:name w:val="Текст примечания Знак1"/>
    <w:basedOn w:val="a1"/>
    <w:uiPriority w:val="99"/>
    <w:semiHidden/>
    <w:rsid w:val="00704923"/>
    <w:rPr>
      <w:sz w:val="20"/>
      <w:szCs w:val="20"/>
    </w:rPr>
  </w:style>
  <w:style w:type="paragraph" w:styleId="af4">
    <w:name w:val="caption"/>
    <w:basedOn w:val="a0"/>
    <w:next w:val="a0"/>
    <w:qFormat/>
    <w:rsid w:val="00704923"/>
    <w:pPr>
      <w:spacing w:line="240" w:lineRule="auto"/>
    </w:pPr>
    <w:rPr>
      <w:rFonts w:ascii="Times New Roman" w:eastAsia="Times New Roman" w:hAnsi="Times New Roman" w:cs="Times New Roman"/>
      <w:b/>
      <w:bCs/>
      <w:color w:val="4F81BD"/>
      <w:sz w:val="18"/>
      <w:szCs w:val="18"/>
      <w:lang w:eastAsia="ru-RU"/>
    </w:rPr>
  </w:style>
  <w:style w:type="paragraph" w:styleId="a">
    <w:name w:val="List Bullet"/>
    <w:basedOn w:val="a0"/>
    <w:rsid w:val="00704923"/>
    <w:pPr>
      <w:numPr>
        <w:numId w:val="5"/>
      </w:numPr>
      <w:tabs>
        <w:tab w:val="num" w:pos="360"/>
      </w:tabs>
      <w:spacing w:after="0" w:line="240" w:lineRule="auto"/>
      <w:ind w:left="360"/>
      <w:contextualSpacing/>
    </w:pPr>
    <w:rPr>
      <w:rFonts w:ascii="Times New Roman" w:eastAsia="Times New Roman" w:hAnsi="Times New Roman" w:cs="Times New Roman"/>
      <w:sz w:val="24"/>
      <w:szCs w:val="24"/>
      <w:lang w:eastAsia="ru-RU"/>
    </w:rPr>
  </w:style>
  <w:style w:type="paragraph" w:styleId="2">
    <w:name w:val="List 2"/>
    <w:basedOn w:val="a0"/>
    <w:rsid w:val="00704923"/>
    <w:pPr>
      <w:spacing w:after="0" w:line="240" w:lineRule="auto"/>
      <w:ind w:left="566" w:hanging="283"/>
    </w:pPr>
    <w:rPr>
      <w:rFonts w:ascii="Times New Roman" w:eastAsia="Times New Roman" w:hAnsi="Times New Roman" w:cs="Times New Roman"/>
      <w:sz w:val="24"/>
      <w:szCs w:val="24"/>
      <w:lang w:eastAsia="ru-RU"/>
    </w:rPr>
  </w:style>
  <w:style w:type="character" w:customStyle="1" w:styleId="13">
    <w:name w:val="Заголовок Знак1"/>
    <w:link w:val="af5"/>
    <w:locked/>
    <w:rsid w:val="00704923"/>
    <w:rPr>
      <w:rFonts w:ascii="Cambria" w:hAnsi="Cambria"/>
      <w:color w:val="17365D"/>
      <w:spacing w:val="5"/>
      <w:kern w:val="28"/>
      <w:sz w:val="52"/>
      <w:szCs w:val="52"/>
      <w:lang w:val="ru-RU" w:eastAsia="ru-RU" w:bidi="ar-SA"/>
    </w:rPr>
  </w:style>
  <w:style w:type="paragraph" w:customStyle="1" w:styleId="af6">
    <w:basedOn w:val="a0"/>
    <w:next w:val="a0"/>
    <w:qFormat/>
    <w:rsid w:val="00704923"/>
    <w:pPr>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lang w:eastAsia="ru-RU"/>
    </w:rPr>
  </w:style>
  <w:style w:type="character" w:customStyle="1" w:styleId="af7">
    <w:name w:val="Основной текст Знак"/>
    <w:link w:val="af8"/>
    <w:locked/>
    <w:rsid w:val="00704923"/>
    <w:rPr>
      <w:sz w:val="24"/>
      <w:szCs w:val="24"/>
      <w:lang w:eastAsia="ru-RU"/>
    </w:rPr>
  </w:style>
  <w:style w:type="paragraph" w:styleId="af8">
    <w:name w:val="Body Text"/>
    <w:basedOn w:val="a0"/>
    <w:link w:val="af7"/>
    <w:rsid w:val="00704923"/>
    <w:pPr>
      <w:spacing w:after="120" w:line="240" w:lineRule="auto"/>
    </w:pPr>
    <w:rPr>
      <w:sz w:val="24"/>
      <w:szCs w:val="24"/>
      <w:lang w:eastAsia="ru-RU"/>
    </w:rPr>
  </w:style>
  <w:style w:type="character" w:customStyle="1" w:styleId="14">
    <w:name w:val="Основной текст Знак1"/>
    <w:basedOn w:val="a1"/>
    <w:uiPriority w:val="99"/>
    <w:semiHidden/>
    <w:rsid w:val="00704923"/>
  </w:style>
  <w:style w:type="character" w:customStyle="1" w:styleId="af9">
    <w:name w:val="Основной текст с отступом Знак"/>
    <w:link w:val="afa"/>
    <w:locked/>
    <w:rsid w:val="00704923"/>
    <w:rPr>
      <w:sz w:val="24"/>
      <w:szCs w:val="24"/>
      <w:lang w:eastAsia="ru-RU"/>
    </w:rPr>
  </w:style>
  <w:style w:type="paragraph" w:styleId="afa">
    <w:name w:val="Body Text Indent"/>
    <w:basedOn w:val="a0"/>
    <w:link w:val="af9"/>
    <w:rsid w:val="00704923"/>
    <w:pPr>
      <w:spacing w:after="120" w:line="240" w:lineRule="auto"/>
      <w:ind w:left="283"/>
    </w:pPr>
    <w:rPr>
      <w:sz w:val="24"/>
      <w:szCs w:val="24"/>
      <w:lang w:eastAsia="ru-RU"/>
    </w:rPr>
  </w:style>
  <w:style w:type="character" w:customStyle="1" w:styleId="15">
    <w:name w:val="Основной текст с отступом Знак1"/>
    <w:basedOn w:val="a1"/>
    <w:uiPriority w:val="99"/>
    <w:semiHidden/>
    <w:rsid w:val="00704923"/>
  </w:style>
  <w:style w:type="character" w:customStyle="1" w:styleId="20">
    <w:name w:val="Основной текст 2 Знак"/>
    <w:link w:val="21"/>
    <w:locked/>
    <w:rsid w:val="00704923"/>
    <w:rPr>
      <w:sz w:val="24"/>
      <w:szCs w:val="24"/>
      <w:lang w:eastAsia="ru-RU"/>
    </w:rPr>
  </w:style>
  <w:style w:type="paragraph" w:styleId="21">
    <w:name w:val="Body Text 2"/>
    <w:basedOn w:val="a0"/>
    <w:link w:val="20"/>
    <w:rsid w:val="00704923"/>
    <w:pPr>
      <w:spacing w:after="120" w:line="480" w:lineRule="auto"/>
    </w:pPr>
    <w:rPr>
      <w:sz w:val="24"/>
      <w:szCs w:val="24"/>
      <w:lang w:eastAsia="ru-RU"/>
    </w:rPr>
  </w:style>
  <w:style w:type="character" w:customStyle="1" w:styleId="210">
    <w:name w:val="Основной текст 2 Знак1"/>
    <w:basedOn w:val="a1"/>
    <w:uiPriority w:val="99"/>
    <w:semiHidden/>
    <w:rsid w:val="00704923"/>
  </w:style>
  <w:style w:type="character" w:customStyle="1" w:styleId="22">
    <w:name w:val="Основной текст с отступом 2 Знак"/>
    <w:link w:val="23"/>
    <w:locked/>
    <w:rsid w:val="00704923"/>
    <w:rPr>
      <w:sz w:val="24"/>
      <w:szCs w:val="24"/>
      <w:lang w:eastAsia="ru-RU"/>
    </w:rPr>
  </w:style>
  <w:style w:type="paragraph" w:styleId="23">
    <w:name w:val="Body Text Indent 2"/>
    <w:basedOn w:val="a0"/>
    <w:link w:val="22"/>
    <w:rsid w:val="00704923"/>
    <w:pPr>
      <w:spacing w:after="120" w:line="480" w:lineRule="auto"/>
      <w:ind w:left="283"/>
    </w:pPr>
    <w:rPr>
      <w:sz w:val="24"/>
      <w:szCs w:val="24"/>
      <w:lang w:eastAsia="ru-RU"/>
    </w:rPr>
  </w:style>
  <w:style w:type="character" w:customStyle="1" w:styleId="211">
    <w:name w:val="Основной текст с отступом 2 Знак1"/>
    <w:basedOn w:val="a1"/>
    <w:uiPriority w:val="99"/>
    <w:semiHidden/>
    <w:rsid w:val="00704923"/>
  </w:style>
  <w:style w:type="character" w:customStyle="1" w:styleId="31">
    <w:name w:val="Основной текст с отступом 3 Знак"/>
    <w:link w:val="32"/>
    <w:locked/>
    <w:rsid w:val="00704923"/>
    <w:rPr>
      <w:sz w:val="16"/>
      <w:szCs w:val="16"/>
      <w:lang w:eastAsia="ru-RU"/>
    </w:rPr>
  </w:style>
  <w:style w:type="paragraph" w:styleId="32">
    <w:name w:val="Body Text Indent 3"/>
    <w:basedOn w:val="a0"/>
    <w:link w:val="31"/>
    <w:rsid w:val="00704923"/>
    <w:pPr>
      <w:spacing w:after="120" w:line="240" w:lineRule="auto"/>
      <w:ind w:left="283"/>
    </w:pPr>
    <w:rPr>
      <w:sz w:val="16"/>
      <w:szCs w:val="16"/>
      <w:lang w:eastAsia="ru-RU"/>
    </w:rPr>
  </w:style>
  <w:style w:type="character" w:customStyle="1" w:styleId="310">
    <w:name w:val="Основной текст с отступом 3 Знак1"/>
    <w:basedOn w:val="a1"/>
    <w:uiPriority w:val="99"/>
    <w:semiHidden/>
    <w:rsid w:val="00704923"/>
    <w:rPr>
      <w:sz w:val="16"/>
      <w:szCs w:val="16"/>
    </w:rPr>
  </w:style>
  <w:style w:type="character" w:customStyle="1" w:styleId="afb">
    <w:name w:val="Тема примечания Знак"/>
    <w:link w:val="afc"/>
    <w:semiHidden/>
    <w:locked/>
    <w:rsid w:val="00704923"/>
    <w:rPr>
      <w:b/>
      <w:bCs/>
      <w:lang w:eastAsia="ru-RU"/>
    </w:rPr>
  </w:style>
  <w:style w:type="paragraph" w:styleId="afc">
    <w:name w:val="annotation subject"/>
    <w:basedOn w:val="af3"/>
    <w:next w:val="af3"/>
    <w:link w:val="afb"/>
    <w:semiHidden/>
    <w:rsid w:val="00704923"/>
    <w:rPr>
      <w:b/>
      <w:bCs/>
    </w:rPr>
  </w:style>
  <w:style w:type="character" w:customStyle="1" w:styleId="16">
    <w:name w:val="Тема примечания Знак1"/>
    <w:basedOn w:val="12"/>
    <w:uiPriority w:val="99"/>
    <w:semiHidden/>
    <w:rsid w:val="00704923"/>
    <w:rPr>
      <w:b/>
      <w:bCs/>
      <w:sz w:val="20"/>
      <w:szCs w:val="20"/>
    </w:rPr>
  </w:style>
  <w:style w:type="character" w:customStyle="1" w:styleId="afd">
    <w:name w:val="Текст выноски Знак"/>
    <w:link w:val="afe"/>
    <w:semiHidden/>
    <w:locked/>
    <w:rsid w:val="00704923"/>
    <w:rPr>
      <w:rFonts w:ascii="Tahoma" w:hAnsi="Tahoma" w:cs="Tahoma"/>
      <w:sz w:val="16"/>
      <w:szCs w:val="16"/>
      <w:lang w:eastAsia="ru-RU"/>
    </w:rPr>
  </w:style>
  <w:style w:type="paragraph" w:styleId="afe">
    <w:name w:val="Balloon Text"/>
    <w:basedOn w:val="a0"/>
    <w:link w:val="afd"/>
    <w:semiHidden/>
    <w:rsid w:val="00704923"/>
    <w:pPr>
      <w:spacing w:after="0" w:line="240" w:lineRule="auto"/>
    </w:pPr>
    <w:rPr>
      <w:rFonts w:ascii="Tahoma" w:hAnsi="Tahoma" w:cs="Tahoma"/>
      <w:sz w:val="16"/>
      <w:szCs w:val="16"/>
      <w:lang w:eastAsia="ru-RU"/>
    </w:rPr>
  </w:style>
  <w:style w:type="character" w:customStyle="1" w:styleId="17">
    <w:name w:val="Текст выноски Знак1"/>
    <w:basedOn w:val="a1"/>
    <w:uiPriority w:val="99"/>
    <w:semiHidden/>
    <w:rsid w:val="00704923"/>
    <w:rPr>
      <w:rFonts w:ascii="Segoe UI" w:hAnsi="Segoe UI" w:cs="Segoe UI"/>
      <w:sz w:val="18"/>
      <w:szCs w:val="18"/>
    </w:rPr>
  </w:style>
  <w:style w:type="paragraph" w:customStyle="1" w:styleId="aff">
    <w:name w:val="Знак"/>
    <w:basedOn w:val="a0"/>
    <w:rsid w:val="00704923"/>
    <w:pPr>
      <w:spacing w:after="160" w:line="240" w:lineRule="exact"/>
    </w:pPr>
    <w:rPr>
      <w:rFonts w:ascii="Verdana" w:eastAsia="Times New Roman" w:hAnsi="Verdana" w:cs="Times New Roman"/>
      <w:sz w:val="20"/>
      <w:szCs w:val="20"/>
      <w:lang w:eastAsia="ru-RU"/>
    </w:rPr>
  </w:style>
  <w:style w:type="paragraph" w:customStyle="1" w:styleId="24">
    <w:name w:val="Знак2"/>
    <w:basedOn w:val="a0"/>
    <w:rsid w:val="00704923"/>
    <w:pPr>
      <w:tabs>
        <w:tab w:val="left" w:pos="708"/>
      </w:tabs>
      <w:spacing w:after="160" w:line="240" w:lineRule="exact"/>
    </w:pPr>
    <w:rPr>
      <w:rFonts w:ascii="Verdana" w:eastAsia="Times New Roman" w:hAnsi="Verdana" w:cs="Verdana"/>
      <w:sz w:val="20"/>
      <w:szCs w:val="20"/>
      <w:lang w:val="en-US"/>
    </w:rPr>
  </w:style>
  <w:style w:type="paragraph" w:customStyle="1" w:styleId="18">
    <w:name w:val="Абзац списка1"/>
    <w:basedOn w:val="a0"/>
    <w:rsid w:val="00704923"/>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212">
    <w:name w:val="Основной текст 21"/>
    <w:basedOn w:val="a0"/>
    <w:rsid w:val="00704923"/>
    <w:pPr>
      <w:suppressAutoHyphens/>
      <w:spacing w:after="120" w:line="480" w:lineRule="auto"/>
    </w:pPr>
    <w:rPr>
      <w:rFonts w:ascii="Times New Roman" w:eastAsia="Times New Roman" w:hAnsi="Times New Roman" w:cs="Times New Roman"/>
      <w:sz w:val="24"/>
      <w:szCs w:val="24"/>
      <w:lang w:eastAsia="ar-SA"/>
    </w:rPr>
  </w:style>
  <w:style w:type="paragraph" w:customStyle="1" w:styleId="311">
    <w:name w:val="Основной текст 31"/>
    <w:basedOn w:val="a0"/>
    <w:rsid w:val="00704923"/>
    <w:pPr>
      <w:suppressAutoHyphens/>
      <w:spacing w:after="120" w:line="240" w:lineRule="auto"/>
    </w:pPr>
    <w:rPr>
      <w:rFonts w:ascii="Times New Roman" w:eastAsia="Times New Roman" w:hAnsi="Times New Roman" w:cs="Times New Roman"/>
      <w:sz w:val="16"/>
      <w:szCs w:val="16"/>
      <w:lang w:eastAsia="ar-SA"/>
    </w:rPr>
  </w:style>
  <w:style w:type="table" w:customStyle="1" w:styleId="19">
    <w:name w:val="Сетка таблицы1"/>
    <w:basedOn w:val="a2"/>
    <w:next w:val="a4"/>
    <w:uiPriority w:val="59"/>
    <w:rsid w:val="00704923"/>
    <w:pPr>
      <w:spacing w:after="0" w:line="240" w:lineRule="auto"/>
    </w:pPr>
    <w:rPr>
      <w:rFonts w:ascii="Calibri" w:eastAsia="PMingLiU"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5">
    <w:name w:val="Сетка таблицы2"/>
    <w:basedOn w:val="a2"/>
    <w:next w:val="a4"/>
    <w:rsid w:val="0070492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0">
    <w:name w:val="Emphasis"/>
    <w:uiPriority w:val="20"/>
    <w:qFormat/>
    <w:rsid w:val="00704923"/>
    <w:rPr>
      <w:i/>
      <w:iCs/>
    </w:rPr>
  </w:style>
  <w:style w:type="paragraph" w:customStyle="1" w:styleId="Default">
    <w:name w:val="Default"/>
    <w:rsid w:val="0070492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5">
    <w:name w:val="Title"/>
    <w:basedOn w:val="a0"/>
    <w:next w:val="a0"/>
    <w:link w:val="13"/>
    <w:qFormat/>
    <w:rsid w:val="00704923"/>
    <w:pPr>
      <w:spacing w:after="0" w:line="240" w:lineRule="auto"/>
      <w:contextualSpacing/>
    </w:pPr>
    <w:rPr>
      <w:rFonts w:ascii="Cambria" w:hAnsi="Cambria"/>
      <w:color w:val="17365D"/>
      <w:spacing w:val="5"/>
      <w:kern w:val="28"/>
      <w:sz w:val="52"/>
      <w:szCs w:val="52"/>
      <w:lang w:eastAsia="ru-RU"/>
    </w:rPr>
  </w:style>
  <w:style w:type="character" w:customStyle="1" w:styleId="aff1">
    <w:name w:val="Заголовок Знак"/>
    <w:basedOn w:val="a1"/>
    <w:uiPriority w:val="10"/>
    <w:rsid w:val="00704923"/>
    <w:rPr>
      <w:rFonts w:asciiTheme="majorHAnsi" w:eastAsiaTheme="majorEastAsia" w:hAnsiTheme="majorHAnsi" w:cstheme="majorBidi"/>
      <w:spacing w:val="-10"/>
      <w:kern w:val="28"/>
      <w:sz w:val="56"/>
      <w:szCs w:val="56"/>
    </w:rPr>
  </w:style>
  <w:style w:type="paragraph" w:customStyle="1" w:styleId="msonormal0">
    <w:name w:val="msonormal"/>
    <w:basedOn w:val="a0"/>
    <w:rsid w:val="00EE11C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a">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1"/>
    <w:uiPriority w:val="99"/>
    <w:semiHidden/>
    <w:rsid w:val="00EE11C4"/>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8560486">
      <w:bodyDiv w:val="1"/>
      <w:marLeft w:val="0"/>
      <w:marRight w:val="0"/>
      <w:marTop w:val="0"/>
      <w:marBottom w:val="0"/>
      <w:divBdr>
        <w:top w:val="none" w:sz="0" w:space="0" w:color="auto"/>
        <w:left w:val="none" w:sz="0" w:space="0" w:color="auto"/>
        <w:bottom w:val="none" w:sz="0" w:space="0" w:color="auto"/>
        <w:right w:val="none" w:sz="0" w:space="0" w:color="auto"/>
      </w:divBdr>
    </w:div>
    <w:div w:id="1265068959">
      <w:bodyDiv w:val="1"/>
      <w:marLeft w:val="0"/>
      <w:marRight w:val="0"/>
      <w:marTop w:val="0"/>
      <w:marBottom w:val="0"/>
      <w:divBdr>
        <w:top w:val="none" w:sz="0" w:space="0" w:color="auto"/>
        <w:left w:val="none" w:sz="0" w:space="0" w:color="auto"/>
        <w:bottom w:val="none" w:sz="0" w:space="0" w:color="auto"/>
        <w:right w:val="none" w:sz="0" w:space="0" w:color="auto"/>
      </w:divBdr>
    </w:div>
    <w:div w:id="1423647502">
      <w:bodyDiv w:val="1"/>
      <w:marLeft w:val="0"/>
      <w:marRight w:val="0"/>
      <w:marTop w:val="0"/>
      <w:marBottom w:val="0"/>
      <w:divBdr>
        <w:top w:val="none" w:sz="0" w:space="0" w:color="auto"/>
        <w:left w:val="none" w:sz="0" w:space="0" w:color="auto"/>
        <w:bottom w:val="none" w:sz="0" w:space="0" w:color="auto"/>
        <w:right w:val="none" w:sz="0" w:space="0" w:color="auto"/>
      </w:divBdr>
    </w:div>
    <w:div w:id="1683974304">
      <w:bodyDiv w:val="1"/>
      <w:marLeft w:val="0"/>
      <w:marRight w:val="0"/>
      <w:marTop w:val="0"/>
      <w:marBottom w:val="0"/>
      <w:divBdr>
        <w:top w:val="none" w:sz="0" w:space="0" w:color="auto"/>
        <w:left w:val="none" w:sz="0" w:space="0" w:color="auto"/>
        <w:bottom w:val="none" w:sz="0" w:space="0" w:color="auto"/>
        <w:right w:val="none" w:sz="0" w:space="0" w:color="auto"/>
      </w:divBdr>
    </w:div>
    <w:div w:id="1881626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gif"/><Relationship Id="rId5" Type="http://schemas.openxmlformats.org/officeDocument/2006/relationships/webSettings" Target="webSettings.xml"/><Relationship Id="rId10" Type="http://schemas.openxmlformats.org/officeDocument/2006/relationships/image" Target="media/image1.gif"/><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87AF61-6950-448D-A5F1-1925CE4559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20</Pages>
  <Words>8275</Words>
  <Characters>47172</Characters>
  <Application>Microsoft Office Word</Application>
  <DocSecurity>0</DocSecurity>
  <Lines>393</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Муслимова</dc:creator>
  <cp:lastModifiedBy>User</cp:lastModifiedBy>
  <cp:revision>17</cp:revision>
  <cp:lastPrinted>2025-08-25T10:32:00Z</cp:lastPrinted>
  <dcterms:created xsi:type="dcterms:W3CDTF">2023-06-26T11:30:00Z</dcterms:created>
  <dcterms:modified xsi:type="dcterms:W3CDTF">2025-09-08T05:12:00Z</dcterms:modified>
</cp:coreProperties>
</file>